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A9" w:rsidRPr="00D06BE7" w:rsidRDefault="00AA49B5" w:rsidP="009335B6">
      <w:pPr>
        <w:jc w:val="center"/>
        <w:rPr>
          <w:rFonts w:ascii="Arial" w:hAnsi="Arial" w:cs="Arial"/>
          <w:b/>
          <w:sz w:val="22"/>
          <w:szCs w:val="22"/>
        </w:rPr>
      </w:pPr>
      <w:r w:rsidRPr="00D06BE7">
        <w:rPr>
          <w:rFonts w:ascii="Arial" w:hAnsi="Arial" w:cs="Arial"/>
          <w:b/>
          <w:sz w:val="22"/>
          <w:szCs w:val="22"/>
        </w:rPr>
        <w:t>AYUNTAMIENTO DEL MUNICIPIO DE</w:t>
      </w:r>
    </w:p>
    <w:p w:rsidR="00A819A9" w:rsidRPr="00D06BE7" w:rsidRDefault="00AA49B5" w:rsidP="009335B6">
      <w:pPr>
        <w:tabs>
          <w:tab w:val="left" w:pos="3636"/>
          <w:tab w:val="center" w:pos="4987"/>
        </w:tabs>
        <w:jc w:val="center"/>
        <w:rPr>
          <w:rFonts w:ascii="Arial" w:hAnsi="Arial" w:cs="Arial"/>
          <w:b/>
          <w:sz w:val="22"/>
          <w:szCs w:val="22"/>
        </w:rPr>
      </w:pPr>
      <w:r w:rsidRPr="00D06BE7">
        <w:rPr>
          <w:rFonts w:ascii="Arial" w:hAnsi="Arial" w:cs="Arial"/>
          <w:b/>
          <w:sz w:val="22"/>
          <w:szCs w:val="22"/>
          <w:lang w:val="es-ES_tradnl"/>
        </w:rPr>
        <w:t>ATLIXCO</w:t>
      </w:r>
      <w:r w:rsidRPr="00D06BE7">
        <w:rPr>
          <w:rFonts w:ascii="Arial" w:hAnsi="Arial" w:cs="Arial"/>
          <w:b/>
          <w:sz w:val="22"/>
          <w:szCs w:val="22"/>
        </w:rPr>
        <w:t>, PUEBLA</w:t>
      </w:r>
    </w:p>
    <w:p w:rsidR="00A819A9" w:rsidRPr="00D06BE7" w:rsidRDefault="00AA49B5" w:rsidP="009335B6">
      <w:pPr>
        <w:jc w:val="center"/>
        <w:rPr>
          <w:rFonts w:ascii="Arial" w:hAnsi="Arial" w:cs="Arial"/>
          <w:b/>
          <w:sz w:val="22"/>
          <w:szCs w:val="22"/>
        </w:rPr>
      </w:pPr>
      <w:r w:rsidRPr="00D06BE7">
        <w:rPr>
          <w:rFonts w:ascii="Arial" w:hAnsi="Arial" w:cs="Arial"/>
          <w:b/>
          <w:sz w:val="22"/>
          <w:szCs w:val="22"/>
        </w:rPr>
        <w:t>2014-2018</w:t>
      </w:r>
    </w:p>
    <w:p w:rsidR="00A819A9" w:rsidRPr="00D06BE7" w:rsidRDefault="00AA49B5" w:rsidP="009335B6">
      <w:pPr>
        <w:jc w:val="center"/>
        <w:rPr>
          <w:rFonts w:ascii="Arial" w:hAnsi="Arial" w:cs="Arial"/>
          <w:b/>
          <w:sz w:val="22"/>
          <w:szCs w:val="22"/>
        </w:rPr>
      </w:pPr>
      <w:r w:rsidRPr="00D06BE7">
        <w:rPr>
          <w:rFonts w:ascii="Arial" w:hAnsi="Arial" w:cs="Arial"/>
          <w:b/>
          <w:sz w:val="22"/>
          <w:szCs w:val="22"/>
        </w:rPr>
        <w:t>ACTA DE CABILDO</w:t>
      </w:r>
    </w:p>
    <w:p w:rsidR="00A819A9" w:rsidRPr="00D06BE7" w:rsidRDefault="00A819A9" w:rsidP="009335B6">
      <w:pPr>
        <w:jc w:val="center"/>
        <w:rPr>
          <w:rFonts w:ascii="Arial" w:hAnsi="Arial" w:cs="Arial"/>
          <w:sz w:val="22"/>
          <w:szCs w:val="22"/>
        </w:rPr>
      </w:pPr>
    </w:p>
    <w:p w:rsidR="00A819A9" w:rsidRPr="00D06BE7" w:rsidRDefault="00A819A9" w:rsidP="00A819A9">
      <w:pPr>
        <w:jc w:val="center"/>
        <w:rPr>
          <w:rFonts w:ascii="Arial" w:hAnsi="Arial" w:cs="Arial"/>
          <w:sz w:val="22"/>
          <w:szCs w:val="22"/>
        </w:rPr>
      </w:pPr>
    </w:p>
    <w:p w:rsidR="00A819A9" w:rsidRPr="00D06BE7" w:rsidRDefault="00AA49B5" w:rsidP="00A819A9">
      <w:pPr>
        <w:pStyle w:val="Textoindependiente"/>
        <w:ind w:left="360"/>
        <w:rPr>
          <w:rFonts w:ascii="Arial" w:hAnsi="Arial" w:cs="Arial"/>
          <w:sz w:val="22"/>
          <w:szCs w:val="22"/>
        </w:rPr>
      </w:pPr>
      <w:r w:rsidRPr="00D06BE7">
        <w:rPr>
          <w:rFonts w:ascii="Arial" w:hAnsi="Arial" w:cs="Arial"/>
          <w:sz w:val="22"/>
          <w:szCs w:val="22"/>
        </w:rPr>
        <w:t xml:space="preserve">EN EL MUNICIPIO DE </w:t>
      </w:r>
      <w:r w:rsidRPr="00D06BE7">
        <w:rPr>
          <w:rFonts w:ascii="Arial" w:hAnsi="Arial" w:cs="Arial"/>
          <w:b/>
          <w:sz w:val="22"/>
          <w:szCs w:val="22"/>
          <w:lang w:val="es-ES_tradnl"/>
        </w:rPr>
        <w:t>ATLIXCO</w:t>
      </w:r>
      <w:r w:rsidRPr="00D06BE7">
        <w:rPr>
          <w:rFonts w:ascii="Arial" w:hAnsi="Arial" w:cs="Arial"/>
          <w:sz w:val="22"/>
          <w:szCs w:val="22"/>
        </w:rPr>
        <w:t xml:space="preserve">, DEL ESTADO DE PUEBLA, SIENDO LAS </w:t>
      </w:r>
      <w:r w:rsidR="00F96578" w:rsidRPr="00D06BE7">
        <w:rPr>
          <w:rFonts w:ascii="Arial" w:hAnsi="Arial" w:cs="Arial"/>
          <w:sz w:val="22"/>
          <w:szCs w:val="22"/>
        </w:rPr>
        <w:t>9:2</w:t>
      </w:r>
      <w:r w:rsidRPr="00D06BE7">
        <w:rPr>
          <w:rFonts w:ascii="Arial" w:hAnsi="Arial" w:cs="Arial"/>
          <w:sz w:val="22"/>
          <w:szCs w:val="22"/>
        </w:rPr>
        <w:t xml:space="preserve">0 HORAS DEL DÍA </w:t>
      </w:r>
      <w:r w:rsidRPr="00D06BE7">
        <w:rPr>
          <w:rFonts w:ascii="Arial" w:hAnsi="Arial" w:cs="Arial"/>
          <w:b/>
          <w:bCs/>
          <w:sz w:val="22"/>
          <w:szCs w:val="22"/>
        </w:rPr>
        <w:t>25 DE ABRIL DE 2017</w:t>
      </w:r>
      <w:r w:rsidRPr="00D06BE7">
        <w:rPr>
          <w:rFonts w:ascii="Arial" w:hAnsi="Arial" w:cs="Arial"/>
          <w:sz w:val="22"/>
          <w:szCs w:val="22"/>
        </w:rPr>
        <w:t>, REUNIDOS EN EL SALÓN DE CABILDOS DEL PALACIO MUNICIPAL, LOS CC. PRESIDENTE MUNICIPAL, REGIDORES</w:t>
      </w:r>
      <w:r w:rsidR="00F26A89" w:rsidRPr="00D06BE7">
        <w:rPr>
          <w:rFonts w:ascii="Arial" w:hAnsi="Arial" w:cs="Arial"/>
          <w:sz w:val="22"/>
          <w:szCs w:val="22"/>
        </w:rPr>
        <w:t xml:space="preserve">, </w:t>
      </w:r>
      <w:r w:rsidR="00B911A5" w:rsidRPr="00D06BE7">
        <w:rPr>
          <w:rFonts w:ascii="Arial" w:hAnsi="Arial" w:cs="Arial"/>
          <w:sz w:val="22"/>
          <w:szCs w:val="22"/>
        </w:rPr>
        <w:t xml:space="preserve">Y </w:t>
      </w:r>
      <w:r w:rsidR="00F26A89" w:rsidRPr="00D06BE7">
        <w:rPr>
          <w:rFonts w:ascii="Arial" w:hAnsi="Arial" w:cs="Arial"/>
          <w:sz w:val="22"/>
          <w:szCs w:val="22"/>
        </w:rPr>
        <w:t>LA</w:t>
      </w:r>
      <w:r w:rsidR="00B911A5" w:rsidRPr="00D06BE7">
        <w:rPr>
          <w:rFonts w:ascii="Arial" w:hAnsi="Arial" w:cs="Arial"/>
          <w:sz w:val="22"/>
          <w:szCs w:val="22"/>
        </w:rPr>
        <w:t>S</w:t>
      </w:r>
      <w:r w:rsidR="00F26A89" w:rsidRPr="00D06BE7">
        <w:rPr>
          <w:rFonts w:ascii="Arial" w:hAnsi="Arial" w:cs="Arial"/>
          <w:sz w:val="22"/>
          <w:szCs w:val="22"/>
        </w:rPr>
        <w:t xml:space="preserve"> INASISTENCIA</w:t>
      </w:r>
      <w:r w:rsidR="00B911A5" w:rsidRPr="00D06BE7">
        <w:rPr>
          <w:rFonts w:ascii="Arial" w:hAnsi="Arial" w:cs="Arial"/>
          <w:sz w:val="22"/>
          <w:szCs w:val="22"/>
        </w:rPr>
        <w:t>S</w:t>
      </w:r>
      <w:r w:rsidR="00F26A89" w:rsidRPr="00D06BE7">
        <w:rPr>
          <w:rFonts w:ascii="Arial" w:hAnsi="Arial" w:cs="Arial"/>
          <w:sz w:val="22"/>
          <w:szCs w:val="22"/>
        </w:rPr>
        <w:t xml:space="preserve"> JUSTIFICADA</w:t>
      </w:r>
      <w:r w:rsidR="00B911A5" w:rsidRPr="00D06BE7">
        <w:rPr>
          <w:rFonts w:ascii="Arial" w:hAnsi="Arial" w:cs="Arial"/>
          <w:sz w:val="22"/>
          <w:szCs w:val="22"/>
        </w:rPr>
        <w:t>S</w:t>
      </w:r>
      <w:r w:rsidR="00F26A89" w:rsidRPr="00D06BE7">
        <w:rPr>
          <w:rFonts w:ascii="Arial" w:hAnsi="Arial" w:cs="Arial"/>
          <w:sz w:val="22"/>
          <w:szCs w:val="22"/>
        </w:rPr>
        <w:t xml:space="preserve"> DE</w:t>
      </w:r>
      <w:r w:rsidR="00B911A5" w:rsidRPr="00D06BE7">
        <w:rPr>
          <w:rFonts w:ascii="Arial" w:hAnsi="Arial" w:cs="Arial"/>
          <w:sz w:val="22"/>
          <w:szCs w:val="22"/>
        </w:rPr>
        <w:t xml:space="preserve"> </w:t>
      </w:r>
      <w:r w:rsidR="00F26A89" w:rsidRPr="00D06BE7">
        <w:rPr>
          <w:rFonts w:ascii="Arial" w:hAnsi="Arial" w:cs="Arial"/>
          <w:sz w:val="22"/>
          <w:szCs w:val="22"/>
        </w:rPr>
        <w:t>L</w:t>
      </w:r>
      <w:r w:rsidR="00B911A5" w:rsidRPr="00D06BE7">
        <w:rPr>
          <w:rFonts w:ascii="Arial" w:hAnsi="Arial" w:cs="Arial"/>
          <w:sz w:val="22"/>
          <w:szCs w:val="22"/>
        </w:rPr>
        <w:t>OS</w:t>
      </w:r>
      <w:r w:rsidR="00F26A89" w:rsidRPr="00D06BE7">
        <w:rPr>
          <w:rFonts w:ascii="Arial" w:hAnsi="Arial" w:cs="Arial"/>
          <w:sz w:val="22"/>
          <w:szCs w:val="22"/>
        </w:rPr>
        <w:t xml:space="preserve"> REGIDOR</w:t>
      </w:r>
      <w:r w:rsidR="00B911A5" w:rsidRPr="00D06BE7">
        <w:rPr>
          <w:rFonts w:ascii="Arial" w:hAnsi="Arial" w:cs="Arial"/>
          <w:sz w:val="22"/>
          <w:szCs w:val="22"/>
        </w:rPr>
        <w:t>ES</w:t>
      </w:r>
      <w:r w:rsidR="00F26A89" w:rsidRPr="00D06BE7">
        <w:rPr>
          <w:rFonts w:ascii="Arial" w:hAnsi="Arial" w:cs="Arial"/>
          <w:sz w:val="22"/>
          <w:szCs w:val="22"/>
        </w:rPr>
        <w:t xml:space="preserve"> RODOLFO CHÁVEZ ESCUDERO</w:t>
      </w:r>
      <w:r w:rsidR="00B911A5" w:rsidRPr="00D06BE7">
        <w:rPr>
          <w:rFonts w:ascii="Arial" w:hAnsi="Arial" w:cs="Arial"/>
          <w:sz w:val="22"/>
          <w:szCs w:val="22"/>
        </w:rPr>
        <w:t xml:space="preserve"> Y JORGE MARIO BLANCARTE MONTAÑO</w:t>
      </w:r>
      <w:r w:rsidRPr="00D06BE7">
        <w:rPr>
          <w:rFonts w:ascii="Arial" w:hAnsi="Arial" w:cs="Arial"/>
          <w:sz w:val="22"/>
          <w:szCs w:val="22"/>
        </w:rPr>
        <w:t xml:space="preserve">, SÍNDICO MUNICIPAL, TESORERA Y SECRETARIA DEL AYUNTAMIENTO QUIEN ACTÚA Y DA FE DE LA PRESENTE, CON FUNDAMENTO EN LOS ARTÍCULOS 70 A 78 Y 91 DE LA LEY ORGÁNICA MUNICIPAL; 11 APARTADO A FRACCIÓN VIII Y APARTADO B FRACCIÓN I, 40 Y 42 DE LA LEY DE PLANEACIÓN PARA EL DESARROLLO DEL ESTADO DE PUEBLA, UNA VEZ VERIFICADO EL QUÓRUM LEGAL, SE DA INICIO A LA </w:t>
      </w:r>
      <w:r w:rsidRPr="00D06BE7">
        <w:rPr>
          <w:rFonts w:ascii="Arial" w:hAnsi="Arial" w:cs="Arial"/>
          <w:b/>
          <w:bCs/>
          <w:sz w:val="22"/>
          <w:szCs w:val="22"/>
        </w:rPr>
        <w:t xml:space="preserve">CENTÉSIMO DIECISEISAVA </w:t>
      </w:r>
      <w:r w:rsidRPr="00D06BE7">
        <w:rPr>
          <w:rFonts w:ascii="Arial" w:hAnsi="Arial" w:cs="Arial"/>
          <w:sz w:val="22"/>
          <w:szCs w:val="22"/>
        </w:rPr>
        <w:t>SESIÓN EXTRAORDINARIA, DE CABILDO CON EL OBJETO DE TOMAR LOS SIGUIENTES:</w:t>
      </w:r>
    </w:p>
    <w:p w:rsidR="00B911A5" w:rsidRPr="00D06BE7" w:rsidRDefault="00B911A5" w:rsidP="00A819A9">
      <w:pPr>
        <w:pStyle w:val="Ttulo1"/>
        <w:rPr>
          <w:rFonts w:ascii="Arial" w:hAnsi="Arial" w:cs="Arial"/>
          <w:sz w:val="22"/>
          <w:szCs w:val="22"/>
        </w:rPr>
      </w:pPr>
    </w:p>
    <w:p w:rsidR="00A819A9" w:rsidRPr="00D06BE7" w:rsidRDefault="00AA49B5" w:rsidP="00A819A9">
      <w:pPr>
        <w:pStyle w:val="Ttulo1"/>
        <w:rPr>
          <w:rFonts w:ascii="Arial" w:hAnsi="Arial" w:cs="Arial"/>
          <w:sz w:val="22"/>
          <w:szCs w:val="22"/>
        </w:rPr>
      </w:pPr>
      <w:r w:rsidRPr="00D06BE7">
        <w:rPr>
          <w:rFonts w:ascii="Arial" w:hAnsi="Arial" w:cs="Arial"/>
          <w:sz w:val="22"/>
          <w:szCs w:val="22"/>
        </w:rPr>
        <w:t>ACUERDOS</w:t>
      </w:r>
    </w:p>
    <w:p w:rsidR="00A819A9" w:rsidRPr="00D06BE7" w:rsidRDefault="00A819A9" w:rsidP="00A819A9">
      <w:pPr>
        <w:ind w:left="284"/>
        <w:rPr>
          <w:rFonts w:ascii="Arial" w:hAnsi="Arial" w:cs="Arial"/>
          <w:sz w:val="22"/>
          <w:szCs w:val="22"/>
        </w:rPr>
      </w:pPr>
    </w:p>
    <w:p w:rsidR="00DE04B8" w:rsidRPr="00D06BE7" w:rsidRDefault="00AA49B5" w:rsidP="00A819A9">
      <w:pPr>
        <w:ind w:left="284"/>
        <w:jc w:val="both"/>
        <w:rPr>
          <w:rFonts w:ascii="Arial" w:hAnsi="Arial" w:cs="Arial"/>
          <w:b/>
          <w:sz w:val="22"/>
          <w:szCs w:val="22"/>
          <w:lang w:val="es-ES_tradnl"/>
        </w:rPr>
      </w:pPr>
      <w:r w:rsidRPr="00D06BE7">
        <w:rPr>
          <w:rFonts w:ascii="Arial" w:hAnsi="Arial" w:cs="Arial"/>
          <w:b/>
          <w:bCs/>
          <w:sz w:val="22"/>
          <w:szCs w:val="22"/>
        </w:rPr>
        <w:t xml:space="preserve">PRIMERO.- </w:t>
      </w:r>
      <w:r w:rsidRPr="00D06BE7">
        <w:rPr>
          <w:rFonts w:ascii="Arial" w:hAnsi="Arial" w:cs="Arial"/>
          <w:sz w:val="22"/>
          <w:szCs w:val="22"/>
        </w:rPr>
        <w:t xml:space="preserve">EL CABILDO AUTORIZA AL PRESIDENTE MUNICIPAL, A TRAVÉS DEL PRESENTE DOCUMENTO PARA SOLICITAR UN </w:t>
      </w:r>
      <w:r w:rsidRPr="00D06BE7">
        <w:rPr>
          <w:rFonts w:ascii="Arial" w:hAnsi="Arial" w:cs="Arial"/>
          <w:b/>
          <w:bCs/>
          <w:sz w:val="22"/>
          <w:szCs w:val="22"/>
        </w:rPr>
        <w:t>ANTICIPO A CUENTA DE PARTICIPACIONES</w:t>
      </w:r>
      <w:r w:rsidRPr="00D06BE7">
        <w:rPr>
          <w:rFonts w:ascii="Arial" w:hAnsi="Arial" w:cs="Arial"/>
          <w:sz w:val="22"/>
          <w:szCs w:val="22"/>
        </w:rPr>
        <w:t xml:space="preserve"> A LA SECRETARÍA DE FINANZAS Y ADMINISTRACIÓN DEL GOBIERNO DEL ESTADO DE PUEBLA, EN TÉRMINOS DEL ARTÍCULO 7 DE LA LEY DE DEUDA PÚBLICA PARA EL ESTADO LIBRE Y SOBERANO DE PUEBLA, POR LA CANTIDAD DE </w:t>
      </w:r>
      <w:r w:rsidRPr="00D06BE7">
        <w:rPr>
          <w:rFonts w:ascii="Arial" w:hAnsi="Arial" w:cs="Arial"/>
          <w:b/>
          <w:bCs/>
          <w:sz w:val="22"/>
          <w:szCs w:val="22"/>
        </w:rPr>
        <w:t>$1,500,000.00 (UN MILLÓN QUINIENTOS MIL PESOS 00/100 M.N.),</w:t>
      </w:r>
      <w:r w:rsidRPr="00D06BE7">
        <w:rPr>
          <w:rFonts w:ascii="Arial" w:hAnsi="Arial" w:cs="Arial"/>
          <w:sz w:val="22"/>
          <w:szCs w:val="22"/>
          <w:lang w:val="es-ES_tradnl"/>
        </w:rPr>
        <w:t xml:space="preserve"> QUE SERÁ DESTINADO PARA EL </w:t>
      </w:r>
      <w:r w:rsidRPr="00D06BE7">
        <w:rPr>
          <w:rFonts w:ascii="Arial" w:hAnsi="Arial" w:cs="Arial"/>
          <w:b/>
          <w:sz w:val="22"/>
          <w:szCs w:val="22"/>
          <w:lang w:val="es-ES_tradnl"/>
        </w:rPr>
        <w:t>PAGO DE OBLIGACIONES FINANCIERAS (PARA CUBRIR APORTACIÓN MUNICIPAL DEL PROGRAMA "INSUMOS A TIEMPO 2017").</w:t>
      </w:r>
    </w:p>
    <w:p w:rsidR="004C0214" w:rsidRPr="00D06BE7" w:rsidRDefault="004C0214" w:rsidP="00A819A9">
      <w:pPr>
        <w:ind w:left="284"/>
        <w:jc w:val="both"/>
        <w:rPr>
          <w:rFonts w:ascii="Arial" w:hAnsi="Arial" w:cs="Arial"/>
          <w:b/>
          <w:sz w:val="22"/>
          <w:szCs w:val="22"/>
          <w:lang w:val="es-ES_tradnl"/>
        </w:rPr>
      </w:pPr>
    </w:p>
    <w:p w:rsidR="00DA338B" w:rsidRPr="00D06BE7" w:rsidRDefault="00AA49B5" w:rsidP="00DA338B">
      <w:pPr>
        <w:ind w:left="284" w:right="-91"/>
        <w:jc w:val="both"/>
        <w:rPr>
          <w:rFonts w:ascii="Arial" w:hAnsi="Arial" w:cs="Arial"/>
          <w:b/>
          <w:bCs/>
          <w:sz w:val="22"/>
          <w:szCs w:val="22"/>
          <w:lang w:val="es-ES_tradnl"/>
        </w:rPr>
      </w:pPr>
      <w:r w:rsidRPr="00D06BE7">
        <w:rPr>
          <w:rFonts w:ascii="Arial" w:hAnsi="Arial" w:cs="Arial"/>
          <w:b/>
          <w:bCs/>
          <w:sz w:val="22"/>
          <w:szCs w:val="22"/>
        </w:rPr>
        <w:t xml:space="preserve">SEGUNDO.- </w:t>
      </w:r>
      <w:r w:rsidRPr="00D06BE7">
        <w:rPr>
          <w:rFonts w:ascii="Arial" w:hAnsi="Arial" w:cs="Arial"/>
          <w:sz w:val="22"/>
          <w:szCs w:val="22"/>
        </w:rPr>
        <w:t xml:space="preserve">CON ESTA FECHA EL HONORABLE CABILDO AUTORIZA AL PRESIDENTE MUNICIPAL A QUE OTORGUE </w:t>
      </w:r>
      <w:r w:rsidRPr="00D06BE7">
        <w:rPr>
          <w:rFonts w:ascii="Arial" w:hAnsi="Arial" w:cs="Arial"/>
          <w:b/>
          <w:sz w:val="22"/>
          <w:szCs w:val="22"/>
        </w:rPr>
        <w:t>MANDATO</w:t>
      </w:r>
      <w:r w:rsidRPr="00D06BE7">
        <w:rPr>
          <w:rFonts w:ascii="Arial" w:hAnsi="Arial" w:cs="Arial"/>
          <w:sz w:val="22"/>
          <w:szCs w:val="22"/>
        </w:rPr>
        <w:t xml:space="preserve"> ESPECIAL IRREVOCABLE A FAVOR DE LA SECRETARÍA DE FINANZAS Y ADMINISTRACIÓN DEL GOBIERNO DEL ESTADO DE PUEBLA, PARA REALIZAR EN NOMBRE Y REPRESENTACIÓN DEL MUNICIPIO DE</w:t>
      </w:r>
      <w:r w:rsidRPr="00D06BE7">
        <w:rPr>
          <w:rFonts w:ascii="Arial" w:hAnsi="Arial" w:cs="Arial"/>
          <w:b/>
          <w:sz w:val="22"/>
          <w:szCs w:val="22"/>
          <w:lang w:val="es-ES_tradnl"/>
        </w:rPr>
        <w:t xml:space="preserve"> ATLIXCO</w:t>
      </w:r>
      <w:r w:rsidRPr="00D06BE7">
        <w:rPr>
          <w:rFonts w:ascii="Arial" w:hAnsi="Arial" w:cs="Arial"/>
          <w:bCs/>
          <w:sz w:val="22"/>
          <w:szCs w:val="22"/>
        </w:rPr>
        <w:t>,</w:t>
      </w:r>
      <w:r w:rsidRPr="00D06BE7">
        <w:rPr>
          <w:rFonts w:ascii="Arial" w:hAnsi="Arial" w:cs="Arial"/>
          <w:sz w:val="22"/>
          <w:szCs w:val="22"/>
        </w:rPr>
        <w:t xml:space="preserve"> EL PAGO DE LAS OBLIGACIONES CONTRAÍDAS A QUE SE REFIERE EL PUNTO PRIMERO ANTES REFERIDO, CONSTITUYENDO COMO FUENTE DE PAGO LAS </w:t>
      </w:r>
      <w:r w:rsidRPr="00D06BE7">
        <w:rPr>
          <w:rFonts w:ascii="Arial" w:hAnsi="Arial" w:cs="Arial"/>
          <w:b/>
          <w:bCs/>
          <w:sz w:val="22"/>
          <w:szCs w:val="22"/>
        </w:rPr>
        <w:t>PARTICIPACIONES QUE EN INGRESOS FEDERALES LE CORRESPONDAN</w:t>
      </w:r>
      <w:r w:rsidRPr="00D06BE7">
        <w:rPr>
          <w:rFonts w:ascii="Arial" w:hAnsi="Arial" w:cs="Arial"/>
          <w:sz w:val="22"/>
          <w:szCs w:val="22"/>
        </w:rPr>
        <w:t xml:space="preserve"> AL MUNICIPIO DE LOS MESES DE </w:t>
      </w:r>
      <w:r w:rsidRPr="00D06BE7">
        <w:rPr>
          <w:rFonts w:ascii="Arial" w:hAnsi="Arial" w:cs="Arial"/>
          <w:b/>
          <w:sz w:val="22"/>
          <w:szCs w:val="22"/>
          <w:lang w:val="es-ES_tradnl"/>
        </w:rPr>
        <w:t>JUNIO A AGOSTO DE 2017</w:t>
      </w:r>
      <w:r w:rsidRPr="00D06BE7">
        <w:rPr>
          <w:rFonts w:ascii="Arial" w:hAnsi="Arial" w:cs="Arial"/>
          <w:sz w:val="22"/>
          <w:szCs w:val="22"/>
        </w:rPr>
        <w:t>, DE LA SIGUIENTE MANERA:</w:t>
      </w:r>
    </w:p>
    <w:p w:rsidR="00DA338B" w:rsidRPr="00D06BE7" w:rsidRDefault="00DA338B" w:rsidP="0050153A">
      <w:pPr>
        <w:ind w:right="-91"/>
        <w:jc w:val="both"/>
        <w:rPr>
          <w:rFonts w:ascii="Arial" w:hAnsi="Arial" w:cs="Arial"/>
          <w:bCs/>
          <w:sz w:val="22"/>
          <w:szCs w:val="22"/>
          <w:lang w:val="es-ES_tradnl"/>
        </w:rPr>
      </w:pPr>
    </w:p>
    <w:p w:rsidR="00C100BD" w:rsidRPr="00D06BE7" w:rsidRDefault="00AA49B5" w:rsidP="00C100BD">
      <w:pPr>
        <w:ind w:left="284" w:right="-91"/>
        <w:jc w:val="both"/>
        <w:rPr>
          <w:rFonts w:ascii="Arial" w:hAnsi="Arial" w:cs="Arial"/>
          <w:bCs/>
          <w:sz w:val="22"/>
          <w:szCs w:val="22"/>
          <w:lang w:val="es-ES_tradnl"/>
        </w:rPr>
      </w:pPr>
      <w:r w:rsidRPr="00D06BE7">
        <w:rPr>
          <w:rFonts w:ascii="Arial" w:hAnsi="Arial" w:cs="Arial"/>
          <w:b/>
          <w:bCs/>
          <w:sz w:val="22"/>
          <w:szCs w:val="22"/>
          <w:lang w:val="es-ES_tradnl"/>
        </w:rPr>
        <w:t xml:space="preserve">A).- </w:t>
      </w:r>
      <w:r w:rsidRPr="00D06BE7">
        <w:rPr>
          <w:rFonts w:ascii="Arial" w:hAnsi="Arial" w:cs="Arial"/>
          <w:bCs/>
          <w:sz w:val="22"/>
          <w:szCs w:val="22"/>
          <w:lang w:val="es-ES_tradnl"/>
        </w:rPr>
        <w:t xml:space="preserve">MEDIANTE </w:t>
      </w:r>
      <w:r w:rsidRPr="00D06BE7">
        <w:rPr>
          <w:rFonts w:ascii="Arial" w:hAnsi="Arial" w:cs="Arial"/>
          <w:b/>
          <w:bCs/>
          <w:sz w:val="22"/>
          <w:szCs w:val="22"/>
          <w:lang w:val="es-ES_tradnl"/>
        </w:rPr>
        <w:t xml:space="preserve">TRES </w:t>
      </w:r>
      <w:r w:rsidRPr="00D06BE7">
        <w:rPr>
          <w:rFonts w:ascii="Arial" w:hAnsi="Arial" w:cs="Arial"/>
          <w:bCs/>
          <w:sz w:val="22"/>
          <w:szCs w:val="22"/>
          <w:lang w:val="es-ES_tradnl"/>
        </w:rPr>
        <w:t xml:space="preserve">AMORTIZACIONES, EN LOS MESES DE </w:t>
      </w:r>
      <w:r w:rsidRPr="00D06BE7">
        <w:rPr>
          <w:rFonts w:ascii="Arial" w:hAnsi="Arial" w:cs="Arial"/>
          <w:b/>
          <w:sz w:val="22"/>
          <w:szCs w:val="22"/>
          <w:lang w:val="es-ES_tradnl"/>
        </w:rPr>
        <w:t>JUNIO A AGOSTO DE 2017</w:t>
      </w:r>
      <w:r w:rsidRPr="00D06BE7">
        <w:rPr>
          <w:rFonts w:ascii="Arial" w:hAnsi="Arial" w:cs="Arial"/>
          <w:b/>
          <w:bCs/>
          <w:sz w:val="22"/>
          <w:szCs w:val="22"/>
          <w:lang w:val="es-ES_tradnl"/>
        </w:rPr>
        <w:t xml:space="preserve">, </w:t>
      </w:r>
      <w:r w:rsidRPr="00D06BE7">
        <w:rPr>
          <w:rFonts w:ascii="Arial" w:hAnsi="Arial" w:cs="Arial"/>
          <w:bCs/>
          <w:sz w:val="22"/>
          <w:szCs w:val="22"/>
          <w:lang w:val="es-ES_tradnl"/>
        </w:rPr>
        <w:t xml:space="preserve">POR UN MONTO DE </w:t>
      </w:r>
      <w:r w:rsidRPr="00D06BE7">
        <w:rPr>
          <w:rFonts w:ascii="Arial" w:hAnsi="Arial" w:cs="Arial"/>
          <w:b/>
          <w:bCs/>
          <w:sz w:val="22"/>
          <w:szCs w:val="22"/>
          <w:lang w:val="es-ES_tradnl"/>
        </w:rPr>
        <w:t xml:space="preserve">$500,000.00 (QUINIENTOS MIL PESOS 00/100 M.N.), </w:t>
      </w:r>
      <w:r w:rsidRPr="00D06BE7">
        <w:rPr>
          <w:rFonts w:ascii="Arial" w:hAnsi="Arial" w:cs="Arial"/>
          <w:bCs/>
          <w:sz w:val="22"/>
          <w:szCs w:val="22"/>
          <w:lang w:val="es-ES_tradnl"/>
        </w:rPr>
        <w:t>CADA UNA.</w:t>
      </w:r>
    </w:p>
    <w:p w:rsidR="00D74533" w:rsidRPr="00D06BE7" w:rsidRDefault="00D74533" w:rsidP="00D74533">
      <w:pPr>
        <w:ind w:right="-91"/>
        <w:jc w:val="both"/>
        <w:rPr>
          <w:rFonts w:ascii="Arial" w:hAnsi="Arial" w:cs="Arial"/>
          <w:bCs/>
          <w:sz w:val="22"/>
          <w:szCs w:val="22"/>
          <w:lang w:val="es-ES_tradnl"/>
        </w:rPr>
      </w:pPr>
    </w:p>
    <w:p w:rsidR="00A819A9" w:rsidRPr="00D06BE7" w:rsidRDefault="00AA49B5" w:rsidP="00D74533">
      <w:pPr>
        <w:ind w:left="284"/>
        <w:jc w:val="both"/>
        <w:rPr>
          <w:rFonts w:ascii="Arial" w:hAnsi="Arial" w:cs="Arial"/>
          <w:sz w:val="22"/>
          <w:szCs w:val="22"/>
        </w:rPr>
      </w:pPr>
      <w:r w:rsidRPr="00D06BE7">
        <w:rPr>
          <w:rFonts w:ascii="Arial" w:hAnsi="Arial" w:cs="Arial"/>
          <w:sz w:val="22"/>
          <w:szCs w:val="22"/>
        </w:rPr>
        <w:t>DEBIENDO QUEDAR CONSIDERADA SU LIQUIDACIÓN DENTRO DEL PRESUPUESTO DE EGRESOS DEL MUNICIPIO PARA EL EJERCICIO FISCAL CORRESPONDIENTE.</w:t>
      </w:r>
    </w:p>
    <w:p w:rsidR="00A819A9" w:rsidRPr="00D06BE7" w:rsidRDefault="00A819A9" w:rsidP="00A819A9">
      <w:pPr>
        <w:ind w:left="284"/>
        <w:jc w:val="both"/>
        <w:rPr>
          <w:rFonts w:ascii="Arial" w:hAnsi="Arial" w:cs="Arial"/>
          <w:sz w:val="22"/>
          <w:szCs w:val="22"/>
        </w:rPr>
      </w:pPr>
    </w:p>
    <w:p w:rsidR="00A819A9" w:rsidRPr="00D06BE7" w:rsidRDefault="00AA49B5" w:rsidP="00A819A9">
      <w:pPr>
        <w:ind w:left="284" w:right="-91"/>
        <w:jc w:val="both"/>
        <w:rPr>
          <w:rFonts w:ascii="Arial" w:hAnsi="Arial" w:cs="Arial"/>
          <w:sz w:val="22"/>
          <w:szCs w:val="22"/>
        </w:rPr>
      </w:pPr>
      <w:r w:rsidRPr="00D06BE7">
        <w:rPr>
          <w:rFonts w:ascii="Arial" w:hAnsi="Arial" w:cs="Arial"/>
          <w:sz w:val="22"/>
          <w:szCs w:val="22"/>
        </w:rPr>
        <w:t>ASIMISMO, EN EL SUPUESTO DE QUE LOS RECURSOS SEÑALADOS PREVIAMENTE NO SEAN SUFICIENTES PARA CUBRIR EL DESTINO ESPECÍFICO MENCIONADO, EL PRESIDENTE MUNICIPAL DEBERÁ CUBRIR LOS FALTANTES RESPECTIVOS CON OTROS RECURSOS QUE FORMAN PARTE DEL PATRIMONIO DE LA HACIENDA PÚBLICA MUNICIPAL.</w:t>
      </w:r>
    </w:p>
    <w:p w:rsidR="00F26A89" w:rsidRPr="00D06BE7" w:rsidRDefault="00F26A89" w:rsidP="00A819A9">
      <w:pPr>
        <w:ind w:left="284" w:right="-91"/>
        <w:jc w:val="both"/>
        <w:rPr>
          <w:rFonts w:ascii="Arial" w:hAnsi="Arial" w:cs="Arial"/>
          <w:sz w:val="22"/>
          <w:szCs w:val="22"/>
        </w:rPr>
      </w:pPr>
    </w:p>
    <w:p w:rsidR="00D06BE7" w:rsidRPr="00D06BE7" w:rsidRDefault="00D06BE7" w:rsidP="00A819A9">
      <w:pPr>
        <w:ind w:left="284" w:right="-91"/>
        <w:jc w:val="both"/>
        <w:rPr>
          <w:rFonts w:ascii="Arial" w:hAnsi="Arial" w:cs="Arial"/>
          <w:sz w:val="22"/>
          <w:szCs w:val="22"/>
        </w:rPr>
      </w:pPr>
      <w:r w:rsidRPr="00D06BE7">
        <w:rPr>
          <w:rFonts w:ascii="Arial" w:hAnsi="Arial" w:cs="Arial"/>
          <w:b/>
          <w:sz w:val="22"/>
          <w:szCs w:val="22"/>
        </w:rPr>
        <w:t xml:space="preserve">TERCERO.- </w:t>
      </w:r>
      <w:r w:rsidRPr="00D06BE7">
        <w:rPr>
          <w:rFonts w:ascii="Arial" w:hAnsi="Arial" w:cs="Arial"/>
          <w:sz w:val="22"/>
          <w:szCs w:val="22"/>
        </w:rPr>
        <w:t xml:space="preserve">LOS RECURSOS SOLICITADOS SE DESTINARÁN AL PROGRAMA ANTES MENCIONADO, ADQUIRIÉNDOSE 21,333 ÁRBOLES DE AGUACATE Y 36,227 AGAVES PARA IMPULSAR LA ECONOMÍA LOCAL. </w:t>
      </w:r>
    </w:p>
    <w:p w:rsidR="00D06BE7" w:rsidRPr="00D06BE7" w:rsidRDefault="00D06BE7" w:rsidP="00A819A9">
      <w:pPr>
        <w:ind w:left="284" w:right="-91"/>
        <w:jc w:val="both"/>
        <w:rPr>
          <w:rFonts w:ascii="Arial" w:hAnsi="Arial" w:cs="Arial"/>
          <w:sz w:val="22"/>
          <w:szCs w:val="22"/>
        </w:rPr>
      </w:pPr>
    </w:p>
    <w:p w:rsidR="003F6A3E" w:rsidRDefault="00F96578" w:rsidP="00F96578">
      <w:pPr>
        <w:ind w:left="284"/>
        <w:jc w:val="both"/>
        <w:rPr>
          <w:rFonts w:ascii="Arial" w:hAnsi="Arial" w:cs="Arial"/>
          <w:sz w:val="22"/>
          <w:szCs w:val="22"/>
        </w:rPr>
      </w:pPr>
      <w:r w:rsidRPr="00D06BE7">
        <w:rPr>
          <w:rFonts w:ascii="Arial" w:hAnsi="Arial" w:cs="Arial"/>
          <w:sz w:val="22"/>
          <w:szCs w:val="22"/>
        </w:rPr>
        <w:lastRenderedPageBreak/>
        <w:t>EL PRESIDENTE MANIFIESTA: SI ALGÚN INTEGRANTE DEL AYUNTAMIENTO</w:t>
      </w:r>
      <w:r w:rsidR="003F6A3E">
        <w:rPr>
          <w:rFonts w:ascii="Arial" w:hAnsi="Arial" w:cs="Arial"/>
          <w:sz w:val="22"/>
          <w:szCs w:val="22"/>
        </w:rPr>
        <w:t xml:space="preserve"> DESEA HACER USO DE LA PALABRA.</w:t>
      </w:r>
    </w:p>
    <w:p w:rsidR="003F6A3E" w:rsidRDefault="003F6A3E" w:rsidP="00F96578">
      <w:pPr>
        <w:ind w:left="284"/>
        <w:jc w:val="both"/>
        <w:rPr>
          <w:rFonts w:ascii="Arial" w:hAnsi="Arial" w:cs="Arial"/>
          <w:sz w:val="22"/>
          <w:szCs w:val="22"/>
        </w:rPr>
      </w:pPr>
    </w:p>
    <w:p w:rsidR="00F96578" w:rsidRPr="00D06BE7" w:rsidRDefault="00F96578" w:rsidP="00F96578">
      <w:pPr>
        <w:ind w:left="284"/>
        <w:jc w:val="both"/>
        <w:rPr>
          <w:rFonts w:ascii="Arial" w:hAnsi="Arial" w:cs="Arial"/>
          <w:sz w:val="22"/>
          <w:szCs w:val="22"/>
        </w:rPr>
      </w:pPr>
      <w:r w:rsidRPr="00D06BE7">
        <w:rPr>
          <w:rFonts w:ascii="Arial" w:hAnsi="Arial" w:cs="Arial"/>
          <w:sz w:val="22"/>
          <w:szCs w:val="22"/>
        </w:rPr>
        <w:t>NO EXISTIENDO QUIEN PIDA LA PALABRA, SOLICITA A LA SECRETARIA DEL AYUNTAMIENTO SE SIRVA SOMETER A CONSIDERACIÓN DE LOS INTEGRANTES DEL AYUNTAMIENTO LOS ACUERDOS LEÍDOS Y RECABAR LA VOTACIÓN CORRESPONDIENTE.</w:t>
      </w:r>
    </w:p>
    <w:p w:rsidR="00F96578" w:rsidRPr="00D06BE7" w:rsidRDefault="00F96578" w:rsidP="00F96578">
      <w:pPr>
        <w:jc w:val="both"/>
        <w:rPr>
          <w:rFonts w:ascii="Arial" w:hAnsi="Arial" w:cs="Arial"/>
          <w:sz w:val="22"/>
          <w:szCs w:val="22"/>
        </w:rPr>
      </w:pPr>
    </w:p>
    <w:p w:rsidR="00F96578" w:rsidRPr="00D06BE7" w:rsidRDefault="00F96578" w:rsidP="00F96578">
      <w:pPr>
        <w:ind w:left="284"/>
        <w:jc w:val="both"/>
        <w:rPr>
          <w:rFonts w:ascii="Arial" w:hAnsi="Arial" w:cs="Arial"/>
          <w:sz w:val="22"/>
          <w:szCs w:val="22"/>
        </w:rPr>
      </w:pPr>
      <w:r w:rsidRPr="00D06BE7">
        <w:rPr>
          <w:rFonts w:ascii="Arial" w:hAnsi="Arial" w:cs="Arial"/>
          <w:sz w:val="22"/>
          <w:szCs w:val="22"/>
        </w:rPr>
        <w:t>LA SECRETARIA DEL AYUNTAMIENTO PREGUNTA A CADA UNO DE LOS INTEGRANTES DEL AYUNTAMIENTO, QUIENES ESTÁN A FAVOR DE APROBAR LOS ACUERDOS A LOS QUE SE DIERON LECTURA, RESULTANDO APROBADOS POR</w:t>
      </w:r>
      <w:r w:rsidR="00586584" w:rsidRPr="00D06BE7">
        <w:rPr>
          <w:rFonts w:ascii="Arial" w:hAnsi="Arial" w:cs="Arial"/>
          <w:sz w:val="22"/>
          <w:szCs w:val="22"/>
        </w:rPr>
        <w:t xml:space="preserve"> </w:t>
      </w:r>
      <w:r w:rsidR="00586584" w:rsidRPr="00D06BE7">
        <w:rPr>
          <w:rFonts w:ascii="Arial" w:hAnsi="Arial" w:cs="Arial"/>
          <w:b/>
          <w:sz w:val="22"/>
          <w:szCs w:val="22"/>
        </w:rPr>
        <w:t>UNANIMIDAD</w:t>
      </w:r>
      <w:r w:rsidRPr="00D06BE7">
        <w:rPr>
          <w:rFonts w:ascii="Arial" w:hAnsi="Arial" w:cs="Arial"/>
          <w:b/>
          <w:sz w:val="22"/>
          <w:szCs w:val="22"/>
        </w:rPr>
        <w:t>.</w:t>
      </w:r>
    </w:p>
    <w:p w:rsidR="00A819A9" w:rsidRPr="00D06BE7" w:rsidRDefault="00586584" w:rsidP="00A819A9">
      <w:pPr>
        <w:rPr>
          <w:rFonts w:ascii="Arial" w:hAnsi="Arial" w:cs="Arial"/>
          <w:sz w:val="22"/>
          <w:szCs w:val="22"/>
        </w:rPr>
      </w:pPr>
      <w:r w:rsidRPr="00D06BE7">
        <w:rPr>
          <w:rFonts w:ascii="Arial" w:hAnsi="Arial" w:cs="Arial"/>
          <w:sz w:val="22"/>
          <w:szCs w:val="22"/>
        </w:rPr>
        <w:t xml:space="preserve"> </w:t>
      </w:r>
    </w:p>
    <w:p w:rsidR="00A819A9" w:rsidRPr="00D06BE7" w:rsidRDefault="00AA49B5" w:rsidP="00F96578">
      <w:pPr>
        <w:ind w:left="284" w:right="-91"/>
        <w:jc w:val="both"/>
        <w:rPr>
          <w:rFonts w:ascii="Arial" w:hAnsi="Arial" w:cs="Arial"/>
          <w:bCs/>
          <w:sz w:val="22"/>
          <w:szCs w:val="22"/>
        </w:rPr>
      </w:pPr>
      <w:r w:rsidRPr="00D06BE7">
        <w:rPr>
          <w:rFonts w:ascii="Arial" w:hAnsi="Arial" w:cs="Arial"/>
          <w:bCs/>
          <w:sz w:val="22"/>
          <w:szCs w:val="22"/>
        </w:rPr>
        <w:t>NO HABIENDO OTRO ASUNTO QUE TRATAR, SE DA POR FINALIZADA LA SESIÓN DE CABILDO, LEVANTÁNDOSE LA PRESENTE A</w:t>
      </w:r>
      <w:r w:rsidR="00586584" w:rsidRPr="00D06BE7">
        <w:rPr>
          <w:rFonts w:ascii="Arial" w:hAnsi="Arial" w:cs="Arial"/>
          <w:bCs/>
          <w:sz w:val="22"/>
          <w:szCs w:val="22"/>
        </w:rPr>
        <w:t>CTA PARA CONSTANCIA, SIENDO LAS NUEVE</w:t>
      </w:r>
      <w:r w:rsidRPr="00D06BE7">
        <w:rPr>
          <w:rFonts w:ascii="Arial" w:hAnsi="Arial" w:cs="Arial"/>
          <w:bCs/>
          <w:sz w:val="22"/>
          <w:szCs w:val="22"/>
        </w:rPr>
        <w:t xml:space="preserve"> HORAS CON </w:t>
      </w:r>
      <w:r w:rsidR="00586584" w:rsidRPr="00D06BE7">
        <w:rPr>
          <w:rFonts w:ascii="Arial" w:hAnsi="Arial" w:cs="Arial"/>
          <w:bCs/>
          <w:sz w:val="22"/>
          <w:szCs w:val="22"/>
        </w:rPr>
        <w:t>CUARENTA</w:t>
      </w:r>
      <w:r w:rsidRPr="00D06BE7">
        <w:rPr>
          <w:rFonts w:ascii="Arial" w:hAnsi="Arial" w:cs="Arial"/>
          <w:bCs/>
          <w:sz w:val="22"/>
          <w:szCs w:val="22"/>
        </w:rPr>
        <w:t xml:space="preserve"> MINUTOS DEL MISMO DÍA DE SU INICIO, FIRMANDO DE CONFORMIDAD AL CALCE LOS INTEGRANTES DEL:</w:t>
      </w:r>
    </w:p>
    <w:p w:rsidR="00F96578" w:rsidRPr="00D06BE7" w:rsidRDefault="00F96578" w:rsidP="00F96578">
      <w:pPr>
        <w:ind w:left="284" w:right="-91"/>
        <w:jc w:val="both"/>
        <w:rPr>
          <w:rFonts w:ascii="Arial" w:hAnsi="Arial" w:cs="Arial"/>
          <w:bCs/>
          <w:sz w:val="22"/>
          <w:szCs w:val="22"/>
        </w:rPr>
      </w:pPr>
    </w:p>
    <w:p w:rsidR="00A819A9" w:rsidRPr="00D06BE7" w:rsidRDefault="00AA49B5" w:rsidP="00A819A9">
      <w:pPr>
        <w:jc w:val="center"/>
        <w:rPr>
          <w:rFonts w:ascii="Arial" w:hAnsi="Arial" w:cs="Arial"/>
          <w:sz w:val="22"/>
          <w:szCs w:val="22"/>
        </w:rPr>
      </w:pPr>
      <w:r w:rsidRPr="00D06BE7">
        <w:rPr>
          <w:rFonts w:ascii="Arial" w:hAnsi="Arial" w:cs="Arial"/>
          <w:sz w:val="22"/>
          <w:szCs w:val="22"/>
        </w:rPr>
        <w:t>HONORABLE AYUNTAMIENTO</w:t>
      </w:r>
    </w:p>
    <w:p w:rsidR="00A819A9" w:rsidRPr="00D06BE7" w:rsidRDefault="00AA49B5" w:rsidP="00A819A9">
      <w:pPr>
        <w:jc w:val="center"/>
        <w:rPr>
          <w:rFonts w:ascii="Arial" w:hAnsi="Arial" w:cs="Arial"/>
          <w:sz w:val="22"/>
          <w:szCs w:val="22"/>
          <w:lang w:val="pt-BR"/>
        </w:rPr>
      </w:pPr>
      <w:r w:rsidRPr="00D06BE7">
        <w:rPr>
          <w:rFonts w:ascii="Arial" w:hAnsi="Arial" w:cs="Arial"/>
          <w:sz w:val="22"/>
          <w:szCs w:val="22"/>
          <w:lang w:val="pt-BR"/>
        </w:rPr>
        <w:t>PRESIDENTE MUNICIPAL CONSTITUCIONAL</w:t>
      </w:r>
    </w:p>
    <w:p w:rsidR="00A819A9" w:rsidRPr="00D06BE7" w:rsidRDefault="00A819A9" w:rsidP="00A819A9">
      <w:pPr>
        <w:jc w:val="center"/>
        <w:rPr>
          <w:rFonts w:ascii="Arial" w:hAnsi="Arial" w:cs="Arial"/>
          <w:sz w:val="22"/>
          <w:szCs w:val="22"/>
          <w:lang w:val="pt-BR"/>
        </w:rPr>
      </w:pPr>
    </w:p>
    <w:p w:rsidR="00A819A9" w:rsidRPr="00D06BE7" w:rsidRDefault="00A819A9" w:rsidP="00A819A9">
      <w:pPr>
        <w:jc w:val="center"/>
        <w:rPr>
          <w:rFonts w:ascii="Arial" w:hAnsi="Arial" w:cs="Arial"/>
          <w:sz w:val="22"/>
          <w:szCs w:val="22"/>
          <w:lang w:val="pt-BR"/>
        </w:rPr>
      </w:pPr>
    </w:p>
    <w:p w:rsidR="00A819A9" w:rsidRDefault="00A819A9" w:rsidP="003F6A3E">
      <w:pPr>
        <w:rPr>
          <w:rFonts w:ascii="Arial" w:hAnsi="Arial" w:cs="Arial"/>
          <w:sz w:val="22"/>
          <w:szCs w:val="22"/>
          <w:lang w:val="pt-BR"/>
        </w:rPr>
      </w:pPr>
    </w:p>
    <w:p w:rsidR="00D06BE7" w:rsidRPr="00D06BE7" w:rsidRDefault="00D06BE7" w:rsidP="00A819A9">
      <w:pPr>
        <w:jc w:val="center"/>
        <w:rPr>
          <w:rFonts w:ascii="Arial" w:hAnsi="Arial" w:cs="Arial"/>
          <w:sz w:val="22"/>
          <w:szCs w:val="22"/>
          <w:lang w:val="pt-BR"/>
        </w:rPr>
      </w:pPr>
    </w:p>
    <w:p w:rsidR="00A819A9" w:rsidRPr="00D06BE7" w:rsidRDefault="00AA49B5" w:rsidP="00A819A9">
      <w:pPr>
        <w:jc w:val="center"/>
        <w:rPr>
          <w:rFonts w:ascii="Arial" w:hAnsi="Arial" w:cs="Arial"/>
          <w:b/>
          <w:bCs/>
          <w:sz w:val="22"/>
          <w:szCs w:val="22"/>
          <w:lang w:val="es-ES_tradnl"/>
        </w:rPr>
      </w:pPr>
      <w:r w:rsidRPr="00D06BE7">
        <w:rPr>
          <w:rFonts w:ascii="Arial" w:hAnsi="Arial" w:cs="Arial"/>
          <w:b/>
          <w:bCs/>
          <w:sz w:val="22"/>
          <w:szCs w:val="22"/>
          <w:lang w:val="es-ES_tradnl"/>
        </w:rPr>
        <w:t>C. JOSÉ LUIS GALEAZZI BERRA</w:t>
      </w:r>
    </w:p>
    <w:p w:rsidR="00A819A9" w:rsidRDefault="00A819A9" w:rsidP="00A819A9">
      <w:pPr>
        <w:jc w:val="center"/>
        <w:rPr>
          <w:rFonts w:ascii="Arial" w:hAnsi="Arial" w:cs="Arial"/>
          <w:b/>
          <w:bCs/>
          <w:lang w:val="es-ES_tradnl"/>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545"/>
      </w:tblGrid>
      <w:tr w:rsidR="00F96578" w:rsidRPr="00F05E29" w:rsidTr="00F96578">
        <w:trPr>
          <w:jc w:val="center"/>
        </w:trPr>
        <w:tc>
          <w:tcPr>
            <w:tcW w:w="4812"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Default="00F96578" w:rsidP="0035132C">
            <w:pPr>
              <w:jc w:val="center"/>
              <w:rPr>
                <w:rFonts w:ascii="Arial" w:hAnsi="Arial" w:cs="Arial"/>
                <w:sz w:val="22"/>
                <w:szCs w:val="22"/>
              </w:rPr>
            </w:pPr>
          </w:p>
          <w:p w:rsidR="00D06BE7" w:rsidRPr="00F05E29" w:rsidRDefault="00D06BE7"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JORGE EDUARDO MOYA HERNÁNDEZ</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PRESIDENTE DE  LA COMISIÓN</w:t>
            </w:r>
          </w:p>
          <w:p w:rsidR="00F96578" w:rsidRPr="00F05E29" w:rsidRDefault="00F96578" w:rsidP="0035132C">
            <w:pPr>
              <w:tabs>
                <w:tab w:val="left" w:pos="540"/>
              </w:tabs>
              <w:ind w:right="413"/>
              <w:jc w:val="center"/>
              <w:rPr>
                <w:rFonts w:ascii="Arial" w:hAnsi="Arial" w:cs="Arial"/>
                <w:sz w:val="22"/>
                <w:szCs w:val="22"/>
              </w:rPr>
            </w:pPr>
            <w:r w:rsidRPr="00F05E29">
              <w:rPr>
                <w:rFonts w:ascii="Arial" w:hAnsi="Arial" w:cs="Arial"/>
                <w:sz w:val="22"/>
                <w:szCs w:val="22"/>
                <w:u w:color="000000"/>
              </w:rPr>
              <w:t>DE SEGURIDAD PÚBLICA Y GOBERNANZA</w:t>
            </w:r>
          </w:p>
        </w:tc>
        <w:tc>
          <w:tcPr>
            <w:tcW w:w="4545"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Default="00F96578" w:rsidP="0035132C">
            <w:pPr>
              <w:jc w:val="center"/>
              <w:rPr>
                <w:rFonts w:ascii="Arial" w:hAnsi="Arial" w:cs="Arial"/>
                <w:sz w:val="22"/>
                <w:szCs w:val="22"/>
              </w:rPr>
            </w:pPr>
          </w:p>
          <w:p w:rsidR="00D06BE7" w:rsidRPr="00F05E29" w:rsidRDefault="00D06BE7"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GRACIELA CANTORÁN NÁJERA</w:t>
            </w:r>
          </w:p>
          <w:p w:rsidR="00F96578" w:rsidRPr="00F05E29" w:rsidRDefault="00F96578" w:rsidP="0035132C">
            <w:pPr>
              <w:jc w:val="center"/>
              <w:rPr>
                <w:rFonts w:ascii="Arial" w:hAnsi="Arial" w:cs="Arial"/>
                <w:sz w:val="22"/>
                <w:szCs w:val="22"/>
              </w:rPr>
            </w:pPr>
            <w:r w:rsidRPr="00F05E29">
              <w:rPr>
                <w:rFonts w:ascii="Arial" w:hAnsi="Arial" w:cs="Arial"/>
                <w:sz w:val="22"/>
                <w:szCs w:val="22"/>
                <w:u w:color="000000"/>
              </w:rPr>
              <w:t>PRESIDENTA  DE LA COMISIÓN DE PATRIMONIO Y HACIENDA MUNICIPAL</w:t>
            </w:r>
          </w:p>
        </w:tc>
      </w:tr>
      <w:tr w:rsidR="00F96578" w:rsidRPr="00F05E29" w:rsidTr="00F96578">
        <w:trPr>
          <w:jc w:val="center"/>
        </w:trPr>
        <w:tc>
          <w:tcPr>
            <w:tcW w:w="4812" w:type="dxa"/>
          </w:tcPr>
          <w:p w:rsidR="00F96578" w:rsidRPr="00F05E29" w:rsidRDefault="00F96578" w:rsidP="0035132C">
            <w:pPr>
              <w:jc w:val="center"/>
              <w:rPr>
                <w:rFonts w:ascii="Arial" w:hAnsi="Arial" w:cs="Arial"/>
                <w:sz w:val="22"/>
                <w:szCs w:val="22"/>
              </w:rPr>
            </w:pPr>
          </w:p>
          <w:p w:rsidR="00F96578" w:rsidRDefault="00F96578" w:rsidP="0035132C">
            <w:pPr>
              <w:jc w:val="center"/>
              <w:rPr>
                <w:rFonts w:ascii="Arial" w:hAnsi="Arial" w:cs="Arial"/>
                <w:sz w:val="22"/>
                <w:szCs w:val="22"/>
              </w:rPr>
            </w:pPr>
          </w:p>
          <w:p w:rsidR="00D06BE7" w:rsidRPr="00F05E29" w:rsidRDefault="00D06BE7"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JUAN MANUEL AYESTARÁN  NAVA</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PRESIDENTE DE LA COMISIÓN DE DESARROLLO URBANO, OBRAS Y SERVICIOS PÚBLICOS  DE CALIDAD</w:t>
            </w:r>
          </w:p>
        </w:tc>
        <w:tc>
          <w:tcPr>
            <w:tcW w:w="4545"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Default="00F96578" w:rsidP="0035132C">
            <w:pPr>
              <w:jc w:val="center"/>
              <w:rPr>
                <w:rFonts w:ascii="Arial" w:hAnsi="Arial" w:cs="Arial"/>
                <w:sz w:val="22"/>
                <w:szCs w:val="22"/>
              </w:rPr>
            </w:pPr>
          </w:p>
          <w:p w:rsidR="00D06BE7" w:rsidRPr="00F05E29" w:rsidRDefault="00D06BE7"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MARÍA AUXILIO  MORALES  HEREDIA</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PRESIDENTA  DE LA COMISIÓN DE  DESARROLLO HUMANO, SOCIAL Y ECONÓMICO</w:t>
            </w:r>
          </w:p>
        </w:tc>
      </w:tr>
      <w:tr w:rsidR="00F96578" w:rsidRPr="00F05E29" w:rsidTr="00F96578">
        <w:trPr>
          <w:jc w:val="center"/>
        </w:trPr>
        <w:tc>
          <w:tcPr>
            <w:tcW w:w="4812"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Default="00F96578" w:rsidP="0035132C">
            <w:pPr>
              <w:jc w:val="center"/>
              <w:rPr>
                <w:rFonts w:ascii="Arial" w:hAnsi="Arial" w:cs="Arial"/>
                <w:sz w:val="22"/>
                <w:szCs w:val="22"/>
              </w:rPr>
            </w:pPr>
          </w:p>
          <w:p w:rsidR="00D06BE7" w:rsidRPr="00F05E29" w:rsidRDefault="00D06BE7" w:rsidP="0035132C">
            <w:pPr>
              <w:jc w:val="center"/>
              <w:rPr>
                <w:rFonts w:ascii="Arial" w:hAnsi="Arial" w:cs="Arial"/>
                <w:sz w:val="22"/>
                <w:szCs w:val="22"/>
              </w:rPr>
            </w:pPr>
          </w:p>
          <w:p w:rsidR="00F96578" w:rsidRPr="00F05E29" w:rsidRDefault="00F96578" w:rsidP="0035132C">
            <w:pP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RODOLFO  CHÁVEZ ESCUDERO</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PRESIDENTE DE LA COMISIÓN DE ECOLOGÍA  Y MEDIO AMBIENTE  SUSTENTABLE</w:t>
            </w:r>
          </w:p>
        </w:tc>
        <w:tc>
          <w:tcPr>
            <w:tcW w:w="4545" w:type="dxa"/>
          </w:tcPr>
          <w:p w:rsidR="00F96578" w:rsidRPr="00F05E29" w:rsidRDefault="00F96578" w:rsidP="0035132C">
            <w:pP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Default="00F96578" w:rsidP="0035132C">
            <w:pPr>
              <w:jc w:val="center"/>
              <w:rPr>
                <w:rFonts w:ascii="Arial" w:hAnsi="Arial" w:cs="Arial"/>
                <w:sz w:val="22"/>
                <w:szCs w:val="22"/>
              </w:rPr>
            </w:pPr>
          </w:p>
          <w:p w:rsidR="00D06BE7" w:rsidRPr="00F05E29" w:rsidRDefault="00D06BE7"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ESPERANZA SÁNCHEZ PÉREZ</w:t>
            </w:r>
          </w:p>
          <w:p w:rsidR="00F96578" w:rsidRPr="00F05E29" w:rsidRDefault="00F26A89" w:rsidP="0035132C">
            <w:pPr>
              <w:jc w:val="center"/>
              <w:rPr>
                <w:rFonts w:ascii="Arial" w:eastAsia="Arial" w:hAnsi="Arial" w:cs="Arial"/>
                <w:sz w:val="22"/>
                <w:szCs w:val="22"/>
                <w:u w:color="000000"/>
              </w:rPr>
            </w:pPr>
            <w:r>
              <w:rPr>
                <w:rFonts w:ascii="Arial" w:hAnsi="Arial" w:cs="Arial"/>
                <w:sz w:val="22"/>
                <w:szCs w:val="22"/>
                <w:u w:color="000000"/>
              </w:rPr>
              <w:t>PRESIDENTA</w:t>
            </w:r>
            <w:r w:rsidR="00F96578" w:rsidRPr="00F05E29">
              <w:rPr>
                <w:rFonts w:ascii="Arial" w:hAnsi="Arial" w:cs="Arial"/>
                <w:sz w:val="22"/>
                <w:szCs w:val="22"/>
                <w:u w:color="000000"/>
              </w:rPr>
              <w:t xml:space="preserve"> DE LA COMISIÓN </w:t>
            </w:r>
          </w:p>
          <w:p w:rsidR="00F96578" w:rsidRPr="00F05E29" w:rsidRDefault="00F96578" w:rsidP="0035132C">
            <w:pPr>
              <w:jc w:val="center"/>
              <w:rPr>
                <w:rFonts w:ascii="Arial" w:hAnsi="Arial" w:cs="Arial"/>
                <w:sz w:val="22"/>
                <w:szCs w:val="22"/>
                <w:u w:color="000000"/>
              </w:rPr>
            </w:pPr>
            <w:r w:rsidRPr="00F05E29">
              <w:rPr>
                <w:rFonts w:ascii="Arial" w:hAnsi="Arial" w:cs="Arial"/>
                <w:sz w:val="22"/>
                <w:szCs w:val="22"/>
                <w:u w:color="000000"/>
              </w:rPr>
              <w:t>DE INDUSTRIA Y COMERCIO</w:t>
            </w:r>
          </w:p>
        </w:tc>
      </w:tr>
      <w:tr w:rsidR="00F96578" w:rsidRPr="00F05E29" w:rsidTr="00F96578">
        <w:trPr>
          <w:jc w:val="center"/>
        </w:trPr>
        <w:tc>
          <w:tcPr>
            <w:tcW w:w="4812"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JESICA  RAMÍREZ ROSAS</w:t>
            </w:r>
          </w:p>
          <w:p w:rsidR="00F96578" w:rsidRPr="00F05E29" w:rsidRDefault="00F26A89" w:rsidP="0035132C">
            <w:pPr>
              <w:jc w:val="center"/>
              <w:rPr>
                <w:rFonts w:ascii="Arial" w:eastAsia="Arial" w:hAnsi="Arial" w:cs="Arial"/>
                <w:sz w:val="22"/>
                <w:szCs w:val="22"/>
                <w:u w:color="000000"/>
              </w:rPr>
            </w:pPr>
            <w:r>
              <w:rPr>
                <w:rFonts w:ascii="Arial" w:hAnsi="Arial" w:cs="Arial"/>
                <w:sz w:val="22"/>
                <w:szCs w:val="22"/>
                <w:u w:color="000000"/>
              </w:rPr>
              <w:t>PRESIDENTA</w:t>
            </w:r>
            <w:r w:rsidR="00F96578" w:rsidRPr="00F05E29">
              <w:rPr>
                <w:rFonts w:ascii="Arial" w:hAnsi="Arial" w:cs="Arial"/>
                <w:sz w:val="22"/>
                <w:szCs w:val="22"/>
                <w:u w:color="000000"/>
              </w:rPr>
              <w:t xml:space="preserve"> DE LA COMISIÓN</w:t>
            </w:r>
            <w:r w:rsidR="00F96578" w:rsidRPr="00F05E29">
              <w:rPr>
                <w:rFonts w:ascii="Arial" w:eastAsia="Arial" w:hAnsi="Arial" w:cs="Arial"/>
                <w:sz w:val="22"/>
                <w:szCs w:val="22"/>
                <w:u w:color="000000"/>
              </w:rPr>
              <w:t xml:space="preserve"> </w:t>
            </w:r>
            <w:r w:rsidR="00F96578" w:rsidRPr="00F05E29">
              <w:rPr>
                <w:rFonts w:ascii="Arial" w:hAnsi="Arial" w:cs="Arial"/>
                <w:sz w:val="22"/>
                <w:szCs w:val="22"/>
                <w:u w:color="000000"/>
              </w:rPr>
              <w:t>DE SALUD  Y ALIMENTACIÓN</w:t>
            </w:r>
          </w:p>
        </w:tc>
        <w:tc>
          <w:tcPr>
            <w:tcW w:w="4545"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FÉLIX CASTILLO SÁNCHEZ</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 xml:space="preserve">PRESIDENTE  DE LA COMISIÓN </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DE EDUCACIÓN, JUVENTUD Y DEPORTE</w:t>
            </w:r>
          </w:p>
        </w:tc>
      </w:tr>
      <w:tr w:rsidR="00F96578" w:rsidRPr="00F05E29" w:rsidTr="00F96578">
        <w:trPr>
          <w:jc w:val="center"/>
        </w:trPr>
        <w:tc>
          <w:tcPr>
            <w:tcW w:w="4812"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rPr>
              <w:t xml:space="preserve">  </w:t>
            </w:r>
            <w:r w:rsidRPr="00F05E29">
              <w:rPr>
                <w:rFonts w:ascii="Arial" w:hAnsi="Arial" w:cs="Arial"/>
                <w:sz w:val="22"/>
                <w:szCs w:val="22"/>
                <w:u w:color="000000"/>
              </w:rPr>
              <w:t>C. HAYDEE MUCIÑO DELGADO</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PRESIDENT</w:t>
            </w:r>
            <w:r w:rsidR="00F26A89">
              <w:rPr>
                <w:rFonts w:ascii="Arial" w:hAnsi="Arial" w:cs="Arial"/>
                <w:sz w:val="22"/>
                <w:szCs w:val="22"/>
                <w:u w:color="000000"/>
              </w:rPr>
              <w:t>A</w:t>
            </w:r>
            <w:r w:rsidRPr="00F05E29">
              <w:rPr>
                <w:rFonts w:ascii="Arial" w:hAnsi="Arial" w:cs="Arial"/>
                <w:sz w:val="22"/>
                <w:szCs w:val="22"/>
                <w:u w:color="000000"/>
              </w:rPr>
              <w:t xml:space="preserve"> DE LA COMISIÓN  </w:t>
            </w:r>
          </w:p>
          <w:p w:rsidR="00F96578" w:rsidRPr="00F05E29" w:rsidRDefault="00F96578" w:rsidP="0035132C">
            <w:pPr>
              <w:jc w:val="center"/>
              <w:rPr>
                <w:rFonts w:ascii="Arial" w:hAnsi="Arial" w:cs="Arial"/>
                <w:sz w:val="22"/>
                <w:szCs w:val="22"/>
                <w:u w:color="000000"/>
              </w:rPr>
            </w:pPr>
            <w:r w:rsidRPr="00F05E29">
              <w:rPr>
                <w:rFonts w:ascii="Arial" w:hAnsi="Arial" w:cs="Arial"/>
                <w:sz w:val="22"/>
                <w:szCs w:val="22"/>
                <w:u w:color="000000"/>
              </w:rPr>
              <w:t>DE GRUPOS VULNERABLES Y EQUIDAD ENTRE GÉNEROS</w:t>
            </w:r>
          </w:p>
        </w:tc>
        <w:tc>
          <w:tcPr>
            <w:tcW w:w="4545"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ERICH AMIGÓN VELÁZQUEZ</w:t>
            </w:r>
          </w:p>
          <w:p w:rsidR="00F96578" w:rsidRPr="00F05E29" w:rsidRDefault="00F96578" w:rsidP="0035132C">
            <w:pPr>
              <w:jc w:val="center"/>
              <w:rPr>
                <w:rFonts w:ascii="Arial" w:hAnsi="Arial" w:cs="Arial"/>
                <w:sz w:val="22"/>
                <w:szCs w:val="22"/>
                <w:u w:color="000000"/>
              </w:rPr>
            </w:pPr>
            <w:r w:rsidRPr="00F05E29">
              <w:rPr>
                <w:rFonts w:ascii="Arial" w:hAnsi="Arial" w:cs="Arial"/>
                <w:sz w:val="22"/>
                <w:szCs w:val="22"/>
                <w:u w:color="000000"/>
              </w:rPr>
              <w:t xml:space="preserve">PRESIDENTE  DE LA COMISIÓN DE </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 xml:space="preserve">TURISMO, CULTURA </w:t>
            </w:r>
          </w:p>
          <w:p w:rsidR="00F96578" w:rsidRPr="00F05E29" w:rsidRDefault="00F96578" w:rsidP="0035132C">
            <w:pPr>
              <w:jc w:val="center"/>
              <w:rPr>
                <w:rFonts w:ascii="Arial" w:hAnsi="Arial" w:cs="Arial"/>
                <w:sz w:val="22"/>
                <w:szCs w:val="22"/>
                <w:u w:color="000000"/>
              </w:rPr>
            </w:pPr>
            <w:r w:rsidRPr="00F05E29">
              <w:rPr>
                <w:rFonts w:ascii="Arial" w:hAnsi="Arial" w:cs="Arial"/>
                <w:sz w:val="22"/>
                <w:szCs w:val="22"/>
                <w:u w:color="000000"/>
              </w:rPr>
              <w:t>Y TRADICIONES</w:t>
            </w:r>
          </w:p>
        </w:tc>
      </w:tr>
      <w:tr w:rsidR="00F96578" w:rsidRPr="00F05E29" w:rsidTr="00F96578">
        <w:trPr>
          <w:jc w:val="center"/>
        </w:trPr>
        <w:tc>
          <w:tcPr>
            <w:tcW w:w="4812" w:type="dxa"/>
          </w:tcPr>
          <w:p w:rsidR="00F96578" w:rsidRPr="00F05E29" w:rsidRDefault="00F96578" w:rsidP="0035132C">
            <w:pPr>
              <w:rPr>
                <w:rFonts w:ascii="Arial" w:hAnsi="Arial" w:cs="Arial"/>
                <w:sz w:val="22"/>
                <w:szCs w:val="22"/>
              </w:rPr>
            </w:pPr>
          </w:p>
          <w:p w:rsidR="00F96578" w:rsidRPr="00F05E29" w:rsidRDefault="00F96578" w:rsidP="0035132C">
            <w:pPr>
              <w:tabs>
                <w:tab w:val="left" w:pos="1354"/>
              </w:tabs>
              <w:rPr>
                <w:rFonts w:ascii="Arial" w:hAnsi="Arial" w:cs="Arial"/>
                <w:sz w:val="22"/>
                <w:szCs w:val="22"/>
              </w:rPr>
            </w:pPr>
          </w:p>
          <w:p w:rsidR="00F96578" w:rsidRPr="00F05E29" w:rsidRDefault="00F96578" w:rsidP="0035132C">
            <w:pPr>
              <w:tabs>
                <w:tab w:val="left" w:pos="1354"/>
              </w:tabs>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rPr>
              <w:t xml:space="preserve"> </w:t>
            </w:r>
            <w:r w:rsidRPr="00F05E29">
              <w:rPr>
                <w:rFonts w:ascii="Arial" w:hAnsi="Arial" w:cs="Arial"/>
                <w:sz w:val="22"/>
                <w:szCs w:val="22"/>
                <w:u w:color="000000"/>
              </w:rPr>
              <w:t>C. JORGE MARIO BLANCARTE MONTAÑO</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PRESIDENTE DE LA COMISIÓN DE AGRICULTURA  Y GANADERÍA</w:t>
            </w:r>
          </w:p>
        </w:tc>
        <w:tc>
          <w:tcPr>
            <w:tcW w:w="4545" w:type="dxa"/>
          </w:tcPr>
          <w:p w:rsidR="00F96578" w:rsidRPr="00F05E29" w:rsidRDefault="00F96578" w:rsidP="0035132C">
            <w:pPr>
              <w:jc w:val="center"/>
              <w:rPr>
                <w:rFonts w:ascii="Arial" w:hAnsi="Arial" w:cs="Arial"/>
                <w:sz w:val="22"/>
                <w:szCs w:val="22"/>
              </w:rPr>
            </w:pPr>
          </w:p>
          <w:p w:rsidR="00F96578" w:rsidRPr="00F05E29" w:rsidRDefault="00F96578" w:rsidP="0035132C">
            <w:pPr>
              <w:rPr>
                <w:rFonts w:ascii="Arial" w:hAnsi="Arial" w:cs="Arial"/>
                <w:sz w:val="22"/>
                <w:szCs w:val="22"/>
              </w:rPr>
            </w:pPr>
          </w:p>
          <w:p w:rsidR="00F96578" w:rsidRPr="00F05E29" w:rsidRDefault="00F96578" w:rsidP="0035132C">
            <w:pPr>
              <w:tabs>
                <w:tab w:val="left" w:pos="1560"/>
              </w:tabs>
              <w:rPr>
                <w:rFonts w:ascii="Arial" w:hAnsi="Arial" w:cs="Arial"/>
                <w:sz w:val="22"/>
                <w:szCs w:val="22"/>
              </w:rPr>
            </w:pPr>
            <w:r w:rsidRPr="00F05E29">
              <w:rPr>
                <w:rFonts w:ascii="Arial" w:hAnsi="Arial" w:cs="Arial"/>
                <w:sz w:val="22"/>
                <w:szCs w:val="22"/>
              </w:rPr>
              <w:tab/>
            </w: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jc w:val="center"/>
              <w:rPr>
                <w:rFonts w:ascii="Arial" w:eastAsia="Arial" w:hAnsi="Arial" w:cs="Arial"/>
                <w:sz w:val="22"/>
                <w:szCs w:val="22"/>
                <w:u w:color="000000"/>
              </w:rPr>
            </w:pPr>
            <w:r w:rsidRPr="00F05E29">
              <w:rPr>
                <w:rFonts w:ascii="Arial" w:hAnsi="Arial" w:cs="Arial"/>
                <w:sz w:val="22"/>
                <w:szCs w:val="22"/>
                <w:u w:color="000000"/>
              </w:rPr>
              <w:t>C. JORGE GUTIÉRREZ RAMOS SÍNDICO MUNICIPAL</w:t>
            </w:r>
          </w:p>
        </w:tc>
      </w:tr>
      <w:tr w:rsidR="00F96578" w:rsidRPr="00F05E29" w:rsidTr="00F96578">
        <w:trPr>
          <w:jc w:val="center"/>
        </w:trPr>
        <w:tc>
          <w:tcPr>
            <w:tcW w:w="4812"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__________________________________</w:t>
            </w:r>
          </w:p>
          <w:p w:rsidR="00F96578" w:rsidRPr="00F05E29" w:rsidRDefault="00F96578" w:rsidP="0035132C">
            <w:pPr>
              <w:jc w:val="center"/>
              <w:rPr>
                <w:rFonts w:ascii="Arial" w:hAnsi="Arial" w:cs="Arial"/>
                <w:sz w:val="22"/>
                <w:szCs w:val="22"/>
              </w:rPr>
            </w:pPr>
            <w:r w:rsidRPr="00F05E29">
              <w:rPr>
                <w:rFonts w:ascii="Arial" w:hAnsi="Arial" w:cs="Arial"/>
                <w:sz w:val="22"/>
                <w:szCs w:val="22"/>
              </w:rPr>
              <w:t>C. ÁNGELA PÉREZ FLORES</w:t>
            </w:r>
          </w:p>
          <w:p w:rsidR="00F96578" w:rsidRPr="00F05E29" w:rsidRDefault="00F96578" w:rsidP="0035132C">
            <w:pPr>
              <w:jc w:val="center"/>
              <w:rPr>
                <w:rFonts w:ascii="Arial" w:hAnsi="Arial" w:cs="Arial"/>
                <w:sz w:val="22"/>
                <w:szCs w:val="22"/>
              </w:rPr>
            </w:pPr>
            <w:r w:rsidRPr="00F05E29">
              <w:rPr>
                <w:rFonts w:ascii="Arial" w:hAnsi="Arial" w:cs="Arial"/>
                <w:sz w:val="22"/>
                <w:szCs w:val="22"/>
              </w:rPr>
              <w:t>TESORERA</w:t>
            </w:r>
          </w:p>
        </w:tc>
        <w:tc>
          <w:tcPr>
            <w:tcW w:w="4545" w:type="dxa"/>
          </w:tcPr>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rPr>
                <w:rFonts w:ascii="Arial" w:hAnsi="Arial" w:cs="Arial"/>
                <w:sz w:val="22"/>
                <w:szCs w:val="22"/>
              </w:rPr>
            </w:pPr>
          </w:p>
          <w:p w:rsidR="00F96578" w:rsidRPr="00F05E29" w:rsidRDefault="00F96578" w:rsidP="0035132C">
            <w:pPr>
              <w:jc w:val="center"/>
              <w:rPr>
                <w:rFonts w:ascii="Arial" w:hAnsi="Arial" w:cs="Arial"/>
                <w:sz w:val="22"/>
                <w:szCs w:val="22"/>
              </w:rPr>
            </w:pPr>
          </w:p>
          <w:p w:rsidR="00F96578" w:rsidRPr="00F05E29" w:rsidRDefault="00F96578" w:rsidP="0035132C">
            <w:pPr>
              <w:jc w:val="center"/>
              <w:rPr>
                <w:rFonts w:ascii="Arial" w:hAnsi="Arial" w:cs="Arial"/>
                <w:sz w:val="22"/>
                <w:szCs w:val="22"/>
              </w:rPr>
            </w:pPr>
            <w:r w:rsidRPr="00F05E29">
              <w:rPr>
                <w:rFonts w:ascii="Arial" w:hAnsi="Arial" w:cs="Arial"/>
                <w:sz w:val="22"/>
                <w:szCs w:val="22"/>
              </w:rPr>
              <w:t>_________________________________</w:t>
            </w:r>
          </w:p>
          <w:p w:rsidR="00F96578" w:rsidRPr="00F05E29" w:rsidRDefault="00F96578" w:rsidP="0035132C">
            <w:pPr>
              <w:pBdr>
                <w:top w:val="nil"/>
                <w:left w:val="nil"/>
                <w:bottom w:val="nil"/>
                <w:right w:val="nil"/>
                <w:between w:val="nil"/>
                <w:bar w:val="nil"/>
              </w:pBdr>
              <w:jc w:val="center"/>
              <w:rPr>
                <w:rFonts w:ascii="Arial" w:eastAsia="Arial" w:hAnsi="Arial" w:cs="Arial"/>
                <w:sz w:val="22"/>
                <w:szCs w:val="22"/>
                <w:u w:color="000000"/>
                <w:bdr w:val="nil"/>
              </w:rPr>
            </w:pPr>
            <w:r w:rsidRPr="00F05E29">
              <w:rPr>
                <w:rFonts w:ascii="Arial" w:hAnsi="Arial" w:cs="Arial"/>
                <w:sz w:val="22"/>
                <w:szCs w:val="22"/>
                <w:u w:color="000000"/>
                <w:bdr w:val="nil"/>
              </w:rPr>
              <w:t>C. ESTHER GONZÁLEZ RODRÍGUEZ</w:t>
            </w:r>
          </w:p>
          <w:p w:rsidR="00F96578" w:rsidRPr="00F05E29" w:rsidRDefault="00F96578" w:rsidP="0035132C">
            <w:pPr>
              <w:pBdr>
                <w:top w:val="nil"/>
                <w:left w:val="nil"/>
                <w:bottom w:val="nil"/>
                <w:right w:val="nil"/>
                <w:between w:val="nil"/>
                <w:bar w:val="nil"/>
              </w:pBdr>
              <w:jc w:val="center"/>
              <w:rPr>
                <w:rFonts w:ascii="Arial" w:eastAsia="Arial" w:hAnsi="Arial" w:cs="Arial"/>
                <w:sz w:val="22"/>
                <w:szCs w:val="22"/>
                <w:u w:color="000000"/>
                <w:bdr w:val="nil"/>
              </w:rPr>
            </w:pPr>
            <w:r w:rsidRPr="00F05E29">
              <w:rPr>
                <w:rFonts w:ascii="Arial" w:hAnsi="Arial" w:cs="Arial"/>
                <w:sz w:val="22"/>
                <w:szCs w:val="22"/>
                <w:u w:color="000000"/>
                <w:bdr w:val="nil"/>
              </w:rPr>
              <w:t>SECRETARIA DEL AYUNTAMIENTO</w:t>
            </w:r>
          </w:p>
        </w:tc>
      </w:tr>
    </w:tbl>
    <w:p w:rsidR="00F96578" w:rsidRPr="007F1D7B" w:rsidRDefault="00F96578" w:rsidP="00D06BE7">
      <w:pPr>
        <w:pStyle w:val="Sinespaciado"/>
      </w:pPr>
    </w:p>
    <w:p w:rsidR="00A819A9" w:rsidRDefault="00A819A9" w:rsidP="00A819A9">
      <w:pPr>
        <w:pStyle w:val="Textoindependiente"/>
        <w:rPr>
          <w:rFonts w:ascii="Arial" w:hAnsi="Arial" w:cs="Arial"/>
          <w:lang w:val="es-ES"/>
        </w:rPr>
      </w:pPr>
    </w:p>
    <w:p w:rsidR="00A819A9" w:rsidRPr="00D06BE7" w:rsidRDefault="00AA49B5" w:rsidP="00A819A9">
      <w:pPr>
        <w:pStyle w:val="Textoindependiente"/>
        <w:rPr>
          <w:rFonts w:ascii="Arial" w:hAnsi="Arial" w:cs="Arial"/>
          <w:sz w:val="22"/>
          <w:szCs w:val="22"/>
          <w:lang w:val="es-ES"/>
        </w:rPr>
      </w:pPr>
      <w:r w:rsidRPr="00D06BE7">
        <w:rPr>
          <w:rFonts w:ascii="Arial" w:hAnsi="Arial" w:cs="Arial"/>
          <w:sz w:val="22"/>
          <w:szCs w:val="22"/>
          <w:lang w:val="es-ES"/>
        </w:rPr>
        <w:t>CON FUNDAMENTO EN LA LEY ORGÁNICA MUNICIPAL VIGENTE EN EL ESTADO Y LA FACULTAD QUE ME CONFIERE EL ARTÍCULO 138 FRACCIONES VII Y XII INCISO A), EXPIDO CERTIFICACIÓN DEL ACTA DE SESIÓN DEL AYUNTAMIENTO.</w:t>
      </w:r>
    </w:p>
    <w:p w:rsidR="00AA49B5" w:rsidRPr="00D06BE7" w:rsidRDefault="00AA49B5" w:rsidP="00A819A9">
      <w:pPr>
        <w:pStyle w:val="Textoindependiente"/>
        <w:rPr>
          <w:rFonts w:ascii="Arial" w:hAnsi="Arial" w:cs="Arial"/>
          <w:sz w:val="22"/>
          <w:szCs w:val="22"/>
          <w:lang w:val="es-ES"/>
        </w:rPr>
      </w:pPr>
    </w:p>
    <w:p w:rsidR="00A819A9" w:rsidRPr="00D06BE7" w:rsidRDefault="00AA49B5" w:rsidP="00A819A9">
      <w:pPr>
        <w:jc w:val="both"/>
        <w:rPr>
          <w:rFonts w:ascii="Arial" w:hAnsi="Arial" w:cs="Arial"/>
          <w:sz w:val="22"/>
          <w:szCs w:val="22"/>
        </w:rPr>
      </w:pPr>
      <w:r w:rsidRPr="00D06BE7">
        <w:rPr>
          <w:rFonts w:ascii="Arial" w:hAnsi="Arial" w:cs="Arial"/>
          <w:sz w:val="22"/>
          <w:szCs w:val="22"/>
        </w:rPr>
        <w:t xml:space="preserve">FIRMO LA PRESENTE A LOS </w:t>
      </w:r>
      <w:r w:rsidRPr="00D06BE7">
        <w:rPr>
          <w:rFonts w:ascii="Arial" w:hAnsi="Arial" w:cs="Arial"/>
          <w:b/>
          <w:bCs/>
          <w:sz w:val="22"/>
          <w:szCs w:val="22"/>
        </w:rPr>
        <w:t>25</w:t>
      </w:r>
      <w:r w:rsidRPr="00D06BE7">
        <w:rPr>
          <w:rFonts w:ascii="Arial" w:hAnsi="Arial" w:cs="Arial"/>
          <w:sz w:val="22"/>
          <w:szCs w:val="22"/>
        </w:rPr>
        <w:t xml:space="preserve"> DÍAS DEL MES DE </w:t>
      </w:r>
      <w:r w:rsidRPr="00D06BE7">
        <w:rPr>
          <w:rFonts w:ascii="Arial" w:hAnsi="Arial" w:cs="Arial"/>
          <w:b/>
          <w:sz w:val="22"/>
          <w:szCs w:val="22"/>
        </w:rPr>
        <w:t xml:space="preserve">ABRIL </w:t>
      </w:r>
      <w:r w:rsidRPr="00D06BE7">
        <w:rPr>
          <w:rFonts w:ascii="Arial" w:hAnsi="Arial" w:cs="Arial"/>
          <w:sz w:val="22"/>
          <w:szCs w:val="22"/>
        </w:rPr>
        <w:t xml:space="preserve">DEL AÑO DOS MIL </w:t>
      </w:r>
      <w:r w:rsidRPr="00D06BE7">
        <w:rPr>
          <w:rFonts w:ascii="Arial" w:hAnsi="Arial" w:cs="Arial"/>
          <w:b/>
          <w:sz w:val="22"/>
          <w:szCs w:val="22"/>
        </w:rPr>
        <w:t>DIECISIETE</w:t>
      </w:r>
      <w:r w:rsidRPr="00D06BE7">
        <w:rPr>
          <w:rFonts w:ascii="Arial" w:hAnsi="Arial" w:cs="Arial"/>
          <w:sz w:val="22"/>
          <w:szCs w:val="22"/>
        </w:rPr>
        <w:t xml:space="preserve">. EL SECRETARIO DEL AYUNTAMIENTO DE </w:t>
      </w:r>
      <w:r w:rsidRPr="00D06BE7">
        <w:rPr>
          <w:rFonts w:ascii="Arial" w:hAnsi="Arial" w:cs="Arial"/>
          <w:b/>
          <w:sz w:val="22"/>
          <w:szCs w:val="22"/>
          <w:lang w:val="es-ES_tradnl"/>
        </w:rPr>
        <w:t>ATLIXCO, PUEBLA</w:t>
      </w:r>
      <w:r w:rsidRPr="00D06BE7">
        <w:rPr>
          <w:rFonts w:ascii="Arial" w:hAnsi="Arial" w:cs="Arial"/>
          <w:sz w:val="22"/>
          <w:szCs w:val="22"/>
        </w:rPr>
        <w:t>.-----------------------------------</w:t>
      </w:r>
    </w:p>
    <w:p w:rsidR="00A819A9" w:rsidRPr="00D06BE7" w:rsidRDefault="00A819A9" w:rsidP="00A819A9">
      <w:pPr>
        <w:jc w:val="center"/>
        <w:rPr>
          <w:rFonts w:ascii="Arial" w:hAnsi="Arial" w:cs="Arial"/>
          <w:sz w:val="22"/>
          <w:szCs w:val="22"/>
        </w:rPr>
      </w:pPr>
    </w:p>
    <w:p w:rsidR="00A819A9" w:rsidRPr="00D06BE7" w:rsidRDefault="00A819A9" w:rsidP="00A819A9">
      <w:pPr>
        <w:jc w:val="center"/>
        <w:rPr>
          <w:rFonts w:ascii="Arial" w:hAnsi="Arial" w:cs="Arial"/>
          <w:sz w:val="22"/>
          <w:szCs w:val="22"/>
        </w:rPr>
      </w:pPr>
    </w:p>
    <w:p w:rsidR="00A819A9" w:rsidRPr="00D06BE7" w:rsidRDefault="00A819A9" w:rsidP="00A819A9">
      <w:pPr>
        <w:jc w:val="center"/>
        <w:rPr>
          <w:rFonts w:ascii="Arial" w:hAnsi="Arial" w:cs="Arial"/>
          <w:sz w:val="22"/>
          <w:szCs w:val="22"/>
        </w:rPr>
      </w:pPr>
      <w:bookmarkStart w:id="0" w:name="_GoBack"/>
      <w:bookmarkEnd w:id="0"/>
    </w:p>
    <w:p w:rsidR="00A819A9" w:rsidRPr="00D06BE7" w:rsidRDefault="00AA49B5" w:rsidP="00A819A9">
      <w:pPr>
        <w:jc w:val="center"/>
        <w:rPr>
          <w:rFonts w:ascii="Arial" w:hAnsi="Arial" w:cs="Arial"/>
          <w:sz w:val="22"/>
          <w:szCs w:val="22"/>
        </w:rPr>
      </w:pPr>
      <w:r w:rsidRPr="00D06BE7">
        <w:rPr>
          <w:rFonts w:ascii="Arial" w:hAnsi="Arial" w:cs="Arial"/>
          <w:sz w:val="22"/>
          <w:szCs w:val="22"/>
        </w:rPr>
        <w:t>C. ______________________________</w:t>
      </w:r>
    </w:p>
    <w:p w:rsidR="009666FF" w:rsidRPr="00D06BE7" w:rsidRDefault="00586584" w:rsidP="004927A3">
      <w:pPr>
        <w:jc w:val="center"/>
        <w:rPr>
          <w:rFonts w:ascii="Arial" w:hAnsi="Arial" w:cs="Arial"/>
          <w:b/>
          <w:sz w:val="22"/>
          <w:szCs w:val="22"/>
        </w:rPr>
      </w:pPr>
      <w:r w:rsidRPr="00D06BE7">
        <w:rPr>
          <w:rFonts w:ascii="Arial" w:hAnsi="Arial" w:cs="Arial"/>
          <w:b/>
          <w:sz w:val="22"/>
          <w:szCs w:val="22"/>
        </w:rPr>
        <w:t>SECRETARIA</w:t>
      </w:r>
      <w:r w:rsidR="00AA49B5" w:rsidRPr="00D06BE7">
        <w:rPr>
          <w:rFonts w:ascii="Arial" w:hAnsi="Arial" w:cs="Arial"/>
          <w:b/>
          <w:sz w:val="22"/>
          <w:szCs w:val="22"/>
        </w:rPr>
        <w:t xml:space="preserve"> DEL AYUNTAMIENTO</w:t>
      </w:r>
    </w:p>
    <w:p w:rsidR="00586584" w:rsidRPr="00D06BE7" w:rsidRDefault="00586584" w:rsidP="004927A3">
      <w:pPr>
        <w:jc w:val="center"/>
        <w:rPr>
          <w:rFonts w:ascii="Arial" w:hAnsi="Arial" w:cs="Arial"/>
          <w:b/>
          <w:sz w:val="22"/>
          <w:szCs w:val="22"/>
        </w:rPr>
      </w:pPr>
      <w:r w:rsidRPr="00D06BE7">
        <w:rPr>
          <w:rFonts w:ascii="Arial" w:hAnsi="Arial" w:cs="Arial"/>
          <w:b/>
          <w:sz w:val="22"/>
          <w:szCs w:val="22"/>
        </w:rPr>
        <w:t>C. ESTHER GONZÁLEZ RODRIGUEZ</w:t>
      </w:r>
    </w:p>
    <w:sectPr w:rsidR="00586584" w:rsidRPr="00D06BE7" w:rsidSect="00D06BE7">
      <w:headerReference w:type="default" r:id="rId7"/>
      <w:footerReference w:type="default" r:id="rId8"/>
      <w:pgSz w:w="12242" w:h="15842" w:code="1"/>
      <w:pgMar w:top="1134"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D5" w:rsidRDefault="00DB3ED5" w:rsidP="00F96578">
      <w:r>
        <w:separator/>
      </w:r>
    </w:p>
  </w:endnote>
  <w:endnote w:type="continuationSeparator" w:id="0">
    <w:p w:rsidR="00DB3ED5" w:rsidRDefault="00DB3ED5" w:rsidP="00F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64176"/>
      <w:docPartObj>
        <w:docPartGallery w:val="Page Numbers (Bottom of Page)"/>
        <w:docPartUnique/>
      </w:docPartObj>
    </w:sdtPr>
    <w:sdtEndPr/>
    <w:sdtContent>
      <w:sdt>
        <w:sdtPr>
          <w:id w:val="1429162502"/>
          <w:docPartObj>
            <w:docPartGallery w:val="Page Numbers (Top of Page)"/>
            <w:docPartUnique/>
          </w:docPartObj>
        </w:sdtPr>
        <w:sdtEndPr/>
        <w:sdtContent>
          <w:p w:rsidR="00F96578" w:rsidRDefault="00F96578">
            <w:pPr>
              <w:pStyle w:val="Piedepgina"/>
              <w:jc w:val="right"/>
            </w:pPr>
            <w:r>
              <w:t xml:space="preserve">Página </w:t>
            </w:r>
            <w:r>
              <w:rPr>
                <w:b/>
                <w:bCs/>
              </w:rPr>
              <w:fldChar w:fldCharType="begin"/>
            </w:r>
            <w:r>
              <w:rPr>
                <w:b/>
                <w:bCs/>
              </w:rPr>
              <w:instrText>PAGE</w:instrText>
            </w:r>
            <w:r>
              <w:rPr>
                <w:b/>
                <w:bCs/>
              </w:rPr>
              <w:fldChar w:fldCharType="separate"/>
            </w:r>
            <w:r w:rsidR="003F6A3E">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3F6A3E">
              <w:rPr>
                <w:b/>
                <w:bCs/>
                <w:noProof/>
              </w:rPr>
              <w:t>3</w:t>
            </w:r>
            <w:r>
              <w:rPr>
                <w:b/>
                <w:bCs/>
              </w:rPr>
              <w:fldChar w:fldCharType="end"/>
            </w:r>
          </w:p>
        </w:sdtContent>
      </w:sdt>
    </w:sdtContent>
  </w:sdt>
  <w:p w:rsidR="00F96578" w:rsidRDefault="00F965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D5" w:rsidRDefault="00DB3ED5" w:rsidP="00F96578">
      <w:r>
        <w:separator/>
      </w:r>
    </w:p>
  </w:footnote>
  <w:footnote w:type="continuationSeparator" w:id="0">
    <w:p w:rsidR="00DB3ED5" w:rsidRDefault="00DB3ED5" w:rsidP="00F9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29" w:rsidRDefault="00F05E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A9"/>
    <w:rsid w:val="0000764B"/>
    <w:rsid w:val="00024113"/>
    <w:rsid w:val="00046E60"/>
    <w:rsid w:val="000510D9"/>
    <w:rsid w:val="00065C1D"/>
    <w:rsid w:val="00071A7E"/>
    <w:rsid w:val="0007780F"/>
    <w:rsid w:val="0008456E"/>
    <w:rsid w:val="00090427"/>
    <w:rsid w:val="000B2A3B"/>
    <w:rsid w:val="000D1106"/>
    <w:rsid w:val="000D4CDC"/>
    <w:rsid w:val="000F6B89"/>
    <w:rsid w:val="00121AAD"/>
    <w:rsid w:val="0014409E"/>
    <w:rsid w:val="00157790"/>
    <w:rsid w:val="00162428"/>
    <w:rsid w:val="0017480D"/>
    <w:rsid w:val="00184EAB"/>
    <w:rsid w:val="001B3D4A"/>
    <w:rsid w:val="001C7F50"/>
    <w:rsid w:val="001E4A1F"/>
    <w:rsid w:val="00202601"/>
    <w:rsid w:val="00250658"/>
    <w:rsid w:val="00270FAF"/>
    <w:rsid w:val="00291251"/>
    <w:rsid w:val="00294825"/>
    <w:rsid w:val="002B28BC"/>
    <w:rsid w:val="002C24C3"/>
    <w:rsid w:val="002E047E"/>
    <w:rsid w:val="002E5F07"/>
    <w:rsid w:val="002F524F"/>
    <w:rsid w:val="002F6246"/>
    <w:rsid w:val="00315DDA"/>
    <w:rsid w:val="0032202E"/>
    <w:rsid w:val="00322EB3"/>
    <w:rsid w:val="0034278B"/>
    <w:rsid w:val="003535D4"/>
    <w:rsid w:val="00355482"/>
    <w:rsid w:val="00361CCE"/>
    <w:rsid w:val="003739FC"/>
    <w:rsid w:val="003827ED"/>
    <w:rsid w:val="003A24AE"/>
    <w:rsid w:val="003A3A92"/>
    <w:rsid w:val="003B234D"/>
    <w:rsid w:val="003B2B12"/>
    <w:rsid w:val="003B3458"/>
    <w:rsid w:val="003C0445"/>
    <w:rsid w:val="003C4D51"/>
    <w:rsid w:val="003D7F3F"/>
    <w:rsid w:val="003F6A3E"/>
    <w:rsid w:val="003F775B"/>
    <w:rsid w:val="004001EF"/>
    <w:rsid w:val="00410F70"/>
    <w:rsid w:val="0041152A"/>
    <w:rsid w:val="004152B2"/>
    <w:rsid w:val="0042077E"/>
    <w:rsid w:val="00421824"/>
    <w:rsid w:val="0042619D"/>
    <w:rsid w:val="004333D6"/>
    <w:rsid w:val="004339E8"/>
    <w:rsid w:val="00485D40"/>
    <w:rsid w:val="004927A3"/>
    <w:rsid w:val="00493FB9"/>
    <w:rsid w:val="004A3E1E"/>
    <w:rsid w:val="004A4D7C"/>
    <w:rsid w:val="004A7806"/>
    <w:rsid w:val="004C00AE"/>
    <w:rsid w:val="004C0214"/>
    <w:rsid w:val="004C6F9F"/>
    <w:rsid w:val="004D02E0"/>
    <w:rsid w:val="004D78D5"/>
    <w:rsid w:val="0050153A"/>
    <w:rsid w:val="00520EB4"/>
    <w:rsid w:val="00521427"/>
    <w:rsid w:val="00527171"/>
    <w:rsid w:val="00527676"/>
    <w:rsid w:val="005317C1"/>
    <w:rsid w:val="00550D31"/>
    <w:rsid w:val="00555A68"/>
    <w:rsid w:val="00566825"/>
    <w:rsid w:val="00586584"/>
    <w:rsid w:val="00611DD9"/>
    <w:rsid w:val="00635D72"/>
    <w:rsid w:val="00644550"/>
    <w:rsid w:val="00653B5C"/>
    <w:rsid w:val="00663BD9"/>
    <w:rsid w:val="006669A4"/>
    <w:rsid w:val="0069321F"/>
    <w:rsid w:val="006A78EF"/>
    <w:rsid w:val="006D4907"/>
    <w:rsid w:val="007109D0"/>
    <w:rsid w:val="007359FF"/>
    <w:rsid w:val="00740D9D"/>
    <w:rsid w:val="00744165"/>
    <w:rsid w:val="00774914"/>
    <w:rsid w:val="007817F3"/>
    <w:rsid w:val="007C5E2D"/>
    <w:rsid w:val="00803FDE"/>
    <w:rsid w:val="008066AB"/>
    <w:rsid w:val="0081282C"/>
    <w:rsid w:val="00874BEE"/>
    <w:rsid w:val="008938DB"/>
    <w:rsid w:val="008B5DEC"/>
    <w:rsid w:val="00902B53"/>
    <w:rsid w:val="00907B38"/>
    <w:rsid w:val="009335B6"/>
    <w:rsid w:val="00964510"/>
    <w:rsid w:val="009666FF"/>
    <w:rsid w:val="00983F19"/>
    <w:rsid w:val="00995E2D"/>
    <w:rsid w:val="009A198B"/>
    <w:rsid w:val="009B1E27"/>
    <w:rsid w:val="009D2E5C"/>
    <w:rsid w:val="009D4737"/>
    <w:rsid w:val="009E62C6"/>
    <w:rsid w:val="009E741C"/>
    <w:rsid w:val="00A006F3"/>
    <w:rsid w:val="00A111C3"/>
    <w:rsid w:val="00A11E6A"/>
    <w:rsid w:val="00A202C3"/>
    <w:rsid w:val="00A37E76"/>
    <w:rsid w:val="00A4195B"/>
    <w:rsid w:val="00A66EA2"/>
    <w:rsid w:val="00A819A9"/>
    <w:rsid w:val="00AA49B5"/>
    <w:rsid w:val="00AB77B5"/>
    <w:rsid w:val="00AF5D42"/>
    <w:rsid w:val="00B23DB1"/>
    <w:rsid w:val="00B43215"/>
    <w:rsid w:val="00B439FB"/>
    <w:rsid w:val="00B6015F"/>
    <w:rsid w:val="00B87E2C"/>
    <w:rsid w:val="00B911A5"/>
    <w:rsid w:val="00BA1956"/>
    <w:rsid w:val="00BA6289"/>
    <w:rsid w:val="00BB6249"/>
    <w:rsid w:val="00BC0DDA"/>
    <w:rsid w:val="00BC4AC2"/>
    <w:rsid w:val="00BD2D5F"/>
    <w:rsid w:val="00BE0CA1"/>
    <w:rsid w:val="00BE14D5"/>
    <w:rsid w:val="00BF3F13"/>
    <w:rsid w:val="00C100BD"/>
    <w:rsid w:val="00C26E30"/>
    <w:rsid w:val="00C30994"/>
    <w:rsid w:val="00C40EF4"/>
    <w:rsid w:val="00C40FA6"/>
    <w:rsid w:val="00C41F45"/>
    <w:rsid w:val="00C56FD1"/>
    <w:rsid w:val="00C62CFB"/>
    <w:rsid w:val="00C961A7"/>
    <w:rsid w:val="00CE22F3"/>
    <w:rsid w:val="00D0101E"/>
    <w:rsid w:val="00D06BE7"/>
    <w:rsid w:val="00D07523"/>
    <w:rsid w:val="00D3362A"/>
    <w:rsid w:val="00D444D6"/>
    <w:rsid w:val="00D508F3"/>
    <w:rsid w:val="00D54D05"/>
    <w:rsid w:val="00D60803"/>
    <w:rsid w:val="00D63DF0"/>
    <w:rsid w:val="00D71073"/>
    <w:rsid w:val="00D74533"/>
    <w:rsid w:val="00D764BA"/>
    <w:rsid w:val="00D7650A"/>
    <w:rsid w:val="00D83FF7"/>
    <w:rsid w:val="00DA338B"/>
    <w:rsid w:val="00DA61C8"/>
    <w:rsid w:val="00DB3ED5"/>
    <w:rsid w:val="00DB6AC1"/>
    <w:rsid w:val="00DD0C0C"/>
    <w:rsid w:val="00DE04B8"/>
    <w:rsid w:val="00DF52A5"/>
    <w:rsid w:val="00E27D6C"/>
    <w:rsid w:val="00E45934"/>
    <w:rsid w:val="00E45BE1"/>
    <w:rsid w:val="00E52705"/>
    <w:rsid w:val="00E52BEF"/>
    <w:rsid w:val="00E55959"/>
    <w:rsid w:val="00E5614A"/>
    <w:rsid w:val="00E57DFB"/>
    <w:rsid w:val="00E75BF0"/>
    <w:rsid w:val="00E956B9"/>
    <w:rsid w:val="00EC5584"/>
    <w:rsid w:val="00EC60DE"/>
    <w:rsid w:val="00ED0DC2"/>
    <w:rsid w:val="00ED15EE"/>
    <w:rsid w:val="00ED3BF9"/>
    <w:rsid w:val="00F05E29"/>
    <w:rsid w:val="00F14E77"/>
    <w:rsid w:val="00F26A89"/>
    <w:rsid w:val="00F41ED6"/>
    <w:rsid w:val="00F66377"/>
    <w:rsid w:val="00F72196"/>
    <w:rsid w:val="00F75128"/>
    <w:rsid w:val="00F873D7"/>
    <w:rsid w:val="00F96578"/>
    <w:rsid w:val="00FA2615"/>
    <w:rsid w:val="00FE7A25"/>
    <w:rsid w:val="00FF34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EE385-3577-4E23-90D0-44770CC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A9"/>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819A9"/>
    <w:pPr>
      <w:keepNext/>
      <w:jc w:val="center"/>
      <w:outlineLvl w:val="0"/>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9A9"/>
    <w:rPr>
      <w:rFonts w:ascii="Times New Roman" w:eastAsia="Calibri" w:hAnsi="Times New Roman" w:cs="Times New Roman"/>
      <w:b/>
      <w:bCs/>
      <w:sz w:val="24"/>
      <w:szCs w:val="24"/>
      <w:lang w:eastAsia="es-ES"/>
    </w:rPr>
  </w:style>
  <w:style w:type="paragraph" w:styleId="Textoindependiente">
    <w:name w:val="Body Text"/>
    <w:basedOn w:val="Normal"/>
    <w:link w:val="TextoindependienteCar"/>
    <w:rsid w:val="00A819A9"/>
    <w:pPr>
      <w:jc w:val="both"/>
    </w:pPr>
    <w:rPr>
      <w:lang w:val="es-MX"/>
    </w:rPr>
  </w:style>
  <w:style w:type="character" w:customStyle="1" w:styleId="TextoindependienteCar">
    <w:name w:val="Texto independiente Car"/>
    <w:basedOn w:val="Fuentedeprrafopredeter"/>
    <w:link w:val="Textoindependiente"/>
    <w:rsid w:val="00A819A9"/>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D765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0A"/>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F96578"/>
    <w:pPr>
      <w:tabs>
        <w:tab w:val="center" w:pos="4419"/>
        <w:tab w:val="right" w:pos="8838"/>
      </w:tabs>
    </w:pPr>
  </w:style>
  <w:style w:type="character" w:customStyle="1" w:styleId="EncabezadoCar">
    <w:name w:val="Encabezado Car"/>
    <w:basedOn w:val="Fuentedeprrafopredeter"/>
    <w:link w:val="Encabezado"/>
    <w:uiPriority w:val="99"/>
    <w:rsid w:val="00F96578"/>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F96578"/>
    <w:pPr>
      <w:tabs>
        <w:tab w:val="center" w:pos="4419"/>
        <w:tab w:val="right" w:pos="8838"/>
      </w:tabs>
    </w:pPr>
  </w:style>
  <w:style w:type="character" w:customStyle="1" w:styleId="PiedepginaCar">
    <w:name w:val="Pie de página Car"/>
    <w:basedOn w:val="Fuentedeprrafopredeter"/>
    <w:link w:val="Piedepgina"/>
    <w:uiPriority w:val="99"/>
    <w:rsid w:val="00F96578"/>
    <w:rPr>
      <w:rFonts w:ascii="Times New Roman" w:eastAsia="Calibri" w:hAnsi="Times New Roman" w:cs="Times New Roman"/>
      <w:sz w:val="24"/>
      <w:szCs w:val="24"/>
      <w:lang w:val="es-ES" w:eastAsia="es-ES"/>
    </w:rPr>
  </w:style>
  <w:style w:type="paragraph" w:styleId="Sinespaciado">
    <w:name w:val="No Spacing"/>
    <w:uiPriority w:val="1"/>
    <w:qFormat/>
    <w:rsid w:val="00D06BE7"/>
    <w:pPr>
      <w:spacing w:after="0" w:line="240" w:lineRule="auto"/>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97676">
      <w:bodyDiv w:val="1"/>
      <w:marLeft w:val="0"/>
      <w:marRight w:val="0"/>
      <w:marTop w:val="0"/>
      <w:marBottom w:val="0"/>
      <w:divBdr>
        <w:top w:val="none" w:sz="0" w:space="0" w:color="auto"/>
        <w:left w:val="none" w:sz="0" w:space="0" w:color="auto"/>
        <w:bottom w:val="none" w:sz="0" w:space="0" w:color="auto"/>
        <w:right w:val="none" w:sz="0" w:space="0" w:color="auto"/>
      </w:divBdr>
    </w:div>
    <w:div w:id="1129205479">
      <w:bodyDiv w:val="1"/>
      <w:marLeft w:val="0"/>
      <w:marRight w:val="0"/>
      <w:marTop w:val="0"/>
      <w:marBottom w:val="0"/>
      <w:divBdr>
        <w:top w:val="none" w:sz="0" w:space="0" w:color="auto"/>
        <w:left w:val="none" w:sz="0" w:space="0" w:color="auto"/>
        <w:bottom w:val="none" w:sz="0" w:space="0" w:color="auto"/>
        <w:right w:val="none" w:sz="0" w:space="0" w:color="auto"/>
      </w:divBdr>
    </w:div>
    <w:div w:id="13174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ACFC-7C29-4D77-8DC2-F28EEC73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 DEL AYUNTAMIENTO</cp:lastModifiedBy>
  <cp:revision>10</cp:revision>
  <cp:lastPrinted>2017-04-25T14:22:00Z</cp:lastPrinted>
  <dcterms:created xsi:type="dcterms:W3CDTF">2017-04-24T19:48:00Z</dcterms:created>
  <dcterms:modified xsi:type="dcterms:W3CDTF">2017-04-25T20:11:00Z</dcterms:modified>
</cp:coreProperties>
</file>