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62" w:rsidRPr="00117F62" w:rsidRDefault="00117F62" w:rsidP="00D82730">
      <w:pPr>
        <w:contextualSpacing/>
        <w:rPr>
          <w:sz w:val="28"/>
        </w:rPr>
      </w:pPr>
      <w:r>
        <w:br/>
      </w:r>
    </w:p>
    <w:p w:rsidR="00117F62" w:rsidRDefault="00117F62" w:rsidP="00D82730">
      <w:pPr>
        <w:contextualSpacing/>
        <w:jc w:val="center"/>
        <w:rPr>
          <w:b/>
          <w:sz w:val="28"/>
        </w:rPr>
      </w:pPr>
    </w:p>
    <w:p w:rsidR="00117F62" w:rsidRDefault="00117F62" w:rsidP="00D82730">
      <w:pPr>
        <w:contextualSpacing/>
        <w:jc w:val="center"/>
        <w:rPr>
          <w:b/>
          <w:sz w:val="28"/>
        </w:rPr>
      </w:pPr>
    </w:p>
    <w:p w:rsidR="00117F62" w:rsidRPr="00117F62" w:rsidRDefault="00117F62" w:rsidP="00D82730">
      <w:pPr>
        <w:contextualSpacing/>
        <w:jc w:val="center"/>
        <w:rPr>
          <w:rFonts w:ascii="Arial" w:hAnsi="Arial" w:cs="Arial"/>
          <w:b/>
          <w:sz w:val="28"/>
        </w:rPr>
      </w:pPr>
    </w:p>
    <w:p w:rsidR="00117F62" w:rsidRPr="00117F62" w:rsidRDefault="00117F62" w:rsidP="00D82730">
      <w:pPr>
        <w:contextualSpacing/>
        <w:jc w:val="center"/>
        <w:rPr>
          <w:rFonts w:ascii="Arial" w:hAnsi="Arial" w:cs="Arial"/>
          <w:b/>
          <w:sz w:val="28"/>
        </w:rPr>
      </w:pPr>
    </w:p>
    <w:p w:rsidR="00117F62" w:rsidRDefault="00117F62" w:rsidP="00D82730">
      <w:pPr>
        <w:contextualSpacing/>
        <w:jc w:val="center"/>
        <w:rPr>
          <w:rFonts w:ascii="Arial" w:hAnsi="Arial" w:cs="Arial"/>
          <w:b/>
          <w:sz w:val="32"/>
        </w:rPr>
      </w:pPr>
      <w:r w:rsidRPr="00117F62">
        <w:rPr>
          <w:rFonts w:ascii="Arial" w:hAnsi="Arial" w:cs="Arial"/>
          <w:b/>
          <w:sz w:val="32"/>
        </w:rPr>
        <w:t>H. AYUNTAMIENTO DE ATLIXCO 2014-2018</w:t>
      </w:r>
    </w:p>
    <w:p w:rsidR="009E1BD4" w:rsidRPr="009E1BD4" w:rsidRDefault="009E1BD4" w:rsidP="00D82730">
      <w:pPr>
        <w:contextualSpacing/>
        <w:jc w:val="center"/>
        <w:rPr>
          <w:rFonts w:ascii="Arial" w:hAnsi="Arial" w:cs="Arial"/>
          <w:b/>
          <w:sz w:val="32"/>
          <w:szCs w:val="32"/>
        </w:rPr>
      </w:pPr>
    </w:p>
    <w:p w:rsidR="00117F62" w:rsidRPr="009E1BD4" w:rsidRDefault="00117F62" w:rsidP="00D82730">
      <w:pPr>
        <w:contextualSpacing/>
        <w:jc w:val="center"/>
        <w:rPr>
          <w:rFonts w:ascii="Arial" w:hAnsi="Arial" w:cs="Arial"/>
          <w:b/>
          <w:sz w:val="32"/>
          <w:szCs w:val="32"/>
        </w:rPr>
      </w:pPr>
      <w:r w:rsidRPr="009E1BD4">
        <w:rPr>
          <w:rFonts w:ascii="Arial" w:hAnsi="Arial" w:cs="Arial"/>
          <w:b/>
          <w:sz w:val="32"/>
          <w:szCs w:val="32"/>
        </w:rPr>
        <w:t>DIRECCIÓN GENERAL DE DESARROLLO URBANO, OBRAS Y SERVICIOS PÚBLICOS DE CALIDAD</w:t>
      </w:r>
    </w:p>
    <w:p w:rsidR="00117F62" w:rsidRDefault="00117F62" w:rsidP="00D82730">
      <w:pPr>
        <w:contextualSpacing/>
        <w:jc w:val="center"/>
        <w:rPr>
          <w:rFonts w:ascii="Arial" w:hAnsi="Arial" w:cs="Arial"/>
          <w:b/>
          <w:sz w:val="28"/>
        </w:rPr>
      </w:pPr>
    </w:p>
    <w:p w:rsidR="00117F62" w:rsidRDefault="00117F62" w:rsidP="00D82730">
      <w:pPr>
        <w:contextualSpacing/>
        <w:jc w:val="center"/>
        <w:rPr>
          <w:rFonts w:ascii="Arial" w:hAnsi="Arial" w:cs="Arial"/>
          <w:b/>
        </w:rPr>
      </w:pPr>
    </w:p>
    <w:p w:rsidR="00D95234" w:rsidRDefault="00D95234" w:rsidP="00D82730">
      <w:pPr>
        <w:contextualSpacing/>
        <w:jc w:val="center"/>
        <w:rPr>
          <w:rFonts w:ascii="Arial" w:hAnsi="Arial" w:cs="Arial"/>
          <w:b/>
        </w:rPr>
      </w:pPr>
    </w:p>
    <w:p w:rsidR="00D95234" w:rsidRDefault="00D95234" w:rsidP="00D82730">
      <w:pPr>
        <w:contextualSpacing/>
        <w:jc w:val="center"/>
        <w:rPr>
          <w:rFonts w:ascii="Arial" w:hAnsi="Arial" w:cs="Arial"/>
          <w:b/>
        </w:rPr>
      </w:pPr>
    </w:p>
    <w:p w:rsidR="00D95234" w:rsidRDefault="00D95234" w:rsidP="00D82730">
      <w:pPr>
        <w:contextualSpacing/>
        <w:jc w:val="center"/>
        <w:rPr>
          <w:rFonts w:ascii="Arial" w:hAnsi="Arial" w:cs="Arial"/>
          <w:b/>
        </w:rPr>
      </w:pPr>
    </w:p>
    <w:p w:rsidR="009E1BD4" w:rsidRDefault="009E1BD4" w:rsidP="00D82730">
      <w:pPr>
        <w:contextualSpacing/>
        <w:jc w:val="center"/>
        <w:rPr>
          <w:rFonts w:ascii="Arial" w:hAnsi="Arial" w:cs="Arial"/>
          <w:b/>
        </w:rPr>
      </w:pPr>
    </w:p>
    <w:p w:rsidR="00117F62" w:rsidRPr="00603BFA" w:rsidRDefault="005A44C3" w:rsidP="00D82730">
      <w:pPr>
        <w:contextualSpacing/>
        <w:jc w:val="center"/>
        <w:rPr>
          <w:rFonts w:ascii="Arial" w:hAnsi="Arial" w:cs="Arial"/>
          <w:b/>
          <w:sz w:val="40"/>
          <w:szCs w:val="40"/>
        </w:rPr>
      </w:pPr>
      <w:r>
        <w:rPr>
          <w:rFonts w:ascii="Arial" w:hAnsi="Arial" w:cs="Arial"/>
          <w:b/>
          <w:sz w:val="32"/>
          <w:szCs w:val="32"/>
        </w:rPr>
        <w:t xml:space="preserve">      </w:t>
      </w:r>
      <w:r w:rsidRPr="00603BFA">
        <w:rPr>
          <w:rFonts w:ascii="Arial" w:hAnsi="Arial" w:cs="Arial"/>
          <w:b/>
          <w:sz w:val="40"/>
          <w:szCs w:val="40"/>
        </w:rPr>
        <w:t xml:space="preserve">MANUAL DE </w:t>
      </w:r>
      <w:r w:rsidR="004508B7">
        <w:rPr>
          <w:rFonts w:ascii="Arial" w:hAnsi="Arial" w:cs="Arial"/>
          <w:b/>
          <w:sz w:val="40"/>
          <w:szCs w:val="40"/>
        </w:rPr>
        <w:t xml:space="preserve">ORGANIZACIÓN Y </w:t>
      </w:r>
      <w:r w:rsidRPr="00603BFA">
        <w:rPr>
          <w:rFonts w:ascii="Arial" w:hAnsi="Arial" w:cs="Arial"/>
          <w:b/>
          <w:sz w:val="40"/>
          <w:szCs w:val="40"/>
        </w:rPr>
        <w:t>PROCEDIMIENTOS DE LA D</w:t>
      </w:r>
      <w:r w:rsidR="00414D72" w:rsidRPr="00603BFA">
        <w:rPr>
          <w:rFonts w:ascii="Arial" w:hAnsi="Arial" w:cs="Arial"/>
          <w:b/>
          <w:sz w:val="40"/>
          <w:szCs w:val="40"/>
        </w:rPr>
        <w:t>IRECCION DE OBRAS PÚBLICAS</w:t>
      </w:r>
      <w:r w:rsidR="003108AD">
        <w:rPr>
          <w:rFonts w:ascii="Arial" w:hAnsi="Arial" w:cs="Arial"/>
          <w:b/>
          <w:sz w:val="40"/>
          <w:szCs w:val="40"/>
        </w:rPr>
        <w:t xml:space="preserve"> DE CALIDAD</w:t>
      </w:r>
    </w:p>
    <w:p w:rsidR="00117F62" w:rsidRDefault="00117F62" w:rsidP="00D82730">
      <w:pPr>
        <w:contextualSpacing/>
        <w:jc w:val="center"/>
        <w:rPr>
          <w:rFonts w:ascii="Arial" w:hAnsi="Arial" w:cs="Arial"/>
          <w:b/>
          <w:sz w:val="28"/>
        </w:rPr>
      </w:pPr>
    </w:p>
    <w:p w:rsidR="004C7E8A" w:rsidRDefault="004C7E8A" w:rsidP="00D82730">
      <w:pPr>
        <w:contextualSpacing/>
        <w:jc w:val="center"/>
        <w:rPr>
          <w:rFonts w:ascii="Arial" w:hAnsi="Arial" w:cs="Arial"/>
          <w:b/>
          <w:sz w:val="28"/>
        </w:rPr>
      </w:pPr>
    </w:p>
    <w:p w:rsidR="00CE64AC" w:rsidRDefault="00F073FD" w:rsidP="00D82730">
      <w:pPr>
        <w:contextualSpacing/>
        <w:jc w:val="center"/>
        <w:rPr>
          <w:rFonts w:ascii="Arial" w:hAnsi="Arial" w:cs="Arial"/>
          <w:b/>
          <w:sz w:val="28"/>
        </w:rPr>
      </w:pPr>
      <w:r>
        <w:rPr>
          <w:noProof/>
          <w:lang w:eastAsia="es-MX"/>
        </w:rPr>
        <w:pict>
          <v:rect id="4 Rectángulo" o:spid="_x0000_s1026" style="position:absolute;left:0;text-align:left;margin-left:-93.3pt;margin-top:12.15pt;width:615.1pt;height:48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" fillcolor="#4f81bd [3204]" stroked="f">
            <v:fill color2="#a7bfde [1620]" rotate="t" angle="180" focus="100%" type="gradient">
              <o:fill v:ext="view" type="gradientUnscaled"/>
            </v:fill>
            <v:shadow on="t" color="black" opacity="22937f" origin=",.5" offset="0,.63889mm"/>
            <v:path arrowok="t"/>
            <v:textbox>
              <w:txbxContent>
                <w:p w:rsidR="00F073FD" w:rsidRPr="00117F62" w:rsidRDefault="00F073FD" w:rsidP="00CC722D">
                  <w:pPr>
                    <w:tabs>
                      <w:tab w:val="left" w:pos="1122"/>
                      <w:tab w:val="left" w:pos="5790"/>
                    </w:tabs>
                    <w:spacing w:line="360" w:lineRule="auto"/>
                    <w:ind w:right="-801"/>
                    <w:contextualSpacing/>
                    <w:jc w:val="center"/>
                    <w:rPr>
                      <w:rFonts w:ascii="Arial" w:hAnsi="Arial" w:cs="Arial"/>
                      <w:b/>
                      <w:color w:val="0D0D0D" w:themeColor="text1" w:themeTint="F2"/>
                      <w:sz w:val="24"/>
                    </w:rPr>
                  </w:pPr>
                  <w:r>
                    <w:rPr>
                      <w:rFonts w:ascii="Arial" w:hAnsi="Arial" w:cs="Arial"/>
                      <w:b/>
                      <w:sz w:val="24"/>
                      <w:szCs w:val="24"/>
                    </w:rPr>
                    <w:t xml:space="preserve">                                                                                                                       JUNIO, 2017</w:t>
                  </w:r>
                </w:p>
              </w:txbxContent>
            </v:textbox>
            <w10:wrap anchorx="margin"/>
          </v:rect>
        </w:pict>
      </w:r>
    </w:p>
    <w:p w:rsidR="00CE64AC" w:rsidRDefault="00CE64AC" w:rsidP="00D82730">
      <w:pPr>
        <w:contextualSpacing/>
        <w:jc w:val="center"/>
        <w:rPr>
          <w:rFonts w:ascii="Arial" w:hAnsi="Arial" w:cs="Arial"/>
          <w:b/>
          <w:sz w:val="28"/>
        </w:rPr>
      </w:pPr>
    </w:p>
    <w:p w:rsidR="00CE64AC" w:rsidRDefault="00CE64AC" w:rsidP="00D82730">
      <w:pPr>
        <w:contextualSpacing/>
        <w:jc w:val="center"/>
        <w:rPr>
          <w:rFonts w:ascii="Arial" w:hAnsi="Arial" w:cs="Arial"/>
          <w:b/>
          <w:sz w:val="28"/>
        </w:rPr>
      </w:pPr>
    </w:p>
    <w:p w:rsidR="00CE64AC" w:rsidRDefault="00CE64AC" w:rsidP="00D82730">
      <w:pPr>
        <w:contextualSpacing/>
        <w:jc w:val="center"/>
        <w:rPr>
          <w:rFonts w:ascii="Arial" w:hAnsi="Arial" w:cs="Arial"/>
          <w:b/>
          <w:sz w:val="28"/>
        </w:rPr>
      </w:pPr>
    </w:p>
    <w:p w:rsidR="00CF7458" w:rsidRDefault="00CF7458" w:rsidP="00D82730">
      <w:pPr>
        <w:contextualSpacing/>
        <w:jc w:val="center"/>
        <w:rPr>
          <w:rFonts w:ascii="Arial" w:hAnsi="Arial" w:cs="Arial"/>
          <w:b/>
          <w:sz w:val="28"/>
        </w:rPr>
      </w:pPr>
    </w:p>
    <w:p w:rsidR="009A5B11" w:rsidRDefault="009A5B11" w:rsidP="00D82730">
      <w:pPr>
        <w:contextualSpacing/>
        <w:jc w:val="center"/>
        <w:rPr>
          <w:rFonts w:ascii="Arial" w:hAnsi="Arial" w:cs="Arial"/>
          <w:b/>
          <w:sz w:val="28"/>
        </w:rPr>
      </w:pPr>
    </w:p>
    <w:p w:rsidR="009A5B11" w:rsidRDefault="009A5B11" w:rsidP="00D82730">
      <w:pPr>
        <w:contextualSpacing/>
        <w:jc w:val="center"/>
        <w:rPr>
          <w:rFonts w:ascii="Arial" w:hAnsi="Arial" w:cs="Arial"/>
          <w:b/>
          <w:sz w:val="28"/>
        </w:rPr>
      </w:pPr>
    </w:p>
    <w:p w:rsidR="009A5B11" w:rsidRDefault="009A5B11" w:rsidP="00D82730">
      <w:pPr>
        <w:contextualSpacing/>
        <w:jc w:val="center"/>
        <w:rPr>
          <w:rFonts w:ascii="Arial" w:hAnsi="Arial" w:cs="Arial"/>
          <w:b/>
          <w:sz w:val="28"/>
        </w:rPr>
      </w:pPr>
    </w:p>
    <w:p w:rsidR="009A5B11" w:rsidRDefault="009A5B11" w:rsidP="00D82730">
      <w:pPr>
        <w:contextualSpacing/>
        <w:jc w:val="center"/>
        <w:rPr>
          <w:rFonts w:ascii="Arial" w:hAnsi="Arial" w:cs="Arial"/>
          <w:b/>
          <w:sz w:val="28"/>
        </w:rPr>
      </w:pPr>
    </w:p>
    <w:p w:rsidR="009A5B11" w:rsidRDefault="009A5B11" w:rsidP="00D82730">
      <w:pPr>
        <w:contextualSpacing/>
        <w:jc w:val="center"/>
        <w:rPr>
          <w:rFonts w:ascii="Arial" w:hAnsi="Arial" w:cs="Arial"/>
          <w:b/>
          <w:sz w:val="28"/>
        </w:rPr>
      </w:pPr>
      <w:r>
        <w:rPr>
          <w:rFonts w:ascii="Arial" w:hAnsi="Arial" w:cs="Arial"/>
          <w:b/>
          <w:sz w:val="28"/>
        </w:rPr>
        <w:t>INDICE</w:t>
      </w:r>
    </w:p>
    <w:p w:rsidR="00CE64AC" w:rsidRDefault="00CE64AC" w:rsidP="00D82730">
      <w:pPr>
        <w:contextualSpacing/>
        <w:jc w:val="center"/>
        <w:rPr>
          <w:rFonts w:ascii="Arial" w:hAnsi="Arial" w:cs="Arial"/>
          <w:b/>
          <w:sz w:val="28"/>
        </w:rPr>
      </w:pPr>
    </w:p>
    <w:p w:rsidR="00CE64AC" w:rsidRPr="00C60CF2" w:rsidRDefault="00D95234" w:rsidP="000B5EB5">
      <w:pPr>
        <w:spacing w:after="0" w:line="360" w:lineRule="auto"/>
        <w:rPr>
          <w:rFonts w:ascii="Arial" w:hAnsi="Arial" w:cs="Arial"/>
          <w:sz w:val="24"/>
          <w:szCs w:val="24"/>
        </w:rPr>
      </w:pPr>
      <w:r w:rsidRPr="00C60CF2">
        <w:rPr>
          <w:rFonts w:ascii="Arial" w:hAnsi="Arial" w:cs="Arial"/>
          <w:sz w:val="24"/>
          <w:szCs w:val="24"/>
        </w:rPr>
        <w:t>Introducción</w:t>
      </w:r>
      <w:r w:rsidR="009A5B11" w:rsidRPr="00C60CF2">
        <w:rPr>
          <w:rFonts w:ascii="Arial" w:hAnsi="Arial" w:cs="Arial"/>
          <w:sz w:val="24"/>
          <w:szCs w:val="24"/>
        </w:rPr>
        <w:t>………………………………………………………</w:t>
      </w:r>
      <w:r w:rsidRPr="00C60CF2">
        <w:rPr>
          <w:rFonts w:ascii="Arial" w:hAnsi="Arial" w:cs="Arial"/>
          <w:sz w:val="24"/>
          <w:szCs w:val="24"/>
        </w:rPr>
        <w:t>……..</w:t>
      </w:r>
      <w:r w:rsidR="009A5B11" w:rsidRPr="00C60CF2">
        <w:rPr>
          <w:rFonts w:ascii="Arial" w:hAnsi="Arial" w:cs="Arial"/>
          <w:sz w:val="24"/>
          <w:szCs w:val="24"/>
        </w:rPr>
        <w:t>………………..    3</w:t>
      </w:r>
    </w:p>
    <w:p w:rsidR="009A5B11" w:rsidRPr="00C60CF2" w:rsidRDefault="00D95234" w:rsidP="000B5EB5">
      <w:pPr>
        <w:spacing w:after="0" w:line="360" w:lineRule="auto"/>
        <w:rPr>
          <w:rFonts w:ascii="Arial" w:hAnsi="Arial" w:cs="Arial"/>
          <w:sz w:val="24"/>
          <w:szCs w:val="24"/>
        </w:rPr>
      </w:pPr>
      <w:r w:rsidRPr="00C60CF2">
        <w:rPr>
          <w:rFonts w:ascii="Arial" w:hAnsi="Arial" w:cs="Arial"/>
          <w:sz w:val="24"/>
          <w:szCs w:val="24"/>
        </w:rPr>
        <w:t>Objetivo</w:t>
      </w:r>
      <w:r w:rsidR="000B5EB5" w:rsidRPr="00C60CF2">
        <w:rPr>
          <w:rFonts w:ascii="Arial" w:hAnsi="Arial" w:cs="Arial"/>
          <w:sz w:val="24"/>
          <w:szCs w:val="24"/>
        </w:rPr>
        <w:t xml:space="preserve"> Principal</w:t>
      </w:r>
      <w:r w:rsidR="004C7E8A">
        <w:rPr>
          <w:rFonts w:ascii="Arial" w:hAnsi="Arial" w:cs="Arial"/>
          <w:sz w:val="24"/>
          <w:szCs w:val="24"/>
        </w:rPr>
        <w:t xml:space="preserve"> </w:t>
      </w:r>
      <w:proofErr w:type="gramStart"/>
      <w:r w:rsidR="000B5EB5" w:rsidRPr="00C60CF2">
        <w:rPr>
          <w:rFonts w:ascii="Arial" w:hAnsi="Arial" w:cs="Arial"/>
          <w:sz w:val="24"/>
          <w:szCs w:val="24"/>
        </w:rPr>
        <w:t>..</w:t>
      </w:r>
      <w:proofErr w:type="gramEnd"/>
      <w:r w:rsidRPr="00C60CF2">
        <w:rPr>
          <w:rFonts w:ascii="Arial" w:hAnsi="Arial" w:cs="Arial"/>
          <w:sz w:val="24"/>
          <w:szCs w:val="24"/>
        </w:rPr>
        <w:t>………………………………………….….………………………..    3</w:t>
      </w:r>
    </w:p>
    <w:p w:rsidR="00C60CF2" w:rsidRPr="00C60CF2" w:rsidRDefault="00D95234" w:rsidP="000B5EB5">
      <w:pPr>
        <w:spacing w:after="0" w:line="360" w:lineRule="auto"/>
        <w:rPr>
          <w:rFonts w:ascii="Arial" w:hAnsi="Arial" w:cs="Arial"/>
          <w:sz w:val="24"/>
          <w:szCs w:val="24"/>
        </w:rPr>
      </w:pPr>
      <w:r w:rsidRPr="00C60CF2">
        <w:rPr>
          <w:rFonts w:ascii="Arial" w:hAnsi="Arial" w:cs="Arial"/>
          <w:sz w:val="24"/>
          <w:szCs w:val="24"/>
        </w:rPr>
        <w:t>Cultura organizacional</w:t>
      </w:r>
      <w:r w:rsidR="009A5B11" w:rsidRPr="00C60CF2">
        <w:rPr>
          <w:rFonts w:ascii="Arial" w:hAnsi="Arial" w:cs="Arial"/>
          <w:sz w:val="24"/>
          <w:szCs w:val="24"/>
        </w:rPr>
        <w:t>………………………………………</w:t>
      </w:r>
      <w:r w:rsidRPr="00C60CF2">
        <w:rPr>
          <w:rFonts w:ascii="Arial" w:hAnsi="Arial" w:cs="Arial"/>
          <w:sz w:val="24"/>
          <w:szCs w:val="24"/>
        </w:rPr>
        <w:t>…….……</w:t>
      </w:r>
      <w:r w:rsidR="009A5B11" w:rsidRPr="00C60CF2">
        <w:rPr>
          <w:rFonts w:ascii="Arial" w:hAnsi="Arial" w:cs="Arial"/>
          <w:sz w:val="24"/>
          <w:szCs w:val="24"/>
        </w:rPr>
        <w:t>………………..    4</w:t>
      </w:r>
    </w:p>
    <w:p w:rsidR="009A5B11" w:rsidRPr="00C60CF2" w:rsidRDefault="00D95234" w:rsidP="000B5EB5">
      <w:pPr>
        <w:spacing w:after="0" w:line="360" w:lineRule="auto"/>
        <w:rPr>
          <w:rFonts w:ascii="Arial" w:hAnsi="Arial" w:cs="Arial"/>
          <w:sz w:val="24"/>
          <w:szCs w:val="24"/>
        </w:rPr>
      </w:pPr>
      <w:r w:rsidRPr="00C60CF2">
        <w:rPr>
          <w:rFonts w:ascii="Arial" w:hAnsi="Arial" w:cs="Arial"/>
          <w:sz w:val="24"/>
          <w:szCs w:val="24"/>
        </w:rPr>
        <w:t xml:space="preserve">Marco jurídico-administrativo……………………………………………………………    </w:t>
      </w:r>
      <w:r w:rsidR="00CA7ABC">
        <w:rPr>
          <w:rFonts w:ascii="Arial" w:hAnsi="Arial" w:cs="Arial"/>
          <w:sz w:val="24"/>
          <w:szCs w:val="24"/>
        </w:rPr>
        <w:t>6</w:t>
      </w:r>
    </w:p>
    <w:p w:rsidR="009A5B11" w:rsidRDefault="00D95234" w:rsidP="000B5EB5">
      <w:pPr>
        <w:spacing w:after="0" w:line="360" w:lineRule="auto"/>
        <w:rPr>
          <w:rFonts w:ascii="Arial" w:hAnsi="Arial" w:cs="Arial"/>
          <w:sz w:val="24"/>
          <w:szCs w:val="24"/>
        </w:rPr>
      </w:pPr>
      <w:r>
        <w:rPr>
          <w:rFonts w:ascii="Arial" w:hAnsi="Arial" w:cs="Arial"/>
          <w:sz w:val="24"/>
          <w:szCs w:val="24"/>
        </w:rPr>
        <w:t>Estructura orgá</w:t>
      </w:r>
      <w:r w:rsidRPr="00882119">
        <w:rPr>
          <w:rFonts w:ascii="Arial" w:hAnsi="Arial" w:cs="Arial"/>
          <w:sz w:val="24"/>
          <w:szCs w:val="24"/>
        </w:rPr>
        <w:t>nica</w:t>
      </w:r>
      <w:r>
        <w:rPr>
          <w:rFonts w:ascii="Arial" w:hAnsi="Arial" w:cs="Arial"/>
          <w:sz w:val="24"/>
          <w:szCs w:val="24"/>
        </w:rPr>
        <w:t>…………………………………………………………</w:t>
      </w:r>
      <w:r w:rsidR="00132399">
        <w:rPr>
          <w:rFonts w:ascii="Arial" w:hAnsi="Arial" w:cs="Arial"/>
          <w:sz w:val="24"/>
          <w:szCs w:val="24"/>
        </w:rPr>
        <w:t>……...</w:t>
      </w:r>
      <w:r>
        <w:rPr>
          <w:rFonts w:ascii="Arial" w:hAnsi="Arial" w:cs="Arial"/>
          <w:sz w:val="24"/>
          <w:szCs w:val="24"/>
        </w:rPr>
        <w:t>…....    8</w:t>
      </w:r>
    </w:p>
    <w:p w:rsidR="00D95234" w:rsidRDefault="00D95234" w:rsidP="000B5EB5">
      <w:pPr>
        <w:spacing w:after="0" w:line="360" w:lineRule="auto"/>
        <w:rPr>
          <w:rFonts w:ascii="Arial" w:hAnsi="Arial" w:cs="Arial"/>
          <w:sz w:val="24"/>
          <w:szCs w:val="24"/>
        </w:rPr>
      </w:pPr>
      <w:r>
        <w:rPr>
          <w:rFonts w:ascii="Arial" w:hAnsi="Arial" w:cs="Arial"/>
          <w:sz w:val="24"/>
          <w:szCs w:val="24"/>
        </w:rPr>
        <w:t>Directorio……………………………………………………………………</w:t>
      </w:r>
      <w:r w:rsidR="00132399">
        <w:rPr>
          <w:rFonts w:ascii="Arial" w:hAnsi="Arial" w:cs="Arial"/>
          <w:sz w:val="24"/>
          <w:szCs w:val="24"/>
        </w:rPr>
        <w:t>……….</w:t>
      </w:r>
      <w:r>
        <w:rPr>
          <w:rFonts w:ascii="Arial" w:hAnsi="Arial" w:cs="Arial"/>
          <w:sz w:val="24"/>
          <w:szCs w:val="24"/>
        </w:rPr>
        <w:t xml:space="preserve">…….  </w:t>
      </w:r>
      <w:r w:rsidR="00242D93">
        <w:rPr>
          <w:rFonts w:ascii="Arial" w:hAnsi="Arial" w:cs="Arial"/>
          <w:sz w:val="24"/>
          <w:szCs w:val="24"/>
        </w:rPr>
        <w:t>11</w:t>
      </w:r>
    </w:p>
    <w:p w:rsidR="00132399" w:rsidRDefault="00132399" w:rsidP="000B5EB5">
      <w:pPr>
        <w:spacing w:after="0" w:line="360" w:lineRule="auto"/>
        <w:rPr>
          <w:rFonts w:ascii="Arial" w:hAnsi="Arial" w:cs="Arial"/>
          <w:sz w:val="24"/>
          <w:szCs w:val="24"/>
        </w:rPr>
      </w:pPr>
      <w:r>
        <w:rPr>
          <w:rFonts w:ascii="Arial" w:hAnsi="Arial" w:cs="Arial"/>
          <w:sz w:val="24"/>
          <w:szCs w:val="24"/>
        </w:rPr>
        <w:t>Descripción del Puesto……………………………………………………..……………  1</w:t>
      </w:r>
      <w:r w:rsidR="00CA7ABC">
        <w:rPr>
          <w:rFonts w:ascii="Arial" w:hAnsi="Arial" w:cs="Arial"/>
          <w:sz w:val="24"/>
          <w:szCs w:val="24"/>
        </w:rPr>
        <w:t>4</w:t>
      </w:r>
    </w:p>
    <w:p w:rsidR="00D95234" w:rsidRDefault="00D95234" w:rsidP="000B5EB5">
      <w:pPr>
        <w:spacing w:after="0" w:line="360" w:lineRule="auto"/>
        <w:rPr>
          <w:rFonts w:ascii="Arial" w:hAnsi="Arial" w:cs="Arial"/>
          <w:sz w:val="24"/>
          <w:szCs w:val="24"/>
        </w:rPr>
      </w:pPr>
      <w:r>
        <w:rPr>
          <w:rFonts w:ascii="Arial" w:hAnsi="Arial" w:cs="Arial"/>
          <w:sz w:val="24"/>
          <w:szCs w:val="24"/>
        </w:rPr>
        <w:t>Atribuciones………………………………………………………………</w:t>
      </w:r>
      <w:r w:rsidR="00132399">
        <w:rPr>
          <w:rFonts w:ascii="Arial" w:hAnsi="Arial" w:cs="Arial"/>
          <w:sz w:val="24"/>
          <w:szCs w:val="24"/>
        </w:rPr>
        <w:t>.</w:t>
      </w:r>
      <w:r>
        <w:rPr>
          <w:rFonts w:ascii="Arial" w:hAnsi="Arial" w:cs="Arial"/>
          <w:sz w:val="24"/>
          <w:szCs w:val="24"/>
        </w:rPr>
        <w:t>…</w:t>
      </w:r>
      <w:r w:rsidR="00132399">
        <w:rPr>
          <w:rFonts w:ascii="Arial" w:hAnsi="Arial" w:cs="Arial"/>
          <w:sz w:val="24"/>
          <w:szCs w:val="24"/>
        </w:rPr>
        <w:t>……..</w:t>
      </w:r>
      <w:r>
        <w:rPr>
          <w:rFonts w:ascii="Arial" w:hAnsi="Arial" w:cs="Arial"/>
          <w:sz w:val="24"/>
          <w:szCs w:val="24"/>
        </w:rPr>
        <w:t>……</w:t>
      </w:r>
      <w:r w:rsidR="00CA7ABC">
        <w:rPr>
          <w:rFonts w:ascii="Arial" w:hAnsi="Arial" w:cs="Arial"/>
          <w:sz w:val="24"/>
          <w:szCs w:val="24"/>
        </w:rPr>
        <w:t xml:space="preserve">.   </w:t>
      </w:r>
      <w:r w:rsidR="00242D93">
        <w:rPr>
          <w:rFonts w:ascii="Arial" w:hAnsi="Arial" w:cs="Arial"/>
          <w:sz w:val="24"/>
          <w:szCs w:val="24"/>
        </w:rPr>
        <w:t>5</w:t>
      </w:r>
      <w:r w:rsidR="003D0552">
        <w:rPr>
          <w:rFonts w:ascii="Arial" w:hAnsi="Arial" w:cs="Arial"/>
          <w:sz w:val="24"/>
          <w:szCs w:val="24"/>
        </w:rPr>
        <w:t>8</w:t>
      </w:r>
    </w:p>
    <w:p w:rsidR="00CA7ABC" w:rsidRDefault="00D95234" w:rsidP="000B5EB5">
      <w:pPr>
        <w:spacing w:after="0" w:line="360" w:lineRule="auto"/>
        <w:rPr>
          <w:rFonts w:ascii="Arial" w:hAnsi="Arial" w:cs="Arial"/>
          <w:sz w:val="24"/>
          <w:szCs w:val="24"/>
        </w:rPr>
      </w:pPr>
      <w:r>
        <w:rPr>
          <w:rFonts w:ascii="Arial" w:hAnsi="Arial" w:cs="Arial"/>
          <w:sz w:val="24"/>
          <w:szCs w:val="24"/>
        </w:rPr>
        <w:t xml:space="preserve">Funciones </w:t>
      </w:r>
      <w:r w:rsidR="00CA7ABC">
        <w:rPr>
          <w:rFonts w:ascii="Arial" w:hAnsi="Arial" w:cs="Arial"/>
          <w:sz w:val="24"/>
          <w:szCs w:val="24"/>
        </w:rPr>
        <w:t>…………</w:t>
      </w:r>
      <w:r w:rsidR="003D0552">
        <w:rPr>
          <w:rFonts w:ascii="Arial" w:hAnsi="Arial" w:cs="Arial"/>
          <w:sz w:val="24"/>
          <w:szCs w:val="24"/>
        </w:rPr>
        <w:t xml:space="preserve">………………………………………………………………………  </w:t>
      </w:r>
      <w:r w:rsidR="00242D93">
        <w:rPr>
          <w:rFonts w:ascii="Arial" w:hAnsi="Arial" w:cs="Arial"/>
          <w:sz w:val="24"/>
          <w:szCs w:val="24"/>
        </w:rPr>
        <w:t>6</w:t>
      </w:r>
      <w:r w:rsidR="003D0552">
        <w:rPr>
          <w:rFonts w:ascii="Arial" w:hAnsi="Arial" w:cs="Arial"/>
          <w:sz w:val="24"/>
          <w:szCs w:val="24"/>
        </w:rPr>
        <w:t>0</w:t>
      </w:r>
    </w:p>
    <w:p w:rsidR="00D95234" w:rsidRDefault="00CA7ABC" w:rsidP="000B5EB5">
      <w:pPr>
        <w:spacing w:after="0" w:line="360" w:lineRule="auto"/>
        <w:rPr>
          <w:rFonts w:ascii="Arial" w:hAnsi="Arial" w:cs="Arial"/>
          <w:sz w:val="24"/>
          <w:szCs w:val="24"/>
        </w:rPr>
      </w:pPr>
      <w:r>
        <w:rPr>
          <w:rFonts w:ascii="Arial" w:hAnsi="Arial" w:cs="Arial"/>
          <w:sz w:val="24"/>
          <w:szCs w:val="24"/>
        </w:rPr>
        <w:t>P</w:t>
      </w:r>
      <w:r w:rsidR="00D95234">
        <w:rPr>
          <w:rFonts w:ascii="Arial" w:hAnsi="Arial" w:cs="Arial"/>
          <w:sz w:val="24"/>
          <w:szCs w:val="24"/>
        </w:rPr>
        <w:t>rocedimientos………………</w:t>
      </w:r>
      <w:r>
        <w:rPr>
          <w:rFonts w:ascii="Arial" w:hAnsi="Arial" w:cs="Arial"/>
          <w:sz w:val="24"/>
          <w:szCs w:val="24"/>
        </w:rPr>
        <w:t>……………..</w:t>
      </w:r>
      <w:r w:rsidR="00D95234">
        <w:rPr>
          <w:rFonts w:ascii="Arial" w:hAnsi="Arial" w:cs="Arial"/>
          <w:sz w:val="24"/>
          <w:szCs w:val="24"/>
        </w:rPr>
        <w:t>…………………………</w:t>
      </w:r>
      <w:r w:rsidR="00132399">
        <w:rPr>
          <w:rFonts w:ascii="Arial" w:hAnsi="Arial" w:cs="Arial"/>
          <w:sz w:val="24"/>
          <w:szCs w:val="24"/>
        </w:rPr>
        <w:t>….….</w:t>
      </w:r>
      <w:r w:rsidR="00D95234">
        <w:rPr>
          <w:rFonts w:ascii="Arial" w:hAnsi="Arial" w:cs="Arial"/>
          <w:sz w:val="24"/>
          <w:szCs w:val="24"/>
        </w:rPr>
        <w:t xml:space="preserve">………….    </w:t>
      </w:r>
      <w:r w:rsidR="003D0552">
        <w:rPr>
          <w:rFonts w:ascii="Arial" w:hAnsi="Arial" w:cs="Arial"/>
          <w:sz w:val="24"/>
          <w:szCs w:val="24"/>
        </w:rPr>
        <w:t>62</w:t>
      </w:r>
    </w:p>
    <w:p w:rsidR="00D95234" w:rsidRDefault="00D95234" w:rsidP="00C60CF2">
      <w:pPr>
        <w:spacing w:after="0" w:line="360" w:lineRule="auto"/>
        <w:rPr>
          <w:rFonts w:ascii="Arial" w:hAnsi="Arial" w:cs="Arial"/>
          <w:sz w:val="24"/>
          <w:szCs w:val="24"/>
        </w:rPr>
      </w:pPr>
      <w:r>
        <w:rPr>
          <w:rFonts w:ascii="Arial" w:hAnsi="Arial" w:cs="Arial"/>
          <w:sz w:val="24"/>
          <w:szCs w:val="24"/>
        </w:rPr>
        <w:t>Formatos……………………………………..…………………………</w:t>
      </w:r>
      <w:r w:rsidR="00132399">
        <w:rPr>
          <w:rFonts w:ascii="Arial" w:hAnsi="Arial" w:cs="Arial"/>
          <w:sz w:val="24"/>
          <w:szCs w:val="24"/>
        </w:rPr>
        <w:t>…….</w:t>
      </w:r>
      <w:r>
        <w:rPr>
          <w:rFonts w:ascii="Arial" w:hAnsi="Arial" w:cs="Arial"/>
          <w:sz w:val="24"/>
          <w:szCs w:val="24"/>
        </w:rPr>
        <w:t xml:space="preserve">…………    </w:t>
      </w:r>
      <w:r w:rsidR="003D0552">
        <w:rPr>
          <w:rFonts w:ascii="Arial" w:hAnsi="Arial" w:cs="Arial"/>
          <w:sz w:val="24"/>
          <w:szCs w:val="24"/>
        </w:rPr>
        <w:t xml:space="preserve"> 63</w:t>
      </w:r>
    </w:p>
    <w:p w:rsidR="00D95234" w:rsidRPr="00882119" w:rsidRDefault="00D95234" w:rsidP="000B5EB5">
      <w:pPr>
        <w:spacing w:after="0" w:line="360" w:lineRule="auto"/>
        <w:contextualSpacing/>
        <w:jc w:val="both"/>
        <w:rPr>
          <w:rFonts w:ascii="Arial" w:hAnsi="Arial" w:cs="Arial"/>
          <w:sz w:val="24"/>
          <w:szCs w:val="24"/>
        </w:rPr>
      </w:pPr>
      <w:r>
        <w:rPr>
          <w:rFonts w:ascii="Arial" w:hAnsi="Arial" w:cs="Arial"/>
          <w:sz w:val="24"/>
          <w:szCs w:val="24"/>
        </w:rPr>
        <w:t>Glosario……………………………………..…………………………</w:t>
      </w:r>
      <w:r w:rsidR="00132399">
        <w:rPr>
          <w:rFonts w:ascii="Arial" w:hAnsi="Arial" w:cs="Arial"/>
          <w:sz w:val="24"/>
          <w:szCs w:val="24"/>
        </w:rPr>
        <w:t>……..</w:t>
      </w:r>
      <w:r>
        <w:rPr>
          <w:rFonts w:ascii="Arial" w:hAnsi="Arial" w:cs="Arial"/>
          <w:sz w:val="24"/>
          <w:szCs w:val="24"/>
        </w:rPr>
        <w:t xml:space="preserve">………….    </w:t>
      </w:r>
      <w:r w:rsidR="003D0552">
        <w:rPr>
          <w:rFonts w:ascii="Arial" w:hAnsi="Arial" w:cs="Arial"/>
          <w:sz w:val="24"/>
          <w:szCs w:val="24"/>
        </w:rPr>
        <w:t>64</w:t>
      </w:r>
    </w:p>
    <w:p w:rsidR="00D95234" w:rsidRPr="009A5B11" w:rsidRDefault="00D95234" w:rsidP="00D95234">
      <w:pPr>
        <w:spacing w:line="360" w:lineRule="auto"/>
        <w:contextualSpacing/>
        <w:rPr>
          <w:rFonts w:ascii="Arial" w:hAnsi="Arial" w:cs="Arial"/>
        </w:rPr>
      </w:pPr>
    </w:p>
    <w:p w:rsidR="009A5B11" w:rsidRPr="00117F62" w:rsidRDefault="009A5B11" w:rsidP="00D82730">
      <w:pPr>
        <w:contextualSpacing/>
        <w:jc w:val="center"/>
        <w:rPr>
          <w:rFonts w:ascii="Arial" w:hAnsi="Arial" w:cs="Arial"/>
          <w:b/>
          <w:sz w:val="28"/>
        </w:rPr>
      </w:pPr>
    </w:p>
    <w:p w:rsidR="00147A94" w:rsidRDefault="00147A94" w:rsidP="00D82730">
      <w:pPr>
        <w:ind w:left="284" w:right="-799"/>
        <w:contextualSpacing/>
        <w:rPr>
          <w:rFonts w:ascii="Arial" w:hAnsi="Arial" w:cs="Arial"/>
          <w:b/>
          <w:sz w:val="28"/>
          <w:szCs w:val="28"/>
        </w:rPr>
      </w:pPr>
    </w:p>
    <w:p w:rsidR="00D95234" w:rsidRDefault="00D95234" w:rsidP="00D82730">
      <w:pPr>
        <w:ind w:left="284" w:right="-799"/>
        <w:contextualSpacing/>
        <w:rPr>
          <w:rFonts w:ascii="Arial" w:hAnsi="Arial" w:cs="Arial"/>
          <w:b/>
          <w:sz w:val="28"/>
          <w:szCs w:val="28"/>
        </w:rPr>
      </w:pPr>
    </w:p>
    <w:p w:rsidR="00147A94" w:rsidRDefault="00147A94" w:rsidP="00D82730">
      <w:pPr>
        <w:ind w:left="284" w:right="-799"/>
        <w:contextualSpacing/>
        <w:rPr>
          <w:rFonts w:ascii="Arial" w:hAnsi="Arial" w:cs="Arial"/>
          <w:b/>
          <w:sz w:val="28"/>
          <w:szCs w:val="28"/>
        </w:rPr>
      </w:pPr>
    </w:p>
    <w:p w:rsidR="0040556C" w:rsidRDefault="00E36366" w:rsidP="00D82730">
      <w:pPr>
        <w:ind w:left="284" w:right="-799"/>
        <w:contextualSpacing/>
        <w:rPr>
          <w:rFonts w:ascii="Arial" w:hAnsi="Arial" w:cs="Arial"/>
          <w:b/>
          <w:sz w:val="28"/>
          <w:szCs w:val="28"/>
        </w:rPr>
      </w:pPr>
      <w:r>
        <w:rPr>
          <w:rFonts w:ascii="Arial" w:hAnsi="Arial" w:cs="Arial"/>
          <w:b/>
          <w:sz w:val="28"/>
          <w:szCs w:val="28"/>
        </w:rPr>
        <w:t xml:space="preserve">  </w:t>
      </w:r>
    </w:p>
    <w:p w:rsidR="0040556C" w:rsidRDefault="0040556C" w:rsidP="00D82730">
      <w:pPr>
        <w:ind w:left="284" w:right="-799"/>
        <w:contextualSpacing/>
        <w:rPr>
          <w:rFonts w:ascii="Arial" w:hAnsi="Arial" w:cs="Arial"/>
          <w:b/>
          <w:sz w:val="28"/>
          <w:szCs w:val="28"/>
        </w:rPr>
      </w:pPr>
    </w:p>
    <w:p w:rsidR="00147A94" w:rsidRDefault="00E36366" w:rsidP="00D82730">
      <w:pPr>
        <w:ind w:left="284" w:right="-799"/>
        <w:contextualSpacing/>
        <w:rPr>
          <w:rFonts w:ascii="Arial" w:hAnsi="Arial" w:cs="Arial"/>
          <w:b/>
          <w:sz w:val="28"/>
          <w:szCs w:val="28"/>
        </w:rPr>
      </w:pPr>
      <w:r>
        <w:rPr>
          <w:rFonts w:ascii="Arial" w:hAnsi="Arial" w:cs="Arial"/>
          <w:b/>
          <w:sz w:val="28"/>
          <w:szCs w:val="28"/>
        </w:rPr>
        <w:lastRenderedPageBreak/>
        <w:t xml:space="preserve">                                                                                  </w:t>
      </w:r>
    </w:p>
    <w:p w:rsidR="00345F81" w:rsidRPr="00561C75" w:rsidRDefault="00BF6A6E" w:rsidP="00D82730">
      <w:pPr>
        <w:tabs>
          <w:tab w:val="left" w:pos="1122"/>
          <w:tab w:val="left" w:pos="5790"/>
        </w:tabs>
        <w:ind w:right="-801"/>
        <w:contextualSpacing/>
        <w:rPr>
          <w:rFonts w:ascii="Arial" w:hAnsi="Arial" w:cs="Arial"/>
          <w:b/>
          <w:sz w:val="24"/>
          <w:szCs w:val="24"/>
        </w:rPr>
      </w:pPr>
      <w:r w:rsidRPr="00561C75">
        <w:rPr>
          <w:rFonts w:ascii="Arial" w:hAnsi="Arial" w:cs="Arial"/>
          <w:b/>
          <w:sz w:val="24"/>
          <w:szCs w:val="24"/>
        </w:rPr>
        <w:t>INTRODUCCIÓ</w:t>
      </w:r>
      <w:r w:rsidR="00237C2E" w:rsidRPr="00561C75">
        <w:rPr>
          <w:rFonts w:ascii="Arial" w:hAnsi="Arial" w:cs="Arial"/>
          <w:b/>
          <w:sz w:val="24"/>
          <w:szCs w:val="24"/>
        </w:rPr>
        <w:t>N</w:t>
      </w:r>
    </w:p>
    <w:p w:rsidR="00AB1C1C" w:rsidRPr="00561C75" w:rsidRDefault="00AB1C1C" w:rsidP="00D82730">
      <w:pPr>
        <w:tabs>
          <w:tab w:val="left" w:pos="1122"/>
          <w:tab w:val="left" w:pos="5790"/>
        </w:tabs>
        <w:ind w:right="-801"/>
        <w:contextualSpacing/>
        <w:jc w:val="both"/>
        <w:rPr>
          <w:rFonts w:ascii="Arial" w:hAnsi="Arial" w:cs="Arial"/>
          <w:b/>
          <w:sz w:val="24"/>
          <w:szCs w:val="24"/>
        </w:rPr>
      </w:pPr>
    </w:p>
    <w:p w:rsidR="00580629" w:rsidRDefault="00424E58" w:rsidP="00D82730">
      <w:pPr>
        <w:autoSpaceDE w:val="0"/>
        <w:autoSpaceDN w:val="0"/>
        <w:adjustRightInd w:val="0"/>
        <w:spacing w:after="0"/>
        <w:jc w:val="both"/>
        <w:rPr>
          <w:rFonts w:ascii="Arial" w:eastAsia="ArialNarrow" w:hAnsi="Arial" w:cs="Arial"/>
          <w:sz w:val="24"/>
          <w:szCs w:val="24"/>
          <w:lang w:val="es-ES"/>
        </w:rPr>
      </w:pPr>
      <w:r w:rsidRPr="00561C75">
        <w:rPr>
          <w:rFonts w:ascii="Arial" w:eastAsia="ArialNarrow" w:hAnsi="Arial" w:cs="Arial"/>
          <w:sz w:val="24"/>
          <w:szCs w:val="24"/>
          <w:lang w:val="es-ES"/>
        </w:rPr>
        <w:t>El</w:t>
      </w:r>
      <w:r w:rsidR="00D21B91">
        <w:rPr>
          <w:rFonts w:ascii="Arial" w:eastAsia="ArialNarrow" w:hAnsi="Arial" w:cs="Arial"/>
          <w:sz w:val="24"/>
          <w:szCs w:val="24"/>
          <w:lang w:val="es-ES"/>
        </w:rPr>
        <w:t xml:space="preserve"> presente</w:t>
      </w:r>
      <w:r w:rsidRPr="00561C75">
        <w:rPr>
          <w:rFonts w:ascii="Arial" w:eastAsia="ArialNarrow" w:hAnsi="Arial" w:cs="Arial"/>
          <w:sz w:val="24"/>
          <w:szCs w:val="24"/>
          <w:lang w:val="es-ES"/>
        </w:rPr>
        <w:t xml:space="preserve"> Manual de la Dirección de Obras </w:t>
      </w:r>
      <w:r w:rsidR="00D21B91" w:rsidRPr="00561C75">
        <w:rPr>
          <w:rFonts w:ascii="Arial" w:eastAsia="ArialNarrow" w:hAnsi="Arial" w:cs="Arial"/>
          <w:sz w:val="24"/>
          <w:szCs w:val="24"/>
          <w:lang w:val="es-ES"/>
        </w:rPr>
        <w:t>Públicas</w:t>
      </w:r>
      <w:r w:rsidRPr="00561C75">
        <w:rPr>
          <w:rFonts w:ascii="Arial" w:eastAsia="ArialNarrow" w:hAnsi="Arial" w:cs="Arial"/>
          <w:sz w:val="24"/>
          <w:szCs w:val="24"/>
          <w:lang w:val="es-ES"/>
        </w:rPr>
        <w:t xml:space="preserve"> </w:t>
      </w:r>
      <w:r w:rsidR="00160D02" w:rsidRPr="00561C75">
        <w:rPr>
          <w:rFonts w:ascii="Arial" w:eastAsia="ArialNarrow" w:hAnsi="Arial" w:cs="Arial"/>
          <w:sz w:val="24"/>
          <w:szCs w:val="24"/>
          <w:lang w:val="es-ES"/>
        </w:rPr>
        <w:t xml:space="preserve">de Calidad </w:t>
      </w:r>
      <w:r w:rsidRPr="00561C75">
        <w:rPr>
          <w:rFonts w:ascii="Arial" w:eastAsia="ArialNarrow" w:hAnsi="Arial" w:cs="Arial"/>
          <w:sz w:val="24"/>
          <w:szCs w:val="24"/>
          <w:lang w:val="es-ES"/>
        </w:rPr>
        <w:t>contiene los procedimientos</w:t>
      </w:r>
      <w:r w:rsidR="00D21B91">
        <w:rPr>
          <w:rFonts w:ascii="Arial" w:eastAsia="ArialNarrow" w:hAnsi="Arial" w:cs="Arial"/>
          <w:sz w:val="24"/>
          <w:szCs w:val="24"/>
          <w:lang w:val="es-ES"/>
        </w:rPr>
        <w:t xml:space="preserve">, funciones y objetivos </w:t>
      </w:r>
      <w:r w:rsidR="00D21B91" w:rsidRPr="00561C75">
        <w:rPr>
          <w:rFonts w:ascii="Arial" w:eastAsia="ArialNarrow" w:hAnsi="Arial" w:cs="Arial"/>
          <w:sz w:val="24"/>
          <w:szCs w:val="24"/>
          <w:lang w:val="es-ES"/>
        </w:rPr>
        <w:t xml:space="preserve">de cada </w:t>
      </w:r>
      <w:r w:rsidR="00D21B91">
        <w:rPr>
          <w:rFonts w:ascii="Arial" w:eastAsia="ArialNarrow" w:hAnsi="Arial" w:cs="Arial"/>
          <w:sz w:val="24"/>
          <w:szCs w:val="24"/>
          <w:lang w:val="es-ES"/>
        </w:rPr>
        <w:t xml:space="preserve">una de las </w:t>
      </w:r>
      <w:r w:rsidR="00D21B91" w:rsidRPr="00561C75">
        <w:rPr>
          <w:rFonts w:ascii="Arial" w:eastAsia="ArialNarrow" w:hAnsi="Arial" w:cs="Arial"/>
          <w:sz w:val="24"/>
          <w:szCs w:val="24"/>
          <w:lang w:val="es-ES"/>
        </w:rPr>
        <w:t>Jefatura</w:t>
      </w:r>
      <w:r w:rsidR="00D21B91">
        <w:rPr>
          <w:rFonts w:ascii="Arial" w:eastAsia="ArialNarrow" w:hAnsi="Arial" w:cs="Arial"/>
          <w:sz w:val="24"/>
          <w:szCs w:val="24"/>
          <w:lang w:val="es-ES"/>
        </w:rPr>
        <w:t>s</w:t>
      </w:r>
      <w:r w:rsidR="00D21B91" w:rsidRPr="00561C75">
        <w:rPr>
          <w:rFonts w:ascii="Arial" w:eastAsia="ArialNarrow" w:hAnsi="Arial" w:cs="Arial"/>
          <w:sz w:val="24"/>
          <w:szCs w:val="24"/>
          <w:lang w:val="es-ES"/>
        </w:rPr>
        <w:t xml:space="preserve"> </w:t>
      </w:r>
      <w:r w:rsidR="00D21B91">
        <w:rPr>
          <w:rFonts w:ascii="Arial" w:eastAsia="ArialNarrow" w:hAnsi="Arial" w:cs="Arial"/>
          <w:sz w:val="24"/>
          <w:szCs w:val="24"/>
          <w:lang w:val="es-ES"/>
        </w:rPr>
        <w:t xml:space="preserve">que </w:t>
      </w:r>
      <w:r w:rsidR="00D21B91" w:rsidRPr="00561C75">
        <w:rPr>
          <w:rFonts w:ascii="Arial" w:eastAsia="ArialNarrow" w:hAnsi="Arial" w:cs="Arial"/>
          <w:sz w:val="24"/>
          <w:szCs w:val="24"/>
          <w:lang w:val="es-ES"/>
        </w:rPr>
        <w:t>conforma</w:t>
      </w:r>
      <w:r w:rsidR="00D21B91">
        <w:rPr>
          <w:rFonts w:ascii="Arial" w:eastAsia="ArialNarrow" w:hAnsi="Arial" w:cs="Arial"/>
          <w:sz w:val="24"/>
          <w:szCs w:val="24"/>
          <w:lang w:val="es-ES"/>
        </w:rPr>
        <w:t>n</w:t>
      </w:r>
      <w:r w:rsidR="00D21B91" w:rsidRPr="00561C75">
        <w:rPr>
          <w:rFonts w:ascii="Arial" w:eastAsia="ArialNarrow" w:hAnsi="Arial" w:cs="Arial"/>
          <w:sz w:val="24"/>
          <w:szCs w:val="24"/>
          <w:lang w:val="es-ES"/>
        </w:rPr>
        <w:t xml:space="preserve"> esta Unidad Administrativa</w:t>
      </w:r>
      <w:r w:rsidR="00D21B91">
        <w:rPr>
          <w:rFonts w:ascii="Arial" w:eastAsia="ArialNarrow" w:hAnsi="Arial" w:cs="Arial"/>
          <w:sz w:val="24"/>
          <w:szCs w:val="24"/>
          <w:lang w:val="es-ES"/>
        </w:rPr>
        <w:t xml:space="preserve">, y </w:t>
      </w:r>
      <w:r w:rsidR="002F03A2" w:rsidRPr="00561C75">
        <w:rPr>
          <w:rFonts w:ascii="Arial" w:eastAsia="ArialNarrow" w:hAnsi="Arial" w:cs="Arial"/>
          <w:sz w:val="24"/>
          <w:szCs w:val="24"/>
          <w:lang w:val="es-ES"/>
        </w:rPr>
        <w:t>está</w:t>
      </w:r>
      <w:r w:rsidRPr="00561C75">
        <w:rPr>
          <w:rFonts w:ascii="Arial" w:eastAsia="ArialNarrow" w:hAnsi="Arial" w:cs="Arial"/>
          <w:sz w:val="24"/>
          <w:szCs w:val="24"/>
          <w:lang w:val="es-ES"/>
        </w:rPr>
        <w:t xml:space="preserve"> dirigido a todo el personal adscrito a la </w:t>
      </w:r>
      <w:r w:rsidR="002F03A2" w:rsidRPr="00561C75">
        <w:rPr>
          <w:rFonts w:ascii="Arial" w:eastAsia="ArialNarrow" w:hAnsi="Arial" w:cs="Arial"/>
          <w:sz w:val="24"/>
          <w:szCs w:val="24"/>
          <w:lang w:val="es-ES"/>
        </w:rPr>
        <w:t>Dirección</w:t>
      </w:r>
      <w:r w:rsidRPr="00561C75">
        <w:rPr>
          <w:rFonts w:ascii="Arial" w:eastAsia="ArialNarrow" w:hAnsi="Arial" w:cs="Arial"/>
          <w:sz w:val="24"/>
          <w:szCs w:val="24"/>
          <w:lang w:val="es-ES"/>
        </w:rPr>
        <w:t xml:space="preserve"> con la finalidad de que conozca</w:t>
      </w:r>
      <w:r w:rsidR="00D21B91">
        <w:rPr>
          <w:rFonts w:ascii="Arial" w:eastAsia="ArialNarrow" w:hAnsi="Arial" w:cs="Arial"/>
          <w:sz w:val="24"/>
          <w:szCs w:val="24"/>
          <w:lang w:val="es-ES"/>
        </w:rPr>
        <w:t>n</w:t>
      </w:r>
      <w:r w:rsidRPr="00561C75">
        <w:rPr>
          <w:rFonts w:ascii="Arial" w:eastAsia="ArialNarrow" w:hAnsi="Arial" w:cs="Arial"/>
          <w:sz w:val="24"/>
          <w:szCs w:val="24"/>
          <w:lang w:val="es-ES"/>
        </w:rPr>
        <w:t xml:space="preserve"> los procedimientos para generar una homogeneidad en el ritmo de trabajo al darle continuidad a</w:t>
      </w:r>
      <w:r w:rsidR="002F03A2" w:rsidRPr="00561C75">
        <w:rPr>
          <w:rFonts w:ascii="Arial" w:eastAsia="ArialNarrow" w:hAnsi="Arial" w:cs="Arial"/>
          <w:sz w:val="24"/>
          <w:szCs w:val="24"/>
          <w:lang w:val="es-ES"/>
        </w:rPr>
        <w:t xml:space="preserve"> </w:t>
      </w:r>
      <w:r w:rsidR="00D21B91">
        <w:rPr>
          <w:rFonts w:ascii="Arial" w:eastAsia="ArialNarrow" w:hAnsi="Arial" w:cs="Arial"/>
          <w:sz w:val="24"/>
          <w:szCs w:val="24"/>
          <w:lang w:val="es-ES"/>
        </w:rPr>
        <w:t>lo</w:t>
      </w:r>
      <w:r w:rsidRPr="00561C75">
        <w:rPr>
          <w:rFonts w:ascii="Arial" w:eastAsia="ArialNarrow" w:hAnsi="Arial" w:cs="Arial"/>
          <w:sz w:val="24"/>
          <w:szCs w:val="24"/>
          <w:lang w:val="es-ES"/>
        </w:rPr>
        <w:t xml:space="preserve">s procesos que se contemplan en el </w:t>
      </w:r>
      <w:r w:rsidR="002F03A2" w:rsidRPr="00561C75">
        <w:rPr>
          <w:rFonts w:ascii="Arial" w:eastAsia="ArialNarrow" w:hAnsi="Arial" w:cs="Arial"/>
          <w:sz w:val="24"/>
          <w:szCs w:val="24"/>
          <w:lang w:val="es-ES"/>
        </w:rPr>
        <w:t>ámbito</w:t>
      </w:r>
      <w:r w:rsidRPr="00561C75">
        <w:rPr>
          <w:rFonts w:ascii="Arial" w:eastAsia="ArialNarrow" w:hAnsi="Arial" w:cs="Arial"/>
          <w:sz w:val="24"/>
          <w:szCs w:val="24"/>
          <w:lang w:val="es-ES"/>
        </w:rPr>
        <w:t xml:space="preserve"> laboral de esta </w:t>
      </w:r>
      <w:r w:rsidR="002F03A2" w:rsidRPr="00561C75">
        <w:rPr>
          <w:rFonts w:ascii="Arial" w:eastAsia="ArialNarrow" w:hAnsi="Arial" w:cs="Arial"/>
          <w:sz w:val="24"/>
          <w:szCs w:val="24"/>
          <w:lang w:val="es-ES"/>
        </w:rPr>
        <w:t>Dirección</w:t>
      </w:r>
      <w:r w:rsidRPr="00561C75">
        <w:rPr>
          <w:rFonts w:ascii="Arial" w:eastAsia="ArialNarrow" w:hAnsi="Arial" w:cs="Arial"/>
          <w:sz w:val="24"/>
          <w:szCs w:val="24"/>
          <w:lang w:val="es-ES"/>
        </w:rPr>
        <w:t>, cubriendo las necesidades de cada</w:t>
      </w:r>
      <w:r w:rsidR="002F03A2" w:rsidRPr="00561C75">
        <w:rPr>
          <w:rFonts w:ascii="Arial" w:eastAsia="ArialNarrow" w:hAnsi="Arial" w:cs="Arial"/>
          <w:sz w:val="24"/>
          <w:szCs w:val="24"/>
          <w:lang w:val="es-ES"/>
        </w:rPr>
        <w:t xml:space="preserve"> área</w:t>
      </w:r>
      <w:r w:rsidR="00CC40C0">
        <w:rPr>
          <w:rFonts w:ascii="Arial" w:eastAsia="ArialNarrow" w:hAnsi="Arial" w:cs="Arial"/>
          <w:sz w:val="24"/>
          <w:szCs w:val="24"/>
          <w:lang w:val="es-ES"/>
        </w:rPr>
        <w:t xml:space="preserve"> de manera eficaz y oportuna, </w:t>
      </w:r>
      <w:r w:rsidR="00CC40C0" w:rsidRPr="00CC40C0">
        <w:rPr>
          <w:rFonts w:ascii="Arial" w:eastAsia="ArialNarrow" w:hAnsi="Arial" w:cs="Arial"/>
          <w:sz w:val="24"/>
          <w:szCs w:val="24"/>
          <w:lang w:val="es-ES"/>
        </w:rPr>
        <w:t>dentro de los</w:t>
      </w:r>
      <w:r w:rsidRPr="00561C75">
        <w:rPr>
          <w:rFonts w:ascii="Arial" w:eastAsia="ArialNarrow" w:hAnsi="Arial" w:cs="Arial"/>
          <w:sz w:val="24"/>
          <w:szCs w:val="24"/>
          <w:lang w:val="es-ES"/>
        </w:rPr>
        <w:t xml:space="preserve"> principios </w:t>
      </w:r>
      <w:r w:rsidR="002F03A2" w:rsidRPr="00561C75">
        <w:rPr>
          <w:rFonts w:ascii="Arial" w:eastAsia="ArialNarrow" w:hAnsi="Arial" w:cs="Arial"/>
          <w:sz w:val="24"/>
          <w:szCs w:val="24"/>
          <w:lang w:val="es-ES"/>
        </w:rPr>
        <w:t>básicos</w:t>
      </w:r>
      <w:r w:rsidRPr="00561C75">
        <w:rPr>
          <w:rFonts w:ascii="Arial" w:eastAsia="ArialNarrow" w:hAnsi="Arial" w:cs="Arial"/>
          <w:sz w:val="24"/>
          <w:szCs w:val="24"/>
          <w:lang w:val="es-ES"/>
        </w:rPr>
        <w:t xml:space="preserve"> de igualdad y e</w:t>
      </w:r>
      <w:r w:rsidR="0068164B">
        <w:rPr>
          <w:rFonts w:ascii="Arial" w:eastAsia="ArialNarrow" w:hAnsi="Arial" w:cs="Arial"/>
          <w:sz w:val="24"/>
          <w:szCs w:val="24"/>
          <w:lang w:val="es-ES"/>
        </w:rPr>
        <w:t>quidad</w:t>
      </w:r>
      <w:r w:rsidRPr="00561C75">
        <w:rPr>
          <w:rFonts w:ascii="Arial" w:eastAsia="ArialNarrow" w:hAnsi="Arial" w:cs="Arial"/>
          <w:sz w:val="24"/>
          <w:szCs w:val="24"/>
          <w:lang w:val="es-ES"/>
        </w:rPr>
        <w:t xml:space="preserve"> que deben existir entre</w:t>
      </w:r>
      <w:r w:rsidR="002F03A2" w:rsidRPr="00561C75">
        <w:rPr>
          <w:rFonts w:ascii="Arial" w:eastAsia="ArialNarrow" w:hAnsi="Arial" w:cs="Arial"/>
          <w:sz w:val="24"/>
          <w:szCs w:val="24"/>
          <w:lang w:val="es-ES"/>
        </w:rPr>
        <w:t xml:space="preserve"> </w:t>
      </w:r>
      <w:r w:rsidRPr="00561C75">
        <w:rPr>
          <w:rFonts w:ascii="Arial" w:eastAsia="ArialNarrow" w:hAnsi="Arial" w:cs="Arial"/>
          <w:sz w:val="24"/>
          <w:szCs w:val="24"/>
          <w:lang w:val="es-ES"/>
        </w:rPr>
        <w:t xml:space="preserve">hombres y mujeres para su </w:t>
      </w:r>
      <w:r w:rsidR="006B60CB" w:rsidRPr="00561C75">
        <w:rPr>
          <w:rFonts w:ascii="Arial" w:eastAsia="ArialNarrow" w:hAnsi="Arial" w:cs="Arial"/>
          <w:sz w:val="24"/>
          <w:szCs w:val="24"/>
          <w:lang w:val="es-ES"/>
        </w:rPr>
        <w:t>óptimo</w:t>
      </w:r>
      <w:r w:rsidRPr="00561C75">
        <w:rPr>
          <w:rFonts w:ascii="Arial" w:eastAsia="ArialNarrow" w:hAnsi="Arial" w:cs="Arial"/>
          <w:sz w:val="24"/>
          <w:szCs w:val="24"/>
          <w:lang w:val="es-ES"/>
        </w:rPr>
        <w:t xml:space="preserve"> desarrollo personal y profesional</w:t>
      </w:r>
      <w:r w:rsidR="00CC40C0">
        <w:rPr>
          <w:rFonts w:ascii="Arial" w:eastAsia="ArialNarrow" w:hAnsi="Arial" w:cs="Arial"/>
          <w:sz w:val="24"/>
          <w:szCs w:val="24"/>
          <w:lang w:val="es-ES"/>
        </w:rPr>
        <w:t>.</w:t>
      </w:r>
    </w:p>
    <w:p w:rsidR="00CC40C0" w:rsidRDefault="00CC40C0" w:rsidP="00D82730">
      <w:pPr>
        <w:autoSpaceDE w:val="0"/>
        <w:autoSpaceDN w:val="0"/>
        <w:adjustRightInd w:val="0"/>
        <w:spacing w:after="0"/>
        <w:jc w:val="both"/>
        <w:rPr>
          <w:rFonts w:ascii="Arial" w:eastAsia="ArialNarrow" w:hAnsi="Arial" w:cs="Arial"/>
          <w:sz w:val="24"/>
          <w:szCs w:val="24"/>
          <w:lang w:val="es-ES"/>
        </w:rPr>
      </w:pPr>
    </w:p>
    <w:p w:rsidR="00C60CF2" w:rsidRDefault="00C60CF2" w:rsidP="000B5EB5">
      <w:pPr>
        <w:rPr>
          <w:rFonts w:ascii="Arial" w:hAnsi="Arial" w:cs="Arial"/>
          <w:b/>
          <w:sz w:val="24"/>
          <w:szCs w:val="24"/>
        </w:rPr>
      </w:pPr>
    </w:p>
    <w:p w:rsidR="000B5EB5" w:rsidRDefault="000B5EB5" w:rsidP="000B5EB5">
      <w:pPr>
        <w:rPr>
          <w:rFonts w:ascii="Arial" w:eastAsia="ArialNarrow" w:hAnsi="Arial" w:cs="Arial"/>
          <w:sz w:val="24"/>
          <w:szCs w:val="24"/>
          <w:lang w:val="es-ES"/>
        </w:rPr>
      </w:pPr>
      <w:r w:rsidRPr="00561C75">
        <w:rPr>
          <w:rFonts w:ascii="Arial" w:hAnsi="Arial" w:cs="Arial"/>
          <w:b/>
          <w:sz w:val="24"/>
          <w:szCs w:val="24"/>
        </w:rPr>
        <w:t xml:space="preserve">OBJETIVO </w:t>
      </w:r>
      <w:r>
        <w:rPr>
          <w:rFonts w:ascii="Arial" w:hAnsi="Arial" w:cs="Arial"/>
          <w:b/>
          <w:sz w:val="24"/>
          <w:szCs w:val="24"/>
        </w:rPr>
        <w:t>PRINCIPAL.</w:t>
      </w:r>
    </w:p>
    <w:p w:rsidR="00C60CF2" w:rsidRPr="00561C75" w:rsidRDefault="00C60CF2" w:rsidP="00C60CF2">
      <w:pPr>
        <w:tabs>
          <w:tab w:val="left" w:pos="2690"/>
        </w:tabs>
        <w:jc w:val="both"/>
        <w:rPr>
          <w:rFonts w:ascii="Arial" w:hAnsi="Arial" w:cs="Arial"/>
          <w:sz w:val="24"/>
          <w:szCs w:val="24"/>
        </w:rPr>
      </w:pPr>
      <w:r>
        <w:rPr>
          <w:rFonts w:ascii="Arial" w:hAnsi="Arial" w:cs="Arial"/>
          <w:sz w:val="24"/>
          <w:szCs w:val="24"/>
        </w:rPr>
        <w:t>E</w:t>
      </w:r>
      <w:r w:rsidRPr="00561C75">
        <w:rPr>
          <w:rFonts w:ascii="Arial" w:hAnsi="Arial" w:cs="Arial"/>
          <w:sz w:val="24"/>
          <w:szCs w:val="24"/>
        </w:rPr>
        <w:t xml:space="preserve">stablecer las bases para realizar las actividades de la Dirección de Obras Publicas de Calidad de una forma eficaz y eficiente reduciendo los tiempos de integración de expedientes técnicos, así como también </w:t>
      </w:r>
      <w:r>
        <w:rPr>
          <w:rFonts w:ascii="Arial" w:hAnsi="Arial" w:cs="Arial"/>
          <w:sz w:val="24"/>
          <w:szCs w:val="24"/>
        </w:rPr>
        <w:t>definir</w:t>
      </w:r>
      <w:r w:rsidRPr="00561C75">
        <w:rPr>
          <w:rFonts w:ascii="Arial" w:hAnsi="Arial" w:cs="Arial"/>
          <w:sz w:val="24"/>
          <w:szCs w:val="24"/>
        </w:rPr>
        <w:t xml:space="preserve"> el procedimiento adecuado para la obtención de  validaciones en diversas dependencias gubernamentales, supervisar la adecuada ejecución de las obras, realizar los cierres físicos financieros así como las entregas recepciones de cada una de las obras, todo esto en términos de ley, obteniendo una infraestructura que beneficiara la calidad de vida de cada uno de los habitantes de este Municipio.</w:t>
      </w:r>
    </w:p>
    <w:p w:rsidR="0068164B" w:rsidRDefault="0068164B" w:rsidP="006E10E2">
      <w:pPr>
        <w:rPr>
          <w:rFonts w:ascii="Arial" w:hAnsi="Arial" w:cs="Arial"/>
          <w:b/>
          <w:sz w:val="24"/>
          <w:szCs w:val="24"/>
        </w:rPr>
      </w:pPr>
    </w:p>
    <w:p w:rsidR="006E10E2" w:rsidRPr="00561C75" w:rsidRDefault="006E10E2" w:rsidP="006E10E2">
      <w:pPr>
        <w:rPr>
          <w:rFonts w:ascii="Arial" w:hAnsi="Arial" w:cs="Arial"/>
          <w:b/>
          <w:sz w:val="24"/>
          <w:szCs w:val="24"/>
        </w:rPr>
      </w:pPr>
      <w:r w:rsidRPr="00561C75">
        <w:rPr>
          <w:rFonts w:ascii="Arial" w:hAnsi="Arial" w:cs="Arial"/>
          <w:b/>
          <w:sz w:val="24"/>
          <w:szCs w:val="24"/>
        </w:rPr>
        <w:t xml:space="preserve">OBJETIVO </w:t>
      </w:r>
      <w:r w:rsidR="000B5EB5">
        <w:rPr>
          <w:rFonts w:ascii="Arial" w:hAnsi="Arial" w:cs="Arial"/>
          <w:b/>
          <w:sz w:val="24"/>
          <w:szCs w:val="24"/>
        </w:rPr>
        <w:t>ESPECIFICOS.</w:t>
      </w:r>
    </w:p>
    <w:p w:rsidR="006E10E2" w:rsidRPr="00561C75" w:rsidRDefault="006E10E2" w:rsidP="006111FD">
      <w:pPr>
        <w:pStyle w:val="Prrafodelista"/>
        <w:numPr>
          <w:ilvl w:val="0"/>
          <w:numId w:val="1"/>
        </w:numPr>
        <w:autoSpaceDE w:val="0"/>
        <w:autoSpaceDN w:val="0"/>
        <w:adjustRightInd w:val="0"/>
        <w:spacing w:after="80" w:line="276" w:lineRule="auto"/>
        <w:jc w:val="both"/>
        <w:rPr>
          <w:rFonts w:ascii="Arial" w:hAnsi="Arial" w:cs="Arial"/>
          <w:color w:val="000000"/>
        </w:rPr>
      </w:pPr>
      <w:r w:rsidRPr="00561C75">
        <w:rPr>
          <w:rFonts w:ascii="Arial" w:hAnsi="Arial" w:cs="Arial"/>
          <w:color w:val="000000"/>
        </w:rPr>
        <w:t xml:space="preserve">Conducir la regulación y ordenamiento de construcción de las obras públicas, de la ciudad, así como la elaboración de los proyectos y servicios relacionados con las mismas. </w:t>
      </w:r>
    </w:p>
    <w:p w:rsidR="006E10E2" w:rsidRPr="00561C75" w:rsidRDefault="006E10E2" w:rsidP="006E10E2">
      <w:pPr>
        <w:pStyle w:val="Prrafodelista"/>
        <w:autoSpaceDE w:val="0"/>
        <w:autoSpaceDN w:val="0"/>
        <w:adjustRightInd w:val="0"/>
        <w:spacing w:after="80" w:line="276" w:lineRule="auto"/>
        <w:ind w:left="1428"/>
        <w:jc w:val="both"/>
        <w:rPr>
          <w:rFonts w:ascii="Arial" w:hAnsi="Arial" w:cs="Arial"/>
          <w:color w:val="000000"/>
        </w:rPr>
      </w:pPr>
    </w:p>
    <w:p w:rsidR="006E10E2" w:rsidRPr="00561C75" w:rsidRDefault="006E10E2" w:rsidP="006111FD">
      <w:pPr>
        <w:pStyle w:val="Prrafodelista"/>
        <w:numPr>
          <w:ilvl w:val="0"/>
          <w:numId w:val="1"/>
        </w:numPr>
        <w:autoSpaceDE w:val="0"/>
        <w:autoSpaceDN w:val="0"/>
        <w:adjustRightInd w:val="0"/>
        <w:spacing w:after="80" w:line="276" w:lineRule="auto"/>
        <w:jc w:val="both"/>
        <w:rPr>
          <w:rFonts w:ascii="Arial" w:hAnsi="Arial" w:cs="Arial"/>
          <w:color w:val="000000"/>
        </w:rPr>
      </w:pPr>
      <w:r w:rsidRPr="00561C75">
        <w:rPr>
          <w:rFonts w:ascii="Arial" w:hAnsi="Arial" w:cs="Arial"/>
          <w:color w:val="000000"/>
        </w:rPr>
        <w:t xml:space="preserve">Cumplir con las obras priorizadas en el año en curso desde la elaboración del proyecto correspondiente, validación, ejecución, hasta su terminación y comprobación de las mismas. </w:t>
      </w:r>
    </w:p>
    <w:p w:rsidR="006E10E2" w:rsidRDefault="006E10E2" w:rsidP="00D82730">
      <w:pPr>
        <w:autoSpaceDE w:val="0"/>
        <w:autoSpaceDN w:val="0"/>
        <w:adjustRightInd w:val="0"/>
        <w:spacing w:after="0"/>
        <w:jc w:val="both"/>
        <w:rPr>
          <w:rFonts w:ascii="Arial" w:eastAsia="ArialNarrow" w:hAnsi="Arial" w:cs="Arial"/>
          <w:sz w:val="24"/>
          <w:szCs w:val="24"/>
          <w:lang w:val="es-ES"/>
        </w:rPr>
      </w:pPr>
    </w:p>
    <w:p w:rsidR="00E73110" w:rsidRDefault="00E73110" w:rsidP="00D82730">
      <w:pPr>
        <w:autoSpaceDE w:val="0"/>
        <w:autoSpaceDN w:val="0"/>
        <w:adjustRightInd w:val="0"/>
        <w:spacing w:after="0"/>
        <w:jc w:val="both"/>
        <w:rPr>
          <w:rFonts w:ascii="Arial" w:eastAsia="ArialNarrow" w:hAnsi="Arial" w:cs="Arial"/>
          <w:b/>
          <w:sz w:val="24"/>
          <w:szCs w:val="24"/>
          <w:lang w:val="es-ES"/>
        </w:rPr>
      </w:pPr>
    </w:p>
    <w:p w:rsidR="00603BFA" w:rsidRPr="006E10E2" w:rsidRDefault="006E10E2" w:rsidP="00D82730">
      <w:pPr>
        <w:autoSpaceDE w:val="0"/>
        <w:autoSpaceDN w:val="0"/>
        <w:adjustRightInd w:val="0"/>
        <w:spacing w:after="0"/>
        <w:jc w:val="both"/>
        <w:rPr>
          <w:rFonts w:ascii="Arial" w:eastAsia="ArialNarrow" w:hAnsi="Arial" w:cs="Arial"/>
          <w:b/>
          <w:sz w:val="24"/>
          <w:szCs w:val="24"/>
          <w:lang w:val="es-ES"/>
        </w:rPr>
      </w:pPr>
      <w:r w:rsidRPr="006E10E2">
        <w:rPr>
          <w:rFonts w:ascii="Arial" w:eastAsia="ArialNarrow" w:hAnsi="Arial" w:cs="Arial"/>
          <w:b/>
          <w:sz w:val="24"/>
          <w:szCs w:val="24"/>
          <w:lang w:val="es-ES"/>
        </w:rPr>
        <w:t>CULTURA ORGANIZACIONAL</w:t>
      </w:r>
    </w:p>
    <w:p w:rsidR="00CC722D" w:rsidRDefault="00CC722D" w:rsidP="00D82730">
      <w:pPr>
        <w:tabs>
          <w:tab w:val="left" w:pos="1122"/>
          <w:tab w:val="left" w:pos="5790"/>
        </w:tabs>
        <w:ind w:right="-801"/>
        <w:contextualSpacing/>
        <w:jc w:val="both"/>
        <w:rPr>
          <w:rFonts w:ascii="Arial" w:hAnsi="Arial" w:cs="Arial"/>
          <w:b/>
          <w:sz w:val="24"/>
          <w:szCs w:val="24"/>
        </w:rPr>
      </w:pPr>
    </w:p>
    <w:p w:rsidR="006E10E2" w:rsidRPr="00561C75" w:rsidRDefault="006E10E2" w:rsidP="006E10E2">
      <w:pPr>
        <w:tabs>
          <w:tab w:val="left" w:pos="1373"/>
          <w:tab w:val="left" w:pos="5790"/>
        </w:tabs>
        <w:ind w:left="-709" w:right="-801"/>
        <w:contextualSpacing/>
        <w:jc w:val="both"/>
        <w:rPr>
          <w:rFonts w:ascii="Arial" w:hAnsi="Arial" w:cs="Arial"/>
          <w:b/>
          <w:sz w:val="24"/>
          <w:szCs w:val="24"/>
        </w:rPr>
      </w:pPr>
      <w:r w:rsidRPr="00561C75">
        <w:rPr>
          <w:rFonts w:ascii="Arial" w:hAnsi="Arial" w:cs="Arial"/>
          <w:b/>
          <w:sz w:val="24"/>
          <w:szCs w:val="24"/>
        </w:rPr>
        <w:t xml:space="preserve">          </w:t>
      </w:r>
      <w:r>
        <w:rPr>
          <w:rFonts w:ascii="Arial" w:hAnsi="Arial" w:cs="Arial"/>
          <w:b/>
          <w:sz w:val="24"/>
          <w:szCs w:val="24"/>
        </w:rPr>
        <w:t>MISIÓ</w:t>
      </w:r>
      <w:r w:rsidRPr="00561C75">
        <w:rPr>
          <w:rFonts w:ascii="Arial" w:hAnsi="Arial" w:cs="Arial"/>
          <w:b/>
          <w:sz w:val="24"/>
          <w:szCs w:val="24"/>
        </w:rPr>
        <w:t>N</w:t>
      </w:r>
    </w:p>
    <w:p w:rsidR="006E10E2" w:rsidRPr="00561C75" w:rsidRDefault="006E10E2" w:rsidP="006E10E2">
      <w:pPr>
        <w:tabs>
          <w:tab w:val="left" w:pos="1373"/>
          <w:tab w:val="left" w:pos="5790"/>
        </w:tabs>
        <w:ind w:left="-709" w:right="-801"/>
        <w:contextualSpacing/>
        <w:rPr>
          <w:rFonts w:ascii="Arial" w:hAnsi="Arial" w:cs="Arial"/>
          <w:b/>
          <w:sz w:val="24"/>
          <w:szCs w:val="24"/>
        </w:rPr>
      </w:pPr>
    </w:p>
    <w:p w:rsidR="00E73110" w:rsidRDefault="00E73110" w:rsidP="006E10E2">
      <w:pPr>
        <w:jc w:val="both"/>
        <w:rPr>
          <w:rFonts w:ascii="Arial" w:hAnsi="Arial" w:cs="Arial"/>
          <w:sz w:val="24"/>
          <w:szCs w:val="24"/>
        </w:rPr>
      </w:pPr>
      <w:r>
        <w:rPr>
          <w:rFonts w:ascii="Arial" w:hAnsi="Arial" w:cs="Arial"/>
          <w:sz w:val="24"/>
          <w:szCs w:val="24"/>
        </w:rPr>
        <w:t>P</w:t>
      </w:r>
      <w:r w:rsidR="006E10E2" w:rsidRPr="00561C75">
        <w:rPr>
          <w:rFonts w:ascii="Arial" w:hAnsi="Arial" w:cs="Arial"/>
          <w:sz w:val="24"/>
          <w:szCs w:val="24"/>
        </w:rPr>
        <w:t>lanea</w:t>
      </w:r>
      <w:r>
        <w:rPr>
          <w:rFonts w:ascii="Arial" w:hAnsi="Arial" w:cs="Arial"/>
          <w:sz w:val="24"/>
          <w:szCs w:val="24"/>
        </w:rPr>
        <w:t xml:space="preserve">r y programar en coordinación con la </w:t>
      </w:r>
      <w:r w:rsidR="006E10E2" w:rsidRPr="00561C75">
        <w:rPr>
          <w:rFonts w:ascii="Arial" w:hAnsi="Arial" w:cs="Arial"/>
          <w:sz w:val="24"/>
          <w:szCs w:val="24"/>
        </w:rPr>
        <w:t>participación ciudadana las obras públicas a ejecutar</w:t>
      </w:r>
      <w:r>
        <w:rPr>
          <w:rFonts w:ascii="Arial" w:hAnsi="Arial" w:cs="Arial"/>
          <w:sz w:val="24"/>
          <w:szCs w:val="24"/>
        </w:rPr>
        <w:t>, que</w:t>
      </w:r>
      <w:r w:rsidR="006E10E2" w:rsidRPr="00561C75">
        <w:rPr>
          <w:rFonts w:ascii="Arial" w:hAnsi="Arial" w:cs="Arial"/>
          <w:sz w:val="24"/>
          <w:szCs w:val="24"/>
        </w:rPr>
        <w:t xml:space="preserve"> contribuirán a un desarrollo integral </w:t>
      </w:r>
      <w:r>
        <w:rPr>
          <w:rFonts w:ascii="Arial" w:hAnsi="Arial" w:cs="Arial"/>
          <w:sz w:val="24"/>
          <w:szCs w:val="24"/>
        </w:rPr>
        <w:t>del municipio de Atlixco y mejorare</w:t>
      </w:r>
      <w:r w:rsidR="006E10E2" w:rsidRPr="00561C75">
        <w:rPr>
          <w:rFonts w:ascii="Arial" w:hAnsi="Arial" w:cs="Arial"/>
          <w:sz w:val="24"/>
          <w:szCs w:val="24"/>
        </w:rPr>
        <w:t>n la</w:t>
      </w:r>
      <w:r>
        <w:rPr>
          <w:rFonts w:ascii="Arial" w:hAnsi="Arial" w:cs="Arial"/>
          <w:sz w:val="24"/>
          <w:szCs w:val="24"/>
        </w:rPr>
        <w:t>s condiciones de vida de los ciudadanos</w:t>
      </w:r>
      <w:r w:rsidR="007E361D">
        <w:rPr>
          <w:rFonts w:ascii="Arial" w:hAnsi="Arial" w:cs="Arial"/>
          <w:sz w:val="24"/>
          <w:szCs w:val="24"/>
        </w:rPr>
        <w:t xml:space="preserve"> </w:t>
      </w:r>
      <w:r w:rsidR="007E361D" w:rsidRPr="007E361D">
        <w:rPr>
          <w:rFonts w:ascii="Arial" w:hAnsi="Arial" w:cs="Arial"/>
          <w:sz w:val="24"/>
          <w:szCs w:val="24"/>
        </w:rPr>
        <w:t>a través de un óptimo aprovechamiento de los recursos asignados</w:t>
      </w:r>
    </w:p>
    <w:p w:rsidR="006E10E2" w:rsidRPr="007E361D" w:rsidRDefault="006E10E2" w:rsidP="006E10E2">
      <w:pPr>
        <w:jc w:val="both"/>
        <w:rPr>
          <w:rFonts w:ascii="Arial" w:hAnsi="Arial" w:cs="Arial"/>
          <w:sz w:val="24"/>
          <w:szCs w:val="24"/>
        </w:rPr>
      </w:pPr>
      <w:r w:rsidRPr="007E361D">
        <w:rPr>
          <w:rFonts w:ascii="Arial" w:hAnsi="Arial" w:cs="Arial"/>
          <w:sz w:val="24"/>
          <w:szCs w:val="24"/>
        </w:rPr>
        <w:t>Ser eficaz en la administración, supervisión y gestión de los Recursos Federales</w:t>
      </w:r>
      <w:r w:rsidR="00AC2DF1">
        <w:rPr>
          <w:rFonts w:ascii="Arial" w:hAnsi="Arial" w:cs="Arial"/>
          <w:sz w:val="24"/>
          <w:szCs w:val="24"/>
        </w:rPr>
        <w:t>,</w:t>
      </w:r>
      <w:r w:rsidRPr="007E361D">
        <w:rPr>
          <w:rFonts w:ascii="Arial" w:hAnsi="Arial" w:cs="Arial"/>
          <w:sz w:val="24"/>
          <w:szCs w:val="24"/>
        </w:rPr>
        <w:t xml:space="preserve"> </w:t>
      </w:r>
      <w:r w:rsidR="00AC2DF1" w:rsidRPr="007E361D">
        <w:rPr>
          <w:rFonts w:ascii="Arial" w:hAnsi="Arial" w:cs="Arial"/>
          <w:sz w:val="24"/>
          <w:szCs w:val="24"/>
        </w:rPr>
        <w:t>Estatales</w:t>
      </w:r>
      <w:r w:rsidR="00AC2DF1">
        <w:rPr>
          <w:rFonts w:ascii="Arial" w:hAnsi="Arial" w:cs="Arial"/>
          <w:sz w:val="24"/>
          <w:szCs w:val="24"/>
        </w:rPr>
        <w:t xml:space="preserve"> </w:t>
      </w:r>
      <w:r w:rsidRPr="007E361D">
        <w:rPr>
          <w:rFonts w:ascii="Arial" w:hAnsi="Arial" w:cs="Arial"/>
          <w:sz w:val="24"/>
          <w:szCs w:val="24"/>
        </w:rPr>
        <w:t>y Municipales para la correcta aplicación de los recursos en la realización de obras que contribuyan a abatir la pobreza y la marginación social.</w:t>
      </w:r>
    </w:p>
    <w:p w:rsidR="00E73110" w:rsidRDefault="00E73110" w:rsidP="006E10E2">
      <w:pPr>
        <w:tabs>
          <w:tab w:val="left" w:pos="1373"/>
          <w:tab w:val="left" w:pos="5790"/>
        </w:tabs>
        <w:ind w:right="-801"/>
        <w:contextualSpacing/>
        <w:jc w:val="both"/>
        <w:rPr>
          <w:rFonts w:ascii="Arial" w:hAnsi="Arial" w:cs="Arial"/>
          <w:b/>
          <w:sz w:val="24"/>
          <w:szCs w:val="24"/>
        </w:rPr>
      </w:pPr>
    </w:p>
    <w:p w:rsidR="006E10E2" w:rsidRPr="00561C75" w:rsidRDefault="006E10E2" w:rsidP="00AC2DF1">
      <w:pPr>
        <w:tabs>
          <w:tab w:val="left" w:pos="1373"/>
          <w:tab w:val="left" w:pos="5790"/>
        </w:tabs>
        <w:ind w:right="-801"/>
        <w:contextualSpacing/>
        <w:rPr>
          <w:rFonts w:ascii="Arial" w:hAnsi="Arial" w:cs="Arial"/>
          <w:b/>
          <w:sz w:val="24"/>
          <w:szCs w:val="24"/>
        </w:rPr>
      </w:pPr>
      <w:r>
        <w:rPr>
          <w:rFonts w:ascii="Arial" w:hAnsi="Arial" w:cs="Arial"/>
          <w:b/>
          <w:sz w:val="24"/>
          <w:szCs w:val="24"/>
        </w:rPr>
        <w:t>VISIÓ</w:t>
      </w:r>
      <w:r w:rsidRPr="00561C75">
        <w:rPr>
          <w:rFonts w:ascii="Arial" w:hAnsi="Arial" w:cs="Arial"/>
          <w:b/>
          <w:sz w:val="24"/>
          <w:szCs w:val="24"/>
        </w:rPr>
        <w:t>N</w:t>
      </w:r>
    </w:p>
    <w:p w:rsidR="00AC2DF1" w:rsidRPr="00AC2DF1" w:rsidRDefault="00AC2DF1" w:rsidP="00AC2DF1">
      <w:pPr>
        <w:tabs>
          <w:tab w:val="left" w:pos="1373"/>
          <w:tab w:val="left" w:pos="5790"/>
        </w:tabs>
        <w:ind w:left="-709" w:right="-801"/>
        <w:contextualSpacing/>
        <w:rPr>
          <w:rFonts w:ascii="Arial" w:hAnsi="Arial" w:cs="Arial"/>
          <w:b/>
          <w:sz w:val="24"/>
          <w:szCs w:val="24"/>
        </w:rPr>
      </w:pPr>
    </w:p>
    <w:p w:rsidR="006E10E2" w:rsidRPr="00561C75" w:rsidRDefault="00AC2DF1" w:rsidP="00AC2DF1">
      <w:pPr>
        <w:jc w:val="both"/>
        <w:rPr>
          <w:rFonts w:ascii="Arial" w:hAnsi="Arial" w:cs="Arial"/>
          <w:sz w:val="24"/>
          <w:szCs w:val="24"/>
        </w:rPr>
      </w:pPr>
      <w:r>
        <w:rPr>
          <w:rFonts w:ascii="Arial" w:hAnsi="Arial" w:cs="Arial"/>
          <w:sz w:val="24"/>
          <w:szCs w:val="24"/>
        </w:rPr>
        <w:t>Ser una</w:t>
      </w:r>
      <w:r w:rsidR="006E10E2" w:rsidRPr="00AC2DF1">
        <w:rPr>
          <w:rFonts w:ascii="Arial" w:hAnsi="Arial" w:cs="Arial"/>
          <w:sz w:val="24"/>
          <w:szCs w:val="24"/>
        </w:rPr>
        <w:t xml:space="preserve"> Dependencia que garantice e impulse con honestidad el desarrollo de la infraestructura Municipal en forma coordinada y comprometida permanentemente con la Transparencia</w:t>
      </w:r>
      <w:r w:rsidR="00786F2E">
        <w:rPr>
          <w:rFonts w:ascii="Arial" w:hAnsi="Arial" w:cs="Arial"/>
          <w:sz w:val="24"/>
          <w:szCs w:val="24"/>
        </w:rPr>
        <w:t xml:space="preserve"> y </w:t>
      </w:r>
      <w:r w:rsidR="006E10E2" w:rsidRPr="00561C75">
        <w:rPr>
          <w:rFonts w:ascii="Arial" w:hAnsi="Arial" w:cs="Arial"/>
          <w:sz w:val="24"/>
          <w:szCs w:val="24"/>
        </w:rPr>
        <w:t xml:space="preserve">la búsqueda de la excelencia en los procesos de Planeación, Programación, Presupuestación, Ejecución de Obras, Planes y Proyectos, a fin de dar respuesta a las necesidades de la Sociedad. </w:t>
      </w:r>
    </w:p>
    <w:p w:rsidR="006E10E2" w:rsidRPr="00561C75" w:rsidRDefault="006E10E2" w:rsidP="006E10E2">
      <w:pPr>
        <w:autoSpaceDE w:val="0"/>
        <w:autoSpaceDN w:val="0"/>
        <w:adjustRightInd w:val="0"/>
        <w:spacing w:after="0"/>
        <w:jc w:val="both"/>
        <w:rPr>
          <w:rFonts w:ascii="Arial" w:hAnsi="Arial" w:cs="Arial"/>
          <w:sz w:val="24"/>
          <w:szCs w:val="24"/>
        </w:rPr>
      </w:pPr>
      <w:r w:rsidRPr="00561C75">
        <w:rPr>
          <w:rFonts w:ascii="Arial" w:hAnsi="Arial" w:cs="Arial"/>
          <w:sz w:val="24"/>
          <w:szCs w:val="24"/>
        </w:rPr>
        <w:t>Ser referente en la administración pública en general como un municipio líder en el cuidado y preservación del medio ambiente atreves de sus servicios públicos.</w:t>
      </w:r>
    </w:p>
    <w:p w:rsidR="006E10E2" w:rsidRDefault="006E10E2" w:rsidP="006E10E2">
      <w:pPr>
        <w:autoSpaceDE w:val="0"/>
        <w:autoSpaceDN w:val="0"/>
        <w:adjustRightInd w:val="0"/>
        <w:spacing w:after="0"/>
        <w:rPr>
          <w:rFonts w:ascii="Arial" w:hAnsi="Arial" w:cs="Arial"/>
          <w:sz w:val="24"/>
          <w:szCs w:val="24"/>
        </w:rPr>
      </w:pPr>
    </w:p>
    <w:p w:rsidR="00C60CF2" w:rsidRDefault="00C60CF2" w:rsidP="006E10E2">
      <w:pPr>
        <w:autoSpaceDE w:val="0"/>
        <w:autoSpaceDN w:val="0"/>
        <w:adjustRightInd w:val="0"/>
        <w:spacing w:after="0"/>
        <w:rPr>
          <w:rFonts w:ascii="Arial" w:hAnsi="Arial" w:cs="Arial"/>
          <w:sz w:val="24"/>
          <w:szCs w:val="24"/>
        </w:rPr>
      </w:pPr>
    </w:p>
    <w:p w:rsidR="00C60CF2" w:rsidRPr="00561C75" w:rsidRDefault="00C60CF2" w:rsidP="006E10E2">
      <w:pPr>
        <w:autoSpaceDE w:val="0"/>
        <w:autoSpaceDN w:val="0"/>
        <w:adjustRightInd w:val="0"/>
        <w:spacing w:after="0"/>
        <w:rPr>
          <w:rFonts w:ascii="Arial" w:hAnsi="Arial" w:cs="Arial"/>
          <w:sz w:val="24"/>
          <w:szCs w:val="24"/>
        </w:rPr>
      </w:pPr>
    </w:p>
    <w:p w:rsidR="006E10E2" w:rsidRPr="00561C75" w:rsidRDefault="006E10E2" w:rsidP="006E10E2">
      <w:pPr>
        <w:tabs>
          <w:tab w:val="left" w:pos="184"/>
          <w:tab w:val="left" w:pos="5790"/>
        </w:tabs>
        <w:ind w:right="-801"/>
        <w:contextualSpacing/>
        <w:rPr>
          <w:rFonts w:ascii="Arial" w:hAnsi="Arial" w:cs="Arial"/>
          <w:b/>
          <w:sz w:val="24"/>
          <w:szCs w:val="24"/>
        </w:rPr>
      </w:pPr>
      <w:r w:rsidRPr="00561C75">
        <w:rPr>
          <w:rFonts w:ascii="Arial" w:hAnsi="Arial" w:cs="Arial"/>
          <w:b/>
          <w:sz w:val="24"/>
          <w:szCs w:val="24"/>
        </w:rPr>
        <w:t>VALORES</w:t>
      </w:r>
    </w:p>
    <w:p w:rsidR="006E10E2" w:rsidRPr="00561C75" w:rsidRDefault="006E10E2" w:rsidP="006E10E2">
      <w:pPr>
        <w:tabs>
          <w:tab w:val="left" w:pos="5790"/>
        </w:tabs>
        <w:ind w:left="-709" w:right="-801"/>
        <w:contextualSpacing/>
        <w:jc w:val="right"/>
        <w:rPr>
          <w:rFonts w:ascii="Arial" w:hAnsi="Arial" w:cs="Arial"/>
          <w:b/>
          <w:sz w:val="24"/>
          <w:szCs w:val="24"/>
        </w:rPr>
      </w:pPr>
    </w:p>
    <w:p w:rsidR="006E10E2" w:rsidRPr="00786F2E" w:rsidRDefault="006E10E2" w:rsidP="006111FD">
      <w:pPr>
        <w:pStyle w:val="Prrafodelista"/>
        <w:numPr>
          <w:ilvl w:val="0"/>
          <w:numId w:val="3"/>
        </w:numPr>
        <w:spacing w:after="120" w:line="276" w:lineRule="auto"/>
        <w:jc w:val="both"/>
        <w:rPr>
          <w:rFonts w:ascii="Arial" w:hAnsi="Arial" w:cs="Arial"/>
          <w:color w:val="000000"/>
          <w:lang w:eastAsia="es-MX"/>
        </w:rPr>
      </w:pPr>
      <w:r w:rsidRPr="00786F2E">
        <w:rPr>
          <w:rFonts w:ascii="Arial" w:hAnsi="Arial" w:cs="Arial"/>
          <w:b/>
          <w:color w:val="000000"/>
          <w:lang w:eastAsia="es-MX"/>
        </w:rPr>
        <w:t>Responsabilidad:</w:t>
      </w:r>
      <w:r w:rsidR="00786F2E">
        <w:rPr>
          <w:rFonts w:ascii="Arial" w:hAnsi="Arial" w:cs="Arial"/>
          <w:color w:val="000000"/>
          <w:lang w:eastAsia="es-MX"/>
        </w:rPr>
        <w:t xml:space="preserve"> E</w:t>
      </w:r>
      <w:r w:rsidRPr="00561C75">
        <w:rPr>
          <w:rFonts w:ascii="Arial" w:hAnsi="Arial" w:cs="Arial"/>
          <w:color w:val="000000"/>
          <w:lang w:eastAsia="es-MX"/>
        </w:rPr>
        <w:t>l compromiso de desempeñar las actividades con la aplicación de los conocimientos y capacidad técnica necesaria.</w:t>
      </w:r>
    </w:p>
    <w:p w:rsidR="006E10E2" w:rsidRPr="00561C75" w:rsidRDefault="006E10E2" w:rsidP="006111FD">
      <w:pPr>
        <w:pStyle w:val="Prrafodelista"/>
        <w:numPr>
          <w:ilvl w:val="0"/>
          <w:numId w:val="3"/>
        </w:numPr>
        <w:spacing w:after="120" w:line="276" w:lineRule="auto"/>
        <w:jc w:val="both"/>
        <w:rPr>
          <w:rFonts w:ascii="Arial" w:hAnsi="Arial" w:cs="Arial"/>
          <w:color w:val="000000"/>
          <w:lang w:eastAsia="es-MX"/>
        </w:rPr>
      </w:pPr>
      <w:r w:rsidRPr="00786F2E">
        <w:rPr>
          <w:rFonts w:ascii="Arial" w:hAnsi="Arial" w:cs="Arial"/>
          <w:b/>
          <w:color w:val="000000"/>
          <w:lang w:eastAsia="es-MX"/>
        </w:rPr>
        <w:t>Honradez:</w:t>
      </w:r>
      <w:r w:rsidRPr="00561C75">
        <w:rPr>
          <w:rFonts w:ascii="Arial" w:hAnsi="Arial" w:cs="Arial"/>
          <w:color w:val="000000"/>
          <w:lang w:eastAsia="es-MX"/>
        </w:rPr>
        <w:t xml:space="preserve"> El servidor Público tiene la aptitud de llevar a cabo funciones encomendadas sin solicitar ni recibir favores, no aceptar dádivas de ningún tipo, lo que implica el objetivo de ser honorable y confiable.</w:t>
      </w:r>
    </w:p>
    <w:p w:rsidR="006E10E2" w:rsidRPr="00561C75" w:rsidRDefault="006E10E2" w:rsidP="006111FD">
      <w:pPr>
        <w:pStyle w:val="Prrafodelista"/>
        <w:numPr>
          <w:ilvl w:val="0"/>
          <w:numId w:val="3"/>
        </w:numPr>
        <w:spacing w:after="120" w:line="276" w:lineRule="auto"/>
        <w:jc w:val="both"/>
        <w:rPr>
          <w:rFonts w:ascii="Arial" w:hAnsi="Arial" w:cs="Arial"/>
          <w:color w:val="000000"/>
          <w:lang w:eastAsia="es-MX"/>
        </w:rPr>
      </w:pPr>
      <w:r w:rsidRPr="00786F2E">
        <w:rPr>
          <w:rFonts w:ascii="Arial" w:hAnsi="Arial" w:cs="Arial"/>
          <w:b/>
          <w:color w:val="000000"/>
          <w:lang w:eastAsia="es-MX"/>
        </w:rPr>
        <w:t>Eficacia:</w:t>
      </w:r>
      <w:r w:rsidRPr="00561C75">
        <w:rPr>
          <w:rFonts w:ascii="Arial" w:hAnsi="Arial" w:cs="Arial"/>
          <w:color w:val="000000"/>
          <w:lang w:eastAsia="es-MX"/>
        </w:rPr>
        <w:t xml:space="preserve"> El servidor público debe ejecutar las funciones que se le han encomendado, disminuyendo tiempos, erradicando formalismos y costos innecesarios. Para ello debe establecerse los procedimientos necesarios, para asegurar la pronta y optima atención a los usuarios y permanecer atento a los errores y aciertos de decisiones pasadas.</w:t>
      </w:r>
    </w:p>
    <w:p w:rsidR="006E10E2" w:rsidRPr="00561C75" w:rsidRDefault="006E10E2" w:rsidP="006111FD">
      <w:pPr>
        <w:pStyle w:val="Prrafodelista"/>
        <w:numPr>
          <w:ilvl w:val="0"/>
          <w:numId w:val="3"/>
        </w:numPr>
        <w:spacing w:after="120" w:line="276" w:lineRule="auto"/>
        <w:jc w:val="both"/>
        <w:rPr>
          <w:rFonts w:ascii="Arial" w:hAnsi="Arial" w:cs="Arial"/>
          <w:color w:val="000000"/>
          <w:lang w:eastAsia="es-MX"/>
        </w:rPr>
      </w:pPr>
      <w:r w:rsidRPr="00786F2E">
        <w:rPr>
          <w:rFonts w:ascii="Arial" w:hAnsi="Arial" w:cs="Arial"/>
          <w:b/>
          <w:color w:val="000000"/>
          <w:lang w:eastAsia="es-MX"/>
        </w:rPr>
        <w:t>Justicia:</w:t>
      </w:r>
      <w:r w:rsidRPr="00561C75">
        <w:rPr>
          <w:rFonts w:ascii="Arial" w:hAnsi="Arial" w:cs="Arial"/>
          <w:color w:val="000000"/>
          <w:lang w:eastAsia="es-MX"/>
        </w:rPr>
        <w:t xml:space="preserve"> El Servidor Público debe tener disposición para el cumplimiento de sus funciones, actuando siempre de manera imparcial y cierta, en sus relaciones tanto como el público, como cualquier ámbito jerárquico en las oficinas o instalaciones del Ayuntamiento del Municipio de Atlixco.</w:t>
      </w:r>
    </w:p>
    <w:p w:rsidR="006E10E2" w:rsidRPr="00561C75" w:rsidRDefault="00786F2E" w:rsidP="006111FD">
      <w:pPr>
        <w:pStyle w:val="Prrafodelista"/>
        <w:numPr>
          <w:ilvl w:val="0"/>
          <w:numId w:val="3"/>
        </w:numPr>
        <w:spacing w:before="120" w:line="276" w:lineRule="auto"/>
        <w:jc w:val="both"/>
        <w:rPr>
          <w:rFonts w:ascii="Arial" w:hAnsi="Arial" w:cs="Arial"/>
          <w:color w:val="000000"/>
          <w:lang w:eastAsia="es-MX"/>
        </w:rPr>
      </w:pPr>
      <w:r w:rsidRPr="00786F2E">
        <w:rPr>
          <w:rFonts w:ascii="Arial" w:hAnsi="Arial" w:cs="Arial"/>
          <w:b/>
          <w:color w:val="000000"/>
          <w:lang w:eastAsia="es-MX"/>
        </w:rPr>
        <w:t>Compromiso:</w:t>
      </w:r>
      <w:r>
        <w:rPr>
          <w:rFonts w:ascii="Arial" w:hAnsi="Arial" w:cs="Arial"/>
          <w:color w:val="000000"/>
          <w:lang w:eastAsia="es-MX"/>
        </w:rPr>
        <w:t xml:space="preserve"> T</w:t>
      </w:r>
      <w:r w:rsidR="006E10E2" w:rsidRPr="00561C75">
        <w:rPr>
          <w:rFonts w:ascii="Arial" w:hAnsi="Arial" w:cs="Arial"/>
          <w:color w:val="000000"/>
          <w:lang w:eastAsia="es-MX"/>
        </w:rPr>
        <w:t>rabajar y servir en beneficio de la sociedad Atlisquense, con el profesionalismo y responsabilidad que corresponde a esta dependencia de llevar a cabo el desarrollo y ejecución de sus programas con acciones basadas en la optimización de recursos, atendiendo los estándares de calidad establecidos.</w:t>
      </w:r>
    </w:p>
    <w:p w:rsidR="006E10E2" w:rsidRPr="00561C75" w:rsidRDefault="006E10E2" w:rsidP="006111FD">
      <w:pPr>
        <w:pStyle w:val="Prrafodelista"/>
        <w:numPr>
          <w:ilvl w:val="0"/>
          <w:numId w:val="3"/>
        </w:numPr>
        <w:spacing w:before="120" w:line="276" w:lineRule="auto"/>
        <w:jc w:val="both"/>
        <w:rPr>
          <w:rFonts w:ascii="Arial" w:hAnsi="Arial" w:cs="Arial"/>
          <w:color w:val="333333"/>
          <w:lang w:eastAsia="es-MX"/>
        </w:rPr>
      </w:pPr>
      <w:r w:rsidRPr="00786F2E">
        <w:rPr>
          <w:rFonts w:ascii="Arial" w:hAnsi="Arial" w:cs="Arial"/>
          <w:b/>
          <w:color w:val="000000"/>
          <w:lang w:eastAsia="es-MX"/>
        </w:rPr>
        <w:t>Calidad técnica:</w:t>
      </w:r>
      <w:r w:rsidRPr="00561C75">
        <w:rPr>
          <w:rFonts w:ascii="Arial" w:hAnsi="Arial" w:cs="Arial"/>
          <w:b/>
          <w:bCs/>
          <w:color w:val="000000"/>
          <w:lang w:eastAsia="es-MX"/>
        </w:rPr>
        <w:t xml:space="preserve"> </w:t>
      </w:r>
      <w:r w:rsidR="00786F2E" w:rsidRPr="00786F2E">
        <w:rPr>
          <w:rFonts w:ascii="Arial" w:hAnsi="Arial" w:cs="Arial"/>
          <w:bCs/>
          <w:color w:val="000000"/>
          <w:lang w:eastAsia="es-MX"/>
        </w:rPr>
        <w:t>L</w:t>
      </w:r>
      <w:r w:rsidRPr="00561C75">
        <w:rPr>
          <w:rFonts w:ascii="Arial" w:hAnsi="Arial" w:cs="Arial"/>
          <w:color w:val="000000"/>
          <w:lang w:eastAsia="es-MX"/>
        </w:rPr>
        <w:t>a obligación de dar acatamiento a todos los requerimientos y normas que rigen la obra pública y aplicar los materiales de mejor calidad.</w:t>
      </w:r>
    </w:p>
    <w:p w:rsidR="00CC722D" w:rsidRPr="006E10E2" w:rsidRDefault="00CC722D" w:rsidP="00D82730">
      <w:pPr>
        <w:tabs>
          <w:tab w:val="left" w:pos="1122"/>
          <w:tab w:val="left" w:pos="5790"/>
        </w:tabs>
        <w:ind w:right="-801"/>
        <w:contextualSpacing/>
        <w:jc w:val="both"/>
        <w:rPr>
          <w:rFonts w:ascii="Arial" w:hAnsi="Arial" w:cs="Arial"/>
          <w:b/>
          <w:sz w:val="24"/>
          <w:szCs w:val="24"/>
          <w:lang w:val="es-ES"/>
        </w:rPr>
      </w:pPr>
    </w:p>
    <w:p w:rsidR="0040556C" w:rsidRDefault="0040556C" w:rsidP="00CC722D">
      <w:pPr>
        <w:tabs>
          <w:tab w:val="left" w:pos="1122"/>
          <w:tab w:val="left" w:pos="5790"/>
        </w:tabs>
        <w:spacing w:line="360" w:lineRule="auto"/>
        <w:ind w:right="-801"/>
        <w:contextualSpacing/>
        <w:jc w:val="both"/>
        <w:rPr>
          <w:rFonts w:ascii="Arial" w:hAnsi="Arial" w:cs="Arial"/>
          <w:b/>
          <w:sz w:val="24"/>
          <w:szCs w:val="24"/>
        </w:rPr>
      </w:pPr>
    </w:p>
    <w:p w:rsidR="0040556C" w:rsidRDefault="0040556C" w:rsidP="00CC722D">
      <w:pPr>
        <w:tabs>
          <w:tab w:val="left" w:pos="1122"/>
          <w:tab w:val="left" w:pos="5790"/>
        </w:tabs>
        <w:spacing w:line="360" w:lineRule="auto"/>
        <w:ind w:right="-801"/>
        <w:contextualSpacing/>
        <w:jc w:val="both"/>
        <w:rPr>
          <w:rFonts w:ascii="Arial" w:hAnsi="Arial" w:cs="Arial"/>
          <w:b/>
          <w:sz w:val="24"/>
          <w:szCs w:val="24"/>
        </w:rPr>
      </w:pPr>
    </w:p>
    <w:p w:rsidR="0040556C" w:rsidRDefault="0040556C" w:rsidP="00CC722D">
      <w:pPr>
        <w:tabs>
          <w:tab w:val="left" w:pos="1122"/>
          <w:tab w:val="left" w:pos="5790"/>
        </w:tabs>
        <w:spacing w:line="360" w:lineRule="auto"/>
        <w:ind w:right="-801"/>
        <w:contextualSpacing/>
        <w:jc w:val="both"/>
        <w:rPr>
          <w:rFonts w:ascii="Arial" w:hAnsi="Arial" w:cs="Arial"/>
          <w:b/>
          <w:sz w:val="24"/>
          <w:szCs w:val="24"/>
        </w:rPr>
      </w:pPr>
    </w:p>
    <w:p w:rsidR="009063AD" w:rsidRDefault="009063AD" w:rsidP="00CC722D">
      <w:pPr>
        <w:tabs>
          <w:tab w:val="left" w:pos="1122"/>
          <w:tab w:val="left" w:pos="5790"/>
        </w:tabs>
        <w:spacing w:line="360" w:lineRule="auto"/>
        <w:ind w:right="-801"/>
        <w:contextualSpacing/>
        <w:jc w:val="both"/>
        <w:rPr>
          <w:rFonts w:ascii="Arial" w:hAnsi="Arial" w:cs="Arial"/>
          <w:b/>
          <w:sz w:val="24"/>
          <w:szCs w:val="24"/>
        </w:rPr>
      </w:pPr>
    </w:p>
    <w:p w:rsidR="00CC722D" w:rsidRPr="00561C75" w:rsidRDefault="00CC722D" w:rsidP="00CC722D">
      <w:pPr>
        <w:tabs>
          <w:tab w:val="left" w:pos="1122"/>
          <w:tab w:val="left" w:pos="5790"/>
        </w:tabs>
        <w:spacing w:line="360" w:lineRule="auto"/>
        <w:ind w:right="-801"/>
        <w:contextualSpacing/>
        <w:jc w:val="both"/>
        <w:rPr>
          <w:rFonts w:ascii="Arial" w:hAnsi="Arial" w:cs="Arial"/>
          <w:b/>
          <w:sz w:val="24"/>
          <w:szCs w:val="24"/>
        </w:rPr>
      </w:pPr>
      <w:r w:rsidRPr="00561C75">
        <w:rPr>
          <w:rFonts w:ascii="Arial" w:hAnsi="Arial" w:cs="Arial"/>
          <w:b/>
          <w:sz w:val="24"/>
          <w:szCs w:val="24"/>
        </w:rPr>
        <w:t>MARCO JURIDICO - ADMINISTRATIVO</w:t>
      </w:r>
    </w:p>
    <w:p w:rsidR="009063AD" w:rsidRDefault="009063AD" w:rsidP="00CC722D">
      <w:pPr>
        <w:autoSpaceDE w:val="0"/>
        <w:autoSpaceDN w:val="0"/>
        <w:adjustRightInd w:val="0"/>
        <w:spacing w:after="0" w:line="240" w:lineRule="auto"/>
        <w:jc w:val="both"/>
        <w:rPr>
          <w:rFonts w:ascii="Arial" w:hAnsi="Arial" w:cs="Arial"/>
          <w:b/>
          <w:bCs/>
          <w:sz w:val="24"/>
          <w:szCs w:val="24"/>
          <w:u w:val="single"/>
        </w:rPr>
      </w:pPr>
    </w:p>
    <w:p w:rsidR="00CC722D" w:rsidRPr="00561C75" w:rsidRDefault="00CC722D" w:rsidP="00CC722D">
      <w:pPr>
        <w:autoSpaceDE w:val="0"/>
        <w:autoSpaceDN w:val="0"/>
        <w:adjustRightInd w:val="0"/>
        <w:spacing w:after="0" w:line="240" w:lineRule="auto"/>
        <w:jc w:val="both"/>
        <w:rPr>
          <w:rFonts w:ascii="Arial" w:hAnsi="Arial" w:cs="Arial"/>
          <w:b/>
          <w:bCs/>
          <w:sz w:val="24"/>
          <w:szCs w:val="24"/>
          <w:u w:val="single"/>
        </w:rPr>
      </w:pPr>
      <w:r w:rsidRPr="00561C75">
        <w:rPr>
          <w:rFonts w:ascii="Arial" w:hAnsi="Arial" w:cs="Arial"/>
          <w:b/>
          <w:bCs/>
          <w:sz w:val="24"/>
          <w:szCs w:val="24"/>
          <w:u w:val="single"/>
        </w:rPr>
        <w:t>F</w:t>
      </w:r>
      <w:r w:rsidR="00786F2E">
        <w:rPr>
          <w:rFonts w:ascii="Arial" w:hAnsi="Arial" w:cs="Arial"/>
          <w:b/>
          <w:bCs/>
          <w:sz w:val="24"/>
          <w:szCs w:val="24"/>
          <w:u w:val="single"/>
        </w:rPr>
        <w:t>EDERAL</w:t>
      </w:r>
    </w:p>
    <w:p w:rsidR="00CC722D" w:rsidRPr="00561C75" w:rsidRDefault="00CC722D" w:rsidP="00CC722D">
      <w:pPr>
        <w:autoSpaceDE w:val="0"/>
        <w:autoSpaceDN w:val="0"/>
        <w:adjustRightInd w:val="0"/>
        <w:spacing w:after="0" w:line="240" w:lineRule="auto"/>
        <w:jc w:val="both"/>
        <w:rPr>
          <w:rFonts w:ascii="Arial" w:hAnsi="Arial" w:cs="Arial"/>
          <w:b/>
          <w:bCs/>
          <w:sz w:val="24"/>
          <w:szCs w:val="24"/>
        </w:rPr>
      </w:pPr>
    </w:p>
    <w:p w:rsidR="00CC722D" w:rsidRPr="00561C75" w:rsidRDefault="00CC722D" w:rsidP="00CC722D">
      <w:pPr>
        <w:autoSpaceDE w:val="0"/>
        <w:autoSpaceDN w:val="0"/>
        <w:adjustRightInd w:val="0"/>
        <w:spacing w:after="0" w:line="240" w:lineRule="auto"/>
        <w:jc w:val="both"/>
        <w:rPr>
          <w:rFonts w:ascii="Arial" w:hAnsi="Arial" w:cs="Arial"/>
          <w:b/>
          <w:bCs/>
          <w:sz w:val="24"/>
          <w:szCs w:val="24"/>
        </w:rPr>
      </w:pPr>
    </w:p>
    <w:p w:rsidR="00CC722D" w:rsidRPr="00561C75" w:rsidRDefault="00CC722D" w:rsidP="006111FD">
      <w:pPr>
        <w:pStyle w:val="Prrafodelista"/>
        <w:numPr>
          <w:ilvl w:val="0"/>
          <w:numId w:val="2"/>
        </w:numPr>
        <w:autoSpaceDE w:val="0"/>
        <w:autoSpaceDN w:val="0"/>
        <w:adjustRightInd w:val="0"/>
        <w:jc w:val="both"/>
        <w:rPr>
          <w:rFonts w:ascii="Arial" w:hAnsi="Arial" w:cs="Arial"/>
          <w:b/>
          <w:bCs/>
        </w:rPr>
      </w:pPr>
      <w:r w:rsidRPr="00561C75">
        <w:rPr>
          <w:rFonts w:ascii="Arial" w:hAnsi="Arial" w:cs="Arial"/>
          <w:b/>
          <w:bCs/>
        </w:rPr>
        <w:t>Constitución Política de los Estados Unidos Mexicanos</w:t>
      </w:r>
    </w:p>
    <w:p w:rsidR="00CC722D" w:rsidRPr="00561C75" w:rsidRDefault="00CC722D" w:rsidP="00CC722D">
      <w:pPr>
        <w:autoSpaceDE w:val="0"/>
        <w:autoSpaceDN w:val="0"/>
        <w:adjustRightInd w:val="0"/>
        <w:spacing w:after="0" w:line="240" w:lineRule="auto"/>
        <w:ind w:firstLine="708"/>
        <w:jc w:val="both"/>
        <w:rPr>
          <w:rFonts w:ascii="Arial" w:hAnsi="Arial" w:cs="Arial"/>
          <w:sz w:val="24"/>
          <w:szCs w:val="24"/>
        </w:rPr>
      </w:pPr>
      <w:r w:rsidRPr="00561C75">
        <w:rPr>
          <w:rFonts w:ascii="Arial" w:hAnsi="Arial" w:cs="Arial"/>
          <w:sz w:val="24"/>
          <w:szCs w:val="24"/>
        </w:rPr>
        <w:t>Diario Oficial de la Federación. 5 de febrero de 1917</w:t>
      </w:r>
    </w:p>
    <w:p w:rsidR="00CC722D" w:rsidRPr="00561C75" w:rsidRDefault="00CC722D" w:rsidP="00CC722D">
      <w:pPr>
        <w:autoSpaceDE w:val="0"/>
        <w:autoSpaceDN w:val="0"/>
        <w:adjustRightInd w:val="0"/>
        <w:spacing w:after="0" w:line="240" w:lineRule="auto"/>
        <w:ind w:firstLine="708"/>
        <w:jc w:val="both"/>
        <w:rPr>
          <w:rFonts w:ascii="Arial" w:hAnsi="Arial" w:cs="Arial"/>
          <w:b/>
          <w:bCs/>
          <w:sz w:val="24"/>
          <w:szCs w:val="24"/>
        </w:rPr>
      </w:pPr>
    </w:p>
    <w:p w:rsidR="00CC722D" w:rsidRPr="00561C75" w:rsidRDefault="00CC722D" w:rsidP="006111FD">
      <w:pPr>
        <w:pStyle w:val="Prrafodelista"/>
        <w:numPr>
          <w:ilvl w:val="0"/>
          <w:numId w:val="2"/>
        </w:numPr>
        <w:autoSpaceDE w:val="0"/>
        <w:autoSpaceDN w:val="0"/>
        <w:adjustRightInd w:val="0"/>
        <w:jc w:val="both"/>
        <w:rPr>
          <w:rFonts w:ascii="Arial" w:hAnsi="Arial" w:cs="Arial"/>
          <w:b/>
          <w:bCs/>
        </w:rPr>
      </w:pPr>
      <w:r w:rsidRPr="00561C75">
        <w:rPr>
          <w:rFonts w:ascii="Arial" w:hAnsi="Arial" w:cs="Arial"/>
          <w:b/>
          <w:bCs/>
        </w:rPr>
        <w:t>Ley de Coordinación Fiscal</w:t>
      </w:r>
    </w:p>
    <w:p w:rsidR="00CC722D" w:rsidRPr="00561C75" w:rsidRDefault="00CC722D" w:rsidP="00CC722D">
      <w:pPr>
        <w:autoSpaceDE w:val="0"/>
        <w:autoSpaceDN w:val="0"/>
        <w:adjustRightInd w:val="0"/>
        <w:spacing w:after="0" w:line="240" w:lineRule="auto"/>
        <w:ind w:firstLine="708"/>
        <w:jc w:val="both"/>
        <w:rPr>
          <w:rFonts w:ascii="Arial" w:hAnsi="Arial" w:cs="Arial"/>
          <w:sz w:val="24"/>
          <w:szCs w:val="24"/>
        </w:rPr>
      </w:pPr>
      <w:r w:rsidRPr="00561C75">
        <w:rPr>
          <w:rFonts w:ascii="Arial" w:hAnsi="Arial" w:cs="Arial"/>
          <w:sz w:val="24"/>
          <w:szCs w:val="24"/>
        </w:rPr>
        <w:t>Diario Oficial de la Federación, 27 de diciembre de 1978.</w:t>
      </w:r>
    </w:p>
    <w:p w:rsidR="00CC722D" w:rsidRPr="00561C75" w:rsidRDefault="00CC722D" w:rsidP="00CC722D">
      <w:pPr>
        <w:autoSpaceDE w:val="0"/>
        <w:autoSpaceDN w:val="0"/>
        <w:adjustRightInd w:val="0"/>
        <w:spacing w:after="0" w:line="240" w:lineRule="auto"/>
        <w:ind w:firstLine="708"/>
        <w:jc w:val="both"/>
        <w:rPr>
          <w:rFonts w:ascii="Arial" w:hAnsi="Arial" w:cs="Arial"/>
          <w:sz w:val="24"/>
          <w:szCs w:val="24"/>
        </w:rPr>
      </w:pPr>
    </w:p>
    <w:p w:rsidR="00CC722D" w:rsidRPr="00561C75" w:rsidRDefault="00CC722D" w:rsidP="006111FD">
      <w:pPr>
        <w:pStyle w:val="Prrafodelista"/>
        <w:numPr>
          <w:ilvl w:val="0"/>
          <w:numId w:val="2"/>
        </w:numPr>
        <w:autoSpaceDE w:val="0"/>
        <w:autoSpaceDN w:val="0"/>
        <w:adjustRightInd w:val="0"/>
        <w:jc w:val="both"/>
        <w:rPr>
          <w:rFonts w:ascii="Arial" w:hAnsi="Arial" w:cs="Arial"/>
          <w:b/>
          <w:bCs/>
        </w:rPr>
      </w:pPr>
      <w:r w:rsidRPr="00561C75">
        <w:rPr>
          <w:rFonts w:ascii="Arial" w:hAnsi="Arial" w:cs="Arial"/>
          <w:b/>
          <w:bCs/>
        </w:rPr>
        <w:t>Ley de Obras Públicas y Servicios Relacionados con las mismas.</w:t>
      </w:r>
    </w:p>
    <w:p w:rsidR="00CC722D" w:rsidRPr="00561C75" w:rsidRDefault="00CC722D" w:rsidP="00CC722D">
      <w:pPr>
        <w:autoSpaceDE w:val="0"/>
        <w:autoSpaceDN w:val="0"/>
        <w:adjustRightInd w:val="0"/>
        <w:spacing w:after="0" w:line="240" w:lineRule="auto"/>
        <w:ind w:firstLine="708"/>
        <w:jc w:val="both"/>
        <w:rPr>
          <w:rFonts w:ascii="Arial" w:hAnsi="Arial" w:cs="Arial"/>
          <w:sz w:val="24"/>
          <w:szCs w:val="24"/>
        </w:rPr>
      </w:pPr>
      <w:r w:rsidRPr="00561C75">
        <w:rPr>
          <w:rFonts w:ascii="Arial" w:hAnsi="Arial" w:cs="Arial"/>
          <w:sz w:val="24"/>
          <w:szCs w:val="24"/>
        </w:rPr>
        <w:t>Diario Oficial de la Federación, 4 de enero de 2000</w:t>
      </w:r>
    </w:p>
    <w:p w:rsidR="00CC722D" w:rsidRPr="00561C75" w:rsidRDefault="00CC722D" w:rsidP="00CC722D">
      <w:pPr>
        <w:autoSpaceDE w:val="0"/>
        <w:autoSpaceDN w:val="0"/>
        <w:adjustRightInd w:val="0"/>
        <w:spacing w:after="0" w:line="240" w:lineRule="auto"/>
        <w:jc w:val="both"/>
        <w:rPr>
          <w:rFonts w:ascii="Arial" w:hAnsi="Arial" w:cs="Arial"/>
          <w:b/>
          <w:bCs/>
          <w:sz w:val="24"/>
          <w:szCs w:val="24"/>
        </w:rPr>
      </w:pPr>
    </w:p>
    <w:p w:rsidR="00CC722D" w:rsidRPr="00561C75" w:rsidRDefault="00CC722D" w:rsidP="006111FD">
      <w:pPr>
        <w:pStyle w:val="Prrafodelista"/>
        <w:numPr>
          <w:ilvl w:val="0"/>
          <w:numId w:val="2"/>
        </w:numPr>
        <w:autoSpaceDE w:val="0"/>
        <w:autoSpaceDN w:val="0"/>
        <w:adjustRightInd w:val="0"/>
        <w:jc w:val="both"/>
        <w:rPr>
          <w:rFonts w:ascii="Arial" w:hAnsi="Arial" w:cs="Arial"/>
          <w:b/>
          <w:bCs/>
        </w:rPr>
      </w:pPr>
      <w:r w:rsidRPr="00561C75">
        <w:rPr>
          <w:rFonts w:ascii="Arial" w:hAnsi="Arial" w:cs="Arial"/>
          <w:b/>
          <w:bCs/>
        </w:rPr>
        <w:t>Reglamento de la Ley de Obras Públicas y Servicios Relacionados con las mismas.</w:t>
      </w:r>
    </w:p>
    <w:p w:rsidR="00CC722D" w:rsidRPr="00561C75" w:rsidRDefault="00CC722D" w:rsidP="00CC722D">
      <w:pPr>
        <w:autoSpaceDE w:val="0"/>
        <w:autoSpaceDN w:val="0"/>
        <w:adjustRightInd w:val="0"/>
        <w:spacing w:after="0" w:line="240" w:lineRule="auto"/>
        <w:ind w:firstLine="708"/>
        <w:jc w:val="both"/>
        <w:rPr>
          <w:rFonts w:ascii="Arial" w:hAnsi="Arial" w:cs="Arial"/>
          <w:sz w:val="24"/>
          <w:szCs w:val="24"/>
        </w:rPr>
      </w:pPr>
      <w:r w:rsidRPr="00561C75">
        <w:rPr>
          <w:rFonts w:ascii="Arial" w:hAnsi="Arial" w:cs="Arial"/>
          <w:sz w:val="24"/>
          <w:szCs w:val="24"/>
        </w:rPr>
        <w:t>Diario Oficial de la Federación, 28 de julio de 2010</w:t>
      </w:r>
    </w:p>
    <w:p w:rsidR="00CC722D" w:rsidRPr="00561C75" w:rsidRDefault="00CC722D" w:rsidP="00CC722D">
      <w:pPr>
        <w:autoSpaceDE w:val="0"/>
        <w:autoSpaceDN w:val="0"/>
        <w:adjustRightInd w:val="0"/>
        <w:spacing w:after="0" w:line="240" w:lineRule="auto"/>
        <w:ind w:firstLine="708"/>
        <w:jc w:val="both"/>
        <w:rPr>
          <w:rFonts w:ascii="Arial" w:hAnsi="Arial" w:cs="Arial"/>
          <w:sz w:val="24"/>
          <w:szCs w:val="24"/>
        </w:rPr>
      </w:pPr>
    </w:p>
    <w:p w:rsidR="00CC722D" w:rsidRPr="00561C75" w:rsidRDefault="00CC722D" w:rsidP="006111FD">
      <w:pPr>
        <w:pStyle w:val="Prrafodelista"/>
        <w:numPr>
          <w:ilvl w:val="0"/>
          <w:numId w:val="2"/>
        </w:numPr>
        <w:autoSpaceDE w:val="0"/>
        <w:autoSpaceDN w:val="0"/>
        <w:adjustRightInd w:val="0"/>
        <w:jc w:val="both"/>
        <w:rPr>
          <w:rFonts w:ascii="Arial" w:hAnsi="Arial" w:cs="Arial"/>
          <w:b/>
          <w:bCs/>
        </w:rPr>
      </w:pPr>
      <w:r w:rsidRPr="00561C75">
        <w:rPr>
          <w:rFonts w:ascii="Arial" w:hAnsi="Arial" w:cs="Arial"/>
          <w:b/>
          <w:bCs/>
        </w:rPr>
        <w:t>Ley Federal sobre Monumentos y Zonas Arqueológicas Artísticas e Históricas.</w:t>
      </w:r>
    </w:p>
    <w:p w:rsidR="00BC05CD" w:rsidRPr="00BC05CD" w:rsidRDefault="00BC05CD" w:rsidP="00BC05CD">
      <w:pPr>
        <w:pStyle w:val="Prrafodelista"/>
        <w:autoSpaceDE w:val="0"/>
        <w:autoSpaceDN w:val="0"/>
        <w:adjustRightInd w:val="0"/>
        <w:jc w:val="both"/>
        <w:rPr>
          <w:rFonts w:ascii="Arial" w:hAnsi="Arial" w:cs="Arial"/>
        </w:rPr>
      </w:pPr>
      <w:r w:rsidRPr="00BC05CD">
        <w:rPr>
          <w:rFonts w:ascii="Arial" w:hAnsi="Arial" w:cs="Arial"/>
        </w:rPr>
        <w:t xml:space="preserve">Diario Oficial de la Federación, </w:t>
      </w:r>
      <w:r>
        <w:rPr>
          <w:rFonts w:ascii="Arial" w:hAnsi="Arial" w:cs="Arial"/>
        </w:rPr>
        <w:t>06</w:t>
      </w:r>
      <w:r w:rsidRPr="00BC05CD">
        <w:rPr>
          <w:rFonts w:ascii="Arial" w:hAnsi="Arial" w:cs="Arial"/>
        </w:rPr>
        <w:t xml:space="preserve"> de </w:t>
      </w:r>
      <w:r>
        <w:rPr>
          <w:rFonts w:ascii="Arial" w:hAnsi="Arial" w:cs="Arial"/>
        </w:rPr>
        <w:t>Mayo de 1972</w:t>
      </w:r>
    </w:p>
    <w:p w:rsidR="0040556C" w:rsidRDefault="0040556C" w:rsidP="0040556C">
      <w:pPr>
        <w:pStyle w:val="Prrafodelista"/>
        <w:autoSpaceDE w:val="0"/>
        <w:autoSpaceDN w:val="0"/>
        <w:adjustRightInd w:val="0"/>
        <w:jc w:val="both"/>
        <w:rPr>
          <w:rFonts w:ascii="Arial" w:hAnsi="Arial" w:cs="Arial"/>
          <w:b/>
          <w:bCs/>
        </w:rPr>
      </w:pPr>
    </w:p>
    <w:p w:rsidR="00CC722D" w:rsidRPr="00561C75" w:rsidRDefault="00CC722D" w:rsidP="006111FD">
      <w:pPr>
        <w:pStyle w:val="Prrafodelista"/>
        <w:numPr>
          <w:ilvl w:val="0"/>
          <w:numId w:val="2"/>
        </w:numPr>
        <w:autoSpaceDE w:val="0"/>
        <w:autoSpaceDN w:val="0"/>
        <w:adjustRightInd w:val="0"/>
        <w:jc w:val="both"/>
        <w:rPr>
          <w:rFonts w:ascii="Arial" w:hAnsi="Arial" w:cs="Arial"/>
          <w:b/>
          <w:bCs/>
        </w:rPr>
      </w:pPr>
      <w:r w:rsidRPr="00561C75">
        <w:rPr>
          <w:rFonts w:ascii="Arial" w:hAnsi="Arial" w:cs="Arial"/>
          <w:b/>
          <w:bCs/>
        </w:rPr>
        <w:t>Ley Federal de Presupuesto y Responsabilidad Hacendaria</w:t>
      </w:r>
    </w:p>
    <w:p w:rsidR="007B503D" w:rsidRPr="007B503D" w:rsidRDefault="007B503D" w:rsidP="007B503D">
      <w:pPr>
        <w:pStyle w:val="Prrafodelista"/>
        <w:autoSpaceDE w:val="0"/>
        <w:autoSpaceDN w:val="0"/>
        <w:adjustRightInd w:val="0"/>
        <w:jc w:val="both"/>
        <w:rPr>
          <w:rFonts w:ascii="Arial" w:hAnsi="Arial" w:cs="Arial"/>
        </w:rPr>
      </w:pPr>
      <w:r>
        <w:rPr>
          <w:rFonts w:ascii="Arial" w:hAnsi="Arial" w:cs="Arial"/>
        </w:rPr>
        <w:t>Diario Oficial de la Federación</w:t>
      </w:r>
      <w:r w:rsidRPr="007B503D">
        <w:rPr>
          <w:rFonts w:ascii="Arial" w:hAnsi="Arial" w:cs="Arial"/>
        </w:rPr>
        <w:t xml:space="preserve">, </w:t>
      </w:r>
      <w:r>
        <w:rPr>
          <w:rFonts w:ascii="Arial" w:hAnsi="Arial" w:cs="Arial"/>
        </w:rPr>
        <w:t>30</w:t>
      </w:r>
      <w:r w:rsidRPr="007B503D">
        <w:rPr>
          <w:rFonts w:ascii="Arial" w:hAnsi="Arial" w:cs="Arial"/>
        </w:rPr>
        <w:t xml:space="preserve"> de </w:t>
      </w:r>
      <w:r>
        <w:rPr>
          <w:rFonts w:ascii="Arial" w:hAnsi="Arial" w:cs="Arial"/>
        </w:rPr>
        <w:t>Marzo</w:t>
      </w:r>
      <w:r w:rsidRPr="007B503D">
        <w:rPr>
          <w:rFonts w:ascii="Arial" w:hAnsi="Arial" w:cs="Arial"/>
        </w:rPr>
        <w:t xml:space="preserve"> de 200</w:t>
      </w:r>
      <w:r>
        <w:rPr>
          <w:rFonts w:ascii="Arial" w:hAnsi="Arial" w:cs="Arial"/>
        </w:rPr>
        <w:t>6</w:t>
      </w:r>
      <w:r w:rsidRPr="007B503D">
        <w:rPr>
          <w:rFonts w:ascii="Arial" w:hAnsi="Arial" w:cs="Arial"/>
        </w:rPr>
        <w:t>.</w:t>
      </w:r>
    </w:p>
    <w:p w:rsidR="00CC722D" w:rsidRPr="00561C75" w:rsidRDefault="00CC722D" w:rsidP="00CC722D">
      <w:pPr>
        <w:autoSpaceDE w:val="0"/>
        <w:autoSpaceDN w:val="0"/>
        <w:adjustRightInd w:val="0"/>
        <w:spacing w:after="0" w:line="240" w:lineRule="auto"/>
        <w:ind w:firstLine="708"/>
        <w:jc w:val="both"/>
        <w:rPr>
          <w:rFonts w:ascii="Arial" w:hAnsi="Arial" w:cs="Arial"/>
          <w:sz w:val="24"/>
          <w:szCs w:val="24"/>
          <w:lang w:val="es-ES"/>
        </w:rPr>
      </w:pPr>
    </w:p>
    <w:p w:rsidR="00CC722D" w:rsidRPr="00561C75" w:rsidRDefault="00CC722D" w:rsidP="006111FD">
      <w:pPr>
        <w:pStyle w:val="Prrafodelista"/>
        <w:numPr>
          <w:ilvl w:val="0"/>
          <w:numId w:val="2"/>
        </w:numPr>
        <w:autoSpaceDE w:val="0"/>
        <w:autoSpaceDN w:val="0"/>
        <w:adjustRightInd w:val="0"/>
        <w:jc w:val="both"/>
        <w:rPr>
          <w:rFonts w:ascii="Arial" w:hAnsi="Arial" w:cs="Arial"/>
          <w:b/>
          <w:bCs/>
        </w:rPr>
      </w:pPr>
      <w:r w:rsidRPr="00561C75">
        <w:rPr>
          <w:rFonts w:ascii="Arial" w:hAnsi="Arial" w:cs="Arial"/>
          <w:b/>
          <w:bCs/>
        </w:rPr>
        <w:t>Ley Federal de Responsabilidades Administrativas de los Servidores Públicos</w:t>
      </w:r>
    </w:p>
    <w:p w:rsidR="00CC722D" w:rsidRPr="00561C75" w:rsidRDefault="0023628B" w:rsidP="00CC722D">
      <w:pPr>
        <w:pStyle w:val="Prrafodelista"/>
        <w:rPr>
          <w:rFonts w:ascii="Arial" w:hAnsi="Arial" w:cs="Arial"/>
          <w:lang w:eastAsia="es-MX"/>
        </w:rPr>
      </w:pPr>
      <w:r>
        <w:rPr>
          <w:rFonts w:ascii="Arial" w:hAnsi="Arial" w:cs="Arial"/>
          <w:lang w:eastAsia="es-MX"/>
        </w:rPr>
        <w:t>D</w:t>
      </w:r>
      <w:r w:rsidR="00BC05CD">
        <w:rPr>
          <w:rFonts w:ascii="Arial" w:hAnsi="Arial" w:cs="Arial"/>
          <w:lang w:eastAsia="es-MX"/>
        </w:rPr>
        <w:t xml:space="preserve">iario </w:t>
      </w:r>
      <w:r>
        <w:rPr>
          <w:rFonts w:ascii="Arial" w:hAnsi="Arial" w:cs="Arial"/>
          <w:lang w:eastAsia="es-MX"/>
        </w:rPr>
        <w:t>O</w:t>
      </w:r>
      <w:r w:rsidR="00BC05CD">
        <w:rPr>
          <w:rFonts w:ascii="Arial" w:hAnsi="Arial" w:cs="Arial"/>
          <w:lang w:eastAsia="es-MX"/>
        </w:rPr>
        <w:t>ficial de la Federación,</w:t>
      </w:r>
      <w:r>
        <w:rPr>
          <w:rFonts w:ascii="Arial" w:hAnsi="Arial" w:cs="Arial"/>
          <w:lang w:eastAsia="es-MX"/>
        </w:rPr>
        <w:t xml:space="preserve"> </w:t>
      </w:r>
      <w:r w:rsidR="00BC05CD">
        <w:rPr>
          <w:rFonts w:ascii="Arial" w:hAnsi="Arial" w:cs="Arial"/>
          <w:lang w:eastAsia="es-MX"/>
        </w:rPr>
        <w:t>10</w:t>
      </w:r>
      <w:r>
        <w:rPr>
          <w:rFonts w:ascii="Arial" w:hAnsi="Arial" w:cs="Arial"/>
          <w:lang w:eastAsia="es-MX"/>
        </w:rPr>
        <w:t xml:space="preserve"> de </w:t>
      </w:r>
      <w:r w:rsidR="00BC05CD">
        <w:rPr>
          <w:rFonts w:ascii="Arial" w:hAnsi="Arial" w:cs="Arial"/>
          <w:lang w:eastAsia="es-MX"/>
        </w:rPr>
        <w:t>Marzo</w:t>
      </w:r>
      <w:r>
        <w:rPr>
          <w:rFonts w:ascii="Arial" w:hAnsi="Arial" w:cs="Arial"/>
          <w:lang w:eastAsia="es-MX"/>
        </w:rPr>
        <w:t xml:space="preserve"> de </w:t>
      </w:r>
      <w:r w:rsidR="00BC05CD">
        <w:rPr>
          <w:rFonts w:ascii="Arial" w:hAnsi="Arial" w:cs="Arial"/>
          <w:lang w:eastAsia="es-MX"/>
        </w:rPr>
        <w:t>1983</w:t>
      </w:r>
    </w:p>
    <w:p w:rsidR="00CC722D" w:rsidRPr="00561C75" w:rsidRDefault="00CC722D" w:rsidP="00CC722D">
      <w:pPr>
        <w:pStyle w:val="Prrafodelista"/>
        <w:rPr>
          <w:rFonts w:ascii="Arial" w:hAnsi="Arial" w:cs="Arial"/>
          <w:lang w:eastAsia="es-MX"/>
        </w:rPr>
      </w:pPr>
    </w:p>
    <w:p w:rsidR="00CC722D" w:rsidRPr="00561C75" w:rsidRDefault="00CC722D" w:rsidP="006111FD">
      <w:pPr>
        <w:pStyle w:val="Prrafodelista"/>
        <w:numPr>
          <w:ilvl w:val="0"/>
          <w:numId w:val="2"/>
        </w:numPr>
        <w:autoSpaceDE w:val="0"/>
        <w:autoSpaceDN w:val="0"/>
        <w:adjustRightInd w:val="0"/>
        <w:jc w:val="both"/>
        <w:rPr>
          <w:rFonts w:ascii="Arial" w:hAnsi="Arial" w:cs="Arial"/>
          <w:b/>
          <w:bCs/>
        </w:rPr>
      </w:pPr>
      <w:r w:rsidRPr="00561C75">
        <w:rPr>
          <w:rFonts w:ascii="Arial" w:hAnsi="Arial" w:cs="Arial"/>
          <w:b/>
          <w:bCs/>
        </w:rPr>
        <w:t>Presupuesto de Egresos de la Federación Vigente</w:t>
      </w:r>
    </w:p>
    <w:p w:rsidR="00CC722D" w:rsidRDefault="00CC722D" w:rsidP="00CC722D">
      <w:pPr>
        <w:pStyle w:val="Prrafodelista"/>
        <w:rPr>
          <w:rFonts w:ascii="Arial" w:hAnsi="Arial" w:cs="Arial"/>
          <w:lang w:eastAsia="es-MX"/>
        </w:rPr>
      </w:pPr>
      <w:r w:rsidRPr="00561C75">
        <w:rPr>
          <w:rFonts w:ascii="Arial" w:hAnsi="Arial" w:cs="Arial"/>
          <w:lang w:eastAsia="es-MX"/>
        </w:rPr>
        <w:t>D</w:t>
      </w:r>
      <w:r w:rsidR="00BC05CD">
        <w:rPr>
          <w:rFonts w:ascii="Arial" w:hAnsi="Arial" w:cs="Arial"/>
          <w:lang w:eastAsia="es-MX"/>
        </w:rPr>
        <w:t xml:space="preserve">iario </w:t>
      </w:r>
      <w:r w:rsidRPr="00561C75">
        <w:rPr>
          <w:rFonts w:ascii="Arial" w:hAnsi="Arial" w:cs="Arial"/>
          <w:lang w:eastAsia="es-MX"/>
        </w:rPr>
        <w:t>O</w:t>
      </w:r>
      <w:r w:rsidR="00BC05CD">
        <w:rPr>
          <w:rFonts w:ascii="Arial" w:hAnsi="Arial" w:cs="Arial"/>
          <w:lang w:eastAsia="es-MX"/>
        </w:rPr>
        <w:t xml:space="preserve">ficial de la </w:t>
      </w:r>
      <w:r w:rsidR="00BC05CD" w:rsidRPr="00561C75">
        <w:rPr>
          <w:rFonts w:ascii="Arial" w:hAnsi="Arial" w:cs="Arial"/>
          <w:lang w:eastAsia="es-MX"/>
        </w:rPr>
        <w:t>F</w:t>
      </w:r>
      <w:r w:rsidR="00BC05CD">
        <w:rPr>
          <w:rFonts w:ascii="Arial" w:hAnsi="Arial" w:cs="Arial"/>
          <w:lang w:eastAsia="es-MX"/>
        </w:rPr>
        <w:t>ederación,</w:t>
      </w:r>
      <w:r w:rsidRPr="00561C75">
        <w:rPr>
          <w:rFonts w:ascii="Arial" w:hAnsi="Arial" w:cs="Arial"/>
          <w:lang w:eastAsia="es-MX"/>
        </w:rPr>
        <w:t xml:space="preserve"> </w:t>
      </w:r>
      <w:r w:rsidR="00BC05CD">
        <w:rPr>
          <w:rFonts w:ascii="Arial" w:hAnsi="Arial" w:cs="Arial"/>
          <w:lang w:eastAsia="es-MX"/>
        </w:rPr>
        <w:t>30</w:t>
      </w:r>
      <w:r w:rsidRPr="00561C75">
        <w:rPr>
          <w:rFonts w:ascii="Arial" w:hAnsi="Arial" w:cs="Arial"/>
          <w:lang w:eastAsia="es-MX"/>
        </w:rPr>
        <w:t xml:space="preserve"> de noviembre de 201</w:t>
      </w:r>
      <w:r w:rsidR="00BC05CD">
        <w:rPr>
          <w:rFonts w:ascii="Arial" w:hAnsi="Arial" w:cs="Arial"/>
          <w:lang w:eastAsia="es-MX"/>
        </w:rPr>
        <w:t>6</w:t>
      </w:r>
    </w:p>
    <w:p w:rsidR="0040556C" w:rsidRPr="00561C75" w:rsidRDefault="0040556C" w:rsidP="00CC722D">
      <w:pPr>
        <w:pStyle w:val="Prrafodelista"/>
        <w:rPr>
          <w:rFonts w:ascii="Arial" w:hAnsi="Arial" w:cs="Arial"/>
          <w:lang w:eastAsia="es-MX"/>
        </w:rPr>
      </w:pPr>
    </w:p>
    <w:p w:rsidR="00A56310" w:rsidRDefault="00A56310" w:rsidP="00CC722D">
      <w:pPr>
        <w:autoSpaceDE w:val="0"/>
        <w:autoSpaceDN w:val="0"/>
        <w:adjustRightInd w:val="0"/>
        <w:spacing w:after="0" w:line="240" w:lineRule="auto"/>
        <w:jc w:val="both"/>
        <w:rPr>
          <w:rFonts w:ascii="Arial" w:hAnsi="Arial" w:cs="Arial"/>
          <w:b/>
          <w:bCs/>
          <w:sz w:val="24"/>
          <w:szCs w:val="24"/>
          <w:u w:val="single"/>
        </w:rPr>
      </w:pPr>
    </w:p>
    <w:p w:rsidR="00BC05CD" w:rsidRDefault="00BC05CD" w:rsidP="00CC722D">
      <w:pPr>
        <w:autoSpaceDE w:val="0"/>
        <w:autoSpaceDN w:val="0"/>
        <w:adjustRightInd w:val="0"/>
        <w:spacing w:after="0" w:line="240" w:lineRule="auto"/>
        <w:jc w:val="both"/>
        <w:rPr>
          <w:rFonts w:ascii="Arial" w:hAnsi="Arial" w:cs="Arial"/>
          <w:b/>
          <w:bCs/>
          <w:sz w:val="24"/>
          <w:szCs w:val="24"/>
          <w:u w:val="single"/>
        </w:rPr>
      </w:pPr>
    </w:p>
    <w:p w:rsidR="00CC722D" w:rsidRPr="00561C75" w:rsidRDefault="00CC722D" w:rsidP="00CC722D">
      <w:pPr>
        <w:autoSpaceDE w:val="0"/>
        <w:autoSpaceDN w:val="0"/>
        <w:adjustRightInd w:val="0"/>
        <w:spacing w:after="0" w:line="240" w:lineRule="auto"/>
        <w:jc w:val="both"/>
        <w:rPr>
          <w:rFonts w:ascii="Arial" w:hAnsi="Arial" w:cs="Arial"/>
          <w:b/>
          <w:bCs/>
          <w:sz w:val="24"/>
          <w:szCs w:val="24"/>
          <w:u w:val="single"/>
        </w:rPr>
      </w:pPr>
      <w:r w:rsidRPr="00561C75">
        <w:rPr>
          <w:rFonts w:ascii="Arial" w:hAnsi="Arial" w:cs="Arial"/>
          <w:b/>
          <w:bCs/>
          <w:sz w:val="24"/>
          <w:szCs w:val="24"/>
          <w:u w:val="single"/>
        </w:rPr>
        <w:lastRenderedPageBreak/>
        <w:t>E</w:t>
      </w:r>
      <w:r w:rsidR="00786F2E">
        <w:rPr>
          <w:rFonts w:ascii="Arial" w:hAnsi="Arial" w:cs="Arial"/>
          <w:b/>
          <w:bCs/>
          <w:sz w:val="24"/>
          <w:szCs w:val="24"/>
          <w:u w:val="single"/>
        </w:rPr>
        <w:t>STATAL</w:t>
      </w:r>
    </w:p>
    <w:p w:rsidR="00CC722D" w:rsidRPr="00561C75" w:rsidRDefault="00CC722D" w:rsidP="00CC722D">
      <w:pPr>
        <w:autoSpaceDE w:val="0"/>
        <w:autoSpaceDN w:val="0"/>
        <w:adjustRightInd w:val="0"/>
        <w:spacing w:after="0" w:line="240" w:lineRule="auto"/>
        <w:jc w:val="both"/>
        <w:rPr>
          <w:rFonts w:ascii="Arial" w:hAnsi="Arial" w:cs="Arial"/>
          <w:b/>
          <w:bCs/>
          <w:sz w:val="24"/>
          <w:szCs w:val="24"/>
        </w:rPr>
      </w:pPr>
    </w:p>
    <w:p w:rsidR="00CC722D" w:rsidRPr="00561C75" w:rsidRDefault="00CC722D" w:rsidP="0040556C">
      <w:pPr>
        <w:pStyle w:val="Prrafodelista"/>
        <w:numPr>
          <w:ilvl w:val="0"/>
          <w:numId w:val="2"/>
        </w:numPr>
        <w:autoSpaceDE w:val="0"/>
        <w:autoSpaceDN w:val="0"/>
        <w:adjustRightInd w:val="0"/>
        <w:jc w:val="both"/>
        <w:rPr>
          <w:rFonts w:ascii="Arial" w:hAnsi="Arial" w:cs="Arial"/>
          <w:b/>
          <w:bCs/>
        </w:rPr>
      </w:pPr>
      <w:r w:rsidRPr="00561C75">
        <w:rPr>
          <w:rFonts w:ascii="Arial" w:hAnsi="Arial" w:cs="Arial"/>
          <w:b/>
          <w:bCs/>
        </w:rPr>
        <w:t>Constitución Política del Estado Libre y Soberano de Puebla</w:t>
      </w:r>
    </w:p>
    <w:p w:rsidR="00CC722D" w:rsidRPr="00561C75" w:rsidRDefault="00CC722D" w:rsidP="0040556C">
      <w:pPr>
        <w:autoSpaceDE w:val="0"/>
        <w:autoSpaceDN w:val="0"/>
        <w:adjustRightInd w:val="0"/>
        <w:spacing w:after="0" w:line="240" w:lineRule="auto"/>
        <w:ind w:firstLine="708"/>
        <w:jc w:val="both"/>
        <w:rPr>
          <w:rFonts w:ascii="Arial" w:hAnsi="Arial" w:cs="Arial"/>
          <w:sz w:val="24"/>
          <w:szCs w:val="24"/>
        </w:rPr>
      </w:pPr>
      <w:r w:rsidRPr="00561C75">
        <w:rPr>
          <w:rFonts w:ascii="Arial" w:hAnsi="Arial" w:cs="Arial"/>
          <w:sz w:val="24"/>
          <w:szCs w:val="24"/>
        </w:rPr>
        <w:t>Periódico Oficial del Estado de Puebla. 17 de noviembre de 1982</w:t>
      </w:r>
    </w:p>
    <w:p w:rsidR="00CC722D" w:rsidRDefault="00CC722D" w:rsidP="0040556C">
      <w:pPr>
        <w:autoSpaceDE w:val="0"/>
        <w:autoSpaceDN w:val="0"/>
        <w:adjustRightInd w:val="0"/>
        <w:spacing w:after="0" w:line="240" w:lineRule="auto"/>
        <w:jc w:val="both"/>
        <w:rPr>
          <w:rFonts w:ascii="Arial" w:hAnsi="Arial" w:cs="Arial"/>
          <w:b/>
          <w:bCs/>
          <w:sz w:val="24"/>
          <w:szCs w:val="24"/>
        </w:rPr>
      </w:pPr>
    </w:p>
    <w:p w:rsidR="007B503D" w:rsidRPr="00561C75" w:rsidRDefault="007B503D" w:rsidP="0040556C">
      <w:pPr>
        <w:autoSpaceDE w:val="0"/>
        <w:autoSpaceDN w:val="0"/>
        <w:adjustRightInd w:val="0"/>
        <w:spacing w:after="0" w:line="240" w:lineRule="auto"/>
        <w:jc w:val="both"/>
        <w:rPr>
          <w:rFonts w:ascii="Arial" w:hAnsi="Arial" w:cs="Arial"/>
          <w:b/>
          <w:bCs/>
          <w:sz w:val="24"/>
          <w:szCs w:val="24"/>
        </w:rPr>
      </w:pPr>
    </w:p>
    <w:p w:rsidR="00CC722D" w:rsidRPr="00561C75" w:rsidRDefault="00CC722D" w:rsidP="0040556C">
      <w:pPr>
        <w:pStyle w:val="Prrafodelista"/>
        <w:numPr>
          <w:ilvl w:val="0"/>
          <w:numId w:val="2"/>
        </w:numPr>
        <w:autoSpaceDE w:val="0"/>
        <w:autoSpaceDN w:val="0"/>
        <w:adjustRightInd w:val="0"/>
        <w:jc w:val="both"/>
        <w:rPr>
          <w:rFonts w:ascii="Arial" w:hAnsi="Arial" w:cs="Arial"/>
          <w:b/>
          <w:bCs/>
        </w:rPr>
      </w:pPr>
      <w:r w:rsidRPr="00561C75">
        <w:rPr>
          <w:rFonts w:ascii="Arial" w:hAnsi="Arial" w:cs="Arial"/>
          <w:b/>
          <w:bCs/>
        </w:rPr>
        <w:t>Ley de Obras Públicas y Servicios Relacionados con la Misma para el Estado de Puebla.</w:t>
      </w:r>
    </w:p>
    <w:p w:rsidR="00CC722D" w:rsidRPr="00561C75" w:rsidRDefault="00CC722D" w:rsidP="0040556C">
      <w:pPr>
        <w:autoSpaceDE w:val="0"/>
        <w:autoSpaceDN w:val="0"/>
        <w:adjustRightInd w:val="0"/>
        <w:spacing w:after="0" w:line="240" w:lineRule="auto"/>
        <w:ind w:firstLine="708"/>
        <w:jc w:val="both"/>
        <w:rPr>
          <w:rFonts w:ascii="Arial" w:hAnsi="Arial" w:cs="Arial"/>
          <w:sz w:val="24"/>
          <w:szCs w:val="24"/>
        </w:rPr>
      </w:pPr>
      <w:r w:rsidRPr="00561C75">
        <w:rPr>
          <w:rFonts w:ascii="Arial" w:hAnsi="Arial" w:cs="Arial"/>
          <w:sz w:val="24"/>
          <w:szCs w:val="24"/>
        </w:rPr>
        <w:t>Periódico Oficial del Estado de Puebla. Entró en vigor el 1 de abril de 2003</w:t>
      </w:r>
    </w:p>
    <w:p w:rsidR="00CC722D" w:rsidRDefault="00CC722D" w:rsidP="0040556C">
      <w:pPr>
        <w:autoSpaceDE w:val="0"/>
        <w:autoSpaceDN w:val="0"/>
        <w:adjustRightInd w:val="0"/>
        <w:spacing w:after="0" w:line="240" w:lineRule="auto"/>
        <w:jc w:val="both"/>
        <w:rPr>
          <w:rFonts w:ascii="Arial" w:hAnsi="Arial" w:cs="Arial"/>
          <w:b/>
          <w:bCs/>
          <w:sz w:val="24"/>
          <w:szCs w:val="24"/>
        </w:rPr>
      </w:pPr>
    </w:p>
    <w:p w:rsidR="007B503D" w:rsidRPr="00561C75" w:rsidRDefault="007B503D" w:rsidP="0040556C">
      <w:pPr>
        <w:autoSpaceDE w:val="0"/>
        <w:autoSpaceDN w:val="0"/>
        <w:adjustRightInd w:val="0"/>
        <w:spacing w:after="0" w:line="240" w:lineRule="auto"/>
        <w:jc w:val="both"/>
        <w:rPr>
          <w:rFonts w:ascii="Arial" w:hAnsi="Arial" w:cs="Arial"/>
          <w:b/>
          <w:bCs/>
          <w:sz w:val="24"/>
          <w:szCs w:val="24"/>
        </w:rPr>
      </w:pPr>
    </w:p>
    <w:p w:rsidR="00CC722D" w:rsidRPr="00561C75" w:rsidRDefault="00CC722D" w:rsidP="0040556C">
      <w:pPr>
        <w:pStyle w:val="Prrafodelista"/>
        <w:numPr>
          <w:ilvl w:val="0"/>
          <w:numId w:val="2"/>
        </w:numPr>
        <w:autoSpaceDE w:val="0"/>
        <w:autoSpaceDN w:val="0"/>
        <w:adjustRightInd w:val="0"/>
        <w:jc w:val="both"/>
        <w:rPr>
          <w:rFonts w:ascii="Arial" w:hAnsi="Arial" w:cs="Arial"/>
          <w:b/>
          <w:bCs/>
        </w:rPr>
      </w:pPr>
      <w:r w:rsidRPr="00561C75">
        <w:rPr>
          <w:rFonts w:ascii="Arial" w:hAnsi="Arial" w:cs="Arial"/>
          <w:b/>
          <w:bCs/>
        </w:rPr>
        <w:t>Reglamento de la Ley de Obras Públicas y Servicios Relacionados con la Misma para el Estado de Puebla.</w:t>
      </w:r>
    </w:p>
    <w:p w:rsidR="00CC722D" w:rsidRPr="00561C75" w:rsidRDefault="00CC722D" w:rsidP="0040556C">
      <w:pPr>
        <w:autoSpaceDE w:val="0"/>
        <w:autoSpaceDN w:val="0"/>
        <w:adjustRightInd w:val="0"/>
        <w:spacing w:after="0" w:line="240" w:lineRule="auto"/>
        <w:ind w:firstLine="708"/>
        <w:jc w:val="both"/>
        <w:rPr>
          <w:rFonts w:ascii="Arial" w:hAnsi="Arial" w:cs="Arial"/>
          <w:sz w:val="24"/>
          <w:szCs w:val="24"/>
        </w:rPr>
      </w:pPr>
      <w:r w:rsidRPr="00561C75">
        <w:rPr>
          <w:rFonts w:ascii="Arial" w:hAnsi="Arial" w:cs="Arial"/>
          <w:sz w:val="24"/>
          <w:szCs w:val="24"/>
        </w:rPr>
        <w:t>Periódico Oficial del Estado de Puebla, 17 de diciembre de 2004.</w:t>
      </w:r>
    </w:p>
    <w:p w:rsidR="00CC722D" w:rsidRPr="00561C75" w:rsidRDefault="00CC722D" w:rsidP="0040556C">
      <w:pPr>
        <w:autoSpaceDE w:val="0"/>
        <w:autoSpaceDN w:val="0"/>
        <w:adjustRightInd w:val="0"/>
        <w:spacing w:after="0" w:line="240" w:lineRule="auto"/>
        <w:jc w:val="both"/>
        <w:rPr>
          <w:rFonts w:ascii="Arial" w:hAnsi="Arial" w:cs="Arial"/>
          <w:b/>
          <w:bCs/>
          <w:sz w:val="24"/>
          <w:szCs w:val="24"/>
        </w:rPr>
      </w:pPr>
    </w:p>
    <w:p w:rsidR="00CC722D" w:rsidRPr="00561C75" w:rsidRDefault="00CC722D" w:rsidP="0040556C">
      <w:pPr>
        <w:pStyle w:val="Prrafodelista"/>
        <w:numPr>
          <w:ilvl w:val="0"/>
          <w:numId w:val="2"/>
        </w:numPr>
        <w:autoSpaceDE w:val="0"/>
        <w:autoSpaceDN w:val="0"/>
        <w:adjustRightInd w:val="0"/>
        <w:jc w:val="both"/>
        <w:rPr>
          <w:rFonts w:ascii="Arial" w:hAnsi="Arial" w:cs="Arial"/>
          <w:b/>
          <w:bCs/>
        </w:rPr>
      </w:pPr>
      <w:r w:rsidRPr="00561C75">
        <w:rPr>
          <w:rFonts w:ascii="Arial" w:hAnsi="Arial" w:cs="Arial"/>
          <w:b/>
          <w:bCs/>
        </w:rPr>
        <w:t>Ley de Coordinación Hacendaria del Estado de Puebla y sus Municipios.</w:t>
      </w:r>
    </w:p>
    <w:p w:rsidR="0040556C" w:rsidRDefault="00CC722D" w:rsidP="0040556C">
      <w:pPr>
        <w:tabs>
          <w:tab w:val="left" w:pos="8188"/>
        </w:tabs>
        <w:autoSpaceDE w:val="0"/>
        <w:autoSpaceDN w:val="0"/>
        <w:adjustRightInd w:val="0"/>
        <w:spacing w:after="0" w:line="240" w:lineRule="auto"/>
        <w:ind w:firstLine="708"/>
        <w:jc w:val="both"/>
        <w:rPr>
          <w:rFonts w:ascii="Arial" w:hAnsi="Arial" w:cs="Arial"/>
          <w:sz w:val="24"/>
          <w:szCs w:val="24"/>
        </w:rPr>
      </w:pPr>
      <w:r w:rsidRPr="00561C75">
        <w:rPr>
          <w:rFonts w:ascii="Arial" w:hAnsi="Arial" w:cs="Arial"/>
          <w:sz w:val="24"/>
          <w:szCs w:val="24"/>
        </w:rPr>
        <w:t>Periódico Oficial del Estado de Puebla. 19 de marzo de 2014.</w:t>
      </w:r>
    </w:p>
    <w:p w:rsidR="00CC722D" w:rsidRPr="00561C75" w:rsidRDefault="00CC722D" w:rsidP="0040556C">
      <w:pPr>
        <w:tabs>
          <w:tab w:val="left" w:pos="8188"/>
        </w:tabs>
        <w:autoSpaceDE w:val="0"/>
        <w:autoSpaceDN w:val="0"/>
        <w:adjustRightInd w:val="0"/>
        <w:spacing w:after="0" w:line="240" w:lineRule="auto"/>
        <w:ind w:firstLine="708"/>
        <w:jc w:val="both"/>
        <w:rPr>
          <w:rFonts w:ascii="Arial" w:hAnsi="Arial" w:cs="Arial"/>
          <w:sz w:val="24"/>
          <w:szCs w:val="24"/>
        </w:rPr>
      </w:pPr>
      <w:r w:rsidRPr="00561C75">
        <w:rPr>
          <w:rFonts w:ascii="Arial" w:hAnsi="Arial" w:cs="Arial"/>
          <w:sz w:val="24"/>
          <w:szCs w:val="24"/>
        </w:rPr>
        <w:tab/>
      </w:r>
    </w:p>
    <w:p w:rsidR="00CC722D" w:rsidRPr="00561C75" w:rsidRDefault="00CC722D" w:rsidP="0040556C">
      <w:pPr>
        <w:tabs>
          <w:tab w:val="left" w:pos="8188"/>
        </w:tabs>
        <w:autoSpaceDE w:val="0"/>
        <w:autoSpaceDN w:val="0"/>
        <w:adjustRightInd w:val="0"/>
        <w:spacing w:after="0" w:line="240" w:lineRule="auto"/>
        <w:ind w:firstLine="708"/>
        <w:jc w:val="both"/>
        <w:rPr>
          <w:rFonts w:ascii="Arial" w:hAnsi="Arial" w:cs="Arial"/>
          <w:b/>
          <w:sz w:val="24"/>
          <w:szCs w:val="24"/>
        </w:rPr>
      </w:pPr>
    </w:p>
    <w:p w:rsidR="00CC722D" w:rsidRPr="00561C75" w:rsidRDefault="00CC722D" w:rsidP="0040556C">
      <w:pPr>
        <w:tabs>
          <w:tab w:val="left" w:pos="8188"/>
        </w:tabs>
        <w:autoSpaceDE w:val="0"/>
        <w:autoSpaceDN w:val="0"/>
        <w:adjustRightInd w:val="0"/>
        <w:spacing w:after="0" w:line="240" w:lineRule="auto"/>
        <w:jc w:val="both"/>
        <w:rPr>
          <w:rFonts w:ascii="Arial" w:hAnsi="Arial" w:cs="Arial"/>
          <w:b/>
          <w:sz w:val="24"/>
          <w:szCs w:val="24"/>
          <w:u w:val="single"/>
        </w:rPr>
      </w:pPr>
      <w:r w:rsidRPr="00561C75">
        <w:rPr>
          <w:rFonts w:ascii="Arial" w:hAnsi="Arial" w:cs="Arial"/>
          <w:b/>
          <w:sz w:val="24"/>
          <w:szCs w:val="24"/>
          <w:u w:val="single"/>
        </w:rPr>
        <w:t>M</w:t>
      </w:r>
      <w:r w:rsidR="00786F2E">
        <w:rPr>
          <w:rFonts w:ascii="Arial" w:hAnsi="Arial" w:cs="Arial"/>
          <w:b/>
          <w:sz w:val="24"/>
          <w:szCs w:val="24"/>
          <w:u w:val="single"/>
        </w:rPr>
        <w:t>UNICIPAL</w:t>
      </w:r>
    </w:p>
    <w:p w:rsidR="00CC722D" w:rsidRPr="00786F2E" w:rsidRDefault="00CC722D" w:rsidP="0040556C">
      <w:pPr>
        <w:tabs>
          <w:tab w:val="left" w:pos="8188"/>
        </w:tabs>
        <w:autoSpaceDE w:val="0"/>
        <w:autoSpaceDN w:val="0"/>
        <w:adjustRightInd w:val="0"/>
        <w:spacing w:after="0" w:line="240" w:lineRule="auto"/>
        <w:jc w:val="both"/>
        <w:rPr>
          <w:rFonts w:ascii="Arial" w:hAnsi="Arial" w:cs="Arial"/>
          <w:b/>
          <w:sz w:val="20"/>
          <w:szCs w:val="24"/>
          <w:u w:val="single"/>
        </w:rPr>
      </w:pPr>
    </w:p>
    <w:p w:rsidR="00CC722D" w:rsidRPr="00561C75" w:rsidRDefault="00CC722D" w:rsidP="0040556C">
      <w:pPr>
        <w:pStyle w:val="Prrafodelista"/>
        <w:numPr>
          <w:ilvl w:val="0"/>
          <w:numId w:val="2"/>
        </w:numPr>
        <w:tabs>
          <w:tab w:val="left" w:pos="8188"/>
        </w:tabs>
        <w:autoSpaceDE w:val="0"/>
        <w:autoSpaceDN w:val="0"/>
        <w:adjustRightInd w:val="0"/>
        <w:jc w:val="both"/>
        <w:rPr>
          <w:rFonts w:ascii="Arial" w:hAnsi="Arial" w:cs="Arial"/>
          <w:b/>
        </w:rPr>
      </w:pPr>
      <w:r w:rsidRPr="00561C75">
        <w:rPr>
          <w:rFonts w:ascii="Arial" w:hAnsi="Arial" w:cs="Arial"/>
          <w:b/>
        </w:rPr>
        <w:t>Ley Orgánica Municipal</w:t>
      </w:r>
    </w:p>
    <w:p w:rsidR="00CC722D" w:rsidRPr="00561C75" w:rsidRDefault="00CC722D" w:rsidP="0040556C">
      <w:pPr>
        <w:pStyle w:val="Prrafodelista"/>
        <w:autoSpaceDE w:val="0"/>
        <w:autoSpaceDN w:val="0"/>
        <w:adjustRightInd w:val="0"/>
        <w:jc w:val="both"/>
        <w:rPr>
          <w:rFonts w:ascii="Arial" w:hAnsi="Arial" w:cs="Arial"/>
        </w:rPr>
      </w:pPr>
      <w:r w:rsidRPr="00561C75">
        <w:rPr>
          <w:rFonts w:ascii="Arial" w:hAnsi="Arial" w:cs="Arial"/>
        </w:rPr>
        <w:t>Periódico Oficial del Estado de Puebla, 23 de marzo de 2001.</w:t>
      </w:r>
    </w:p>
    <w:p w:rsidR="00CC722D" w:rsidRPr="00561C75" w:rsidRDefault="00CC722D" w:rsidP="0040556C">
      <w:pPr>
        <w:pStyle w:val="Prrafodelista"/>
        <w:autoSpaceDE w:val="0"/>
        <w:autoSpaceDN w:val="0"/>
        <w:adjustRightInd w:val="0"/>
        <w:jc w:val="both"/>
        <w:rPr>
          <w:rFonts w:ascii="Arial" w:hAnsi="Arial" w:cs="Arial"/>
        </w:rPr>
      </w:pPr>
    </w:p>
    <w:p w:rsidR="00CC722D" w:rsidRPr="00561C75" w:rsidRDefault="00CC722D" w:rsidP="00CC722D">
      <w:pPr>
        <w:pStyle w:val="Prrafodelista"/>
        <w:tabs>
          <w:tab w:val="left" w:pos="8188"/>
        </w:tabs>
        <w:autoSpaceDE w:val="0"/>
        <w:autoSpaceDN w:val="0"/>
        <w:adjustRightInd w:val="0"/>
        <w:spacing w:line="360" w:lineRule="auto"/>
        <w:jc w:val="both"/>
        <w:rPr>
          <w:rFonts w:ascii="Arial" w:hAnsi="Arial" w:cs="Arial"/>
          <w:b/>
        </w:rPr>
      </w:pPr>
    </w:p>
    <w:p w:rsidR="00CC722D" w:rsidRPr="00561C75" w:rsidRDefault="00CC722D" w:rsidP="006111FD">
      <w:pPr>
        <w:pStyle w:val="Prrafodelista"/>
        <w:numPr>
          <w:ilvl w:val="0"/>
          <w:numId w:val="2"/>
        </w:numPr>
        <w:tabs>
          <w:tab w:val="left" w:pos="8188"/>
        </w:tabs>
        <w:autoSpaceDE w:val="0"/>
        <w:autoSpaceDN w:val="0"/>
        <w:adjustRightInd w:val="0"/>
        <w:spacing w:line="360" w:lineRule="auto"/>
        <w:jc w:val="both"/>
        <w:rPr>
          <w:rFonts w:ascii="Arial" w:hAnsi="Arial" w:cs="Arial"/>
          <w:b/>
        </w:rPr>
      </w:pPr>
      <w:r w:rsidRPr="00561C75">
        <w:rPr>
          <w:rFonts w:ascii="Arial" w:hAnsi="Arial" w:cs="Arial"/>
          <w:b/>
        </w:rPr>
        <w:t>Reglamento Urbano Ambiental del Municipio de Atlixco, Puebla.</w:t>
      </w:r>
    </w:p>
    <w:p w:rsidR="00CC722D" w:rsidRPr="00561C75" w:rsidRDefault="00CC722D" w:rsidP="00CC722D">
      <w:pPr>
        <w:pStyle w:val="Prrafodelista"/>
        <w:autoSpaceDE w:val="0"/>
        <w:autoSpaceDN w:val="0"/>
        <w:adjustRightInd w:val="0"/>
        <w:spacing w:line="360" w:lineRule="auto"/>
        <w:jc w:val="both"/>
        <w:rPr>
          <w:rFonts w:ascii="Arial" w:hAnsi="Arial" w:cs="Arial"/>
        </w:rPr>
      </w:pPr>
      <w:r w:rsidRPr="00561C75">
        <w:rPr>
          <w:rFonts w:ascii="Arial" w:hAnsi="Arial" w:cs="Arial"/>
        </w:rPr>
        <w:t>Periódico Oficial del Estado de Puebla, 24 de octubre de 2014.</w:t>
      </w:r>
    </w:p>
    <w:p w:rsidR="006A665D" w:rsidRDefault="006A665D" w:rsidP="00D82730">
      <w:pPr>
        <w:pStyle w:val="Ttulo1"/>
        <w:spacing w:line="276" w:lineRule="auto"/>
        <w:ind w:left="284"/>
        <w:rPr>
          <w:rFonts w:ascii="Arial" w:hAnsi="Arial" w:cs="Arial"/>
          <w:color w:val="auto"/>
          <w:sz w:val="24"/>
          <w:szCs w:val="24"/>
        </w:rPr>
      </w:pPr>
    </w:p>
    <w:p w:rsidR="009063AD" w:rsidRPr="009063AD" w:rsidRDefault="009063AD" w:rsidP="009063AD">
      <w:pPr>
        <w:rPr>
          <w:lang w:val="es-ES" w:eastAsia="es-ES"/>
        </w:rPr>
      </w:pPr>
    </w:p>
    <w:p w:rsidR="009063AD" w:rsidRDefault="009063AD" w:rsidP="00D82730">
      <w:pPr>
        <w:pStyle w:val="Ttulo1"/>
        <w:spacing w:line="276" w:lineRule="auto"/>
        <w:ind w:left="284"/>
        <w:rPr>
          <w:rFonts w:ascii="Arial" w:hAnsi="Arial" w:cs="Arial"/>
          <w:color w:val="auto"/>
          <w:sz w:val="24"/>
          <w:szCs w:val="24"/>
        </w:rPr>
      </w:pPr>
    </w:p>
    <w:p w:rsidR="007A3B51" w:rsidRDefault="00286319" w:rsidP="00D82730">
      <w:pPr>
        <w:pStyle w:val="Ttulo1"/>
        <w:spacing w:line="276" w:lineRule="auto"/>
        <w:ind w:left="284"/>
        <w:rPr>
          <w:rFonts w:ascii="Arial" w:hAnsi="Arial" w:cs="Arial"/>
          <w:color w:val="auto"/>
          <w:sz w:val="24"/>
          <w:szCs w:val="24"/>
        </w:rPr>
      </w:pPr>
      <w:r w:rsidRPr="00561C75">
        <w:rPr>
          <w:rFonts w:ascii="Arial" w:hAnsi="Arial" w:cs="Arial"/>
          <w:color w:val="auto"/>
          <w:sz w:val="24"/>
          <w:szCs w:val="24"/>
        </w:rPr>
        <w:t>E</w:t>
      </w:r>
      <w:r w:rsidR="000A1B90" w:rsidRPr="00561C75">
        <w:rPr>
          <w:rFonts w:ascii="Arial" w:hAnsi="Arial" w:cs="Arial"/>
          <w:color w:val="auto"/>
          <w:sz w:val="24"/>
          <w:szCs w:val="24"/>
        </w:rPr>
        <w:t>STRUCTURA ORGANICA</w:t>
      </w:r>
    </w:p>
    <w:p w:rsidR="009063AD" w:rsidRPr="009063AD" w:rsidRDefault="009063AD" w:rsidP="009063AD">
      <w:pPr>
        <w:rPr>
          <w:lang w:val="es-ES" w:eastAsia="es-ES"/>
        </w:rPr>
      </w:pPr>
    </w:p>
    <w:p w:rsidR="005059ED" w:rsidRPr="005059ED" w:rsidRDefault="006A665D" w:rsidP="005059ED">
      <w:pPr>
        <w:rPr>
          <w:lang w:val="es-ES" w:eastAsia="es-ES"/>
        </w:rPr>
      </w:pPr>
      <w:r w:rsidRPr="0071130A">
        <w:rPr>
          <w:b/>
          <w:noProof/>
          <w:lang w:eastAsia="es-MX"/>
        </w:rPr>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5612130" cy="4336415"/>
            <wp:effectExtent l="0" t="0" r="7620" b="6985"/>
            <wp:wrapNone/>
            <wp:docPr id="368" name="Imagen 368" descr="C:\Users\Recursos Humanos\AppData\Local\Microsoft\Windows\Temporary Internet Files\Content.IE5\VVGLFAJ8\Organigrama Ayuntamient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ursos Humanos\AppData\Local\Microsoft\Windows\Temporary Internet Files\Content.IE5\VVGLFAJ8\Organigrama Ayuntamiento_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4336415"/>
                    </a:xfrm>
                    <a:prstGeom prst="rect">
                      <a:avLst/>
                    </a:prstGeom>
                    <a:noFill/>
                    <a:ln>
                      <a:noFill/>
                    </a:ln>
                  </pic:spPr>
                </pic:pic>
              </a:graphicData>
            </a:graphic>
          </wp:anchor>
        </w:drawing>
      </w:r>
    </w:p>
    <w:p w:rsidR="005059ED" w:rsidRDefault="00C60CF2" w:rsidP="00C60CF2">
      <w:pPr>
        <w:pStyle w:val="Ttulo1"/>
        <w:spacing w:line="276" w:lineRule="auto"/>
        <w:ind w:left="284"/>
        <w:rPr>
          <w:rFonts w:ascii="Arial" w:hAnsi="Arial" w:cs="Arial"/>
          <w:sz w:val="24"/>
          <w:szCs w:val="24"/>
        </w:rPr>
      </w:pPr>
      <w:r w:rsidRPr="00C60CF2">
        <w:rPr>
          <w:rFonts w:ascii="Arial" w:hAnsi="Arial" w:cs="Arial"/>
          <w:color w:val="auto"/>
          <w:sz w:val="24"/>
          <w:szCs w:val="24"/>
        </w:rPr>
        <w:lastRenderedPageBreak/>
        <w:t>ORGANIGRAMA</w:t>
      </w:r>
    </w:p>
    <w:p w:rsidR="005059ED" w:rsidRDefault="005059ED" w:rsidP="00D82730">
      <w:pPr>
        <w:rPr>
          <w:rFonts w:ascii="Arial" w:hAnsi="Arial" w:cs="Arial"/>
          <w:sz w:val="24"/>
          <w:szCs w:val="24"/>
          <w:lang w:val="es-ES" w:eastAsia="es-ES"/>
        </w:rPr>
      </w:pPr>
      <w:r>
        <w:rPr>
          <w:noProof/>
          <w:lang w:eastAsia="es-MX"/>
        </w:rPr>
        <w:drawing>
          <wp:inline distT="0" distB="0" distL="0" distR="0">
            <wp:extent cx="6122806" cy="5057933"/>
            <wp:effectExtent l="0" t="953" r="0" b="0"/>
            <wp:docPr id="378" name="Imagen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4491" t="6724" r="15165" b="13140"/>
                    <a:stretch/>
                  </pic:blipFill>
                  <pic:spPr bwMode="auto">
                    <a:xfrm rot="16200000">
                      <a:off x="0" y="0"/>
                      <a:ext cx="6180995" cy="5106002"/>
                    </a:xfrm>
                    <a:prstGeom prst="rect">
                      <a:avLst/>
                    </a:prstGeom>
                    <a:ln>
                      <a:noFill/>
                    </a:ln>
                    <a:extLst>
                      <a:ext uri="{53640926-AAD7-44D8-BBD7-CCE9431645EC}">
                        <a14:shadowObscured xmlns:a14="http://schemas.microsoft.com/office/drawing/2010/main"/>
                      </a:ext>
                    </a:extLst>
                  </pic:spPr>
                </pic:pic>
              </a:graphicData>
            </a:graphic>
          </wp:inline>
        </w:drawing>
      </w:r>
    </w:p>
    <w:p w:rsidR="00BC05CD" w:rsidRDefault="00BC05CD" w:rsidP="00D82730">
      <w:pPr>
        <w:rPr>
          <w:rFonts w:ascii="Arial" w:hAnsi="Arial" w:cs="Arial"/>
          <w:b/>
          <w:sz w:val="24"/>
          <w:szCs w:val="24"/>
          <w:lang w:val="es-ES" w:eastAsia="es-ES"/>
        </w:rPr>
      </w:pPr>
    </w:p>
    <w:p w:rsidR="00BC05CD" w:rsidRDefault="00BC05CD" w:rsidP="00D82730">
      <w:pPr>
        <w:rPr>
          <w:rFonts w:ascii="Arial" w:hAnsi="Arial" w:cs="Arial"/>
          <w:b/>
          <w:sz w:val="24"/>
          <w:szCs w:val="24"/>
          <w:lang w:val="es-ES" w:eastAsia="es-ES"/>
        </w:rPr>
      </w:pPr>
    </w:p>
    <w:p w:rsidR="00BC05CD" w:rsidRDefault="00BC05CD" w:rsidP="00D82730">
      <w:pPr>
        <w:rPr>
          <w:rFonts w:ascii="Arial" w:hAnsi="Arial" w:cs="Arial"/>
          <w:b/>
          <w:sz w:val="24"/>
          <w:szCs w:val="24"/>
          <w:lang w:val="es-ES" w:eastAsia="es-ES"/>
        </w:rPr>
      </w:pPr>
    </w:p>
    <w:p w:rsidR="00BC05CD" w:rsidRDefault="00BC05CD" w:rsidP="00D82730">
      <w:pPr>
        <w:rPr>
          <w:rFonts w:ascii="Arial" w:hAnsi="Arial" w:cs="Arial"/>
          <w:b/>
          <w:sz w:val="24"/>
          <w:szCs w:val="24"/>
          <w:lang w:val="es-ES" w:eastAsia="es-ES"/>
        </w:rPr>
      </w:pPr>
    </w:p>
    <w:p w:rsidR="00BC05CD" w:rsidRDefault="00BC05CD" w:rsidP="00D82730">
      <w:pPr>
        <w:rPr>
          <w:rFonts w:ascii="Arial" w:hAnsi="Arial" w:cs="Arial"/>
          <w:b/>
          <w:sz w:val="24"/>
          <w:szCs w:val="24"/>
          <w:lang w:val="es-ES" w:eastAsia="es-ES"/>
        </w:rPr>
      </w:pPr>
    </w:p>
    <w:p w:rsidR="009D747C" w:rsidRDefault="009D747C" w:rsidP="009D747C">
      <w:pPr>
        <w:ind w:left="-851"/>
      </w:pPr>
      <w:r>
        <w:rPr>
          <w:noProof/>
          <w:color w:val="1F497D"/>
          <w:lang w:eastAsia="es-MX"/>
        </w:rPr>
        <w:drawing>
          <wp:anchor distT="0" distB="0" distL="114300" distR="114300" simplePos="0" relativeHeight="251689472" behindDoc="1" locked="0" layoutInCell="1" allowOverlap="1" wp14:anchorId="7A026B55" wp14:editId="49DC94D0">
            <wp:simplePos x="0" y="0"/>
            <wp:positionH relativeFrom="column">
              <wp:posOffset>-299085</wp:posOffset>
            </wp:positionH>
            <wp:positionV relativeFrom="paragraph">
              <wp:posOffset>100330</wp:posOffset>
            </wp:positionV>
            <wp:extent cx="6300470" cy="66675"/>
            <wp:effectExtent l="0" t="0" r="0" b="0"/>
            <wp:wrapNone/>
            <wp:docPr id="3" name="Imagen 3"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047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8448" behindDoc="0" locked="0" layoutInCell="1" allowOverlap="1" wp14:anchorId="2E45CFFF" wp14:editId="47493AB6">
            <wp:simplePos x="0" y="0"/>
            <wp:positionH relativeFrom="margin">
              <wp:posOffset>-308610</wp:posOffset>
            </wp:positionH>
            <wp:positionV relativeFrom="paragraph">
              <wp:posOffset>347980</wp:posOffset>
            </wp:positionV>
            <wp:extent cx="2023110" cy="5905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Atlixco_1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3110" cy="590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7424" behindDoc="0" locked="0" layoutInCell="1" allowOverlap="1" wp14:anchorId="5F5E201F" wp14:editId="39033475">
            <wp:simplePos x="0" y="0"/>
            <wp:positionH relativeFrom="column">
              <wp:posOffset>-365760</wp:posOffset>
            </wp:positionH>
            <wp:positionV relativeFrom="paragraph">
              <wp:posOffset>586105</wp:posOffset>
            </wp:positionV>
            <wp:extent cx="6334125" cy="3905250"/>
            <wp:effectExtent l="0" t="0" r="9525" b="0"/>
            <wp:wrapNone/>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9D747C" w:rsidRPr="005901C0" w:rsidRDefault="009D747C" w:rsidP="009D747C"/>
    <w:p w:rsidR="009D747C" w:rsidRPr="005901C0" w:rsidRDefault="009D747C" w:rsidP="009D747C"/>
    <w:p w:rsidR="009D747C" w:rsidRPr="005901C0" w:rsidRDefault="009D747C" w:rsidP="009D747C"/>
    <w:p w:rsidR="009D747C" w:rsidRPr="005901C0" w:rsidRDefault="009D747C" w:rsidP="009D747C"/>
    <w:p w:rsidR="009D747C" w:rsidRPr="005901C0" w:rsidRDefault="009D747C" w:rsidP="009D747C"/>
    <w:p w:rsidR="009D747C" w:rsidRPr="005901C0" w:rsidRDefault="009D747C" w:rsidP="009D747C"/>
    <w:p w:rsidR="009D747C" w:rsidRPr="005901C0" w:rsidRDefault="009D747C" w:rsidP="009D747C"/>
    <w:p w:rsidR="009D747C" w:rsidRPr="005901C0" w:rsidRDefault="009D747C" w:rsidP="009D747C"/>
    <w:p w:rsidR="009D747C" w:rsidRPr="005901C0" w:rsidRDefault="009D747C" w:rsidP="009D747C"/>
    <w:p w:rsidR="009D747C" w:rsidRPr="005901C0" w:rsidRDefault="009D747C" w:rsidP="009D747C"/>
    <w:p w:rsidR="009D747C" w:rsidRPr="005901C0" w:rsidRDefault="009D747C" w:rsidP="009D747C"/>
    <w:p w:rsidR="009D747C" w:rsidRPr="005901C0" w:rsidRDefault="009D747C" w:rsidP="009D747C"/>
    <w:p w:rsidR="009D747C" w:rsidRPr="005901C0" w:rsidRDefault="009D747C" w:rsidP="009D747C"/>
    <w:p w:rsidR="009D747C" w:rsidRPr="005901C0" w:rsidRDefault="009D747C" w:rsidP="009D747C"/>
    <w:p w:rsidR="009D747C" w:rsidRDefault="009D747C" w:rsidP="009D747C">
      <w:r>
        <w:rPr>
          <w:noProof/>
          <w:color w:val="1F497D"/>
          <w:lang w:eastAsia="es-MX"/>
        </w:rPr>
        <w:drawing>
          <wp:anchor distT="0" distB="0" distL="114300" distR="114300" simplePos="0" relativeHeight="251690496" behindDoc="1" locked="0" layoutInCell="1" allowOverlap="1" wp14:anchorId="4B003542" wp14:editId="62080D20">
            <wp:simplePos x="0" y="0"/>
            <wp:positionH relativeFrom="column">
              <wp:posOffset>-228600</wp:posOffset>
            </wp:positionH>
            <wp:positionV relativeFrom="paragraph">
              <wp:posOffset>85090</wp:posOffset>
            </wp:positionV>
            <wp:extent cx="6300470" cy="66675"/>
            <wp:effectExtent l="0" t="0" r="0" b="0"/>
            <wp:wrapNone/>
            <wp:docPr id="4" name="Imagen 4"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0470" cy="66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D747C" w:rsidRPr="005901C0" w:rsidRDefault="009D747C" w:rsidP="009D747C"/>
    <w:p w:rsidR="009D747C" w:rsidRDefault="009D747C" w:rsidP="009D747C"/>
    <w:p w:rsidR="005059ED" w:rsidRPr="00215109" w:rsidRDefault="009D747C" w:rsidP="009D747C">
      <w:pPr>
        <w:tabs>
          <w:tab w:val="left" w:pos="3960"/>
        </w:tabs>
        <w:rPr>
          <w:rFonts w:ascii="Arial" w:hAnsi="Arial" w:cs="Arial"/>
          <w:b/>
          <w:sz w:val="24"/>
          <w:szCs w:val="24"/>
          <w:lang w:val="es-ES" w:eastAsia="es-ES"/>
        </w:rPr>
      </w:pPr>
      <w:r>
        <w:lastRenderedPageBreak/>
        <w:tab/>
      </w:r>
      <w:r w:rsidR="005059ED" w:rsidRPr="00215109">
        <w:rPr>
          <w:rFonts w:ascii="Arial" w:hAnsi="Arial" w:cs="Arial"/>
          <w:b/>
          <w:sz w:val="24"/>
          <w:szCs w:val="24"/>
          <w:lang w:val="es-ES" w:eastAsia="es-ES"/>
        </w:rPr>
        <w:t>DIRECTORIO</w:t>
      </w:r>
    </w:p>
    <w:tbl>
      <w:tblPr>
        <w:tblStyle w:val="Tablaconcuadrcula"/>
        <w:tblW w:w="8601" w:type="dxa"/>
        <w:jc w:val="center"/>
        <w:tblLook w:val="04A0" w:firstRow="1" w:lastRow="0" w:firstColumn="1" w:lastColumn="0" w:noHBand="0" w:noVBand="1"/>
      </w:tblPr>
      <w:tblGrid>
        <w:gridCol w:w="3000"/>
        <w:gridCol w:w="3260"/>
        <w:gridCol w:w="2341"/>
      </w:tblGrid>
      <w:tr w:rsidR="007C60FE" w:rsidRPr="00001754" w:rsidTr="00743AF7">
        <w:trPr>
          <w:jc w:val="center"/>
        </w:trPr>
        <w:tc>
          <w:tcPr>
            <w:tcW w:w="3000" w:type="dxa"/>
            <w:shd w:val="clear" w:color="auto" w:fill="8DB3E2" w:themeFill="text2" w:themeFillTint="66"/>
          </w:tcPr>
          <w:p w:rsidR="007C60FE" w:rsidRPr="00001754" w:rsidRDefault="007C60FE" w:rsidP="00D82730">
            <w:pPr>
              <w:jc w:val="center"/>
              <w:rPr>
                <w:rFonts w:ascii="Arial" w:hAnsi="Arial" w:cs="Arial"/>
                <w:b/>
                <w:sz w:val="20"/>
                <w:szCs w:val="24"/>
              </w:rPr>
            </w:pPr>
            <w:r w:rsidRPr="00001754">
              <w:rPr>
                <w:rFonts w:ascii="Arial" w:hAnsi="Arial" w:cs="Arial"/>
                <w:b/>
                <w:sz w:val="20"/>
                <w:szCs w:val="24"/>
              </w:rPr>
              <w:t>NOMBRE</w:t>
            </w:r>
          </w:p>
        </w:tc>
        <w:tc>
          <w:tcPr>
            <w:tcW w:w="3260" w:type="dxa"/>
            <w:shd w:val="clear" w:color="auto" w:fill="8DB3E2" w:themeFill="text2" w:themeFillTint="66"/>
          </w:tcPr>
          <w:p w:rsidR="007C60FE" w:rsidRPr="00001754" w:rsidRDefault="007C60FE" w:rsidP="00D82730">
            <w:pPr>
              <w:jc w:val="center"/>
              <w:rPr>
                <w:rFonts w:ascii="Arial" w:hAnsi="Arial" w:cs="Arial"/>
                <w:b/>
                <w:sz w:val="20"/>
                <w:szCs w:val="24"/>
              </w:rPr>
            </w:pPr>
            <w:r w:rsidRPr="00001754">
              <w:rPr>
                <w:rFonts w:ascii="Arial" w:hAnsi="Arial" w:cs="Arial"/>
                <w:b/>
                <w:sz w:val="20"/>
                <w:szCs w:val="24"/>
              </w:rPr>
              <w:t>PUESTO</w:t>
            </w:r>
          </w:p>
        </w:tc>
        <w:tc>
          <w:tcPr>
            <w:tcW w:w="2341" w:type="dxa"/>
            <w:shd w:val="clear" w:color="auto" w:fill="8DB3E2" w:themeFill="text2" w:themeFillTint="66"/>
          </w:tcPr>
          <w:p w:rsidR="007C60FE" w:rsidRPr="00001754" w:rsidRDefault="007C60FE" w:rsidP="00D82730">
            <w:pPr>
              <w:jc w:val="center"/>
              <w:rPr>
                <w:rFonts w:ascii="Arial" w:hAnsi="Arial" w:cs="Arial"/>
                <w:b/>
                <w:sz w:val="20"/>
                <w:szCs w:val="24"/>
              </w:rPr>
            </w:pPr>
            <w:r w:rsidRPr="00001754">
              <w:rPr>
                <w:rFonts w:ascii="Arial" w:hAnsi="Arial" w:cs="Arial"/>
                <w:b/>
                <w:sz w:val="20"/>
                <w:szCs w:val="24"/>
              </w:rPr>
              <w:t>DIRECCION Y TELEFONO</w:t>
            </w:r>
          </w:p>
        </w:tc>
      </w:tr>
      <w:tr w:rsidR="007C60FE" w:rsidRPr="00001754" w:rsidTr="00743AF7">
        <w:trPr>
          <w:jc w:val="center"/>
        </w:trPr>
        <w:tc>
          <w:tcPr>
            <w:tcW w:w="3000" w:type="dxa"/>
            <w:shd w:val="clear" w:color="auto" w:fill="FFFFFF" w:themeFill="background1"/>
          </w:tcPr>
          <w:p w:rsidR="007C60FE" w:rsidRPr="00743AF7" w:rsidRDefault="007C60FE" w:rsidP="00D82730">
            <w:pPr>
              <w:jc w:val="both"/>
              <w:rPr>
                <w:rFonts w:ascii="Arial" w:hAnsi="Arial" w:cs="Arial"/>
                <w:b/>
                <w:szCs w:val="24"/>
                <w:highlight w:val="yellow"/>
              </w:rPr>
            </w:pPr>
            <w:r w:rsidRPr="00743AF7">
              <w:rPr>
                <w:rFonts w:ascii="Arial" w:hAnsi="Arial" w:cs="Arial"/>
                <w:b/>
                <w:szCs w:val="24"/>
              </w:rPr>
              <w:t>Mtra. Christian Serrano Lezama</w:t>
            </w:r>
          </w:p>
        </w:tc>
        <w:tc>
          <w:tcPr>
            <w:tcW w:w="3260" w:type="dxa"/>
            <w:shd w:val="clear" w:color="auto" w:fill="FFFFFF" w:themeFill="background1"/>
          </w:tcPr>
          <w:p w:rsidR="007C60FE" w:rsidRPr="00743AF7" w:rsidRDefault="007C60FE" w:rsidP="00D82730">
            <w:pPr>
              <w:jc w:val="both"/>
              <w:rPr>
                <w:rFonts w:ascii="Arial" w:hAnsi="Arial" w:cs="Arial"/>
                <w:b/>
                <w:szCs w:val="24"/>
                <w:highlight w:val="yellow"/>
              </w:rPr>
            </w:pPr>
            <w:r w:rsidRPr="00743AF7">
              <w:rPr>
                <w:rFonts w:ascii="Arial" w:hAnsi="Arial" w:cs="Arial"/>
                <w:b/>
                <w:szCs w:val="24"/>
              </w:rPr>
              <w:t>Director De Obras Publicas</w:t>
            </w:r>
          </w:p>
        </w:tc>
        <w:tc>
          <w:tcPr>
            <w:tcW w:w="2341" w:type="dxa"/>
            <w:shd w:val="clear" w:color="auto" w:fill="FFFFFF" w:themeFill="background1"/>
          </w:tcPr>
          <w:p w:rsidR="007C60FE" w:rsidRPr="00743AF7" w:rsidRDefault="007C60FE" w:rsidP="00D82730">
            <w:pPr>
              <w:rPr>
                <w:rFonts w:ascii="Arial" w:hAnsi="Arial" w:cs="Arial"/>
                <w:b/>
                <w:szCs w:val="24"/>
              </w:rPr>
            </w:pPr>
            <w:r w:rsidRPr="00743AF7">
              <w:rPr>
                <w:rFonts w:ascii="Arial" w:hAnsi="Arial" w:cs="Arial"/>
                <w:b/>
                <w:szCs w:val="24"/>
              </w:rPr>
              <w:t>4 norte 202 col. Centro 4461122</w:t>
            </w:r>
          </w:p>
        </w:tc>
      </w:tr>
      <w:tr w:rsidR="007C60FE" w:rsidRPr="00001754" w:rsidTr="00743AF7">
        <w:trPr>
          <w:jc w:val="center"/>
        </w:trPr>
        <w:tc>
          <w:tcPr>
            <w:tcW w:w="3000" w:type="dxa"/>
          </w:tcPr>
          <w:p w:rsidR="007C60FE" w:rsidRPr="00001754" w:rsidRDefault="007C60FE" w:rsidP="005059ED">
            <w:pPr>
              <w:jc w:val="both"/>
              <w:rPr>
                <w:rFonts w:ascii="Arial" w:hAnsi="Arial" w:cs="Arial"/>
                <w:szCs w:val="24"/>
              </w:rPr>
            </w:pPr>
            <w:r w:rsidRPr="00001754">
              <w:rPr>
                <w:rFonts w:ascii="Arial" w:hAnsi="Arial" w:cs="Arial"/>
                <w:szCs w:val="24"/>
              </w:rPr>
              <w:t>C. Gisela Jazmín Ortega Sánchez</w:t>
            </w:r>
          </w:p>
        </w:tc>
        <w:tc>
          <w:tcPr>
            <w:tcW w:w="3260" w:type="dxa"/>
          </w:tcPr>
          <w:p w:rsidR="007C60FE" w:rsidRPr="00001754" w:rsidRDefault="007C60FE" w:rsidP="005059ED">
            <w:pPr>
              <w:jc w:val="both"/>
              <w:rPr>
                <w:rFonts w:ascii="Arial" w:hAnsi="Arial" w:cs="Arial"/>
                <w:szCs w:val="24"/>
              </w:rPr>
            </w:pPr>
            <w:r w:rsidRPr="00001754">
              <w:rPr>
                <w:rFonts w:ascii="Arial" w:hAnsi="Arial" w:cs="Arial"/>
                <w:szCs w:val="24"/>
              </w:rPr>
              <w:t xml:space="preserve">Auxiliar </w:t>
            </w:r>
            <w:r>
              <w:rPr>
                <w:rFonts w:ascii="Arial" w:hAnsi="Arial" w:cs="Arial"/>
                <w:szCs w:val="24"/>
              </w:rPr>
              <w:t>C (Secretaria)</w:t>
            </w:r>
          </w:p>
        </w:tc>
        <w:tc>
          <w:tcPr>
            <w:tcW w:w="2341" w:type="dxa"/>
          </w:tcPr>
          <w:p w:rsidR="007C60FE" w:rsidRPr="00001754" w:rsidRDefault="007C60FE" w:rsidP="005059ED">
            <w:r w:rsidRPr="00001754">
              <w:rPr>
                <w:rFonts w:ascii="Arial" w:hAnsi="Arial" w:cs="Arial"/>
                <w:szCs w:val="24"/>
              </w:rPr>
              <w:t>4 norte 202 col. Centro 4461122</w:t>
            </w:r>
          </w:p>
        </w:tc>
      </w:tr>
      <w:tr w:rsidR="007C60FE" w:rsidRPr="00001754" w:rsidTr="00743AF7">
        <w:trPr>
          <w:trHeight w:val="674"/>
          <w:jc w:val="center"/>
        </w:trPr>
        <w:tc>
          <w:tcPr>
            <w:tcW w:w="3000" w:type="dxa"/>
            <w:shd w:val="clear" w:color="auto" w:fill="FFFFFF" w:themeFill="background1"/>
          </w:tcPr>
          <w:p w:rsidR="007C60FE" w:rsidRPr="00743AF7" w:rsidRDefault="007C60FE" w:rsidP="00001754">
            <w:pPr>
              <w:jc w:val="both"/>
              <w:rPr>
                <w:rFonts w:ascii="Arial" w:hAnsi="Arial" w:cs="Arial"/>
                <w:b/>
                <w:szCs w:val="24"/>
              </w:rPr>
            </w:pPr>
            <w:r w:rsidRPr="00743AF7">
              <w:rPr>
                <w:rFonts w:ascii="Arial" w:hAnsi="Arial" w:cs="Arial"/>
                <w:b/>
                <w:szCs w:val="24"/>
              </w:rPr>
              <w:t>Arq. Erika Caro Escalona</w:t>
            </w:r>
          </w:p>
        </w:tc>
        <w:tc>
          <w:tcPr>
            <w:tcW w:w="3260" w:type="dxa"/>
            <w:shd w:val="clear" w:color="auto" w:fill="FFFFFF" w:themeFill="background1"/>
          </w:tcPr>
          <w:p w:rsidR="007C60FE" w:rsidRPr="00743AF7" w:rsidRDefault="007C60FE" w:rsidP="00743AF7">
            <w:pPr>
              <w:jc w:val="both"/>
              <w:rPr>
                <w:rFonts w:ascii="Arial" w:hAnsi="Arial" w:cs="Arial"/>
                <w:b/>
                <w:szCs w:val="24"/>
              </w:rPr>
            </w:pPr>
            <w:r w:rsidRPr="00743AF7">
              <w:rPr>
                <w:rFonts w:ascii="Arial" w:hAnsi="Arial" w:cs="Arial"/>
                <w:b/>
                <w:szCs w:val="24"/>
              </w:rPr>
              <w:t>Jefatura de Proyectos (Jef</w:t>
            </w:r>
            <w:r w:rsidR="00743AF7" w:rsidRPr="00743AF7">
              <w:rPr>
                <w:rFonts w:ascii="Arial" w:hAnsi="Arial" w:cs="Arial"/>
                <w:b/>
                <w:szCs w:val="24"/>
              </w:rPr>
              <w:t>e</w:t>
            </w:r>
            <w:r w:rsidRPr="00743AF7">
              <w:rPr>
                <w:rFonts w:ascii="Arial" w:hAnsi="Arial" w:cs="Arial"/>
                <w:b/>
                <w:szCs w:val="24"/>
              </w:rPr>
              <w:t xml:space="preserve"> de departamento B)</w:t>
            </w:r>
          </w:p>
        </w:tc>
        <w:tc>
          <w:tcPr>
            <w:tcW w:w="2341" w:type="dxa"/>
            <w:shd w:val="clear" w:color="auto" w:fill="FFFFFF" w:themeFill="background1"/>
          </w:tcPr>
          <w:p w:rsidR="007C60FE" w:rsidRPr="00001754" w:rsidRDefault="007C60FE" w:rsidP="00001754">
            <w:r w:rsidRPr="00001754">
              <w:rPr>
                <w:rFonts w:ascii="Arial" w:hAnsi="Arial" w:cs="Arial"/>
                <w:szCs w:val="24"/>
              </w:rPr>
              <w:t>4 norte 202 col. Centro 4461122</w:t>
            </w:r>
          </w:p>
        </w:tc>
      </w:tr>
      <w:tr w:rsidR="00743AF7" w:rsidRPr="00001754" w:rsidTr="00743AF7">
        <w:trPr>
          <w:jc w:val="center"/>
        </w:trPr>
        <w:tc>
          <w:tcPr>
            <w:tcW w:w="3000" w:type="dxa"/>
          </w:tcPr>
          <w:p w:rsidR="00743AF7" w:rsidRPr="00001754" w:rsidRDefault="00743AF7" w:rsidP="00743AF7">
            <w:pPr>
              <w:jc w:val="both"/>
              <w:rPr>
                <w:rFonts w:ascii="Arial" w:hAnsi="Arial" w:cs="Arial"/>
                <w:szCs w:val="24"/>
              </w:rPr>
            </w:pPr>
            <w:r>
              <w:rPr>
                <w:rFonts w:ascii="Arial" w:hAnsi="Arial" w:cs="Arial"/>
                <w:szCs w:val="24"/>
              </w:rPr>
              <w:t>Arq. Maricela Cisneros Tapia</w:t>
            </w:r>
          </w:p>
        </w:tc>
        <w:tc>
          <w:tcPr>
            <w:tcW w:w="3260" w:type="dxa"/>
          </w:tcPr>
          <w:p w:rsidR="00743AF7" w:rsidRDefault="00743AF7" w:rsidP="00001754">
            <w:pPr>
              <w:jc w:val="both"/>
              <w:rPr>
                <w:rFonts w:ascii="Arial" w:hAnsi="Arial" w:cs="Arial"/>
                <w:szCs w:val="24"/>
              </w:rPr>
            </w:pPr>
            <w:r>
              <w:rPr>
                <w:rFonts w:ascii="Arial" w:hAnsi="Arial" w:cs="Arial"/>
                <w:szCs w:val="24"/>
              </w:rPr>
              <w:t xml:space="preserve">Auxiliar </w:t>
            </w:r>
            <w:r w:rsidR="00EF2311">
              <w:rPr>
                <w:rFonts w:ascii="Arial" w:hAnsi="Arial" w:cs="Arial"/>
                <w:szCs w:val="24"/>
              </w:rPr>
              <w:t>(</w:t>
            </w:r>
            <w:r w:rsidR="00BB243B">
              <w:rPr>
                <w:rFonts w:ascii="Arial" w:hAnsi="Arial" w:cs="Arial"/>
                <w:szCs w:val="24"/>
              </w:rPr>
              <w:t>Coordinador de expedientes unitarios)</w:t>
            </w:r>
          </w:p>
        </w:tc>
        <w:tc>
          <w:tcPr>
            <w:tcW w:w="2341" w:type="dxa"/>
          </w:tcPr>
          <w:p w:rsidR="00743AF7" w:rsidRPr="00001754" w:rsidRDefault="00743AF7" w:rsidP="00001754">
            <w:pPr>
              <w:rPr>
                <w:rFonts w:ascii="Arial" w:hAnsi="Arial" w:cs="Arial"/>
                <w:szCs w:val="24"/>
              </w:rPr>
            </w:pPr>
            <w:r w:rsidRPr="00001754">
              <w:rPr>
                <w:rFonts w:ascii="Arial" w:hAnsi="Arial" w:cs="Arial"/>
                <w:szCs w:val="24"/>
              </w:rPr>
              <w:t>4 norte 202 col. Centro 4461122</w:t>
            </w:r>
          </w:p>
        </w:tc>
      </w:tr>
      <w:tr w:rsidR="007C60FE" w:rsidRPr="00001754" w:rsidTr="00743AF7">
        <w:trPr>
          <w:jc w:val="center"/>
        </w:trPr>
        <w:tc>
          <w:tcPr>
            <w:tcW w:w="3000" w:type="dxa"/>
          </w:tcPr>
          <w:p w:rsidR="007C60FE" w:rsidRPr="00001754" w:rsidRDefault="007C60FE" w:rsidP="00001754">
            <w:pPr>
              <w:jc w:val="both"/>
              <w:rPr>
                <w:rFonts w:ascii="Arial" w:hAnsi="Arial" w:cs="Arial"/>
                <w:szCs w:val="24"/>
              </w:rPr>
            </w:pPr>
            <w:r w:rsidRPr="00001754">
              <w:rPr>
                <w:rFonts w:ascii="Arial" w:hAnsi="Arial" w:cs="Arial"/>
                <w:szCs w:val="24"/>
              </w:rPr>
              <w:t>Arq. Tianni Axilote Vivaldo</w:t>
            </w:r>
          </w:p>
        </w:tc>
        <w:tc>
          <w:tcPr>
            <w:tcW w:w="3260" w:type="dxa"/>
          </w:tcPr>
          <w:p w:rsidR="007C60FE" w:rsidRPr="00001754" w:rsidRDefault="007C60FE" w:rsidP="00001754">
            <w:pPr>
              <w:jc w:val="both"/>
              <w:rPr>
                <w:rFonts w:ascii="Arial" w:hAnsi="Arial" w:cs="Arial"/>
                <w:szCs w:val="24"/>
              </w:rPr>
            </w:pPr>
            <w:r>
              <w:rPr>
                <w:rFonts w:ascii="Arial" w:hAnsi="Arial" w:cs="Arial"/>
                <w:szCs w:val="24"/>
              </w:rPr>
              <w:t>Auxiliar (</w:t>
            </w:r>
            <w:r w:rsidRPr="00001754">
              <w:rPr>
                <w:rFonts w:ascii="Arial" w:hAnsi="Arial" w:cs="Arial"/>
                <w:szCs w:val="24"/>
              </w:rPr>
              <w:t>Proyectista</w:t>
            </w:r>
            <w:r>
              <w:rPr>
                <w:rFonts w:ascii="Arial" w:hAnsi="Arial" w:cs="Arial"/>
                <w:szCs w:val="24"/>
              </w:rPr>
              <w:t>)</w:t>
            </w:r>
          </w:p>
        </w:tc>
        <w:tc>
          <w:tcPr>
            <w:tcW w:w="2341" w:type="dxa"/>
          </w:tcPr>
          <w:p w:rsidR="007C60FE" w:rsidRPr="00001754" w:rsidRDefault="007C60FE" w:rsidP="00001754">
            <w:r w:rsidRPr="00001754">
              <w:rPr>
                <w:rFonts w:ascii="Arial" w:hAnsi="Arial" w:cs="Arial"/>
                <w:szCs w:val="24"/>
              </w:rPr>
              <w:t>4 norte 202 col. Centro 4461122</w:t>
            </w:r>
          </w:p>
        </w:tc>
      </w:tr>
      <w:tr w:rsidR="007C60FE" w:rsidRPr="00001754" w:rsidTr="00743AF7">
        <w:trPr>
          <w:jc w:val="center"/>
        </w:trPr>
        <w:tc>
          <w:tcPr>
            <w:tcW w:w="3000" w:type="dxa"/>
          </w:tcPr>
          <w:p w:rsidR="007C60FE" w:rsidRPr="00001754" w:rsidRDefault="007C60FE" w:rsidP="00001754">
            <w:pPr>
              <w:jc w:val="both"/>
              <w:rPr>
                <w:rFonts w:ascii="Arial" w:hAnsi="Arial" w:cs="Arial"/>
                <w:szCs w:val="24"/>
              </w:rPr>
            </w:pPr>
            <w:r w:rsidRPr="00001754">
              <w:rPr>
                <w:rFonts w:ascii="Arial" w:hAnsi="Arial" w:cs="Arial"/>
                <w:szCs w:val="24"/>
              </w:rPr>
              <w:t>Arq. Jonhatan Rojas Cruz</w:t>
            </w:r>
          </w:p>
        </w:tc>
        <w:tc>
          <w:tcPr>
            <w:tcW w:w="3260" w:type="dxa"/>
          </w:tcPr>
          <w:p w:rsidR="007C60FE" w:rsidRPr="00001754" w:rsidRDefault="007C60FE" w:rsidP="00001754">
            <w:pPr>
              <w:jc w:val="both"/>
              <w:rPr>
                <w:rFonts w:ascii="Arial" w:hAnsi="Arial" w:cs="Arial"/>
                <w:szCs w:val="24"/>
              </w:rPr>
            </w:pPr>
            <w:r>
              <w:rPr>
                <w:rFonts w:ascii="Arial" w:hAnsi="Arial" w:cs="Arial"/>
                <w:szCs w:val="24"/>
              </w:rPr>
              <w:t>Auxiliar A (</w:t>
            </w:r>
            <w:r w:rsidRPr="00001754">
              <w:rPr>
                <w:rFonts w:ascii="Arial" w:hAnsi="Arial" w:cs="Arial"/>
                <w:szCs w:val="24"/>
              </w:rPr>
              <w:t>Proyectista</w:t>
            </w:r>
            <w:r>
              <w:rPr>
                <w:rFonts w:ascii="Arial" w:hAnsi="Arial" w:cs="Arial"/>
                <w:szCs w:val="24"/>
              </w:rPr>
              <w:t>)</w:t>
            </w:r>
          </w:p>
        </w:tc>
        <w:tc>
          <w:tcPr>
            <w:tcW w:w="2341" w:type="dxa"/>
          </w:tcPr>
          <w:p w:rsidR="007C60FE" w:rsidRPr="00001754" w:rsidRDefault="007C60FE" w:rsidP="00001754">
            <w:r w:rsidRPr="00001754">
              <w:rPr>
                <w:rFonts w:ascii="Arial" w:hAnsi="Arial" w:cs="Arial"/>
                <w:szCs w:val="24"/>
              </w:rPr>
              <w:t>4 norte 202 col. Centro 4461122</w:t>
            </w:r>
          </w:p>
        </w:tc>
      </w:tr>
      <w:tr w:rsidR="007C60FE" w:rsidRPr="00001754" w:rsidTr="00743AF7">
        <w:trPr>
          <w:jc w:val="center"/>
        </w:trPr>
        <w:tc>
          <w:tcPr>
            <w:tcW w:w="3000" w:type="dxa"/>
          </w:tcPr>
          <w:p w:rsidR="007C60FE" w:rsidRPr="00001754" w:rsidRDefault="007C60FE" w:rsidP="00001754">
            <w:pPr>
              <w:jc w:val="both"/>
              <w:rPr>
                <w:rFonts w:ascii="Arial" w:hAnsi="Arial" w:cs="Arial"/>
                <w:szCs w:val="24"/>
              </w:rPr>
            </w:pPr>
            <w:r w:rsidRPr="00001754">
              <w:rPr>
                <w:rFonts w:ascii="Arial" w:hAnsi="Arial" w:cs="Arial"/>
                <w:szCs w:val="24"/>
              </w:rPr>
              <w:t>Arq. José Ricardo Camacho Morales</w:t>
            </w:r>
          </w:p>
        </w:tc>
        <w:tc>
          <w:tcPr>
            <w:tcW w:w="3260" w:type="dxa"/>
          </w:tcPr>
          <w:p w:rsidR="007C60FE" w:rsidRPr="00001754" w:rsidRDefault="00743AF7" w:rsidP="00001754">
            <w:pPr>
              <w:jc w:val="both"/>
              <w:rPr>
                <w:rFonts w:ascii="Arial" w:hAnsi="Arial" w:cs="Arial"/>
                <w:szCs w:val="24"/>
              </w:rPr>
            </w:pPr>
            <w:r>
              <w:rPr>
                <w:rFonts w:ascii="Arial" w:hAnsi="Arial" w:cs="Arial"/>
                <w:szCs w:val="24"/>
              </w:rPr>
              <w:t>Auxiliar B (</w:t>
            </w:r>
            <w:r w:rsidR="007C60FE" w:rsidRPr="00001754">
              <w:rPr>
                <w:rFonts w:ascii="Arial" w:hAnsi="Arial" w:cs="Arial"/>
                <w:szCs w:val="24"/>
              </w:rPr>
              <w:t>Proyectista</w:t>
            </w:r>
            <w:r>
              <w:rPr>
                <w:rFonts w:ascii="Arial" w:hAnsi="Arial" w:cs="Arial"/>
                <w:szCs w:val="24"/>
              </w:rPr>
              <w:t>)</w:t>
            </w:r>
          </w:p>
        </w:tc>
        <w:tc>
          <w:tcPr>
            <w:tcW w:w="2341" w:type="dxa"/>
          </w:tcPr>
          <w:p w:rsidR="007C60FE" w:rsidRPr="00001754" w:rsidRDefault="007C60FE" w:rsidP="00001754">
            <w:r w:rsidRPr="00001754">
              <w:rPr>
                <w:rFonts w:ascii="Arial" w:hAnsi="Arial" w:cs="Arial"/>
                <w:szCs w:val="24"/>
              </w:rPr>
              <w:t>4 norte 202 col. Centro 4461122</w:t>
            </w:r>
          </w:p>
        </w:tc>
      </w:tr>
      <w:tr w:rsidR="007C60FE" w:rsidRPr="00001754" w:rsidTr="00743AF7">
        <w:trPr>
          <w:jc w:val="center"/>
        </w:trPr>
        <w:tc>
          <w:tcPr>
            <w:tcW w:w="3000" w:type="dxa"/>
          </w:tcPr>
          <w:p w:rsidR="007C60FE" w:rsidRPr="00001754" w:rsidRDefault="007C60FE" w:rsidP="00001754">
            <w:pPr>
              <w:jc w:val="both"/>
              <w:rPr>
                <w:rFonts w:ascii="Arial" w:hAnsi="Arial" w:cs="Arial"/>
                <w:szCs w:val="24"/>
              </w:rPr>
            </w:pPr>
            <w:r w:rsidRPr="00001754">
              <w:rPr>
                <w:rFonts w:ascii="Arial" w:hAnsi="Arial" w:cs="Arial"/>
                <w:szCs w:val="24"/>
              </w:rPr>
              <w:t>Arq. Norma Guadalupe García Hernández</w:t>
            </w:r>
          </w:p>
        </w:tc>
        <w:tc>
          <w:tcPr>
            <w:tcW w:w="3260" w:type="dxa"/>
          </w:tcPr>
          <w:p w:rsidR="007C60FE" w:rsidRPr="00001754" w:rsidRDefault="00743AF7" w:rsidP="00001754">
            <w:pPr>
              <w:jc w:val="both"/>
              <w:rPr>
                <w:rFonts w:ascii="Arial" w:hAnsi="Arial" w:cs="Arial"/>
                <w:szCs w:val="24"/>
              </w:rPr>
            </w:pPr>
            <w:r>
              <w:rPr>
                <w:rFonts w:ascii="Arial" w:hAnsi="Arial" w:cs="Arial"/>
                <w:szCs w:val="24"/>
              </w:rPr>
              <w:t>Auxiliar (</w:t>
            </w:r>
            <w:r w:rsidR="007C60FE" w:rsidRPr="00001754">
              <w:rPr>
                <w:rFonts w:ascii="Arial" w:hAnsi="Arial" w:cs="Arial"/>
                <w:szCs w:val="24"/>
              </w:rPr>
              <w:t>Proyectista</w:t>
            </w:r>
            <w:r>
              <w:rPr>
                <w:rFonts w:ascii="Arial" w:hAnsi="Arial" w:cs="Arial"/>
                <w:szCs w:val="24"/>
              </w:rPr>
              <w:t>)</w:t>
            </w:r>
          </w:p>
        </w:tc>
        <w:tc>
          <w:tcPr>
            <w:tcW w:w="2341" w:type="dxa"/>
          </w:tcPr>
          <w:p w:rsidR="007C60FE" w:rsidRPr="00001754" w:rsidRDefault="007C60FE" w:rsidP="00001754">
            <w:r w:rsidRPr="00001754">
              <w:rPr>
                <w:rFonts w:ascii="Arial" w:hAnsi="Arial" w:cs="Arial"/>
                <w:szCs w:val="24"/>
              </w:rPr>
              <w:t>4 norte 202 col. Centro 4461122</w:t>
            </w:r>
          </w:p>
        </w:tc>
      </w:tr>
      <w:tr w:rsidR="00743AF7" w:rsidRPr="00001754" w:rsidTr="00743AF7">
        <w:trPr>
          <w:jc w:val="center"/>
        </w:trPr>
        <w:tc>
          <w:tcPr>
            <w:tcW w:w="3000" w:type="dxa"/>
            <w:shd w:val="clear" w:color="auto" w:fill="FFFFFF" w:themeFill="background1"/>
          </w:tcPr>
          <w:p w:rsidR="00743AF7" w:rsidRPr="00001754" w:rsidRDefault="00743AF7" w:rsidP="00743AF7">
            <w:pPr>
              <w:jc w:val="both"/>
              <w:rPr>
                <w:rFonts w:ascii="Arial" w:hAnsi="Arial" w:cs="Arial"/>
                <w:szCs w:val="24"/>
              </w:rPr>
            </w:pPr>
            <w:r>
              <w:rPr>
                <w:rFonts w:ascii="Arial" w:hAnsi="Arial" w:cs="Arial"/>
                <w:szCs w:val="24"/>
              </w:rPr>
              <w:t xml:space="preserve">Arq. </w:t>
            </w:r>
            <w:proofErr w:type="spellStart"/>
            <w:r>
              <w:rPr>
                <w:rFonts w:ascii="Arial" w:hAnsi="Arial" w:cs="Arial"/>
                <w:szCs w:val="24"/>
              </w:rPr>
              <w:t>Dennise</w:t>
            </w:r>
            <w:proofErr w:type="spellEnd"/>
            <w:r>
              <w:rPr>
                <w:rFonts w:ascii="Arial" w:hAnsi="Arial" w:cs="Arial"/>
                <w:szCs w:val="24"/>
              </w:rPr>
              <w:t xml:space="preserve"> </w:t>
            </w:r>
            <w:proofErr w:type="spellStart"/>
            <w:r>
              <w:rPr>
                <w:rFonts w:ascii="Arial" w:hAnsi="Arial" w:cs="Arial"/>
                <w:szCs w:val="24"/>
              </w:rPr>
              <w:t>Mirell</w:t>
            </w:r>
            <w:proofErr w:type="spellEnd"/>
            <w:r>
              <w:rPr>
                <w:rFonts w:ascii="Arial" w:hAnsi="Arial" w:cs="Arial"/>
                <w:szCs w:val="24"/>
              </w:rPr>
              <w:t xml:space="preserve"> Cariño Aguirre</w:t>
            </w:r>
          </w:p>
        </w:tc>
        <w:tc>
          <w:tcPr>
            <w:tcW w:w="3260" w:type="dxa"/>
            <w:shd w:val="clear" w:color="auto" w:fill="FFFFFF" w:themeFill="background1"/>
          </w:tcPr>
          <w:p w:rsidR="00743AF7" w:rsidRPr="00001754" w:rsidRDefault="00743AF7" w:rsidP="00D931EA">
            <w:pPr>
              <w:jc w:val="both"/>
              <w:rPr>
                <w:rFonts w:ascii="Arial" w:hAnsi="Arial" w:cs="Arial"/>
                <w:szCs w:val="24"/>
              </w:rPr>
            </w:pPr>
            <w:r>
              <w:rPr>
                <w:rFonts w:ascii="Arial" w:hAnsi="Arial" w:cs="Arial"/>
                <w:szCs w:val="24"/>
              </w:rPr>
              <w:t>Auxiliar A (</w:t>
            </w:r>
            <w:r w:rsidRPr="00001754">
              <w:rPr>
                <w:rFonts w:ascii="Arial" w:hAnsi="Arial" w:cs="Arial"/>
                <w:szCs w:val="24"/>
              </w:rPr>
              <w:t>Proyectista</w:t>
            </w:r>
            <w:r>
              <w:rPr>
                <w:rFonts w:ascii="Arial" w:hAnsi="Arial" w:cs="Arial"/>
                <w:szCs w:val="24"/>
              </w:rPr>
              <w:t>)</w:t>
            </w:r>
          </w:p>
        </w:tc>
        <w:tc>
          <w:tcPr>
            <w:tcW w:w="2341" w:type="dxa"/>
            <w:shd w:val="clear" w:color="auto" w:fill="FFFFFF" w:themeFill="background1"/>
          </w:tcPr>
          <w:p w:rsidR="00743AF7" w:rsidRPr="00001754" w:rsidRDefault="00743AF7" w:rsidP="00001754">
            <w:pPr>
              <w:rPr>
                <w:rFonts w:ascii="Arial" w:hAnsi="Arial" w:cs="Arial"/>
                <w:szCs w:val="24"/>
              </w:rPr>
            </w:pPr>
            <w:r w:rsidRPr="00001754">
              <w:rPr>
                <w:rFonts w:ascii="Arial" w:hAnsi="Arial" w:cs="Arial"/>
                <w:szCs w:val="24"/>
              </w:rPr>
              <w:t>4 norte 202 col. Centro 4461122</w:t>
            </w:r>
          </w:p>
        </w:tc>
      </w:tr>
      <w:tr w:rsidR="00D275DB" w:rsidRPr="00001754" w:rsidTr="00743AF7">
        <w:trPr>
          <w:jc w:val="center"/>
        </w:trPr>
        <w:tc>
          <w:tcPr>
            <w:tcW w:w="3000" w:type="dxa"/>
            <w:shd w:val="clear" w:color="auto" w:fill="FFFFFF" w:themeFill="background1"/>
          </w:tcPr>
          <w:p w:rsidR="00D275DB" w:rsidRPr="00001754" w:rsidRDefault="00D275DB" w:rsidP="00D275DB">
            <w:pPr>
              <w:jc w:val="both"/>
              <w:rPr>
                <w:rFonts w:ascii="Arial" w:hAnsi="Arial" w:cs="Arial"/>
                <w:szCs w:val="24"/>
              </w:rPr>
            </w:pPr>
            <w:r>
              <w:rPr>
                <w:rFonts w:ascii="Arial" w:hAnsi="Arial" w:cs="Arial"/>
                <w:szCs w:val="24"/>
              </w:rPr>
              <w:t>Francisco Javier Mora Roldan</w:t>
            </w:r>
          </w:p>
        </w:tc>
        <w:tc>
          <w:tcPr>
            <w:tcW w:w="3260" w:type="dxa"/>
            <w:shd w:val="clear" w:color="auto" w:fill="FFFFFF" w:themeFill="background1"/>
          </w:tcPr>
          <w:p w:rsidR="00D275DB" w:rsidRPr="00001754" w:rsidRDefault="00D275DB" w:rsidP="00D275DB">
            <w:pPr>
              <w:jc w:val="both"/>
              <w:rPr>
                <w:rFonts w:ascii="Arial" w:hAnsi="Arial" w:cs="Arial"/>
                <w:szCs w:val="24"/>
              </w:rPr>
            </w:pPr>
            <w:r>
              <w:rPr>
                <w:rFonts w:ascii="Arial" w:hAnsi="Arial" w:cs="Arial"/>
                <w:szCs w:val="24"/>
              </w:rPr>
              <w:t>Auxiliar A (Proyectista)</w:t>
            </w:r>
          </w:p>
        </w:tc>
        <w:tc>
          <w:tcPr>
            <w:tcW w:w="2341" w:type="dxa"/>
            <w:shd w:val="clear" w:color="auto" w:fill="FFFFFF" w:themeFill="background1"/>
          </w:tcPr>
          <w:p w:rsidR="00D275DB" w:rsidRPr="00001754" w:rsidRDefault="00D275DB" w:rsidP="00D275DB">
            <w:pPr>
              <w:rPr>
                <w:rFonts w:ascii="Arial" w:hAnsi="Arial" w:cs="Arial"/>
                <w:szCs w:val="24"/>
              </w:rPr>
            </w:pPr>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C. Rosendo López Flores</w:t>
            </w:r>
          </w:p>
        </w:tc>
        <w:tc>
          <w:tcPr>
            <w:tcW w:w="3260" w:type="dxa"/>
          </w:tcPr>
          <w:p w:rsidR="00D275DB" w:rsidRPr="00001754" w:rsidRDefault="00D275DB" w:rsidP="00D275DB">
            <w:pPr>
              <w:jc w:val="both"/>
              <w:rPr>
                <w:rFonts w:ascii="Arial" w:hAnsi="Arial" w:cs="Arial"/>
                <w:szCs w:val="24"/>
              </w:rPr>
            </w:pPr>
            <w:r w:rsidRPr="00001754">
              <w:rPr>
                <w:rFonts w:ascii="Arial" w:hAnsi="Arial" w:cs="Arial"/>
                <w:szCs w:val="24"/>
              </w:rPr>
              <w:t xml:space="preserve">Auxiliar </w:t>
            </w:r>
            <w:r>
              <w:rPr>
                <w:rFonts w:ascii="Arial" w:hAnsi="Arial" w:cs="Arial"/>
                <w:szCs w:val="24"/>
              </w:rPr>
              <w:t>B (</w:t>
            </w:r>
            <w:r w:rsidRPr="00001754">
              <w:rPr>
                <w:rFonts w:ascii="Arial" w:hAnsi="Arial" w:cs="Arial"/>
                <w:szCs w:val="24"/>
              </w:rPr>
              <w:t>Topografía</w:t>
            </w:r>
            <w:r>
              <w:rPr>
                <w:rFonts w:ascii="Arial" w:hAnsi="Arial" w:cs="Arial"/>
                <w:szCs w:val="24"/>
              </w:rPr>
              <w:t>)</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lastRenderedPageBreak/>
              <w:t>C. Hugo Alejando Cruz García</w:t>
            </w:r>
          </w:p>
        </w:tc>
        <w:tc>
          <w:tcPr>
            <w:tcW w:w="3260" w:type="dxa"/>
          </w:tcPr>
          <w:p w:rsidR="00D275DB" w:rsidRPr="00001754" w:rsidRDefault="00D275DB" w:rsidP="00D275DB">
            <w:pPr>
              <w:jc w:val="both"/>
              <w:rPr>
                <w:rFonts w:ascii="Arial" w:hAnsi="Arial" w:cs="Arial"/>
                <w:szCs w:val="24"/>
              </w:rPr>
            </w:pPr>
            <w:r w:rsidRPr="00001754">
              <w:rPr>
                <w:rFonts w:ascii="Arial" w:hAnsi="Arial" w:cs="Arial"/>
                <w:szCs w:val="24"/>
              </w:rPr>
              <w:t xml:space="preserve">Auxiliar </w:t>
            </w:r>
            <w:r>
              <w:rPr>
                <w:rFonts w:ascii="Arial" w:hAnsi="Arial" w:cs="Arial"/>
                <w:szCs w:val="24"/>
              </w:rPr>
              <w:t>A (</w:t>
            </w:r>
            <w:r w:rsidRPr="00001754">
              <w:rPr>
                <w:rFonts w:ascii="Arial" w:hAnsi="Arial" w:cs="Arial"/>
                <w:szCs w:val="24"/>
              </w:rPr>
              <w:t>Topografía</w:t>
            </w:r>
            <w:r>
              <w:rPr>
                <w:rFonts w:ascii="Arial" w:hAnsi="Arial" w:cs="Arial"/>
                <w:szCs w:val="24"/>
              </w:rPr>
              <w:t>)</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C. Manuel Fernández Jiménez</w:t>
            </w:r>
          </w:p>
        </w:tc>
        <w:tc>
          <w:tcPr>
            <w:tcW w:w="3260" w:type="dxa"/>
          </w:tcPr>
          <w:p w:rsidR="00D275DB" w:rsidRPr="00001754" w:rsidRDefault="00D275DB" w:rsidP="00D275DB">
            <w:pPr>
              <w:jc w:val="both"/>
              <w:rPr>
                <w:rFonts w:ascii="Arial" w:hAnsi="Arial" w:cs="Arial"/>
                <w:szCs w:val="24"/>
              </w:rPr>
            </w:pPr>
            <w:r w:rsidRPr="00001754">
              <w:rPr>
                <w:rFonts w:ascii="Arial" w:hAnsi="Arial" w:cs="Arial"/>
                <w:szCs w:val="24"/>
              </w:rPr>
              <w:t xml:space="preserve">Auxiliar </w:t>
            </w:r>
            <w:r>
              <w:rPr>
                <w:rFonts w:ascii="Arial" w:hAnsi="Arial" w:cs="Arial"/>
                <w:szCs w:val="24"/>
              </w:rPr>
              <w:t>B (</w:t>
            </w:r>
            <w:r w:rsidRPr="00001754">
              <w:rPr>
                <w:rFonts w:ascii="Arial" w:hAnsi="Arial" w:cs="Arial"/>
                <w:szCs w:val="24"/>
              </w:rPr>
              <w:t>Topografía</w:t>
            </w:r>
            <w:r>
              <w:rPr>
                <w:rFonts w:ascii="Arial" w:hAnsi="Arial" w:cs="Arial"/>
                <w:szCs w:val="24"/>
              </w:rPr>
              <w:t>)</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C. Porfirio Lara Paredes</w:t>
            </w:r>
          </w:p>
        </w:tc>
        <w:tc>
          <w:tcPr>
            <w:tcW w:w="3260" w:type="dxa"/>
          </w:tcPr>
          <w:p w:rsidR="00D275DB" w:rsidRPr="00001754" w:rsidRDefault="00D275DB" w:rsidP="00D275DB">
            <w:pPr>
              <w:jc w:val="both"/>
              <w:rPr>
                <w:rFonts w:ascii="Arial" w:hAnsi="Arial" w:cs="Arial"/>
                <w:szCs w:val="24"/>
              </w:rPr>
            </w:pPr>
            <w:r w:rsidRPr="00001754">
              <w:rPr>
                <w:rFonts w:ascii="Arial" w:hAnsi="Arial" w:cs="Arial"/>
                <w:szCs w:val="24"/>
              </w:rPr>
              <w:t xml:space="preserve">Auxiliar </w:t>
            </w:r>
            <w:r>
              <w:rPr>
                <w:rFonts w:ascii="Arial" w:hAnsi="Arial" w:cs="Arial"/>
                <w:szCs w:val="24"/>
              </w:rPr>
              <w:t>B (</w:t>
            </w:r>
            <w:r w:rsidRPr="00001754">
              <w:rPr>
                <w:rFonts w:ascii="Arial" w:hAnsi="Arial" w:cs="Arial"/>
                <w:szCs w:val="24"/>
              </w:rPr>
              <w:t>Topografía</w:t>
            </w:r>
            <w:r>
              <w:rPr>
                <w:rFonts w:ascii="Arial" w:hAnsi="Arial" w:cs="Arial"/>
                <w:szCs w:val="24"/>
              </w:rPr>
              <w:t>)</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 xml:space="preserve">C. José </w:t>
            </w:r>
            <w:proofErr w:type="spellStart"/>
            <w:r w:rsidRPr="00001754">
              <w:rPr>
                <w:rFonts w:ascii="Arial" w:hAnsi="Arial" w:cs="Arial"/>
                <w:szCs w:val="24"/>
              </w:rPr>
              <w:t>Cupertino</w:t>
            </w:r>
            <w:proofErr w:type="spellEnd"/>
            <w:r w:rsidRPr="00001754">
              <w:rPr>
                <w:rFonts w:ascii="Arial" w:hAnsi="Arial" w:cs="Arial"/>
                <w:szCs w:val="24"/>
              </w:rPr>
              <w:t xml:space="preserve"> Velázquez Domínguez</w:t>
            </w:r>
          </w:p>
        </w:tc>
        <w:tc>
          <w:tcPr>
            <w:tcW w:w="3260" w:type="dxa"/>
          </w:tcPr>
          <w:p w:rsidR="00D275DB" w:rsidRPr="00001754" w:rsidRDefault="00D275DB" w:rsidP="00D275DB">
            <w:pPr>
              <w:jc w:val="both"/>
              <w:rPr>
                <w:rFonts w:ascii="Arial" w:hAnsi="Arial" w:cs="Arial"/>
                <w:szCs w:val="24"/>
              </w:rPr>
            </w:pPr>
            <w:r w:rsidRPr="00001754">
              <w:rPr>
                <w:rFonts w:ascii="Arial" w:hAnsi="Arial" w:cs="Arial"/>
                <w:szCs w:val="24"/>
              </w:rPr>
              <w:t xml:space="preserve">Auxiliar </w:t>
            </w:r>
            <w:r>
              <w:rPr>
                <w:rFonts w:ascii="Arial" w:hAnsi="Arial" w:cs="Arial"/>
                <w:szCs w:val="24"/>
              </w:rPr>
              <w:t>C (</w:t>
            </w:r>
            <w:r w:rsidRPr="00001754">
              <w:rPr>
                <w:rFonts w:ascii="Arial" w:hAnsi="Arial" w:cs="Arial"/>
                <w:szCs w:val="24"/>
              </w:rPr>
              <w:t>Topografía</w:t>
            </w:r>
            <w:r>
              <w:rPr>
                <w:rFonts w:ascii="Arial" w:hAnsi="Arial" w:cs="Arial"/>
                <w:szCs w:val="24"/>
              </w:rPr>
              <w:t>)</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shd w:val="clear" w:color="auto" w:fill="FFFFFF" w:themeFill="background1"/>
          </w:tcPr>
          <w:p w:rsidR="00D275DB" w:rsidRPr="00743AF7" w:rsidRDefault="00D275DB" w:rsidP="00D275DB">
            <w:pPr>
              <w:jc w:val="both"/>
              <w:rPr>
                <w:rFonts w:ascii="Arial" w:hAnsi="Arial" w:cs="Arial"/>
                <w:b/>
                <w:szCs w:val="24"/>
              </w:rPr>
            </w:pPr>
            <w:r w:rsidRPr="00743AF7">
              <w:rPr>
                <w:rFonts w:ascii="Arial" w:hAnsi="Arial" w:cs="Arial"/>
                <w:b/>
                <w:szCs w:val="24"/>
              </w:rPr>
              <w:t>Arq. Iván Sánchez Vázquez</w:t>
            </w:r>
          </w:p>
        </w:tc>
        <w:tc>
          <w:tcPr>
            <w:tcW w:w="3260" w:type="dxa"/>
            <w:shd w:val="clear" w:color="auto" w:fill="FFFFFF" w:themeFill="background1"/>
          </w:tcPr>
          <w:p w:rsidR="00D275DB" w:rsidRPr="00743AF7" w:rsidRDefault="00D275DB" w:rsidP="00D275DB">
            <w:pPr>
              <w:jc w:val="both"/>
              <w:rPr>
                <w:rFonts w:ascii="Arial" w:hAnsi="Arial" w:cs="Arial"/>
                <w:b/>
                <w:szCs w:val="24"/>
              </w:rPr>
            </w:pPr>
            <w:r w:rsidRPr="00743AF7">
              <w:rPr>
                <w:rFonts w:ascii="Arial" w:hAnsi="Arial" w:cs="Arial"/>
                <w:b/>
                <w:szCs w:val="24"/>
              </w:rPr>
              <w:t>Jefatura De Costos y Programas Federales (Jefe de departamento B)</w:t>
            </w:r>
          </w:p>
        </w:tc>
        <w:tc>
          <w:tcPr>
            <w:tcW w:w="2341" w:type="dxa"/>
            <w:shd w:val="clear" w:color="auto" w:fill="FFFFFF" w:themeFill="background1"/>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 xml:space="preserve">Arq. </w:t>
            </w:r>
            <w:r>
              <w:rPr>
                <w:rFonts w:ascii="Arial" w:hAnsi="Arial" w:cs="Arial"/>
                <w:szCs w:val="24"/>
              </w:rPr>
              <w:t>Leonardo Ismael de la Fuente Ibarra</w:t>
            </w:r>
          </w:p>
        </w:tc>
        <w:tc>
          <w:tcPr>
            <w:tcW w:w="3260" w:type="dxa"/>
          </w:tcPr>
          <w:p w:rsidR="00D275DB" w:rsidRPr="00001754" w:rsidRDefault="00D275DB" w:rsidP="00D275DB">
            <w:pPr>
              <w:jc w:val="both"/>
              <w:rPr>
                <w:rFonts w:ascii="Arial" w:hAnsi="Arial" w:cs="Arial"/>
                <w:szCs w:val="24"/>
              </w:rPr>
            </w:pPr>
            <w:r>
              <w:rPr>
                <w:rFonts w:ascii="Arial" w:hAnsi="Arial" w:cs="Arial"/>
                <w:szCs w:val="24"/>
              </w:rPr>
              <w:t xml:space="preserve">Auxiliar A (Proyectista) </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shd w:val="clear" w:color="auto" w:fill="FFFFFF" w:themeFill="background1"/>
          </w:tcPr>
          <w:p w:rsidR="00D275DB" w:rsidRPr="00743AF7" w:rsidRDefault="00D275DB" w:rsidP="00D275DB">
            <w:pPr>
              <w:jc w:val="both"/>
              <w:rPr>
                <w:rFonts w:ascii="Arial" w:hAnsi="Arial" w:cs="Arial"/>
                <w:b/>
                <w:szCs w:val="24"/>
              </w:rPr>
            </w:pPr>
            <w:r w:rsidRPr="00743AF7">
              <w:rPr>
                <w:rFonts w:ascii="Arial" w:hAnsi="Arial" w:cs="Arial"/>
                <w:b/>
                <w:szCs w:val="24"/>
              </w:rPr>
              <w:t>Arq. Enrique Carreto Morales</w:t>
            </w:r>
          </w:p>
        </w:tc>
        <w:tc>
          <w:tcPr>
            <w:tcW w:w="3260" w:type="dxa"/>
            <w:shd w:val="clear" w:color="auto" w:fill="FFFFFF" w:themeFill="background1"/>
          </w:tcPr>
          <w:p w:rsidR="00D275DB" w:rsidRPr="00743AF7" w:rsidRDefault="00D275DB" w:rsidP="00D275DB">
            <w:pPr>
              <w:jc w:val="both"/>
              <w:rPr>
                <w:rFonts w:ascii="Arial" w:hAnsi="Arial" w:cs="Arial"/>
                <w:b/>
                <w:szCs w:val="24"/>
              </w:rPr>
            </w:pPr>
            <w:r>
              <w:rPr>
                <w:rFonts w:ascii="Arial" w:hAnsi="Arial" w:cs="Arial"/>
                <w:b/>
                <w:szCs w:val="24"/>
              </w:rPr>
              <w:t>Jefatura d</w:t>
            </w:r>
            <w:r w:rsidRPr="00743AF7">
              <w:rPr>
                <w:rFonts w:ascii="Arial" w:hAnsi="Arial" w:cs="Arial"/>
                <w:b/>
                <w:szCs w:val="24"/>
              </w:rPr>
              <w:t>e Supervisión</w:t>
            </w:r>
            <w:r>
              <w:rPr>
                <w:rFonts w:ascii="Arial" w:hAnsi="Arial" w:cs="Arial"/>
                <w:b/>
                <w:szCs w:val="24"/>
              </w:rPr>
              <w:t xml:space="preserve"> (Jefe de departamento B)</w:t>
            </w:r>
          </w:p>
        </w:tc>
        <w:tc>
          <w:tcPr>
            <w:tcW w:w="2341" w:type="dxa"/>
            <w:shd w:val="clear" w:color="auto" w:fill="FFFFFF" w:themeFill="background1"/>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 xml:space="preserve">Arq. Juan Carlos Martínez Garrido </w:t>
            </w:r>
          </w:p>
        </w:tc>
        <w:tc>
          <w:tcPr>
            <w:tcW w:w="3260" w:type="dxa"/>
          </w:tcPr>
          <w:p w:rsidR="00D275DB" w:rsidRPr="00001754" w:rsidRDefault="00D275DB" w:rsidP="00D275DB">
            <w:pPr>
              <w:jc w:val="both"/>
              <w:rPr>
                <w:rFonts w:ascii="Arial" w:hAnsi="Arial" w:cs="Arial"/>
                <w:szCs w:val="24"/>
              </w:rPr>
            </w:pPr>
            <w:r>
              <w:rPr>
                <w:rFonts w:ascii="Arial" w:hAnsi="Arial" w:cs="Arial"/>
                <w:szCs w:val="24"/>
              </w:rPr>
              <w:t>Auxiliar A (</w:t>
            </w:r>
            <w:r w:rsidRPr="00001754">
              <w:rPr>
                <w:rFonts w:ascii="Arial" w:hAnsi="Arial" w:cs="Arial"/>
                <w:szCs w:val="24"/>
              </w:rPr>
              <w:t>Supervisor</w:t>
            </w:r>
            <w:r>
              <w:rPr>
                <w:rFonts w:ascii="Arial" w:hAnsi="Arial" w:cs="Arial"/>
                <w:szCs w:val="24"/>
              </w:rPr>
              <w:t>)</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Arq. Francisco Antonio Ruiz Rivera</w:t>
            </w:r>
          </w:p>
        </w:tc>
        <w:tc>
          <w:tcPr>
            <w:tcW w:w="3260" w:type="dxa"/>
          </w:tcPr>
          <w:p w:rsidR="00D275DB" w:rsidRPr="00001754" w:rsidRDefault="00D275DB" w:rsidP="00D275DB">
            <w:pPr>
              <w:jc w:val="both"/>
              <w:rPr>
                <w:rFonts w:ascii="Arial" w:hAnsi="Arial" w:cs="Arial"/>
                <w:szCs w:val="24"/>
              </w:rPr>
            </w:pPr>
            <w:r>
              <w:rPr>
                <w:rFonts w:ascii="Arial" w:hAnsi="Arial" w:cs="Arial"/>
                <w:szCs w:val="24"/>
              </w:rPr>
              <w:t>Auxiliar B (</w:t>
            </w:r>
            <w:r w:rsidRPr="00001754">
              <w:rPr>
                <w:rFonts w:ascii="Arial" w:hAnsi="Arial" w:cs="Arial"/>
                <w:szCs w:val="24"/>
              </w:rPr>
              <w:t>Supervisor</w:t>
            </w:r>
            <w:r>
              <w:rPr>
                <w:rFonts w:ascii="Arial" w:hAnsi="Arial" w:cs="Arial"/>
                <w:szCs w:val="24"/>
              </w:rPr>
              <w:t>)</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Arq. Juan Rodrigo Morales Pérez</w:t>
            </w:r>
          </w:p>
        </w:tc>
        <w:tc>
          <w:tcPr>
            <w:tcW w:w="3260" w:type="dxa"/>
          </w:tcPr>
          <w:p w:rsidR="00D275DB" w:rsidRPr="00001754" w:rsidRDefault="00D275DB" w:rsidP="00D275DB">
            <w:pPr>
              <w:jc w:val="both"/>
              <w:rPr>
                <w:rFonts w:ascii="Arial" w:hAnsi="Arial" w:cs="Arial"/>
                <w:szCs w:val="24"/>
              </w:rPr>
            </w:pPr>
            <w:r>
              <w:rPr>
                <w:rFonts w:ascii="Arial" w:hAnsi="Arial" w:cs="Arial"/>
                <w:szCs w:val="24"/>
              </w:rPr>
              <w:t>Auxiliar A (</w:t>
            </w:r>
            <w:r w:rsidRPr="00001754">
              <w:rPr>
                <w:rFonts w:ascii="Arial" w:hAnsi="Arial" w:cs="Arial"/>
                <w:szCs w:val="24"/>
              </w:rPr>
              <w:t>Supervisor</w:t>
            </w:r>
            <w:r>
              <w:rPr>
                <w:rFonts w:ascii="Arial" w:hAnsi="Arial" w:cs="Arial"/>
                <w:szCs w:val="24"/>
              </w:rPr>
              <w:t>)</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Arq. Joel Rodríguez Hernández</w:t>
            </w:r>
          </w:p>
        </w:tc>
        <w:tc>
          <w:tcPr>
            <w:tcW w:w="3260" w:type="dxa"/>
          </w:tcPr>
          <w:p w:rsidR="00D275DB" w:rsidRPr="00001754" w:rsidRDefault="00D275DB" w:rsidP="00D275DB">
            <w:pPr>
              <w:jc w:val="both"/>
              <w:rPr>
                <w:rFonts w:ascii="Arial" w:hAnsi="Arial" w:cs="Arial"/>
                <w:szCs w:val="24"/>
              </w:rPr>
            </w:pPr>
            <w:r>
              <w:rPr>
                <w:rFonts w:ascii="Arial" w:hAnsi="Arial" w:cs="Arial"/>
                <w:szCs w:val="24"/>
              </w:rPr>
              <w:t>Auxiliar (</w:t>
            </w:r>
            <w:r w:rsidRPr="00001754">
              <w:rPr>
                <w:rFonts w:ascii="Arial" w:hAnsi="Arial" w:cs="Arial"/>
                <w:szCs w:val="24"/>
              </w:rPr>
              <w:t xml:space="preserve">Supervisor </w:t>
            </w:r>
            <w:r>
              <w:rPr>
                <w:rFonts w:ascii="Arial" w:hAnsi="Arial" w:cs="Arial"/>
                <w:szCs w:val="24"/>
              </w:rPr>
              <w:t>d</w:t>
            </w:r>
            <w:r w:rsidRPr="00001754">
              <w:rPr>
                <w:rFonts w:ascii="Arial" w:hAnsi="Arial" w:cs="Arial"/>
                <w:szCs w:val="24"/>
              </w:rPr>
              <w:t>e Obra</w:t>
            </w:r>
            <w:r>
              <w:rPr>
                <w:rFonts w:ascii="Arial" w:hAnsi="Arial" w:cs="Arial"/>
                <w:szCs w:val="24"/>
              </w:rPr>
              <w:t>)</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 xml:space="preserve">Arq. Rafael Octavio Fuentes </w:t>
            </w:r>
            <w:proofErr w:type="spellStart"/>
            <w:r w:rsidRPr="00001754">
              <w:rPr>
                <w:rFonts w:ascii="Arial" w:hAnsi="Arial" w:cs="Arial"/>
                <w:szCs w:val="24"/>
              </w:rPr>
              <w:t>Cuamatzi</w:t>
            </w:r>
            <w:proofErr w:type="spellEnd"/>
          </w:p>
        </w:tc>
        <w:tc>
          <w:tcPr>
            <w:tcW w:w="3260" w:type="dxa"/>
          </w:tcPr>
          <w:p w:rsidR="00D275DB" w:rsidRPr="00001754" w:rsidRDefault="00D275DB" w:rsidP="00D275DB">
            <w:pPr>
              <w:jc w:val="both"/>
              <w:rPr>
                <w:rFonts w:ascii="Arial" w:hAnsi="Arial" w:cs="Arial"/>
                <w:szCs w:val="24"/>
              </w:rPr>
            </w:pPr>
            <w:r>
              <w:rPr>
                <w:rFonts w:ascii="Arial" w:hAnsi="Arial" w:cs="Arial"/>
                <w:szCs w:val="24"/>
              </w:rPr>
              <w:t>Auxiliar (</w:t>
            </w:r>
            <w:r w:rsidRPr="00001754">
              <w:rPr>
                <w:rFonts w:ascii="Arial" w:hAnsi="Arial" w:cs="Arial"/>
                <w:szCs w:val="24"/>
              </w:rPr>
              <w:t xml:space="preserve">Supervisor </w:t>
            </w:r>
            <w:r>
              <w:rPr>
                <w:rFonts w:ascii="Arial" w:hAnsi="Arial" w:cs="Arial"/>
                <w:szCs w:val="24"/>
              </w:rPr>
              <w:t>d</w:t>
            </w:r>
            <w:r w:rsidRPr="00001754">
              <w:rPr>
                <w:rFonts w:ascii="Arial" w:hAnsi="Arial" w:cs="Arial"/>
                <w:szCs w:val="24"/>
              </w:rPr>
              <w:t>e Obra</w:t>
            </w:r>
            <w:r>
              <w:rPr>
                <w:rFonts w:ascii="Arial" w:hAnsi="Arial" w:cs="Arial"/>
                <w:szCs w:val="24"/>
              </w:rPr>
              <w:t>)</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lastRenderedPageBreak/>
              <w:t>Arq. Raymundo Aguilar Sánchez</w:t>
            </w:r>
          </w:p>
        </w:tc>
        <w:tc>
          <w:tcPr>
            <w:tcW w:w="3260" w:type="dxa"/>
          </w:tcPr>
          <w:p w:rsidR="00D275DB" w:rsidRPr="00001754" w:rsidRDefault="00D275DB" w:rsidP="00D275DB">
            <w:pPr>
              <w:jc w:val="both"/>
              <w:rPr>
                <w:rFonts w:ascii="Arial" w:hAnsi="Arial" w:cs="Arial"/>
                <w:szCs w:val="24"/>
              </w:rPr>
            </w:pPr>
            <w:r>
              <w:rPr>
                <w:rFonts w:ascii="Arial" w:hAnsi="Arial" w:cs="Arial"/>
                <w:szCs w:val="24"/>
              </w:rPr>
              <w:t>Auxiliar (</w:t>
            </w:r>
            <w:r w:rsidRPr="00001754">
              <w:rPr>
                <w:rFonts w:ascii="Arial" w:hAnsi="Arial" w:cs="Arial"/>
                <w:szCs w:val="24"/>
              </w:rPr>
              <w:t xml:space="preserve">Supervisor </w:t>
            </w:r>
            <w:r>
              <w:rPr>
                <w:rFonts w:ascii="Arial" w:hAnsi="Arial" w:cs="Arial"/>
                <w:szCs w:val="24"/>
              </w:rPr>
              <w:t>d</w:t>
            </w:r>
            <w:r w:rsidRPr="00001754">
              <w:rPr>
                <w:rFonts w:ascii="Arial" w:hAnsi="Arial" w:cs="Arial"/>
                <w:szCs w:val="24"/>
              </w:rPr>
              <w:t>e Obra</w:t>
            </w:r>
            <w:r>
              <w:rPr>
                <w:rFonts w:ascii="Arial" w:hAnsi="Arial" w:cs="Arial"/>
                <w:szCs w:val="24"/>
              </w:rPr>
              <w:t>)</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 xml:space="preserve">Arq. Gregorio </w:t>
            </w:r>
            <w:proofErr w:type="spellStart"/>
            <w:r w:rsidRPr="00001754">
              <w:rPr>
                <w:rFonts w:ascii="Arial" w:hAnsi="Arial" w:cs="Arial"/>
                <w:szCs w:val="24"/>
              </w:rPr>
              <w:t>Zacatzontle</w:t>
            </w:r>
            <w:proofErr w:type="spellEnd"/>
            <w:r w:rsidRPr="00001754">
              <w:rPr>
                <w:rFonts w:ascii="Arial" w:hAnsi="Arial" w:cs="Arial"/>
                <w:szCs w:val="24"/>
              </w:rPr>
              <w:t xml:space="preserve"> </w:t>
            </w:r>
            <w:proofErr w:type="spellStart"/>
            <w:r w:rsidRPr="00001754">
              <w:rPr>
                <w:rFonts w:ascii="Arial" w:hAnsi="Arial" w:cs="Arial"/>
                <w:szCs w:val="24"/>
              </w:rPr>
              <w:t>Xiqui</w:t>
            </w:r>
            <w:proofErr w:type="spellEnd"/>
          </w:p>
        </w:tc>
        <w:tc>
          <w:tcPr>
            <w:tcW w:w="3260" w:type="dxa"/>
          </w:tcPr>
          <w:p w:rsidR="00D275DB" w:rsidRPr="00001754" w:rsidRDefault="00D275DB" w:rsidP="00D275DB">
            <w:pPr>
              <w:jc w:val="both"/>
              <w:rPr>
                <w:rFonts w:ascii="Arial" w:hAnsi="Arial" w:cs="Arial"/>
                <w:szCs w:val="24"/>
              </w:rPr>
            </w:pPr>
            <w:r>
              <w:rPr>
                <w:rFonts w:ascii="Arial" w:hAnsi="Arial" w:cs="Arial"/>
                <w:szCs w:val="24"/>
              </w:rPr>
              <w:t>Auxiliar (</w:t>
            </w:r>
            <w:r w:rsidRPr="00001754">
              <w:rPr>
                <w:rFonts w:ascii="Arial" w:hAnsi="Arial" w:cs="Arial"/>
                <w:szCs w:val="24"/>
              </w:rPr>
              <w:t xml:space="preserve">Supervisor </w:t>
            </w:r>
            <w:r>
              <w:rPr>
                <w:rFonts w:ascii="Arial" w:hAnsi="Arial" w:cs="Arial"/>
                <w:szCs w:val="24"/>
              </w:rPr>
              <w:t>d</w:t>
            </w:r>
            <w:r w:rsidRPr="00001754">
              <w:rPr>
                <w:rFonts w:ascii="Arial" w:hAnsi="Arial" w:cs="Arial"/>
                <w:szCs w:val="24"/>
              </w:rPr>
              <w:t>e Obra</w:t>
            </w:r>
            <w:r>
              <w:rPr>
                <w:rFonts w:ascii="Arial" w:hAnsi="Arial" w:cs="Arial"/>
                <w:szCs w:val="24"/>
              </w:rPr>
              <w:t>)</w:t>
            </w:r>
          </w:p>
        </w:tc>
        <w:tc>
          <w:tcPr>
            <w:tcW w:w="2341" w:type="dxa"/>
          </w:tcPr>
          <w:p w:rsidR="00D275DB" w:rsidRPr="00001754" w:rsidRDefault="00D275DB" w:rsidP="00D275DB">
            <w:pPr>
              <w:rPr>
                <w:rFonts w:ascii="Arial" w:hAnsi="Arial" w:cs="Arial"/>
                <w:szCs w:val="24"/>
              </w:rPr>
            </w:pPr>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Pr>
                <w:rFonts w:ascii="Arial" w:hAnsi="Arial" w:cs="Arial"/>
                <w:szCs w:val="24"/>
              </w:rPr>
              <w:t>Vacante</w:t>
            </w:r>
          </w:p>
        </w:tc>
        <w:tc>
          <w:tcPr>
            <w:tcW w:w="3260" w:type="dxa"/>
          </w:tcPr>
          <w:p w:rsidR="00D275DB" w:rsidRPr="00001754" w:rsidRDefault="00D275DB" w:rsidP="00D275DB">
            <w:pPr>
              <w:jc w:val="both"/>
              <w:rPr>
                <w:rFonts w:ascii="Arial" w:hAnsi="Arial" w:cs="Arial"/>
                <w:szCs w:val="24"/>
              </w:rPr>
            </w:pPr>
            <w:r>
              <w:rPr>
                <w:rFonts w:ascii="Arial" w:hAnsi="Arial" w:cs="Arial"/>
                <w:szCs w:val="24"/>
              </w:rPr>
              <w:t>Auxiliar  (</w:t>
            </w:r>
            <w:r w:rsidRPr="00001754">
              <w:rPr>
                <w:rFonts w:ascii="Arial" w:hAnsi="Arial" w:cs="Arial"/>
                <w:szCs w:val="24"/>
              </w:rPr>
              <w:t xml:space="preserve">Supervisor </w:t>
            </w:r>
            <w:r>
              <w:rPr>
                <w:rFonts w:ascii="Arial" w:hAnsi="Arial" w:cs="Arial"/>
                <w:szCs w:val="24"/>
              </w:rPr>
              <w:t>d</w:t>
            </w:r>
            <w:r w:rsidRPr="00001754">
              <w:rPr>
                <w:rFonts w:ascii="Arial" w:hAnsi="Arial" w:cs="Arial"/>
                <w:szCs w:val="24"/>
              </w:rPr>
              <w:t>e Obra</w:t>
            </w:r>
            <w:r>
              <w:rPr>
                <w:rFonts w:ascii="Arial" w:hAnsi="Arial" w:cs="Arial"/>
                <w:szCs w:val="24"/>
              </w:rPr>
              <w:t>)</w:t>
            </w:r>
          </w:p>
        </w:tc>
        <w:tc>
          <w:tcPr>
            <w:tcW w:w="2341" w:type="dxa"/>
          </w:tcPr>
          <w:p w:rsidR="00D275DB" w:rsidRPr="00001754" w:rsidRDefault="00D275DB" w:rsidP="00D275DB">
            <w:pPr>
              <w:rPr>
                <w:rFonts w:ascii="Arial" w:hAnsi="Arial" w:cs="Arial"/>
                <w:szCs w:val="24"/>
              </w:rPr>
            </w:pPr>
            <w:r w:rsidRPr="00001754">
              <w:rPr>
                <w:rFonts w:ascii="Arial" w:hAnsi="Arial" w:cs="Arial"/>
                <w:szCs w:val="24"/>
              </w:rPr>
              <w:t>4 norte 202 col. Centro 4461122</w:t>
            </w:r>
          </w:p>
        </w:tc>
      </w:tr>
      <w:tr w:rsidR="00D275DB" w:rsidRPr="00001754" w:rsidTr="00743AF7">
        <w:trPr>
          <w:jc w:val="center"/>
        </w:trPr>
        <w:tc>
          <w:tcPr>
            <w:tcW w:w="3000" w:type="dxa"/>
            <w:shd w:val="clear" w:color="auto" w:fill="FFFFFF" w:themeFill="background1"/>
          </w:tcPr>
          <w:p w:rsidR="00D275DB" w:rsidRPr="00743AF7" w:rsidRDefault="00D275DB" w:rsidP="00D275DB">
            <w:pPr>
              <w:jc w:val="both"/>
              <w:rPr>
                <w:rFonts w:ascii="Arial" w:hAnsi="Arial" w:cs="Arial"/>
                <w:b/>
                <w:szCs w:val="24"/>
              </w:rPr>
            </w:pPr>
            <w:r w:rsidRPr="00743AF7">
              <w:rPr>
                <w:rFonts w:ascii="Arial" w:hAnsi="Arial" w:cs="Arial"/>
                <w:b/>
                <w:szCs w:val="24"/>
              </w:rPr>
              <w:t>C. Gabriel Pérez Hernández</w:t>
            </w:r>
          </w:p>
        </w:tc>
        <w:tc>
          <w:tcPr>
            <w:tcW w:w="3260" w:type="dxa"/>
            <w:shd w:val="clear" w:color="auto" w:fill="FFFFFF" w:themeFill="background1"/>
          </w:tcPr>
          <w:p w:rsidR="00D275DB" w:rsidRPr="00743AF7" w:rsidRDefault="00D275DB" w:rsidP="00D275DB">
            <w:pPr>
              <w:jc w:val="both"/>
              <w:rPr>
                <w:rFonts w:ascii="Arial" w:hAnsi="Arial" w:cs="Arial"/>
                <w:b/>
                <w:szCs w:val="24"/>
              </w:rPr>
            </w:pPr>
            <w:r>
              <w:rPr>
                <w:rFonts w:ascii="Arial" w:hAnsi="Arial" w:cs="Arial"/>
                <w:b/>
                <w:szCs w:val="24"/>
              </w:rPr>
              <w:t>Jefatura d</w:t>
            </w:r>
            <w:r w:rsidRPr="00743AF7">
              <w:rPr>
                <w:rFonts w:ascii="Arial" w:hAnsi="Arial" w:cs="Arial"/>
                <w:b/>
                <w:szCs w:val="24"/>
              </w:rPr>
              <w:t>e Recursos Financieros</w:t>
            </w:r>
            <w:r>
              <w:rPr>
                <w:rFonts w:ascii="Arial" w:hAnsi="Arial" w:cs="Arial"/>
                <w:b/>
                <w:szCs w:val="24"/>
              </w:rPr>
              <w:t xml:space="preserve"> (Jefe de departamento B)</w:t>
            </w:r>
          </w:p>
        </w:tc>
        <w:tc>
          <w:tcPr>
            <w:tcW w:w="2341" w:type="dxa"/>
            <w:shd w:val="clear" w:color="auto" w:fill="FFFFFF" w:themeFill="background1"/>
          </w:tcPr>
          <w:p w:rsidR="00D275DB" w:rsidRPr="00001754" w:rsidRDefault="00D275DB" w:rsidP="00D275DB">
            <w:r w:rsidRPr="00001754">
              <w:rPr>
                <w:rFonts w:ascii="Arial" w:hAnsi="Arial" w:cs="Arial"/>
                <w:szCs w:val="24"/>
              </w:rPr>
              <w:t>4 norte 202 col. Centro 4461122</w:t>
            </w:r>
          </w:p>
        </w:tc>
      </w:tr>
      <w:tr w:rsidR="00D275DB" w:rsidRPr="00001754" w:rsidTr="00743AF7">
        <w:trPr>
          <w:trHeight w:val="405"/>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C. Abraham Chantes Solís</w:t>
            </w:r>
          </w:p>
        </w:tc>
        <w:tc>
          <w:tcPr>
            <w:tcW w:w="3260" w:type="dxa"/>
          </w:tcPr>
          <w:p w:rsidR="00D275DB" w:rsidRPr="00001754" w:rsidRDefault="00D275DB" w:rsidP="00D275DB">
            <w:pPr>
              <w:jc w:val="both"/>
              <w:rPr>
                <w:rFonts w:ascii="Arial" w:hAnsi="Arial" w:cs="Arial"/>
                <w:szCs w:val="24"/>
              </w:rPr>
            </w:pPr>
            <w:r w:rsidRPr="00001754">
              <w:rPr>
                <w:rFonts w:ascii="Arial" w:hAnsi="Arial" w:cs="Arial"/>
                <w:szCs w:val="24"/>
              </w:rPr>
              <w:t>Auxiliar</w:t>
            </w:r>
            <w:r>
              <w:rPr>
                <w:rFonts w:ascii="Arial" w:hAnsi="Arial" w:cs="Arial"/>
                <w:szCs w:val="24"/>
              </w:rPr>
              <w:t xml:space="preserve"> B</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 xml:space="preserve">C. Tomas Rodríguez </w:t>
            </w:r>
            <w:proofErr w:type="spellStart"/>
            <w:r w:rsidRPr="00001754">
              <w:rPr>
                <w:rFonts w:ascii="Arial" w:hAnsi="Arial" w:cs="Arial"/>
                <w:szCs w:val="24"/>
              </w:rPr>
              <w:t>Rodríguez</w:t>
            </w:r>
            <w:proofErr w:type="spellEnd"/>
          </w:p>
        </w:tc>
        <w:tc>
          <w:tcPr>
            <w:tcW w:w="3260" w:type="dxa"/>
          </w:tcPr>
          <w:p w:rsidR="00D275DB" w:rsidRPr="00001754" w:rsidRDefault="00D275DB" w:rsidP="00D275DB">
            <w:pPr>
              <w:jc w:val="both"/>
              <w:rPr>
                <w:rFonts w:ascii="Arial" w:hAnsi="Arial" w:cs="Arial"/>
                <w:szCs w:val="24"/>
              </w:rPr>
            </w:pPr>
            <w:r w:rsidRPr="00001754">
              <w:rPr>
                <w:rFonts w:ascii="Arial" w:hAnsi="Arial" w:cs="Arial"/>
                <w:szCs w:val="24"/>
              </w:rPr>
              <w:t>Auxiliar</w:t>
            </w:r>
            <w:r>
              <w:rPr>
                <w:rFonts w:ascii="Arial" w:hAnsi="Arial" w:cs="Arial"/>
                <w:szCs w:val="24"/>
              </w:rPr>
              <w:t xml:space="preserve"> A</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sidRPr="00001754">
              <w:rPr>
                <w:rFonts w:ascii="Arial" w:hAnsi="Arial" w:cs="Arial"/>
                <w:szCs w:val="24"/>
              </w:rPr>
              <w:t xml:space="preserve">C. </w:t>
            </w:r>
            <w:proofErr w:type="spellStart"/>
            <w:r>
              <w:rPr>
                <w:rFonts w:ascii="Arial" w:hAnsi="Arial" w:cs="Arial"/>
                <w:szCs w:val="24"/>
              </w:rPr>
              <w:t>Leonarda</w:t>
            </w:r>
            <w:proofErr w:type="spellEnd"/>
            <w:r>
              <w:rPr>
                <w:rFonts w:ascii="Arial" w:hAnsi="Arial" w:cs="Arial"/>
                <w:szCs w:val="24"/>
              </w:rPr>
              <w:t xml:space="preserve"> </w:t>
            </w:r>
            <w:proofErr w:type="spellStart"/>
            <w:r>
              <w:rPr>
                <w:rFonts w:ascii="Arial" w:hAnsi="Arial" w:cs="Arial"/>
                <w:szCs w:val="24"/>
              </w:rPr>
              <w:t>Cehuancatzi</w:t>
            </w:r>
            <w:proofErr w:type="spellEnd"/>
            <w:r>
              <w:rPr>
                <w:rFonts w:ascii="Arial" w:hAnsi="Arial" w:cs="Arial"/>
                <w:szCs w:val="24"/>
              </w:rPr>
              <w:t xml:space="preserve"> </w:t>
            </w:r>
            <w:proofErr w:type="spellStart"/>
            <w:r>
              <w:rPr>
                <w:rFonts w:ascii="Arial" w:hAnsi="Arial" w:cs="Arial"/>
                <w:szCs w:val="24"/>
              </w:rPr>
              <w:t>Sanchez</w:t>
            </w:r>
            <w:proofErr w:type="spellEnd"/>
          </w:p>
        </w:tc>
        <w:tc>
          <w:tcPr>
            <w:tcW w:w="3260" w:type="dxa"/>
          </w:tcPr>
          <w:p w:rsidR="00D275DB" w:rsidRPr="00001754" w:rsidRDefault="00D275DB" w:rsidP="00D275DB">
            <w:pPr>
              <w:jc w:val="both"/>
              <w:rPr>
                <w:rFonts w:ascii="Arial" w:hAnsi="Arial" w:cs="Arial"/>
                <w:szCs w:val="24"/>
              </w:rPr>
            </w:pPr>
            <w:r w:rsidRPr="00001754">
              <w:rPr>
                <w:rFonts w:ascii="Arial" w:hAnsi="Arial" w:cs="Arial"/>
                <w:szCs w:val="24"/>
              </w:rPr>
              <w:t>Auxiliar</w:t>
            </w:r>
            <w:r>
              <w:rPr>
                <w:rFonts w:ascii="Arial" w:hAnsi="Arial" w:cs="Arial"/>
                <w:szCs w:val="24"/>
              </w:rPr>
              <w:t xml:space="preserve"> </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D17701">
        <w:trPr>
          <w:trHeight w:val="606"/>
          <w:jc w:val="center"/>
        </w:trPr>
        <w:tc>
          <w:tcPr>
            <w:tcW w:w="3000" w:type="dxa"/>
          </w:tcPr>
          <w:p w:rsidR="00D275DB" w:rsidRPr="00001754" w:rsidRDefault="00D275DB" w:rsidP="00D275DB">
            <w:pPr>
              <w:jc w:val="both"/>
              <w:rPr>
                <w:rFonts w:ascii="Arial" w:hAnsi="Arial" w:cs="Arial"/>
                <w:szCs w:val="24"/>
              </w:rPr>
            </w:pPr>
            <w:r>
              <w:rPr>
                <w:rFonts w:ascii="Arial" w:hAnsi="Arial" w:cs="Arial"/>
                <w:szCs w:val="24"/>
              </w:rPr>
              <w:t>C Carol Contreras Hidalgo</w:t>
            </w:r>
          </w:p>
        </w:tc>
        <w:tc>
          <w:tcPr>
            <w:tcW w:w="3260" w:type="dxa"/>
          </w:tcPr>
          <w:p w:rsidR="00D275DB" w:rsidRPr="00001754" w:rsidRDefault="00D275DB" w:rsidP="00D275DB">
            <w:pPr>
              <w:jc w:val="both"/>
              <w:rPr>
                <w:rFonts w:ascii="Arial" w:hAnsi="Arial" w:cs="Arial"/>
                <w:szCs w:val="24"/>
              </w:rPr>
            </w:pPr>
            <w:r w:rsidRPr="00001754">
              <w:rPr>
                <w:rFonts w:ascii="Arial" w:hAnsi="Arial" w:cs="Arial"/>
                <w:szCs w:val="24"/>
              </w:rPr>
              <w:t>Auxiliar</w:t>
            </w:r>
            <w:r>
              <w:rPr>
                <w:rFonts w:ascii="Arial" w:hAnsi="Arial" w:cs="Arial"/>
                <w:szCs w:val="24"/>
              </w:rPr>
              <w:t xml:space="preserve"> </w:t>
            </w:r>
          </w:p>
        </w:tc>
        <w:tc>
          <w:tcPr>
            <w:tcW w:w="2341" w:type="dxa"/>
          </w:tcPr>
          <w:p w:rsidR="00D275DB" w:rsidRPr="00001754" w:rsidRDefault="00D275DB" w:rsidP="00D275DB">
            <w:r w:rsidRPr="00001754">
              <w:rPr>
                <w:rFonts w:ascii="Arial" w:hAnsi="Arial" w:cs="Arial"/>
                <w:szCs w:val="24"/>
              </w:rPr>
              <w:t>4 norte 202 col. Centro 4461122</w:t>
            </w:r>
          </w:p>
        </w:tc>
      </w:tr>
      <w:tr w:rsidR="00D275DB" w:rsidRPr="00001754" w:rsidTr="00743AF7">
        <w:trPr>
          <w:jc w:val="center"/>
        </w:trPr>
        <w:tc>
          <w:tcPr>
            <w:tcW w:w="3000" w:type="dxa"/>
          </w:tcPr>
          <w:p w:rsidR="00D275DB" w:rsidRPr="00001754" w:rsidRDefault="00D275DB" w:rsidP="00D275DB">
            <w:pPr>
              <w:jc w:val="both"/>
              <w:rPr>
                <w:rFonts w:ascii="Arial" w:hAnsi="Arial" w:cs="Arial"/>
                <w:szCs w:val="24"/>
              </w:rPr>
            </w:pPr>
            <w:r>
              <w:rPr>
                <w:rFonts w:ascii="Arial" w:hAnsi="Arial" w:cs="Arial"/>
                <w:szCs w:val="24"/>
              </w:rPr>
              <w:t>Arq. Guadalupe Franco Daza</w:t>
            </w:r>
          </w:p>
        </w:tc>
        <w:tc>
          <w:tcPr>
            <w:tcW w:w="3260" w:type="dxa"/>
          </w:tcPr>
          <w:p w:rsidR="00D275DB" w:rsidRPr="00001754" w:rsidRDefault="00D275DB" w:rsidP="00D275DB">
            <w:pPr>
              <w:jc w:val="both"/>
              <w:rPr>
                <w:rFonts w:ascii="Arial" w:hAnsi="Arial" w:cs="Arial"/>
                <w:szCs w:val="24"/>
              </w:rPr>
            </w:pPr>
            <w:r w:rsidRPr="00001754">
              <w:rPr>
                <w:rFonts w:ascii="Arial" w:hAnsi="Arial" w:cs="Arial"/>
                <w:szCs w:val="24"/>
              </w:rPr>
              <w:t>Auxiliar</w:t>
            </w:r>
            <w:r>
              <w:rPr>
                <w:rFonts w:ascii="Arial" w:hAnsi="Arial" w:cs="Arial"/>
                <w:szCs w:val="24"/>
              </w:rPr>
              <w:t xml:space="preserve"> </w:t>
            </w:r>
          </w:p>
        </w:tc>
        <w:tc>
          <w:tcPr>
            <w:tcW w:w="2341" w:type="dxa"/>
          </w:tcPr>
          <w:p w:rsidR="00D275DB" w:rsidRPr="00001754" w:rsidRDefault="00D275DB" w:rsidP="00D275DB">
            <w:r w:rsidRPr="00001754">
              <w:rPr>
                <w:rFonts w:ascii="Arial" w:hAnsi="Arial" w:cs="Arial"/>
                <w:szCs w:val="24"/>
              </w:rPr>
              <w:t>4 norte 202 col. Centro 4461122</w:t>
            </w:r>
          </w:p>
        </w:tc>
      </w:tr>
      <w:tr w:rsidR="00F073FD" w:rsidRPr="00001754" w:rsidTr="00743AF7">
        <w:trPr>
          <w:jc w:val="center"/>
        </w:trPr>
        <w:tc>
          <w:tcPr>
            <w:tcW w:w="3000" w:type="dxa"/>
          </w:tcPr>
          <w:p w:rsidR="00F073FD" w:rsidRDefault="00F073FD" w:rsidP="00D275DB">
            <w:pPr>
              <w:jc w:val="both"/>
              <w:rPr>
                <w:rFonts w:ascii="Arial" w:hAnsi="Arial" w:cs="Arial"/>
                <w:szCs w:val="24"/>
              </w:rPr>
            </w:pPr>
            <w:r>
              <w:rPr>
                <w:rFonts w:ascii="Arial" w:hAnsi="Arial" w:cs="Arial"/>
                <w:szCs w:val="24"/>
              </w:rPr>
              <w:t xml:space="preserve">Lic. Sheila </w:t>
            </w:r>
            <w:proofErr w:type="spellStart"/>
            <w:r>
              <w:rPr>
                <w:rFonts w:ascii="Arial" w:hAnsi="Arial" w:cs="Arial"/>
                <w:szCs w:val="24"/>
              </w:rPr>
              <w:t>Irais</w:t>
            </w:r>
            <w:proofErr w:type="spellEnd"/>
            <w:r>
              <w:rPr>
                <w:rFonts w:ascii="Arial" w:hAnsi="Arial" w:cs="Arial"/>
                <w:szCs w:val="24"/>
              </w:rPr>
              <w:t xml:space="preserve"> Sánchez Lara</w:t>
            </w:r>
          </w:p>
        </w:tc>
        <w:tc>
          <w:tcPr>
            <w:tcW w:w="3260" w:type="dxa"/>
          </w:tcPr>
          <w:p w:rsidR="00F073FD" w:rsidRPr="00001754" w:rsidRDefault="00F073FD" w:rsidP="00D275DB">
            <w:pPr>
              <w:jc w:val="both"/>
              <w:rPr>
                <w:rFonts w:ascii="Arial" w:hAnsi="Arial" w:cs="Arial"/>
                <w:szCs w:val="24"/>
              </w:rPr>
            </w:pPr>
            <w:r>
              <w:rPr>
                <w:rFonts w:ascii="Arial" w:hAnsi="Arial" w:cs="Arial"/>
                <w:szCs w:val="24"/>
              </w:rPr>
              <w:t>Auxiliar</w:t>
            </w:r>
          </w:p>
        </w:tc>
        <w:tc>
          <w:tcPr>
            <w:tcW w:w="2341" w:type="dxa"/>
          </w:tcPr>
          <w:p w:rsidR="00F073FD" w:rsidRPr="00001754" w:rsidRDefault="00F073FD" w:rsidP="00D275DB">
            <w:pPr>
              <w:rPr>
                <w:rFonts w:ascii="Arial" w:hAnsi="Arial" w:cs="Arial"/>
                <w:szCs w:val="24"/>
              </w:rPr>
            </w:pPr>
            <w:r w:rsidRPr="00001754">
              <w:rPr>
                <w:rFonts w:ascii="Arial" w:hAnsi="Arial" w:cs="Arial"/>
                <w:szCs w:val="24"/>
              </w:rPr>
              <w:t>4 norte 202 col. Centro 4461122</w:t>
            </w:r>
          </w:p>
        </w:tc>
      </w:tr>
    </w:tbl>
    <w:p w:rsidR="00BE16CA" w:rsidRPr="00561C75" w:rsidRDefault="00BE16CA" w:rsidP="00D82730">
      <w:pPr>
        <w:rPr>
          <w:rFonts w:ascii="Arial" w:hAnsi="Arial" w:cs="Arial"/>
          <w:sz w:val="24"/>
          <w:szCs w:val="24"/>
          <w:lang w:val="es-ES" w:eastAsia="es-ES"/>
        </w:rPr>
      </w:pPr>
    </w:p>
    <w:p w:rsidR="00D829EA" w:rsidRDefault="00D829EA" w:rsidP="00215109">
      <w:pPr>
        <w:tabs>
          <w:tab w:val="left" w:pos="1122"/>
          <w:tab w:val="left" w:pos="5790"/>
        </w:tabs>
        <w:ind w:right="-801"/>
        <w:contextualSpacing/>
        <w:rPr>
          <w:rFonts w:ascii="Arial" w:hAnsi="Arial" w:cs="Arial"/>
          <w:b/>
          <w:sz w:val="24"/>
          <w:szCs w:val="24"/>
        </w:rPr>
      </w:pPr>
    </w:p>
    <w:p w:rsidR="00D829EA" w:rsidRDefault="00D829EA" w:rsidP="00215109">
      <w:pPr>
        <w:tabs>
          <w:tab w:val="left" w:pos="1122"/>
          <w:tab w:val="left" w:pos="5790"/>
        </w:tabs>
        <w:ind w:right="-801"/>
        <w:contextualSpacing/>
        <w:rPr>
          <w:rFonts w:ascii="Arial" w:hAnsi="Arial" w:cs="Arial"/>
          <w:b/>
          <w:sz w:val="24"/>
          <w:szCs w:val="24"/>
        </w:rPr>
      </w:pPr>
    </w:p>
    <w:p w:rsidR="00D829EA" w:rsidRDefault="00D829EA" w:rsidP="00215109">
      <w:pPr>
        <w:tabs>
          <w:tab w:val="left" w:pos="1122"/>
          <w:tab w:val="left" w:pos="5790"/>
        </w:tabs>
        <w:ind w:right="-801"/>
        <w:contextualSpacing/>
        <w:rPr>
          <w:rFonts w:ascii="Arial" w:hAnsi="Arial" w:cs="Arial"/>
          <w:b/>
          <w:sz w:val="24"/>
          <w:szCs w:val="24"/>
        </w:rPr>
      </w:pPr>
    </w:p>
    <w:p w:rsidR="00D829EA" w:rsidRDefault="00D829EA" w:rsidP="00215109">
      <w:pPr>
        <w:tabs>
          <w:tab w:val="left" w:pos="1122"/>
          <w:tab w:val="left" w:pos="5790"/>
        </w:tabs>
        <w:ind w:right="-801"/>
        <w:contextualSpacing/>
        <w:rPr>
          <w:rFonts w:ascii="Arial" w:hAnsi="Arial" w:cs="Arial"/>
          <w:b/>
          <w:sz w:val="24"/>
          <w:szCs w:val="24"/>
        </w:rPr>
      </w:pPr>
    </w:p>
    <w:p w:rsidR="00FD0F6F" w:rsidRPr="00FD0F6F" w:rsidRDefault="00FD0F6F" w:rsidP="00FD0F6F">
      <w:pPr>
        <w:jc w:val="center"/>
        <w:rPr>
          <w:rFonts w:ascii="Arial" w:eastAsiaTheme="minorHAnsi" w:hAnsi="Arial" w:cs="Arial"/>
          <w:b/>
          <w:sz w:val="24"/>
          <w:szCs w:val="24"/>
        </w:rPr>
      </w:pPr>
      <w:r w:rsidRPr="00FD0F6F">
        <w:rPr>
          <w:rFonts w:ascii="Arial" w:eastAsiaTheme="minorHAnsi" w:hAnsi="Arial" w:cs="Arial"/>
          <w:b/>
          <w:sz w:val="24"/>
          <w:szCs w:val="24"/>
        </w:rPr>
        <w:lastRenderedPageBreak/>
        <w:t>D</w:t>
      </w:r>
      <w:r>
        <w:rPr>
          <w:rFonts w:ascii="Arial" w:eastAsiaTheme="minorHAnsi" w:hAnsi="Arial" w:cs="Arial"/>
          <w:b/>
          <w:sz w:val="24"/>
          <w:szCs w:val="24"/>
        </w:rPr>
        <w:t>E</w:t>
      </w:r>
      <w:r w:rsidRPr="00FD0F6F">
        <w:rPr>
          <w:rFonts w:ascii="Arial" w:eastAsiaTheme="minorHAnsi" w:hAnsi="Arial" w:cs="Arial"/>
          <w:b/>
          <w:sz w:val="24"/>
          <w:szCs w:val="24"/>
        </w:rPr>
        <w:t>SCRIPCION  D</w:t>
      </w:r>
      <w:r>
        <w:rPr>
          <w:rFonts w:ascii="Arial" w:eastAsiaTheme="minorHAnsi" w:hAnsi="Arial" w:cs="Arial"/>
          <w:b/>
          <w:sz w:val="24"/>
          <w:szCs w:val="24"/>
        </w:rPr>
        <w:t>E  P</w:t>
      </w:r>
      <w:r w:rsidRPr="00FD0F6F">
        <w:rPr>
          <w:rFonts w:ascii="Arial" w:eastAsiaTheme="minorHAnsi" w:hAnsi="Arial" w:cs="Arial"/>
          <w:b/>
          <w:sz w:val="24"/>
          <w:szCs w:val="24"/>
        </w:rPr>
        <w:t>UESTO</w:t>
      </w:r>
    </w:p>
    <w:tbl>
      <w:tblPr>
        <w:tblStyle w:val="Tablaconcuadrcula"/>
        <w:tblW w:w="0" w:type="auto"/>
        <w:tblLook w:val="04A0" w:firstRow="1" w:lastRow="0" w:firstColumn="1" w:lastColumn="0" w:noHBand="0" w:noVBand="1"/>
      </w:tblPr>
      <w:tblGrid>
        <w:gridCol w:w="4217"/>
        <w:gridCol w:w="5071"/>
      </w:tblGrid>
      <w:tr w:rsidR="00FD0F6F" w:rsidRPr="00561C75" w:rsidTr="00FD0F6F">
        <w:tc>
          <w:tcPr>
            <w:tcW w:w="4217" w:type="dxa"/>
          </w:tcPr>
          <w:p w:rsidR="00FD0F6F" w:rsidRPr="00561C75" w:rsidRDefault="00FD0F6F" w:rsidP="00FD0F6F">
            <w:pPr>
              <w:jc w:val="both"/>
              <w:rPr>
                <w:rFonts w:ascii="Arial" w:hAnsi="Arial" w:cs="Arial"/>
                <w:sz w:val="24"/>
                <w:szCs w:val="24"/>
              </w:rPr>
            </w:pPr>
            <w:r w:rsidRPr="00561C75">
              <w:rPr>
                <w:rFonts w:ascii="Arial" w:hAnsi="Arial" w:cs="Arial"/>
                <w:sz w:val="24"/>
                <w:szCs w:val="24"/>
              </w:rPr>
              <w:t>TITULO DE PUESTO:</w:t>
            </w:r>
          </w:p>
        </w:tc>
        <w:tc>
          <w:tcPr>
            <w:tcW w:w="5071" w:type="dxa"/>
          </w:tcPr>
          <w:p w:rsidR="00FD0F6F" w:rsidRPr="00867F08" w:rsidRDefault="00FD0F6F" w:rsidP="00FD0F6F">
            <w:pPr>
              <w:jc w:val="both"/>
              <w:rPr>
                <w:rFonts w:ascii="Arial" w:hAnsi="Arial" w:cs="Arial"/>
                <w:b/>
                <w:sz w:val="24"/>
                <w:szCs w:val="24"/>
              </w:rPr>
            </w:pPr>
            <w:r w:rsidRPr="00867F08">
              <w:rPr>
                <w:rFonts w:ascii="Arial" w:hAnsi="Arial" w:cs="Arial"/>
                <w:b/>
                <w:sz w:val="24"/>
                <w:szCs w:val="24"/>
              </w:rPr>
              <w:t>DIRECTOR DE OBRAS PÚBLICAS DE CALIDAD</w:t>
            </w:r>
          </w:p>
        </w:tc>
      </w:tr>
      <w:tr w:rsidR="00FD0F6F" w:rsidRPr="00561C75" w:rsidTr="00FD0F6F">
        <w:trPr>
          <w:trHeight w:val="746"/>
        </w:trPr>
        <w:tc>
          <w:tcPr>
            <w:tcW w:w="4217" w:type="dxa"/>
          </w:tcPr>
          <w:p w:rsidR="00FD0F6F" w:rsidRPr="00561C75" w:rsidRDefault="00FD0F6F" w:rsidP="00FD0F6F">
            <w:pPr>
              <w:jc w:val="both"/>
              <w:rPr>
                <w:rFonts w:ascii="Arial" w:hAnsi="Arial" w:cs="Arial"/>
                <w:sz w:val="24"/>
                <w:szCs w:val="24"/>
              </w:rPr>
            </w:pPr>
            <w:r w:rsidRPr="00561C75">
              <w:rPr>
                <w:rFonts w:ascii="Arial" w:hAnsi="Arial" w:cs="Arial"/>
                <w:sz w:val="24"/>
                <w:szCs w:val="24"/>
              </w:rPr>
              <w:t>UNIDAD ADMINISTRATIVA:</w:t>
            </w:r>
          </w:p>
        </w:tc>
        <w:tc>
          <w:tcPr>
            <w:tcW w:w="5071" w:type="dxa"/>
          </w:tcPr>
          <w:p w:rsidR="00FD0F6F" w:rsidRPr="00561C75" w:rsidRDefault="00A578EA" w:rsidP="00A578EA">
            <w:pPr>
              <w:jc w:val="both"/>
              <w:rPr>
                <w:rFonts w:ascii="Arial" w:hAnsi="Arial" w:cs="Arial"/>
                <w:sz w:val="24"/>
                <w:szCs w:val="24"/>
              </w:rPr>
            </w:pPr>
            <w:r w:rsidRPr="00561C75">
              <w:rPr>
                <w:rFonts w:ascii="Arial" w:hAnsi="Arial" w:cs="Arial"/>
                <w:sz w:val="24"/>
                <w:szCs w:val="24"/>
              </w:rPr>
              <w:t xml:space="preserve">Dirección </w:t>
            </w:r>
            <w:r>
              <w:rPr>
                <w:rFonts w:ascii="Arial" w:hAnsi="Arial" w:cs="Arial"/>
                <w:sz w:val="24"/>
                <w:szCs w:val="24"/>
              </w:rPr>
              <w:t>g</w:t>
            </w:r>
            <w:r w:rsidRPr="00561C75">
              <w:rPr>
                <w:rFonts w:ascii="Arial" w:hAnsi="Arial" w:cs="Arial"/>
                <w:sz w:val="24"/>
                <w:szCs w:val="24"/>
              </w:rPr>
              <w:t>eneral de desarrollo urbano, obras y servicios públicos de calidad</w:t>
            </w:r>
          </w:p>
        </w:tc>
      </w:tr>
      <w:tr w:rsidR="00FD0F6F" w:rsidRPr="00561C75" w:rsidTr="00A578EA">
        <w:trPr>
          <w:trHeight w:val="453"/>
        </w:trPr>
        <w:tc>
          <w:tcPr>
            <w:tcW w:w="4217" w:type="dxa"/>
          </w:tcPr>
          <w:p w:rsidR="00FD0F6F" w:rsidRPr="00561C75" w:rsidRDefault="00FD0F6F" w:rsidP="00FD0F6F">
            <w:pPr>
              <w:jc w:val="both"/>
              <w:rPr>
                <w:rFonts w:ascii="Arial" w:hAnsi="Arial" w:cs="Arial"/>
                <w:sz w:val="24"/>
                <w:szCs w:val="24"/>
              </w:rPr>
            </w:pPr>
            <w:r w:rsidRPr="00561C75">
              <w:rPr>
                <w:rFonts w:ascii="Arial" w:hAnsi="Arial" w:cs="Arial"/>
                <w:sz w:val="24"/>
                <w:szCs w:val="24"/>
              </w:rPr>
              <w:t>ÁREA DE ADSCRIPCIÓN:</w:t>
            </w:r>
          </w:p>
        </w:tc>
        <w:tc>
          <w:tcPr>
            <w:tcW w:w="5071" w:type="dxa"/>
          </w:tcPr>
          <w:p w:rsidR="00FD0F6F" w:rsidRPr="00561C75" w:rsidRDefault="00A578EA" w:rsidP="00FD0F6F">
            <w:pPr>
              <w:jc w:val="both"/>
              <w:rPr>
                <w:rFonts w:ascii="Arial" w:hAnsi="Arial" w:cs="Arial"/>
                <w:sz w:val="24"/>
                <w:szCs w:val="24"/>
              </w:rPr>
            </w:pPr>
            <w:r w:rsidRPr="00561C75">
              <w:rPr>
                <w:rFonts w:ascii="Arial" w:hAnsi="Arial" w:cs="Arial"/>
                <w:sz w:val="24"/>
                <w:szCs w:val="24"/>
              </w:rPr>
              <w:t>Dirección de obras públicas de calidad</w:t>
            </w:r>
          </w:p>
        </w:tc>
      </w:tr>
      <w:tr w:rsidR="00FD0F6F" w:rsidRPr="00561C75" w:rsidTr="00FD0F6F">
        <w:tc>
          <w:tcPr>
            <w:tcW w:w="4217" w:type="dxa"/>
          </w:tcPr>
          <w:p w:rsidR="00FD0F6F" w:rsidRPr="00561C75" w:rsidRDefault="00FD0F6F" w:rsidP="00FD0F6F">
            <w:pPr>
              <w:jc w:val="both"/>
              <w:rPr>
                <w:rFonts w:ascii="Arial" w:hAnsi="Arial" w:cs="Arial"/>
                <w:sz w:val="24"/>
                <w:szCs w:val="24"/>
              </w:rPr>
            </w:pPr>
            <w:r w:rsidRPr="00561C75">
              <w:rPr>
                <w:rFonts w:ascii="Arial" w:hAnsi="Arial" w:cs="Arial"/>
                <w:sz w:val="24"/>
                <w:szCs w:val="24"/>
              </w:rPr>
              <w:t>A QUIEN REPORTA:</w:t>
            </w:r>
          </w:p>
        </w:tc>
        <w:tc>
          <w:tcPr>
            <w:tcW w:w="5071" w:type="dxa"/>
          </w:tcPr>
          <w:p w:rsidR="00FD0F6F" w:rsidRPr="00561C75" w:rsidRDefault="00FD0F6F" w:rsidP="00FD0F6F">
            <w:pPr>
              <w:jc w:val="both"/>
              <w:rPr>
                <w:rFonts w:ascii="Arial" w:hAnsi="Arial" w:cs="Arial"/>
                <w:sz w:val="24"/>
                <w:szCs w:val="24"/>
              </w:rPr>
            </w:pPr>
            <w:r w:rsidRPr="00561C75">
              <w:rPr>
                <w:rFonts w:ascii="Arial" w:hAnsi="Arial" w:cs="Arial"/>
                <w:sz w:val="24"/>
                <w:szCs w:val="24"/>
              </w:rPr>
              <w:t>Dirección general de desarrollo urbano, obras y servicios públicos de calidad.</w:t>
            </w:r>
          </w:p>
        </w:tc>
      </w:tr>
      <w:tr w:rsidR="00FD0F6F" w:rsidRPr="00561C75" w:rsidTr="00305182">
        <w:trPr>
          <w:trHeight w:val="2322"/>
        </w:trPr>
        <w:tc>
          <w:tcPr>
            <w:tcW w:w="4217" w:type="dxa"/>
          </w:tcPr>
          <w:p w:rsidR="00FD0F6F" w:rsidRPr="00561C75" w:rsidRDefault="00FD0F6F" w:rsidP="00FD0F6F">
            <w:pPr>
              <w:jc w:val="both"/>
              <w:rPr>
                <w:rFonts w:ascii="Arial" w:hAnsi="Arial" w:cs="Arial"/>
                <w:sz w:val="24"/>
                <w:szCs w:val="24"/>
              </w:rPr>
            </w:pPr>
            <w:r w:rsidRPr="00561C75">
              <w:rPr>
                <w:rFonts w:ascii="Arial" w:hAnsi="Arial" w:cs="Arial"/>
                <w:sz w:val="24"/>
                <w:szCs w:val="24"/>
              </w:rPr>
              <w:t>A QUIEN SUPERVISA</w:t>
            </w:r>
          </w:p>
        </w:tc>
        <w:tc>
          <w:tcPr>
            <w:tcW w:w="5071" w:type="dxa"/>
          </w:tcPr>
          <w:p w:rsidR="00FD0F6F" w:rsidRPr="00561C75" w:rsidRDefault="00FD0F6F" w:rsidP="00FD0F6F">
            <w:pPr>
              <w:jc w:val="both"/>
              <w:rPr>
                <w:rFonts w:ascii="Arial" w:eastAsia="Calibri" w:hAnsi="Arial" w:cs="Arial"/>
                <w:sz w:val="24"/>
                <w:szCs w:val="24"/>
              </w:rPr>
            </w:pPr>
            <w:r w:rsidRPr="00561C75">
              <w:rPr>
                <w:rFonts w:ascii="Arial" w:eastAsia="Calibri" w:hAnsi="Arial" w:cs="Arial"/>
                <w:sz w:val="24"/>
                <w:szCs w:val="24"/>
              </w:rPr>
              <w:t>Jefatura de proyectos</w:t>
            </w:r>
          </w:p>
          <w:p w:rsidR="00FD0F6F" w:rsidRPr="00561C75" w:rsidRDefault="0035364C" w:rsidP="00FD0F6F">
            <w:pPr>
              <w:jc w:val="both"/>
              <w:rPr>
                <w:rFonts w:ascii="Arial" w:eastAsia="Calibri" w:hAnsi="Arial" w:cs="Arial"/>
                <w:sz w:val="24"/>
                <w:szCs w:val="24"/>
              </w:rPr>
            </w:pPr>
            <w:r>
              <w:rPr>
                <w:rFonts w:ascii="Arial" w:eastAsia="Calibri" w:hAnsi="Arial" w:cs="Arial"/>
                <w:sz w:val="24"/>
                <w:szCs w:val="24"/>
              </w:rPr>
              <w:t>Jefatura de costos y Programas</w:t>
            </w:r>
            <w:r w:rsidR="00FD0F6F" w:rsidRPr="00561C75">
              <w:rPr>
                <w:rFonts w:ascii="Arial" w:eastAsia="Calibri" w:hAnsi="Arial" w:cs="Arial"/>
                <w:sz w:val="24"/>
                <w:szCs w:val="24"/>
              </w:rPr>
              <w:t xml:space="preserve"> federales</w:t>
            </w:r>
          </w:p>
          <w:p w:rsidR="00FD0F6F" w:rsidRPr="00561C75" w:rsidRDefault="00FD0F6F" w:rsidP="00FD0F6F">
            <w:pPr>
              <w:jc w:val="both"/>
              <w:rPr>
                <w:rFonts w:ascii="Arial" w:eastAsia="Calibri" w:hAnsi="Arial" w:cs="Arial"/>
                <w:sz w:val="24"/>
                <w:szCs w:val="24"/>
              </w:rPr>
            </w:pPr>
            <w:r w:rsidRPr="00561C75">
              <w:rPr>
                <w:rFonts w:ascii="Arial" w:eastAsia="Calibri" w:hAnsi="Arial" w:cs="Arial"/>
                <w:sz w:val="24"/>
                <w:szCs w:val="24"/>
              </w:rPr>
              <w:t>Jefatura de supervisión</w:t>
            </w:r>
          </w:p>
          <w:p w:rsidR="00FD0F6F" w:rsidRPr="00561C75" w:rsidRDefault="00FD0F6F" w:rsidP="00FD0F6F">
            <w:pPr>
              <w:jc w:val="both"/>
              <w:rPr>
                <w:rFonts w:ascii="Arial" w:eastAsia="Calibri" w:hAnsi="Arial" w:cs="Arial"/>
                <w:sz w:val="24"/>
                <w:szCs w:val="24"/>
              </w:rPr>
            </w:pPr>
            <w:r w:rsidRPr="00561C75">
              <w:rPr>
                <w:rFonts w:ascii="Arial" w:eastAsia="Calibri" w:hAnsi="Arial" w:cs="Arial"/>
                <w:sz w:val="24"/>
                <w:szCs w:val="24"/>
              </w:rPr>
              <w:t xml:space="preserve">Jefatura </w:t>
            </w:r>
            <w:r w:rsidR="00A578EA">
              <w:rPr>
                <w:rFonts w:ascii="Arial" w:eastAsia="Calibri" w:hAnsi="Arial" w:cs="Arial"/>
                <w:sz w:val="24"/>
                <w:szCs w:val="24"/>
              </w:rPr>
              <w:t xml:space="preserve">Administrativa (Jefatura </w:t>
            </w:r>
            <w:r w:rsidRPr="00561C75">
              <w:rPr>
                <w:rFonts w:ascii="Arial" w:eastAsia="Calibri" w:hAnsi="Arial" w:cs="Arial"/>
                <w:sz w:val="24"/>
                <w:szCs w:val="24"/>
              </w:rPr>
              <w:t>de recursos financieros</w:t>
            </w:r>
            <w:r w:rsidR="00A578EA">
              <w:rPr>
                <w:rFonts w:ascii="Arial" w:eastAsia="Calibri" w:hAnsi="Arial" w:cs="Arial"/>
                <w:sz w:val="24"/>
                <w:szCs w:val="24"/>
              </w:rPr>
              <w:t>)</w:t>
            </w:r>
          </w:p>
          <w:p w:rsidR="00FD0F6F" w:rsidRPr="00561C75" w:rsidRDefault="00A578EA" w:rsidP="00FD0F6F">
            <w:pPr>
              <w:jc w:val="both"/>
              <w:rPr>
                <w:rFonts w:ascii="Arial" w:eastAsia="Calibri" w:hAnsi="Arial" w:cs="Arial"/>
                <w:sz w:val="24"/>
                <w:szCs w:val="24"/>
              </w:rPr>
            </w:pPr>
            <w:r>
              <w:rPr>
                <w:rFonts w:ascii="Arial" w:eastAsia="Calibri" w:hAnsi="Arial" w:cs="Arial"/>
                <w:sz w:val="24"/>
                <w:szCs w:val="24"/>
              </w:rPr>
              <w:t>Auxiliar (Secretaria)</w:t>
            </w:r>
          </w:p>
        </w:tc>
      </w:tr>
      <w:tr w:rsidR="00FD0F6F" w:rsidRPr="00561C75" w:rsidTr="00FD0F6F">
        <w:trPr>
          <w:trHeight w:val="556"/>
        </w:trPr>
        <w:tc>
          <w:tcPr>
            <w:tcW w:w="4217" w:type="dxa"/>
          </w:tcPr>
          <w:p w:rsidR="00FD0F6F" w:rsidRPr="00561C75" w:rsidRDefault="00FD0F6F" w:rsidP="00FD0F6F">
            <w:pPr>
              <w:jc w:val="both"/>
              <w:rPr>
                <w:rFonts w:ascii="Arial" w:hAnsi="Arial" w:cs="Arial"/>
                <w:sz w:val="24"/>
                <w:szCs w:val="24"/>
              </w:rPr>
            </w:pPr>
            <w:r w:rsidRPr="00561C75">
              <w:rPr>
                <w:rFonts w:ascii="Arial" w:hAnsi="Arial" w:cs="Arial"/>
                <w:sz w:val="24"/>
                <w:szCs w:val="24"/>
              </w:rPr>
              <w:t>N° DE PERSONAS EN EL PUESTO:</w:t>
            </w:r>
          </w:p>
        </w:tc>
        <w:tc>
          <w:tcPr>
            <w:tcW w:w="5071" w:type="dxa"/>
          </w:tcPr>
          <w:p w:rsidR="00FD0F6F" w:rsidRPr="00561C75" w:rsidRDefault="00FD0F6F" w:rsidP="00FD0F6F">
            <w:pPr>
              <w:jc w:val="both"/>
              <w:rPr>
                <w:rFonts w:ascii="Arial" w:hAnsi="Arial" w:cs="Arial"/>
                <w:sz w:val="24"/>
                <w:szCs w:val="24"/>
              </w:rPr>
            </w:pPr>
            <w:r>
              <w:rPr>
                <w:rFonts w:ascii="Arial" w:hAnsi="Arial" w:cs="Arial"/>
                <w:sz w:val="24"/>
                <w:szCs w:val="24"/>
              </w:rPr>
              <w:t>1</w:t>
            </w:r>
          </w:p>
        </w:tc>
      </w:tr>
    </w:tbl>
    <w:p w:rsidR="00FD0F6F" w:rsidRPr="00561C75" w:rsidRDefault="00FD0F6F" w:rsidP="00FD0F6F">
      <w:pPr>
        <w:rPr>
          <w:rFonts w:ascii="Arial" w:hAnsi="Arial" w:cs="Arial"/>
          <w:sz w:val="24"/>
          <w:szCs w:val="24"/>
        </w:rPr>
      </w:pPr>
    </w:p>
    <w:p w:rsidR="00FD0F6F" w:rsidRPr="00561C75" w:rsidRDefault="00980D68" w:rsidP="00FD0F6F">
      <w:pPr>
        <w:jc w:val="center"/>
        <w:rPr>
          <w:rFonts w:ascii="Arial" w:hAnsi="Arial" w:cs="Arial"/>
          <w:b/>
          <w:sz w:val="24"/>
          <w:szCs w:val="24"/>
        </w:rPr>
      </w:pPr>
      <w:r>
        <w:rPr>
          <w:rFonts w:ascii="Arial" w:hAnsi="Arial" w:cs="Arial"/>
          <w:b/>
          <w:sz w:val="24"/>
          <w:szCs w:val="24"/>
        </w:rPr>
        <w:t>PERFIL DEL PUESTO</w:t>
      </w:r>
    </w:p>
    <w:tbl>
      <w:tblPr>
        <w:tblStyle w:val="Tablaconcuadrcula"/>
        <w:tblW w:w="8959" w:type="dxa"/>
        <w:tblInd w:w="108" w:type="dxa"/>
        <w:tblLook w:val="04A0" w:firstRow="1" w:lastRow="0" w:firstColumn="1" w:lastColumn="0" w:noHBand="0" w:noVBand="1"/>
      </w:tblPr>
      <w:tblGrid>
        <w:gridCol w:w="4215"/>
        <w:gridCol w:w="4744"/>
      </w:tblGrid>
      <w:tr w:rsidR="00FD0F6F" w:rsidRPr="00561C75" w:rsidTr="00FD0F6F">
        <w:trPr>
          <w:trHeight w:val="834"/>
        </w:trPr>
        <w:tc>
          <w:tcPr>
            <w:tcW w:w="4215" w:type="dxa"/>
          </w:tcPr>
          <w:p w:rsidR="00FD0F6F" w:rsidRPr="00561C75" w:rsidRDefault="00FD0F6F" w:rsidP="00FD0F6F">
            <w:pPr>
              <w:jc w:val="both"/>
              <w:rPr>
                <w:rFonts w:ascii="Arial" w:hAnsi="Arial" w:cs="Arial"/>
                <w:sz w:val="24"/>
                <w:szCs w:val="24"/>
              </w:rPr>
            </w:pPr>
            <w:r w:rsidRPr="00561C75">
              <w:rPr>
                <w:rFonts w:ascii="Arial" w:hAnsi="Arial" w:cs="Arial"/>
                <w:sz w:val="24"/>
                <w:szCs w:val="24"/>
              </w:rPr>
              <w:t>ESCOLARIDAD:</w:t>
            </w:r>
          </w:p>
        </w:tc>
        <w:tc>
          <w:tcPr>
            <w:tcW w:w="4744"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Título expedido legalmente de Arquitecto, Ingeniero o Licenciatura afín</w:t>
            </w:r>
          </w:p>
        </w:tc>
      </w:tr>
      <w:tr w:rsidR="00FD0F6F" w:rsidRPr="00561C75" w:rsidTr="00FD0F6F">
        <w:trPr>
          <w:trHeight w:val="613"/>
        </w:trPr>
        <w:tc>
          <w:tcPr>
            <w:tcW w:w="4215" w:type="dxa"/>
          </w:tcPr>
          <w:p w:rsidR="00FD0F6F" w:rsidRPr="00561C75" w:rsidRDefault="00FD0F6F" w:rsidP="00FD0F6F">
            <w:pPr>
              <w:jc w:val="both"/>
              <w:rPr>
                <w:rFonts w:ascii="Arial" w:hAnsi="Arial" w:cs="Arial"/>
                <w:sz w:val="24"/>
                <w:szCs w:val="24"/>
              </w:rPr>
            </w:pPr>
            <w:r w:rsidRPr="00561C75">
              <w:rPr>
                <w:rFonts w:ascii="Arial" w:hAnsi="Arial" w:cs="Arial"/>
                <w:sz w:val="24"/>
                <w:szCs w:val="24"/>
              </w:rPr>
              <w:t>AÑOS DE EXPERIENCIA:</w:t>
            </w:r>
          </w:p>
        </w:tc>
        <w:tc>
          <w:tcPr>
            <w:tcW w:w="4744" w:type="dxa"/>
          </w:tcPr>
          <w:p w:rsidR="00FD0F6F" w:rsidRPr="00561C75" w:rsidRDefault="00FD0F6F" w:rsidP="00FD0F6F">
            <w:pPr>
              <w:jc w:val="both"/>
              <w:rPr>
                <w:rFonts w:ascii="Arial" w:hAnsi="Arial" w:cs="Arial"/>
                <w:sz w:val="24"/>
                <w:szCs w:val="24"/>
              </w:rPr>
            </w:pPr>
            <w:r w:rsidRPr="00561C75">
              <w:rPr>
                <w:rFonts w:ascii="Arial" w:hAnsi="Arial" w:cs="Arial"/>
                <w:sz w:val="24"/>
                <w:szCs w:val="24"/>
              </w:rPr>
              <w:t xml:space="preserve"> 1 año</w:t>
            </w:r>
          </w:p>
        </w:tc>
      </w:tr>
      <w:tr w:rsidR="00FD0F6F" w:rsidRPr="00561C75" w:rsidTr="00FD0F6F">
        <w:trPr>
          <w:trHeight w:val="1827"/>
        </w:trPr>
        <w:tc>
          <w:tcPr>
            <w:tcW w:w="4215" w:type="dxa"/>
          </w:tcPr>
          <w:p w:rsidR="00FD0F6F" w:rsidRPr="00561C75" w:rsidRDefault="00FD0F6F" w:rsidP="00FD0F6F">
            <w:pPr>
              <w:jc w:val="both"/>
              <w:rPr>
                <w:rFonts w:ascii="Arial" w:hAnsi="Arial" w:cs="Arial"/>
                <w:sz w:val="24"/>
                <w:szCs w:val="24"/>
              </w:rPr>
            </w:pPr>
            <w:r w:rsidRPr="00561C75">
              <w:rPr>
                <w:rFonts w:ascii="Arial" w:hAnsi="Arial" w:cs="Arial"/>
                <w:sz w:val="24"/>
                <w:szCs w:val="24"/>
              </w:rPr>
              <w:lastRenderedPageBreak/>
              <w:t>CONOCIMIENTOS BÁSICOS:</w:t>
            </w:r>
          </w:p>
        </w:tc>
        <w:tc>
          <w:tcPr>
            <w:tcW w:w="4744"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Manejo de recursos federales, estatales y municipales para obra de beneficio social, normativas y leyes aplicables para la obra pública, Computación manejo de paquetería: Microsoft office.</w:t>
            </w:r>
          </w:p>
        </w:tc>
      </w:tr>
      <w:tr w:rsidR="00FD0F6F" w:rsidRPr="00561C75" w:rsidTr="00FD0F6F">
        <w:trPr>
          <w:trHeight w:val="988"/>
        </w:trPr>
        <w:tc>
          <w:tcPr>
            <w:tcW w:w="4215" w:type="dxa"/>
          </w:tcPr>
          <w:p w:rsidR="00FD0F6F" w:rsidRPr="00561C75" w:rsidRDefault="00FD0F6F" w:rsidP="00FD0F6F">
            <w:pPr>
              <w:jc w:val="both"/>
              <w:rPr>
                <w:rFonts w:ascii="Arial" w:hAnsi="Arial" w:cs="Arial"/>
                <w:sz w:val="24"/>
                <w:szCs w:val="24"/>
              </w:rPr>
            </w:pPr>
            <w:r w:rsidRPr="00561C75">
              <w:rPr>
                <w:rFonts w:ascii="Arial" w:hAnsi="Arial" w:cs="Arial"/>
                <w:sz w:val="24"/>
                <w:szCs w:val="24"/>
              </w:rPr>
              <w:t>HABILIDADES:</w:t>
            </w:r>
          </w:p>
        </w:tc>
        <w:tc>
          <w:tcPr>
            <w:tcW w:w="4744"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Liderazgo, manejo de personal, toma de decisiones y facilidad de Palabra.</w:t>
            </w:r>
          </w:p>
        </w:tc>
      </w:tr>
      <w:tr w:rsidR="00FD0F6F" w:rsidRPr="00561C75" w:rsidTr="00FD0F6F">
        <w:trPr>
          <w:trHeight w:val="3241"/>
        </w:trPr>
        <w:tc>
          <w:tcPr>
            <w:tcW w:w="8959" w:type="dxa"/>
            <w:gridSpan w:val="2"/>
          </w:tcPr>
          <w:p w:rsidR="00FD0F6F" w:rsidRPr="00561C75" w:rsidRDefault="00FD0F6F" w:rsidP="00FD0F6F">
            <w:pPr>
              <w:rPr>
                <w:rFonts w:ascii="Arial" w:hAnsi="Arial" w:cs="Arial"/>
                <w:b/>
                <w:sz w:val="24"/>
                <w:szCs w:val="24"/>
              </w:rPr>
            </w:pPr>
          </w:p>
          <w:p w:rsidR="00FD0F6F" w:rsidRPr="00561C75" w:rsidRDefault="00FD0F6F" w:rsidP="00FD0F6F">
            <w:pPr>
              <w:jc w:val="center"/>
              <w:rPr>
                <w:rFonts w:ascii="Arial" w:hAnsi="Arial" w:cs="Arial"/>
                <w:b/>
                <w:sz w:val="24"/>
                <w:szCs w:val="24"/>
              </w:rPr>
            </w:pPr>
            <w:r w:rsidRPr="00561C75">
              <w:rPr>
                <w:rFonts w:ascii="Arial" w:hAnsi="Arial" w:cs="Arial"/>
                <w:b/>
                <w:sz w:val="24"/>
                <w:szCs w:val="24"/>
              </w:rPr>
              <w:t>DESCRIPCIÓN GENERAL DEL PUESTO.</w:t>
            </w:r>
          </w:p>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La Dirección de Obras Publicas de Calidad será la encargada de llevar acabo las acciones necesarias a efecto de que las obras que se inicien y terminen estén dentro de las leyes, reglamentos y demás normativa aplicable a la materia así como las fechas establecidas desde la planeación, programación y contratación, lo que permitirá entregar obras para el servicio de los ciudadanos con las características y calidad que se merecen</w:t>
            </w:r>
          </w:p>
          <w:p w:rsidR="00FD0F6F" w:rsidRPr="00561C75" w:rsidRDefault="00FD0F6F" w:rsidP="00FD0F6F">
            <w:pPr>
              <w:autoSpaceDE w:val="0"/>
              <w:autoSpaceDN w:val="0"/>
              <w:adjustRightInd w:val="0"/>
              <w:rPr>
                <w:rFonts w:ascii="Arial" w:hAnsi="Arial" w:cs="Arial"/>
                <w:sz w:val="24"/>
                <w:szCs w:val="24"/>
              </w:rPr>
            </w:pPr>
          </w:p>
        </w:tc>
      </w:tr>
      <w:tr w:rsidR="00FD0F6F" w:rsidRPr="00561C75" w:rsidTr="00FD0F6F">
        <w:trPr>
          <w:trHeight w:val="1638"/>
        </w:trPr>
        <w:tc>
          <w:tcPr>
            <w:tcW w:w="8959" w:type="dxa"/>
            <w:gridSpan w:val="2"/>
          </w:tcPr>
          <w:p w:rsidR="00FD0F6F" w:rsidRPr="00561C75" w:rsidRDefault="00FD0F6F" w:rsidP="00FD0F6F">
            <w:pPr>
              <w:jc w:val="both"/>
              <w:rPr>
                <w:rFonts w:ascii="Arial" w:hAnsi="Arial" w:cs="Arial"/>
                <w:b/>
                <w:sz w:val="24"/>
                <w:szCs w:val="24"/>
              </w:rPr>
            </w:pPr>
          </w:p>
          <w:p w:rsidR="00FD0F6F" w:rsidRPr="00561C75" w:rsidRDefault="00FD0F6F" w:rsidP="00FD0F6F">
            <w:pPr>
              <w:jc w:val="center"/>
              <w:rPr>
                <w:rFonts w:ascii="Arial" w:hAnsi="Arial" w:cs="Arial"/>
                <w:b/>
                <w:sz w:val="24"/>
                <w:szCs w:val="24"/>
              </w:rPr>
            </w:pPr>
            <w:r w:rsidRPr="00561C75">
              <w:rPr>
                <w:rFonts w:ascii="Arial" w:hAnsi="Arial" w:cs="Arial"/>
                <w:b/>
                <w:sz w:val="24"/>
                <w:szCs w:val="24"/>
              </w:rPr>
              <w:t>FUNCIONES PRINCIPALES.</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hAnsi="Arial" w:cs="Arial"/>
              </w:rPr>
            </w:pPr>
            <w:r w:rsidRPr="00561C75">
              <w:rPr>
                <w:rFonts w:ascii="Arial" w:eastAsiaTheme="minorHAnsi" w:hAnsi="Arial" w:cs="Arial"/>
              </w:rPr>
              <w:t>Revisar y autorizar los proyectos elaborados por su personal a fin de contar con proyectos ejecutivos que den soluciones a la problemática de la infraestructura básica, infraestructura educativa y del sector salud, del municipio</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hAnsi="Arial" w:cs="Arial"/>
              </w:rPr>
            </w:pPr>
            <w:r w:rsidRPr="00561C75">
              <w:rPr>
                <w:rFonts w:ascii="Arial" w:eastAsiaTheme="minorHAnsi" w:hAnsi="Arial" w:cs="Arial"/>
              </w:rPr>
              <w:t>Llevar acabo la oportuna supervisión a las obras para constatar que los supervisores de obra hagan cumplir a las empresas con lo estipulado en el contrato, se lleven a cabo las obras en tiempo y forma y con la calidad requerida en el mencionado contrato de obra.</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hAnsi="Arial" w:cs="Arial"/>
              </w:rPr>
            </w:pPr>
            <w:r w:rsidRPr="00561C75">
              <w:rPr>
                <w:rFonts w:ascii="Arial" w:eastAsiaTheme="minorHAnsi" w:hAnsi="Arial" w:cs="Arial"/>
              </w:rPr>
              <w:lastRenderedPageBreak/>
              <w:t>Validar y autorizar las estimaciones y finiquitos correspondientes para verificar que se cumpla con lo contratado y evitar el pago de conceptos no ejecutados.</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Acordar con la Dirección General de Desarrollo Urbano, Obras y Servicios públicos de Calidad, el despacho de los asuntos a su cargo.</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Promover y ejecutar la obra pública que con cargo al presupuesto del Municipio, se requiera ejecutar.</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Elaborar en coordinación con la Dirección General de Desarrollo Urbano, Obras y Servicios públicos de Calidad el Programa Anual de Obra Pública Municipal y su respectivo presupuesto, atendiendo a los planes y programas encomendados.</w:t>
            </w:r>
          </w:p>
          <w:p w:rsidR="00861371" w:rsidRPr="00561C75" w:rsidRDefault="00861371" w:rsidP="00861371">
            <w:pPr>
              <w:pStyle w:val="Prrafodelista"/>
              <w:numPr>
                <w:ilvl w:val="0"/>
                <w:numId w:val="6"/>
              </w:numPr>
              <w:autoSpaceDE w:val="0"/>
              <w:autoSpaceDN w:val="0"/>
              <w:adjustRightInd w:val="0"/>
              <w:spacing w:after="70" w:line="276" w:lineRule="auto"/>
              <w:rPr>
                <w:rFonts w:ascii="Arial" w:eastAsiaTheme="minorEastAsia" w:hAnsi="Arial" w:cs="Arial"/>
                <w:color w:val="000000"/>
                <w:lang w:eastAsia="es-MX"/>
              </w:rPr>
            </w:pPr>
            <w:r w:rsidRPr="00561C75">
              <w:rPr>
                <w:rFonts w:ascii="Arial" w:eastAsiaTheme="minorEastAsia" w:hAnsi="Arial" w:cs="Arial"/>
                <w:color w:val="000000"/>
                <w:lang w:eastAsia="es-MX"/>
              </w:rPr>
              <w:t>Dar cumplimiento al 100% a los indicadores de gestión establecidos en la “Agen</w:t>
            </w:r>
            <w:r>
              <w:rPr>
                <w:rFonts w:ascii="Arial" w:eastAsiaTheme="minorEastAsia" w:hAnsi="Arial" w:cs="Arial"/>
                <w:color w:val="000000"/>
                <w:lang w:eastAsia="es-MX"/>
              </w:rPr>
              <w:t>da para el desarrollo Municipal”.</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Coordinar con las autoridades Federales, Estatales y Municipales, la realización de la obra pública y servicios relacionados con la misma en el Municipio, incluyendo los requerimientos de las áreas y predios que sean necesarios afectar para la ejecución de obra pública; apoyar a las autoridades competentes, en la conservación de zonas arqueológicas, sitios históricos y zonas típicas o de belleza natural;</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Tramitar ante las autoridades correspondientes los permisos y autorizaciones que procedan para la realización de Obras Públicas que se realicen en el Municipio.</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Con el auxilio de las jefaturas de la dirección a su cargo vigilar, que se cumplan y observen las leyes, reglamentos, circulares, decretos, acuerdos, convenios, contratos y demás disposiciones legales que en materia de obra pública y servicios relacionados con la misma que deban ser aplicadas en el Municipio.</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Aprobar los estudios técnicos, proyectos y dictámenes, necesarios para la programación y ejecución de las obras que ejecute el Ayuntamiento, revisando que se apeguen a la normatividad legal vigente y a las especificaciones técnico-constructivas establecidas requeridas.</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lastRenderedPageBreak/>
              <w:t>Autorizar la ejecución de toda la obra pública y servicios relacionados con la misma que se realice en el Municipio, decidiendo bajo su responsabilidad y apegándose a la normativa vigente sobre los aspectos y situaciones que se presenten, informando al Director General las decisiones que hubiere tomado; vigilar la conclusión total, en tiempo y forma, de las obras, la entrega – recepción de las mismas y la formalización de los finiquitos correspondientes.</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Tomar las medidas legales conducentes para tener un control del cumplimiento de las obligaciones asumidas en los contratos o convenios de obra correspondiente por las personas físicas o jurídicas que ejecuten obra pública y servicios relacionados con la misma por cuenta del Municipio, reportando cualquier irregularidad que cometan a la Sindicatura Municipal  para que tome las medidas legales conducentes.</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Designar a los servidores públicos que deban fungir como residentes de obra en términos de las disposiciones legales aplicables; así como validar la apertura de las Bitácoras de Obra.</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 xml:space="preserve">Vigilar a través de los </w:t>
            </w:r>
            <w:r>
              <w:rPr>
                <w:rFonts w:ascii="Arial" w:eastAsiaTheme="minorHAnsi" w:hAnsi="Arial" w:cs="Arial"/>
              </w:rPr>
              <w:t xml:space="preserve">supervisores </w:t>
            </w:r>
            <w:r w:rsidRPr="00561C75">
              <w:rPr>
                <w:rFonts w:ascii="Arial" w:eastAsiaTheme="minorHAnsi" w:hAnsi="Arial" w:cs="Arial"/>
              </w:rPr>
              <w:t>de Obra designados para la ejecución de los contratos formalizados, el cumplimiento de las obligaciones asumidas en los contratos o convenios de obra correspondiente, por las personas físicas o jurídicas que ejecuten obra pública y servicios relacionados con la misma por cuenta del Municipio; y con base en los informes recibidos reportar cualquier irregularidad que cometan a la Sindicatura Municipal para que tome las medidas legales conducentes.</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Informar al Director/a General semanalmente los avances de la ejecución de obra pública y servicios relacionados con la misma a su cargo, con sustento en la base de datos establecida para el control de la obra pública y servicios relacionados.</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 xml:space="preserve">Autorizar con su firma a los trabajadores, personal de base y personal de confianza, entre otros, los formatos establecidos para el efecto, para que los servidores públicos directamente a su cargo y que supervisa, disfruten sus vacaciones, quienes tengan ese derecho, considerando lo dispuesto </w:t>
            </w:r>
            <w:r w:rsidRPr="00561C75">
              <w:rPr>
                <w:rFonts w:ascii="Arial" w:eastAsiaTheme="minorHAnsi" w:hAnsi="Arial" w:cs="Arial"/>
              </w:rPr>
              <w:lastRenderedPageBreak/>
              <w:t>en las Condiciones Generales de trabajo para los Trabajadores al Servicio del Honorable Ayuntamiento de Atlixco, Puebla, vigente; observando entre otras disposiciones que se dará preferencia a los de mayor antigüedad y que en todo caso, se dejarán guardias para la tramitación y conclusión de los asuntos urgentes.</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Suscribir los documentos relativos al ejercicio de sus atribuciones y aquellos que le sean señalados por delegación o le correspondan por suplencia;</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eastAsiaTheme="minorHAnsi" w:hAnsi="Arial" w:cs="Arial"/>
              </w:rPr>
            </w:pPr>
            <w:r w:rsidRPr="00561C75">
              <w:rPr>
                <w:rFonts w:ascii="Arial" w:eastAsiaTheme="minorHAnsi" w:hAnsi="Arial" w:cs="Arial"/>
              </w:rPr>
              <w:t>Designar al funcionario que lo supla en casos de ausencia, previo acuerdo con el Director /a Genera de Desarrollo Urbano Obras y Servicios Públicos de calidad.</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hAnsi="Arial" w:cs="Arial"/>
              </w:rPr>
            </w:pPr>
            <w:r w:rsidRPr="00561C75">
              <w:rPr>
                <w:rFonts w:ascii="Arial" w:eastAsiaTheme="minorHAnsi" w:hAnsi="Arial" w:cs="Arial"/>
              </w:rPr>
              <w:t>Coordinar y participar en la actualización de Manuales de Organización y de Procedimientos de la Dirección a su cargo involucrando a las Jefaturas adscritas.</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hAnsi="Arial" w:cs="Arial"/>
              </w:rPr>
            </w:pPr>
            <w:r w:rsidRPr="00561C75">
              <w:rPr>
                <w:rFonts w:ascii="Arial" w:hAnsi="Arial" w:cs="Arial"/>
              </w:rPr>
              <w:t xml:space="preserve">Dar seguimiento a través de una base de datos, por fondo y por obra a los montos solicitados, asignados y autorizados a las obras; los montos contratados, los montos ejercidos, los montos por ejercer; adeudos a cargo de los contratistas derivados de anticipos no amortizados, finiquitos no liquidados o materiales y equipos no devueltos, de conformidad con el calendario financiero y de ejecución; las obras programadas, las obras adjudicadas, las obras contratadas, las obras en proceso, las obras terminadas, las obras con acta de entrega recepción de los trabajos, las obras con finiquito formalizado, las obras con acta de extinción de derechos y obligaciones por las partes, las obras que se resolverán legalmente, las obras de las que se solicitará la autorización de modificación programático presupuestal, las obras que demandan una ampliación de suficiencia de recursos para la formalización de convenios que modifiquen el monto del contrato, las obras con anticipos no amortizados, las obras por administración directa, las obras por contrato, las obras que se realizarán a través de convenio, las obras con expediente unitario completo y concluido. Base de datos que deberá ser por Fondo </w:t>
            </w:r>
            <w:r w:rsidRPr="00561C75">
              <w:rPr>
                <w:rFonts w:ascii="Arial" w:hAnsi="Arial" w:cs="Arial"/>
              </w:rPr>
              <w:lastRenderedPageBreak/>
              <w:t>(fuente de financiamiento) y por ejercicio presupuestal, con independencia de que el referente es el número de obra y el número de contrato; información que será la base para la confirmación de las cifras o datos emitidos por la Tesorería Municipal en lo que respecta a la inversión inicial, cargo, abono y saldos por cada mes, así como las inversiones asignadas, aplicadas y acumuladas por cada mes del ejercicio presupuestal correspondiente.</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hAnsi="Arial" w:cs="Arial"/>
              </w:rPr>
            </w:pPr>
            <w:r w:rsidRPr="00561C75">
              <w:rPr>
                <w:rFonts w:ascii="Arial" w:eastAsiaTheme="minorHAnsi" w:hAnsi="Arial" w:cs="Arial"/>
              </w:rPr>
              <w:t>En coordinación con la Dirección de Desarrollo Social participar en la elaboración del listado de Obras del Consejo de Planeación Municipal.</w:t>
            </w:r>
          </w:p>
          <w:p w:rsidR="00861371" w:rsidRDefault="00861371" w:rsidP="00861371">
            <w:pPr>
              <w:pStyle w:val="Prrafodelista"/>
              <w:numPr>
                <w:ilvl w:val="0"/>
                <w:numId w:val="6"/>
              </w:numPr>
              <w:autoSpaceDE w:val="0"/>
              <w:autoSpaceDN w:val="0"/>
              <w:adjustRightInd w:val="0"/>
              <w:spacing w:line="276" w:lineRule="auto"/>
              <w:jc w:val="both"/>
              <w:rPr>
                <w:rFonts w:ascii="Arial" w:hAnsi="Arial" w:cs="Arial"/>
              </w:rPr>
            </w:pPr>
            <w:r w:rsidRPr="00561C75">
              <w:rPr>
                <w:rFonts w:ascii="Arial" w:hAnsi="Arial" w:cs="Arial"/>
              </w:rPr>
              <w:t>Proporcionar los expedientes e información que se solicite para poder comprobar ante los órganos de control</w:t>
            </w:r>
            <w:r>
              <w:rPr>
                <w:rFonts w:ascii="Arial" w:hAnsi="Arial" w:cs="Arial"/>
              </w:rPr>
              <w:t xml:space="preserve"> y fiscalización</w:t>
            </w:r>
            <w:r w:rsidRPr="00561C75">
              <w:rPr>
                <w:rFonts w:ascii="Arial" w:hAnsi="Arial" w:cs="Arial"/>
              </w:rPr>
              <w:t>, el ejercicio del gasto aplicado a las obras, de acuerdo a la normatividad aplicable.</w:t>
            </w:r>
          </w:p>
          <w:p w:rsidR="00861371" w:rsidRPr="00561C75" w:rsidRDefault="00861371" w:rsidP="00861371">
            <w:pPr>
              <w:pStyle w:val="Prrafodelista"/>
              <w:numPr>
                <w:ilvl w:val="0"/>
                <w:numId w:val="6"/>
              </w:numPr>
              <w:autoSpaceDE w:val="0"/>
              <w:autoSpaceDN w:val="0"/>
              <w:adjustRightInd w:val="0"/>
              <w:spacing w:line="276" w:lineRule="auto"/>
              <w:jc w:val="both"/>
              <w:rPr>
                <w:rFonts w:ascii="Arial" w:hAnsi="Arial" w:cs="Arial"/>
              </w:rPr>
            </w:pPr>
            <w:r>
              <w:rPr>
                <w:rFonts w:ascii="Arial" w:hAnsi="Arial" w:cs="Arial"/>
              </w:rPr>
              <w:t>Hacer la normativa para la aplicación del recurso apegándose a los lineamientos y reglas de operación de los diferentes fondos.</w:t>
            </w:r>
          </w:p>
          <w:p w:rsidR="00861371" w:rsidRPr="00DD50F0" w:rsidRDefault="00861371" w:rsidP="00861371">
            <w:pPr>
              <w:pStyle w:val="Prrafodelista"/>
              <w:numPr>
                <w:ilvl w:val="0"/>
                <w:numId w:val="6"/>
              </w:numPr>
              <w:autoSpaceDE w:val="0"/>
              <w:autoSpaceDN w:val="0"/>
              <w:adjustRightInd w:val="0"/>
              <w:spacing w:line="276" w:lineRule="auto"/>
              <w:jc w:val="both"/>
              <w:rPr>
                <w:rFonts w:ascii="Arial" w:hAnsi="Arial" w:cs="Arial"/>
              </w:rPr>
            </w:pPr>
            <w:r w:rsidRPr="00DD50F0">
              <w:rPr>
                <w:rFonts w:ascii="Arial" w:eastAsiaTheme="minorHAnsi" w:hAnsi="Arial" w:cs="Arial"/>
              </w:rPr>
              <w:t>Desarrollar todas aquellas funciones inherentes al área de su competencia y las que le fueran designadas por sus superiores.</w:t>
            </w:r>
          </w:p>
          <w:p w:rsidR="00861371" w:rsidRPr="00DD50F0" w:rsidRDefault="00861371" w:rsidP="00861371">
            <w:pPr>
              <w:pStyle w:val="Prrafodelista"/>
              <w:numPr>
                <w:ilvl w:val="0"/>
                <w:numId w:val="6"/>
              </w:numPr>
              <w:autoSpaceDE w:val="0"/>
              <w:autoSpaceDN w:val="0"/>
              <w:adjustRightInd w:val="0"/>
              <w:spacing w:line="276" w:lineRule="auto"/>
              <w:jc w:val="both"/>
              <w:rPr>
                <w:rFonts w:ascii="Arial" w:hAnsi="Arial" w:cs="Arial"/>
              </w:rPr>
            </w:pPr>
            <w:r w:rsidRPr="00DD50F0">
              <w:rPr>
                <w:rFonts w:ascii="Arial" w:eastAsiaTheme="minorHAnsi" w:hAnsi="Arial" w:cs="Arial"/>
              </w:rPr>
              <w:t>Conducirse con honestidad e integridad.</w:t>
            </w:r>
          </w:p>
          <w:p w:rsidR="00861371" w:rsidRPr="00DD50F0" w:rsidRDefault="00861371" w:rsidP="00861371">
            <w:pPr>
              <w:pStyle w:val="Prrafodelista"/>
              <w:numPr>
                <w:ilvl w:val="0"/>
                <w:numId w:val="6"/>
              </w:numPr>
              <w:autoSpaceDE w:val="0"/>
              <w:autoSpaceDN w:val="0"/>
              <w:adjustRightInd w:val="0"/>
              <w:spacing w:line="276" w:lineRule="auto"/>
              <w:jc w:val="both"/>
              <w:rPr>
                <w:rFonts w:ascii="Arial" w:hAnsi="Arial" w:cs="Arial"/>
              </w:rPr>
            </w:pPr>
            <w:r w:rsidRPr="00DD50F0">
              <w:rPr>
                <w:rFonts w:ascii="Arial" w:hAnsi="Arial" w:cs="Arial"/>
              </w:rPr>
              <w:t>Dar respuesta a las solicitudes de acceso a la información, cumplir con los criterios y lineamientos en materia de información reservada y datos personales, cumplir con los ordenamiento y criterios que en materia de Transparencia correspondan y atender los requerimientos, observaciones y recomendaciones que, en materia de transparencia acceso a la información y protección de datos personales realice la unidad de transparencia.</w:t>
            </w:r>
          </w:p>
          <w:p w:rsidR="00861371" w:rsidRPr="00DD50F0" w:rsidRDefault="00861371" w:rsidP="00861371">
            <w:pPr>
              <w:pStyle w:val="Prrafodelista"/>
              <w:numPr>
                <w:ilvl w:val="0"/>
                <w:numId w:val="6"/>
              </w:numPr>
              <w:jc w:val="both"/>
              <w:rPr>
                <w:rFonts w:ascii="Arial" w:eastAsiaTheme="minorHAnsi" w:hAnsi="Arial" w:cs="Arial"/>
              </w:rPr>
            </w:pPr>
            <w:r w:rsidRPr="00DD50F0">
              <w:rPr>
                <w:rFonts w:ascii="Arial" w:eastAsiaTheme="minorHAnsi" w:hAnsi="Arial" w:cs="Arial"/>
              </w:rPr>
              <w:t>Cumplir con la máxima diligencia en el marco normativo que rigen en su actuar en el área.</w:t>
            </w:r>
          </w:p>
          <w:p w:rsidR="00760474" w:rsidRPr="00760474" w:rsidRDefault="00760474" w:rsidP="00760474">
            <w:pPr>
              <w:pStyle w:val="Prrafodelista"/>
              <w:numPr>
                <w:ilvl w:val="0"/>
                <w:numId w:val="6"/>
              </w:numPr>
              <w:jc w:val="both"/>
              <w:rPr>
                <w:rFonts w:ascii="Arial" w:eastAsiaTheme="minorHAnsi" w:hAnsi="Arial" w:cs="Arial"/>
              </w:rPr>
            </w:pPr>
            <w:r w:rsidRPr="001C3D46">
              <w:rPr>
                <w:rFonts w:ascii="Arial" w:hAnsi="Arial" w:cs="Arial"/>
              </w:rPr>
              <w:t>Dar seguimiento y cumplimiento a los indicadores requeridos por la Agenda para el Desarrollo Municipal</w:t>
            </w:r>
            <w:r>
              <w:rPr>
                <w:rFonts w:ascii="Arial" w:hAnsi="Arial" w:cs="Arial"/>
              </w:rPr>
              <w:t>.</w:t>
            </w:r>
          </w:p>
          <w:p w:rsidR="00DD50F0" w:rsidRDefault="00760474" w:rsidP="00DD50F0">
            <w:pPr>
              <w:pStyle w:val="Prrafodelista"/>
              <w:numPr>
                <w:ilvl w:val="0"/>
                <w:numId w:val="6"/>
              </w:numPr>
              <w:jc w:val="both"/>
              <w:rPr>
                <w:rFonts w:ascii="Arial" w:eastAsiaTheme="minorHAnsi" w:hAnsi="Arial" w:cs="Arial"/>
              </w:rPr>
            </w:pPr>
            <w:r w:rsidRPr="00DD50F0">
              <w:rPr>
                <w:rFonts w:ascii="Arial" w:eastAsiaTheme="minorHAnsi" w:hAnsi="Arial" w:cs="Arial"/>
              </w:rPr>
              <w:t xml:space="preserve">Publicar y actualizar la información en el portal web institucional y en la plataforma nacional de transparencia a que se refiere el título quinto de la Ley de Transparencia y Acceso a la Información Pública del Estado de Puebla y que corresponda al área, mediante los formatos y en los términos </w:t>
            </w:r>
            <w:r w:rsidRPr="00DD50F0">
              <w:rPr>
                <w:rFonts w:ascii="Arial" w:eastAsiaTheme="minorHAnsi" w:hAnsi="Arial" w:cs="Arial"/>
              </w:rPr>
              <w:lastRenderedPageBreak/>
              <w:t>que marque la normatividad aplicable al caso y la Unidad de Transparencia del Ayuntamiento.</w:t>
            </w:r>
          </w:p>
          <w:p w:rsidR="00DD50F0" w:rsidRDefault="00760474" w:rsidP="00DD50F0">
            <w:pPr>
              <w:pStyle w:val="Prrafodelista"/>
              <w:numPr>
                <w:ilvl w:val="0"/>
                <w:numId w:val="6"/>
              </w:numPr>
              <w:jc w:val="both"/>
              <w:rPr>
                <w:rFonts w:ascii="Arial" w:eastAsiaTheme="minorHAnsi" w:hAnsi="Arial" w:cs="Arial"/>
              </w:rPr>
            </w:pPr>
            <w:r w:rsidRPr="00DD50F0">
              <w:rPr>
                <w:rFonts w:ascii="Arial" w:eastAsiaTheme="minorHAnsi" w:hAnsi="Arial" w:cs="Arial"/>
              </w:rPr>
              <w:t>Mantener debidamente organizados los documentos para su fácil localización y consulta, debiendo dar cumplimiento a la Ley de Archivos del Estado de Puebla, su Reglamento y la normatividad aplicable al tema.</w:t>
            </w:r>
          </w:p>
          <w:p w:rsidR="00DD50F0" w:rsidRDefault="00760474" w:rsidP="00DD50F0">
            <w:pPr>
              <w:pStyle w:val="Prrafodelista"/>
              <w:numPr>
                <w:ilvl w:val="0"/>
                <w:numId w:val="6"/>
              </w:numPr>
              <w:jc w:val="both"/>
              <w:rPr>
                <w:rFonts w:ascii="Arial" w:eastAsiaTheme="minorHAnsi" w:hAnsi="Arial" w:cs="Arial"/>
              </w:rPr>
            </w:pPr>
            <w:r w:rsidRPr="00DD50F0">
              <w:rPr>
                <w:rFonts w:ascii="Arial" w:eastAsiaTheme="minorHAnsi" w:hAnsi="Arial" w:cs="Arial"/>
              </w:rPr>
              <w:t xml:space="preserve">Custodiar y cuidar los bienes muebles que estén bajo </w:t>
            </w:r>
            <w:r w:rsidR="00B45281">
              <w:rPr>
                <w:rFonts w:ascii="Arial" w:eastAsiaTheme="minorHAnsi" w:hAnsi="Arial" w:cs="Arial"/>
              </w:rPr>
              <w:t>su</w:t>
            </w:r>
            <w:r w:rsidRPr="00DD50F0">
              <w:rPr>
                <w:rFonts w:ascii="Arial" w:eastAsiaTheme="minorHAnsi" w:hAnsi="Arial" w:cs="Arial"/>
              </w:rPr>
              <w:t xml:space="preserve">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w:t>
            </w:r>
            <w:r w:rsidR="00586C94">
              <w:rPr>
                <w:rFonts w:ascii="Arial" w:eastAsiaTheme="minorHAnsi" w:hAnsi="Arial" w:cs="Arial"/>
              </w:rPr>
              <w:t>mi</w:t>
            </w:r>
            <w:r w:rsidRPr="00DD50F0">
              <w:rPr>
                <w:rFonts w:ascii="Arial" w:eastAsiaTheme="minorHAnsi" w:hAnsi="Arial" w:cs="Arial"/>
              </w:rPr>
              <w:t xml:space="preserve"> resguardo.</w:t>
            </w:r>
          </w:p>
          <w:p w:rsidR="00586C94" w:rsidRPr="003525E1" w:rsidRDefault="00586C94" w:rsidP="00586C94">
            <w:pPr>
              <w:pStyle w:val="Prrafodelista"/>
              <w:numPr>
                <w:ilvl w:val="0"/>
                <w:numId w:val="6"/>
              </w:numPr>
              <w:jc w:val="both"/>
              <w:rPr>
                <w:rFonts w:ascii="Arial" w:eastAsiaTheme="minorHAnsi" w:hAnsi="Arial" w:cs="Arial"/>
              </w:rPr>
            </w:pPr>
            <w:r w:rsidRPr="003525E1">
              <w:rPr>
                <w:rFonts w:ascii="Arial" w:eastAsiaTheme="minorHAnsi" w:hAnsi="Arial" w:cs="Arial"/>
              </w:rPr>
              <w:t xml:space="preserve">Dar Seguimiento a la elaboración y cumplimiento del Programa Presupuestario </w:t>
            </w:r>
          </w:p>
          <w:p w:rsidR="00586C94" w:rsidRPr="003525E1" w:rsidRDefault="00586C94" w:rsidP="00586C94">
            <w:pPr>
              <w:pStyle w:val="Prrafodelista"/>
              <w:numPr>
                <w:ilvl w:val="0"/>
                <w:numId w:val="6"/>
              </w:numPr>
              <w:jc w:val="both"/>
              <w:rPr>
                <w:rFonts w:ascii="Arial" w:eastAsiaTheme="minorHAnsi" w:hAnsi="Arial" w:cs="Arial"/>
              </w:rPr>
            </w:pPr>
            <w:r w:rsidRPr="003525E1">
              <w:rPr>
                <w:rFonts w:ascii="Arial" w:eastAsiaTheme="minorHAnsi" w:hAnsi="Arial" w:cs="Arial"/>
              </w:rPr>
              <w:t>Atender las disposiciones y obligaciones de naturaleza Federal y Estatal, relacionadas con la permanencia en el programa “Pueblos Mágicos”, así como emprender las estrategias y acciones que en el ámbito de sus atribuciones y en el eje que corresponda, sean necesarios para la conservación del nombramiento.</w:t>
            </w:r>
          </w:p>
          <w:p w:rsidR="00586C94" w:rsidRPr="003525E1" w:rsidRDefault="00586C94" w:rsidP="00586C94">
            <w:pPr>
              <w:pStyle w:val="Prrafodelista"/>
              <w:numPr>
                <w:ilvl w:val="0"/>
                <w:numId w:val="6"/>
              </w:numPr>
              <w:jc w:val="both"/>
              <w:rPr>
                <w:rFonts w:ascii="Arial" w:eastAsiaTheme="minorHAnsi" w:hAnsi="Arial" w:cs="Arial"/>
              </w:rPr>
            </w:pPr>
            <w:r w:rsidRPr="003525E1">
              <w:rPr>
                <w:rFonts w:ascii="Arial" w:eastAsiaTheme="minorHAnsi" w:hAnsi="Arial" w:cs="Arial"/>
              </w:rPr>
              <w:t xml:space="preserve">Implementación del Control Interno de la Unidad Administrativa a su cargo, de acuerdo a los lineamientos aplicables. </w:t>
            </w:r>
          </w:p>
          <w:p w:rsidR="001C3D46" w:rsidRDefault="00861371" w:rsidP="00DD50F0">
            <w:pPr>
              <w:pStyle w:val="Prrafodelista"/>
              <w:numPr>
                <w:ilvl w:val="0"/>
                <w:numId w:val="6"/>
              </w:numPr>
              <w:jc w:val="both"/>
              <w:rPr>
                <w:rFonts w:ascii="Arial" w:eastAsiaTheme="minorHAnsi" w:hAnsi="Arial" w:cs="Arial"/>
              </w:rPr>
            </w:pPr>
            <w:r w:rsidRPr="00DD50F0">
              <w:rPr>
                <w:rFonts w:ascii="Arial" w:eastAsiaTheme="minorHAnsi" w:hAnsi="Arial" w:cs="Arial"/>
              </w:rPr>
              <w:t>Y las demás inherentes al cargo que desempeñan dentro de la administración pública municipal.</w:t>
            </w:r>
          </w:p>
          <w:p w:rsidR="00586C94" w:rsidRPr="00DD50F0" w:rsidRDefault="00586C94" w:rsidP="00586C94">
            <w:pPr>
              <w:pStyle w:val="Prrafodelista"/>
              <w:jc w:val="both"/>
              <w:rPr>
                <w:rFonts w:ascii="Arial" w:eastAsiaTheme="minorHAnsi" w:hAnsi="Arial" w:cs="Arial"/>
              </w:rPr>
            </w:pPr>
          </w:p>
          <w:p w:rsidR="001C3D46" w:rsidRPr="001C3D46" w:rsidRDefault="001C3D46" w:rsidP="001C3D46">
            <w:pPr>
              <w:pStyle w:val="Prrafodelista"/>
              <w:autoSpaceDE w:val="0"/>
              <w:autoSpaceDN w:val="0"/>
              <w:adjustRightInd w:val="0"/>
              <w:jc w:val="both"/>
              <w:rPr>
                <w:rFonts w:ascii="Arial" w:hAnsi="Arial" w:cs="Arial"/>
              </w:rPr>
            </w:pPr>
          </w:p>
        </w:tc>
      </w:tr>
    </w:tbl>
    <w:p w:rsidR="00DD50F0" w:rsidRDefault="00DD50F0" w:rsidP="00FD0F6F">
      <w:pPr>
        <w:spacing w:after="0"/>
        <w:rPr>
          <w:rFonts w:ascii="Arial" w:hAnsi="Arial" w:cs="Arial"/>
          <w:sz w:val="24"/>
          <w:szCs w:val="24"/>
        </w:rPr>
      </w:pPr>
    </w:p>
    <w:p w:rsidR="00DD50F0" w:rsidRDefault="00DD50F0" w:rsidP="00FD0F6F">
      <w:pPr>
        <w:spacing w:after="0"/>
        <w:rPr>
          <w:rFonts w:ascii="Arial" w:hAnsi="Arial" w:cs="Arial"/>
          <w:sz w:val="24"/>
          <w:szCs w:val="24"/>
        </w:rPr>
      </w:pPr>
    </w:p>
    <w:p w:rsidR="00DD50F0" w:rsidRDefault="00DD50F0" w:rsidP="00FD0F6F">
      <w:pPr>
        <w:spacing w:after="0"/>
        <w:rPr>
          <w:rFonts w:ascii="Arial" w:hAnsi="Arial" w:cs="Arial"/>
          <w:sz w:val="24"/>
          <w:szCs w:val="24"/>
        </w:rPr>
      </w:pPr>
    </w:p>
    <w:p w:rsidR="00DA31F9" w:rsidRDefault="00DA31F9" w:rsidP="00DA31F9">
      <w:pPr>
        <w:spacing w:after="0" w:line="240" w:lineRule="auto"/>
        <w:jc w:val="center"/>
        <w:rPr>
          <w:rFonts w:ascii="Arial" w:hAnsi="Arial" w:cs="Arial"/>
          <w:sz w:val="24"/>
          <w:szCs w:val="24"/>
        </w:rPr>
      </w:pPr>
    </w:p>
    <w:p w:rsidR="00DA31F9" w:rsidRDefault="00DA31F9" w:rsidP="00DA31F9">
      <w:pPr>
        <w:spacing w:after="0" w:line="240" w:lineRule="auto"/>
        <w:jc w:val="center"/>
        <w:rPr>
          <w:rFonts w:ascii="Arial" w:hAnsi="Arial" w:cs="Arial"/>
          <w:sz w:val="24"/>
          <w:szCs w:val="24"/>
        </w:rPr>
      </w:pPr>
    </w:p>
    <w:p w:rsidR="00DA31F9" w:rsidRDefault="00DA31F9" w:rsidP="00DA31F9">
      <w:pPr>
        <w:spacing w:after="0" w:line="240" w:lineRule="auto"/>
        <w:jc w:val="center"/>
        <w:rPr>
          <w:rFonts w:ascii="Arial" w:hAnsi="Arial" w:cs="Arial"/>
          <w:sz w:val="24"/>
          <w:szCs w:val="24"/>
        </w:rPr>
      </w:pPr>
    </w:p>
    <w:p w:rsidR="00DA31F9" w:rsidRDefault="00DA31F9" w:rsidP="00DA31F9">
      <w:pPr>
        <w:spacing w:after="0" w:line="240" w:lineRule="auto"/>
        <w:ind w:left="4255" w:hanging="4255"/>
        <w:rPr>
          <w:rFonts w:ascii="Arial" w:hAnsi="Arial" w:cs="Arial"/>
          <w:sz w:val="24"/>
          <w:szCs w:val="24"/>
        </w:rPr>
      </w:pPr>
      <w:r>
        <w:rPr>
          <w:rFonts w:ascii="Arial" w:hAnsi="Arial" w:cs="Arial"/>
          <w:sz w:val="24"/>
          <w:szCs w:val="24"/>
        </w:rPr>
        <w:t>___________________________</w:t>
      </w:r>
      <w:r>
        <w:rPr>
          <w:rFonts w:ascii="Arial" w:hAnsi="Arial" w:cs="Arial"/>
          <w:sz w:val="24"/>
          <w:szCs w:val="24"/>
        </w:rPr>
        <w:tab/>
        <w:t xml:space="preserve">      _____</w:t>
      </w:r>
      <w:r w:rsidRPr="00B16C99">
        <w:rPr>
          <w:rFonts w:ascii="Arial" w:hAnsi="Arial" w:cs="Arial"/>
          <w:sz w:val="24"/>
          <w:szCs w:val="24"/>
        </w:rPr>
        <w:t>_________________</w:t>
      </w:r>
      <w:r>
        <w:rPr>
          <w:rFonts w:ascii="Arial" w:hAnsi="Arial" w:cs="Arial"/>
          <w:sz w:val="24"/>
          <w:szCs w:val="24"/>
        </w:rPr>
        <w:t>_______</w:t>
      </w:r>
    </w:p>
    <w:p w:rsidR="00DA31F9" w:rsidRDefault="00DA31F9" w:rsidP="00DA31F9">
      <w:pPr>
        <w:spacing w:after="0"/>
        <w:rPr>
          <w:rFonts w:ascii="Arial" w:hAnsi="Arial" w:cs="Arial"/>
          <w:sz w:val="24"/>
          <w:szCs w:val="24"/>
        </w:rPr>
      </w:pPr>
      <w:r>
        <w:rPr>
          <w:rFonts w:ascii="Arial" w:hAnsi="Arial" w:cs="Arial"/>
          <w:sz w:val="24"/>
          <w:szCs w:val="24"/>
        </w:rPr>
        <w:t xml:space="preserve">       Directora de Obras Públicas</w:t>
      </w:r>
      <w:r>
        <w:rPr>
          <w:rFonts w:ascii="Arial" w:hAnsi="Arial" w:cs="Arial"/>
          <w:sz w:val="24"/>
          <w:szCs w:val="24"/>
        </w:rPr>
        <w:tab/>
        <w:t xml:space="preserve">           Directora</w:t>
      </w:r>
      <w:r w:rsidRPr="00561C75">
        <w:rPr>
          <w:rFonts w:ascii="Arial" w:hAnsi="Arial" w:cs="Arial"/>
          <w:sz w:val="24"/>
          <w:szCs w:val="24"/>
        </w:rPr>
        <w:t xml:space="preserve"> general de desarrollo </w:t>
      </w:r>
    </w:p>
    <w:p w:rsidR="00DA31F9" w:rsidRDefault="00DA31F9" w:rsidP="00DA31F9">
      <w:pPr>
        <w:spacing w:after="0"/>
        <w:jc w:val="center"/>
        <w:rPr>
          <w:rFonts w:ascii="Arial" w:hAnsi="Arial" w:cs="Arial"/>
          <w:sz w:val="24"/>
          <w:szCs w:val="24"/>
        </w:rPr>
      </w:pPr>
      <w:r>
        <w:rPr>
          <w:rFonts w:ascii="Arial" w:hAnsi="Arial" w:cs="Arial"/>
          <w:sz w:val="24"/>
          <w:szCs w:val="24"/>
        </w:rPr>
        <w:t xml:space="preserve">           de Calidad                                  </w:t>
      </w:r>
      <w:r w:rsidRPr="00561C75">
        <w:rPr>
          <w:rFonts w:ascii="Arial" w:hAnsi="Arial" w:cs="Arial"/>
          <w:sz w:val="24"/>
          <w:szCs w:val="24"/>
        </w:rPr>
        <w:t xml:space="preserve">urbano, Obras y servicios públicos </w:t>
      </w:r>
    </w:p>
    <w:p w:rsidR="00DA31F9" w:rsidRDefault="00DA31F9" w:rsidP="00DA31F9">
      <w:pPr>
        <w:spacing w:after="0"/>
        <w:ind w:left="3404" w:firstLine="851"/>
        <w:jc w:val="center"/>
        <w:rPr>
          <w:rFonts w:ascii="Arial" w:hAnsi="Arial" w:cs="Arial"/>
          <w:sz w:val="24"/>
          <w:szCs w:val="24"/>
        </w:rPr>
      </w:pPr>
      <w:r w:rsidRPr="00561C75">
        <w:rPr>
          <w:rFonts w:ascii="Arial" w:hAnsi="Arial" w:cs="Arial"/>
          <w:sz w:val="24"/>
          <w:szCs w:val="24"/>
        </w:rPr>
        <w:t>de calidad.</w:t>
      </w:r>
    </w:p>
    <w:p w:rsidR="00DA31F9" w:rsidRDefault="00DA31F9" w:rsidP="00DA31F9">
      <w:pPr>
        <w:spacing w:after="0" w:line="240" w:lineRule="auto"/>
        <w:ind w:left="4255" w:hanging="4255"/>
        <w:rPr>
          <w:rFonts w:ascii="Arial" w:hAnsi="Arial" w:cs="Arial"/>
          <w:sz w:val="24"/>
          <w:szCs w:val="24"/>
        </w:rPr>
      </w:pPr>
      <w:r>
        <w:rPr>
          <w:rFonts w:ascii="Arial" w:hAnsi="Arial" w:cs="Arial"/>
          <w:sz w:val="24"/>
          <w:szCs w:val="24"/>
        </w:rPr>
        <w:tab/>
      </w:r>
    </w:p>
    <w:p w:rsidR="00DA31F9" w:rsidRPr="00D931EA" w:rsidRDefault="00DA31F9" w:rsidP="00DA31F9">
      <w:pPr>
        <w:spacing w:after="0" w:line="240" w:lineRule="auto"/>
        <w:rPr>
          <w:rFonts w:ascii="Arial" w:hAnsi="Arial" w:cs="Arial"/>
          <w:sz w:val="24"/>
          <w:szCs w:val="24"/>
        </w:rPr>
      </w:pPr>
      <w:r>
        <w:rPr>
          <w:rFonts w:ascii="Arial" w:hAnsi="Arial" w:cs="Arial"/>
          <w:sz w:val="24"/>
          <w:szCs w:val="24"/>
        </w:rPr>
        <w:t xml:space="preserve">    </w:t>
      </w:r>
    </w:p>
    <w:p w:rsidR="00FD0F6F" w:rsidRPr="00FD0F6F" w:rsidRDefault="00FD0F6F" w:rsidP="00FD0F6F">
      <w:pPr>
        <w:jc w:val="center"/>
        <w:rPr>
          <w:rFonts w:ascii="Arial" w:eastAsiaTheme="minorHAnsi" w:hAnsi="Arial" w:cs="Arial"/>
          <w:b/>
          <w:sz w:val="24"/>
          <w:szCs w:val="24"/>
        </w:rPr>
      </w:pPr>
      <w:r w:rsidRPr="00FD0F6F">
        <w:rPr>
          <w:rFonts w:ascii="Arial" w:eastAsiaTheme="minorHAnsi" w:hAnsi="Arial" w:cs="Arial"/>
          <w:b/>
          <w:sz w:val="24"/>
          <w:szCs w:val="24"/>
        </w:rPr>
        <w:lastRenderedPageBreak/>
        <w:t>D</w:t>
      </w:r>
      <w:r>
        <w:rPr>
          <w:rFonts w:ascii="Arial" w:eastAsiaTheme="minorHAnsi" w:hAnsi="Arial" w:cs="Arial"/>
          <w:b/>
          <w:sz w:val="24"/>
          <w:szCs w:val="24"/>
        </w:rPr>
        <w:t>E</w:t>
      </w:r>
      <w:r w:rsidRPr="00FD0F6F">
        <w:rPr>
          <w:rFonts w:ascii="Arial" w:eastAsiaTheme="minorHAnsi" w:hAnsi="Arial" w:cs="Arial"/>
          <w:b/>
          <w:sz w:val="24"/>
          <w:szCs w:val="24"/>
        </w:rPr>
        <w:t>SCRIPCION  D</w:t>
      </w:r>
      <w:r>
        <w:rPr>
          <w:rFonts w:ascii="Arial" w:eastAsiaTheme="minorHAnsi" w:hAnsi="Arial" w:cs="Arial"/>
          <w:b/>
          <w:sz w:val="24"/>
          <w:szCs w:val="24"/>
        </w:rPr>
        <w:t>E  P</w:t>
      </w:r>
      <w:r w:rsidRPr="00FD0F6F">
        <w:rPr>
          <w:rFonts w:ascii="Arial" w:eastAsiaTheme="minorHAnsi" w:hAnsi="Arial" w:cs="Arial"/>
          <w:b/>
          <w:sz w:val="24"/>
          <w:szCs w:val="24"/>
        </w:rPr>
        <w:t>UESTO</w:t>
      </w:r>
    </w:p>
    <w:tbl>
      <w:tblPr>
        <w:tblStyle w:val="Tablaconcuadrcula"/>
        <w:tblW w:w="0" w:type="auto"/>
        <w:tblLook w:val="04A0" w:firstRow="1" w:lastRow="0" w:firstColumn="1" w:lastColumn="0" w:noHBand="0" w:noVBand="1"/>
      </w:tblPr>
      <w:tblGrid>
        <w:gridCol w:w="4135"/>
        <w:gridCol w:w="5153"/>
      </w:tblGrid>
      <w:tr w:rsidR="00FD0F6F" w:rsidRPr="00561C75" w:rsidTr="00FD0F6F">
        <w:tc>
          <w:tcPr>
            <w:tcW w:w="4135" w:type="dxa"/>
          </w:tcPr>
          <w:p w:rsidR="00FD0F6F" w:rsidRPr="00561C75" w:rsidRDefault="00FD0F6F" w:rsidP="00FD0F6F">
            <w:pPr>
              <w:rPr>
                <w:rFonts w:ascii="Arial" w:hAnsi="Arial" w:cs="Arial"/>
                <w:sz w:val="24"/>
                <w:szCs w:val="24"/>
              </w:rPr>
            </w:pPr>
            <w:r w:rsidRPr="00561C75">
              <w:rPr>
                <w:rFonts w:ascii="Arial" w:hAnsi="Arial" w:cs="Arial"/>
                <w:sz w:val="24"/>
                <w:szCs w:val="24"/>
              </w:rPr>
              <w:t>TITULO DE PUESTO:</w:t>
            </w:r>
          </w:p>
        </w:tc>
        <w:tc>
          <w:tcPr>
            <w:tcW w:w="5153" w:type="dxa"/>
          </w:tcPr>
          <w:p w:rsidR="00FD0F6F" w:rsidRPr="00561C75" w:rsidRDefault="00D931EA" w:rsidP="00FD0F6F">
            <w:pPr>
              <w:rPr>
                <w:rFonts w:ascii="Arial" w:hAnsi="Arial" w:cs="Arial"/>
                <w:b/>
                <w:sz w:val="24"/>
                <w:szCs w:val="24"/>
              </w:rPr>
            </w:pPr>
            <w:r>
              <w:rPr>
                <w:rFonts w:ascii="Arial" w:hAnsi="Arial" w:cs="Arial"/>
                <w:b/>
                <w:sz w:val="24"/>
                <w:szCs w:val="24"/>
              </w:rPr>
              <w:t>AUXILIAR C (</w:t>
            </w:r>
            <w:r w:rsidR="00FD0F6F" w:rsidRPr="00561C75">
              <w:rPr>
                <w:rFonts w:ascii="Arial" w:hAnsi="Arial" w:cs="Arial"/>
                <w:b/>
                <w:sz w:val="24"/>
                <w:szCs w:val="24"/>
              </w:rPr>
              <w:t>SECRETARIA</w:t>
            </w:r>
            <w:r>
              <w:rPr>
                <w:rFonts w:ascii="Arial" w:hAnsi="Arial" w:cs="Arial"/>
                <w:b/>
                <w:sz w:val="24"/>
                <w:szCs w:val="24"/>
              </w:rPr>
              <w:t>)</w:t>
            </w:r>
          </w:p>
        </w:tc>
      </w:tr>
      <w:tr w:rsidR="00FD0F6F" w:rsidRPr="00561C75" w:rsidTr="00FD0F6F">
        <w:tc>
          <w:tcPr>
            <w:tcW w:w="4135" w:type="dxa"/>
          </w:tcPr>
          <w:p w:rsidR="00FD0F6F" w:rsidRPr="00561C75" w:rsidRDefault="00FD0F6F" w:rsidP="00FD0F6F">
            <w:pPr>
              <w:rPr>
                <w:rFonts w:ascii="Arial" w:hAnsi="Arial" w:cs="Arial"/>
                <w:sz w:val="24"/>
                <w:szCs w:val="24"/>
              </w:rPr>
            </w:pPr>
            <w:r w:rsidRPr="00561C75">
              <w:rPr>
                <w:rFonts w:ascii="Arial" w:hAnsi="Arial" w:cs="Arial"/>
                <w:sz w:val="24"/>
                <w:szCs w:val="24"/>
              </w:rPr>
              <w:t>UNIDAD ADMINISTRATIVA:</w:t>
            </w:r>
          </w:p>
        </w:tc>
        <w:tc>
          <w:tcPr>
            <w:tcW w:w="5153" w:type="dxa"/>
          </w:tcPr>
          <w:p w:rsidR="00FD0F6F" w:rsidRPr="00561C75" w:rsidRDefault="00D931EA" w:rsidP="00FD0F6F">
            <w:pPr>
              <w:rPr>
                <w:rFonts w:ascii="Arial" w:hAnsi="Arial" w:cs="Arial"/>
                <w:sz w:val="24"/>
                <w:szCs w:val="24"/>
              </w:rPr>
            </w:pPr>
            <w:r w:rsidRPr="00561C75">
              <w:rPr>
                <w:rFonts w:ascii="Arial" w:hAnsi="Arial" w:cs="Arial"/>
                <w:sz w:val="24"/>
                <w:szCs w:val="24"/>
              </w:rPr>
              <w:t>Dirección general de desarrollo urbano obras y servicios públicos de calidad</w:t>
            </w:r>
          </w:p>
        </w:tc>
      </w:tr>
      <w:tr w:rsidR="00FD0F6F" w:rsidRPr="00561C75" w:rsidTr="00FD0F6F">
        <w:tc>
          <w:tcPr>
            <w:tcW w:w="4135" w:type="dxa"/>
          </w:tcPr>
          <w:p w:rsidR="00FD0F6F" w:rsidRPr="00561C75" w:rsidRDefault="00FD0F6F" w:rsidP="00FD0F6F">
            <w:pPr>
              <w:rPr>
                <w:rFonts w:ascii="Arial" w:hAnsi="Arial" w:cs="Arial"/>
                <w:sz w:val="24"/>
                <w:szCs w:val="24"/>
              </w:rPr>
            </w:pPr>
            <w:r w:rsidRPr="00561C75">
              <w:rPr>
                <w:rFonts w:ascii="Arial" w:hAnsi="Arial" w:cs="Arial"/>
                <w:sz w:val="24"/>
                <w:szCs w:val="24"/>
              </w:rPr>
              <w:t>ÁREA DE ADSCRIPCIÓN:</w:t>
            </w:r>
          </w:p>
        </w:tc>
        <w:tc>
          <w:tcPr>
            <w:tcW w:w="5153" w:type="dxa"/>
          </w:tcPr>
          <w:p w:rsidR="00FD0F6F" w:rsidRPr="00561C75" w:rsidRDefault="00D931EA" w:rsidP="00FD0F6F">
            <w:pPr>
              <w:rPr>
                <w:rFonts w:ascii="Arial" w:hAnsi="Arial" w:cs="Arial"/>
                <w:sz w:val="24"/>
                <w:szCs w:val="24"/>
              </w:rPr>
            </w:pPr>
            <w:r w:rsidRPr="00561C75">
              <w:rPr>
                <w:rFonts w:ascii="Arial" w:hAnsi="Arial" w:cs="Arial"/>
                <w:sz w:val="24"/>
                <w:szCs w:val="24"/>
              </w:rPr>
              <w:t xml:space="preserve">Dirección </w:t>
            </w:r>
            <w:r>
              <w:rPr>
                <w:rFonts w:ascii="Arial" w:hAnsi="Arial" w:cs="Arial"/>
                <w:sz w:val="24"/>
                <w:szCs w:val="24"/>
              </w:rPr>
              <w:t xml:space="preserve">de obras </w:t>
            </w:r>
            <w:r w:rsidRPr="00561C75">
              <w:rPr>
                <w:rFonts w:ascii="Arial" w:hAnsi="Arial" w:cs="Arial"/>
                <w:sz w:val="24"/>
                <w:szCs w:val="24"/>
              </w:rPr>
              <w:t>públic</w:t>
            </w:r>
            <w:r>
              <w:rPr>
                <w:rFonts w:ascii="Arial" w:hAnsi="Arial" w:cs="Arial"/>
                <w:sz w:val="24"/>
                <w:szCs w:val="24"/>
              </w:rPr>
              <w:t>a</w:t>
            </w:r>
            <w:r w:rsidRPr="00561C75">
              <w:rPr>
                <w:rFonts w:ascii="Arial" w:hAnsi="Arial" w:cs="Arial"/>
                <w:sz w:val="24"/>
                <w:szCs w:val="24"/>
              </w:rPr>
              <w:t>s de calidad</w:t>
            </w:r>
          </w:p>
        </w:tc>
      </w:tr>
      <w:tr w:rsidR="00FD0F6F" w:rsidRPr="00561C75" w:rsidTr="00FD0F6F">
        <w:tc>
          <w:tcPr>
            <w:tcW w:w="4135" w:type="dxa"/>
          </w:tcPr>
          <w:p w:rsidR="00FD0F6F" w:rsidRPr="00561C75" w:rsidRDefault="00FD0F6F" w:rsidP="00FD0F6F">
            <w:pPr>
              <w:rPr>
                <w:rFonts w:ascii="Arial" w:hAnsi="Arial" w:cs="Arial"/>
                <w:sz w:val="24"/>
                <w:szCs w:val="24"/>
              </w:rPr>
            </w:pPr>
            <w:r w:rsidRPr="00561C75">
              <w:rPr>
                <w:rFonts w:ascii="Arial" w:hAnsi="Arial" w:cs="Arial"/>
                <w:sz w:val="24"/>
                <w:szCs w:val="24"/>
              </w:rPr>
              <w:t>A QUIEN REPORTA:</w:t>
            </w:r>
          </w:p>
        </w:tc>
        <w:tc>
          <w:tcPr>
            <w:tcW w:w="5153" w:type="dxa"/>
          </w:tcPr>
          <w:p w:rsidR="00FD0F6F" w:rsidRPr="00561C75" w:rsidRDefault="00FD0F6F" w:rsidP="00FD0F6F">
            <w:pPr>
              <w:rPr>
                <w:rFonts w:ascii="Arial" w:hAnsi="Arial" w:cs="Arial"/>
                <w:sz w:val="24"/>
                <w:szCs w:val="24"/>
              </w:rPr>
            </w:pPr>
            <w:r w:rsidRPr="00561C75">
              <w:rPr>
                <w:rFonts w:ascii="Arial" w:hAnsi="Arial" w:cs="Arial"/>
                <w:sz w:val="24"/>
                <w:szCs w:val="24"/>
              </w:rPr>
              <w:t>Director/a de obras públicas</w:t>
            </w:r>
          </w:p>
        </w:tc>
      </w:tr>
      <w:tr w:rsidR="00FD0F6F" w:rsidRPr="00561C75" w:rsidTr="00FD0F6F">
        <w:tc>
          <w:tcPr>
            <w:tcW w:w="4135" w:type="dxa"/>
          </w:tcPr>
          <w:p w:rsidR="00FD0F6F" w:rsidRPr="00561C75" w:rsidRDefault="00FD0F6F" w:rsidP="00FD0F6F">
            <w:pPr>
              <w:rPr>
                <w:rFonts w:ascii="Arial" w:hAnsi="Arial" w:cs="Arial"/>
                <w:sz w:val="24"/>
                <w:szCs w:val="24"/>
              </w:rPr>
            </w:pPr>
            <w:r w:rsidRPr="00561C75">
              <w:rPr>
                <w:rFonts w:ascii="Arial" w:hAnsi="Arial" w:cs="Arial"/>
                <w:sz w:val="24"/>
                <w:szCs w:val="24"/>
              </w:rPr>
              <w:t>A QUIEN SUPERVISA</w:t>
            </w:r>
          </w:p>
        </w:tc>
        <w:tc>
          <w:tcPr>
            <w:tcW w:w="5153" w:type="dxa"/>
          </w:tcPr>
          <w:p w:rsidR="00FD0F6F" w:rsidRPr="00561C75" w:rsidRDefault="00FD0F6F" w:rsidP="00FD0F6F">
            <w:pPr>
              <w:autoSpaceDE w:val="0"/>
              <w:autoSpaceDN w:val="0"/>
              <w:adjustRightInd w:val="0"/>
              <w:rPr>
                <w:rFonts w:ascii="Arial" w:hAnsi="Arial" w:cs="Arial"/>
                <w:sz w:val="24"/>
                <w:szCs w:val="24"/>
              </w:rPr>
            </w:pPr>
            <w:r w:rsidRPr="00561C75">
              <w:rPr>
                <w:rFonts w:ascii="Arial" w:hAnsi="Arial" w:cs="Arial"/>
                <w:sz w:val="24"/>
                <w:szCs w:val="24"/>
              </w:rPr>
              <w:t>N/A</w:t>
            </w:r>
          </w:p>
        </w:tc>
      </w:tr>
      <w:tr w:rsidR="00FD0F6F" w:rsidRPr="00561C75" w:rsidTr="00FD0F6F">
        <w:tc>
          <w:tcPr>
            <w:tcW w:w="4135" w:type="dxa"/>
          </w:tcPr>
          <w:p w:rsidR="00FD0F6F" w:rsidRPr="00561C75" w:rsidRDefault="00FD0F6F" w:rsidP="00FD0F6F">
            <w:pPr>
              <w:rPr>
                <w:rFonts w:ascii="Arial" w:hAnsi="Arial" w:cs="Arial"/>
                <w:sz w:val="24"/>
                <w:szCs w:val="24"/>
              </w:rPr>
            </w:pPr>
            <w:r w:rsidRPr="00561C75">
              <w:rPr>
                <w:rFonts w:ascii="Arial" w:hAnsi="Arial" w:cs="Arial"/>
                <w:sz w:val="24"/>
                <w:szCs w:val="24"/>
              </w:rPr>
              <w:t>N° DE PERSONAS EN EL PUESTO:</w:t>
            </w:r>
          </w:p>
        </w:tc>
        <w:tc>
          <w:tcPr>
            <w:tcW w:w="5153" w:type="dxa"/>
          </w:tcPr>
          <w:p w:rsidR="00FD0F6F" w:rsidRPr="00561C75" w:rsidRDefault="00FD0F6F" w:rsidP="00FD0F6F">
            <w:pPr>
              <w:rPr>
                <w:rFonts w:ascii="Arial" w:hAnsi="Arial" w:cs="Arial"/>
                <w:sz w:val="24"/>
                <w:szCs w:val="24"/>
              </w:rPr>
            </w:pPr>
            <w:r w:rsidRPr="00561C75">
              <w:rPr>
                <w:rFonts w:ascii="Arial" w:hAnsi="Arial" w:cs="Arial"/>
                <w:sz w:val="24"/>
                <w:szCs w:val="24"/>
              </w:rPr>
              <w:t>1</w:t>
            </w:r>
          </w:p>
        </w:tc>
      </w:tr>
    </w:tbl>
    <w:p w:rsidR="00FD0F6F" w:rsidRDefault="00FD0F6F" w:rsidP="00FD0F6F">
      <w:pPr>
        <w:jc w:val="center"/>
        <w:rPr>
          <w:rFonts w:ascii="Arial" w:hAnsi="Arial" w:cs="Arial"/>
          <w:b/>
          <w:sz w:val="24"/>
          <w:szCs w:val="24"/>
        </w:rPr>
      </w:pPr>
    </w:p>
    <w:p w:rsidR="00980D68" w:rsidRPr="00561C75" w:rsidRDefault="00980D68" w:rsidP="00980D68">
      <w:pPr>
        <w:jc w:val="center"/>
        <w:rPr>
          <w:rFonts w:ascii="Arial" w:hAnsi="Arial" w:cs="Arial"/>
          <w:b/>
          <w:sz w:val="24"/>
          <w:szCs w:val="24"/>
        </w:rPr>
      </w:pPr>
      <w:r>
        <w:rPr>
          <w:rFonts w:ascii="Arial" w:hAnsi="Arial" w:cs="Arial"/>
          <w:b/>
          <w:sz w:val="24"/>
          <w:szCs w:val="24"/>
        </w:rPr>
        <w:t>PERFIL DEL PUESTO</w:t>
      </w:r>
    </w:p>
    <w:tbl>
      <w:tblPr>
        <w:tblStyle w:val="Tablaconcuadrcula"/>
        <w:tblW w:w="0" w:type="auto"/>
        <w:tblLook w:val="04A0" w:firstRow="1" w:lastRow="0" w:firstColumn="1" w:lastColumn="0" w:noHBand="0" w:noVBand="1"/>
      </w:tblPr>
      <w:tblGrid>
        <w:gridCol w:w="4017"/>
        <w:gridCol w:w="5096"/>
      </w:tblGrid>
      <w:tr w:rsidR="00FD0F6F" w:rsidRPr="00561C75" w:rsidTr="001C3D46">
        <w:tc>
          <w:tcPr>
            <w:tcW w:w="4017" w:type="dxa"/>
          </w:tcPr>
          <w:p w:rsidR="00FD0F6F" w:rsidRPr="00561C75" w:rsidRDefault="00FD0F6F" w:rsidP="00FD0F6F">
            <w:pPr>
              <w:rPr>
                <w:rFonts w:ascii="Arial" w:hAnsi="Arial" w:cs="Arial"/>
                <w:sz w:val="24"/>
                <w:szCs w:val="24"/>
              </w:rPr>
            </w:pPr>
            <w:r w:rsidRPr="00561C75">
              <w:rPr>
                <w:rFonts w:ascii="Arial" w:hAnsi="Arial" w:cs="Arial"/>
                <w:sz w:val="24"/>
                <w:szCs w:val="24"/>
              </w:rPr>
              <w:t>ESCOLARIDAD:</w:t>
            </w:r>
          </w:p>
        </w:tc>
        <w:tc>
          <w:tcPr>
            <w:tcW w:w="5096"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Carrera Comercial</w:t>
            </w:r>
          </w:p>
        </w:tc>
      </w:tr>
      <w:tr w:rsidR="00FD0F6F" w:rsidRPr="00561C75" w:rsidTr="001C3D46">
        <w:tc>
          <w:tcPr>
            <w:tcW w:w="4017" w:type="dxa"/>
          </w:tcPr>
          <w:p w:rsidR="00FD0F6F" w:rsidRPr="00561C75" w:rsidRDefault="00FD0F6F" w:rsidP="00FD0F6F">
            <w:pPr>
              <w:rPr>
                <w:rFonts w:ascii="Arial" w:hAnsi="Arial" w:cs="Arial"/>
                <w:sz w:val="24"/>
                <w:szCs w:val="24"/>
              </w:rPr>
            </w:pPr>
            <w:r w:rsidRPr="00561C75">
              <w:rPr>
                <w:rFonts w:ascii="Arial" w:hAnsi="Arial" w:cs="Arial"/>
                <w:sz w:val="24"/>
                <w:szCs w:val="24"/>
              </w:rPr>
              <w:t>AÑOS DE EXPERIENCIA:</w:t>
            </w:r>
          </w:p>
        </w:tc>
        <w:tc>
          <w:tcPr>
            <w:tcW w:w="5096" w:type="dxa"/>
          </w:tcPr>
          <w:p w:rsidR="00FD0F6F" w:rsidRPr="00561C75" w:rsidRDefault="00FD0F6F" w:rsidP="00FD0F6F">
            <w:pPr>
              <w:rPr>
                <w:rFonts w:ascii="Arial" w:hAnsi="Arial" w:cs="Arial"/>
                <w:sz w:val="24"/>
                <w:szCs w:val="24"/>
              </w:rPr>
            </w:pPr>
            <w:r w:rsidRPr="00561C75">
              <w:rPr>
                <w:rFonts w:ascii="Arial" w:hAnsi="Arial" w:cs="Arial"/>
                <w:sz w:val="24"/>
                <w:szCs w:val="24"/>
              </w:rPr>
              <w:t xml:space="preserve"> 1 año</w:t>
            </w:r>
          </w:p>
        </w:tc>
      </w:tr>
      <w:tr w:rsidR="00FD0F6F" w:rsidRPr="00561C75" w:rsidTr="001C3D46">
        <w:tc>
          <w:tcPr>
            <w:tcW w:w="4017" w:type="dxa"/>
          </w:tcPr>
          <w:p w:rsidR="00FD0F6F" w:rsidRPr="00561C75" w:rsidRDefault="00FD0F6F" w:rsidP="00FD0F6F">
            <w:pPr>
              <w:rPr>
                <w:rFonts w:ascii="Arial" w:hAnsi="Arial" w:cs="Arial"/>
                <w:sz w:val="24"/>
                <w:szCs w:val="24"/>
              </w:rPr>
            </w:pPr>
            <w:r w:rsidRPr="00561C75">
              <w:rPr>
                <w:rFonts w:ascii="Arial" w:hAnsi="Arial" w:cs="Arial"/>
                <w:sz w:val="24"/>
                <w:szCs w:val="24"/>
              </w:rPr>
              <w:t>CONOCIMIENTOS BÁSICOS:</w:t>
            </w:r>
          </w:p>
        </w:tc>
        <w:tc>
          <w:tcPr>
            <w:tcW w:w="5096"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Manejo de Computadoras y Software; excelente  ortografía, redacción y manejo de archivo</w:t>
            </w:r>
          </w:p>
        </w:tc>
      </w:tr>
      <w:tr w:rsidR="00FD0F6F" w:rsidRPr="00561C75" w:rsidTr="001C3D46">
        <w:tc>
          <w:tcPr>
            <w:tcW w:w="4017" w:type="dxa"/>
          </w:tcPr>
          <w:p w:rsidR="00FD0F6F" w:rsidRPr="00561C75" w:rsidRDefault="00FD0F6F" w:rsidP="00FD0F6F">
            <w:pPr>
              <w:rPr>
                <w:rFonts w:ascii="Arial" w:hAnsi="Arial" w:cs="Arial"/>
                <w:sz w:val="24"/>
                <w:szCs w:val="24"/>
              </w:rPr>
            </w:pPr>
            <w:r w:rsidRPr="00561C75">
              <w:rPr>
                <w:rFonts w:ascii="Arial" w:hAnsi="Arial" w:cs="Arial"/>
                <w:sz w:val="24"/>
                <w:szCs w:val="24"/>
              </w:rPr>
              <w:t>HABILIDADES:</w:t>
            </w:r>
          </w:p>
        </w:tc>
        <w:tc>
          <w:tcPr>
            <w:tcW w:w="5096"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Disponibilidad, Actitud de Servicio, Facilidad de Palabra, amable y comunicación eficaz.</w:t>
            </w:r>
          </w:p>
        </w:tc>
      </w:tr>
      <w:tr w:rsidR="00FD0F6F" w:rsidRPr="00561C75" w:rsidTr="001C3D46">
        <w:trPr>
          <w:trHeight w:val="1188"/>
        </w:trPr>
        <w:tc>
          <w:tcPr>
            <w:tcW w:w="9113" w:type="dxa"/>
            <w:gridSpan w:val="2"/>
          </w:tcPr>
          <w:p w:rsidR="00FD0F6F" w:rsidRPr="00867F08" w:rsidRDefault="00FD0F6F" w:rsidP="00FD0F6F">
            <w:pPr>
              <w:jc w:val="center"/>
              <w:rPr>
                <w:rFonts w:ascii="Arial" w:hAnsi="Arial" w:cs="Arial"/>
                <w:b/>
                <w:sz w:val="24"/>
                <w:szCs w:val="24"/>
              </w:rPr>
            </w:pPr>
            <w:r w:rsidRPr="00867F08">
              <w:rPr>
                <w:rFonts w:ascii="Arial" w:hAnsi="Arial" w:cs="Arial"/>
                <w:b/>
                <w:sz w:val="24"/>
                <w:szCs w:val="24"/>
              </w:rPr>
              <w:t>FUNCIONES PRINCIPALES</w:t>
            </w:r>
          </w:p>
          <w:p w:rsidR="00861371" w:rsidRPr="00867F08" w:rsidRDefault="00861371" w:rsidP="00DD50F0">
            <w:pPr>
              <w:pStyle w:val="Prrafodelista"/>
              <w:numPr>
                <w:ilvl w:val="0"/>
                <w:numId w:val="4"/>
              </w:numPr>
              <w:autoSpaceDE w:val="0"/>
              <w:autoSpaceDN w:val="0"/>
              <w:adjustRightInd w:val="0"/>
              <w:jc w:val="both"/>
              <w:rPr>
                <w:rFonts w:ascii="Arial" w:eastAsiaTheme="minorHAnsi" w:hAnsi="Arial" w:cs="Arial"/>
              </w:rPr>
            </w:pPr>
            <w:r w:rsidRPr="00867F08">
              <w:rPr>
                <w:rFonts w:ascii="Arial" w:eastAsiaTheme="minorHAnsi" w:hAnsi="Arial" w:cs="Arial"/>
              </w:rPr>
              <w:t>Acordar con el Director de Obras Publicas el despacho de los asuntos a su cargo y los del personal adscrito a las unidades operativas y técnicas bajo su responsabilidad.</w:t>
            </w:r>
          </w:p>
          <w:p w:rsidR="00861371" w:rsidRPr="00867F08" w:rsidRDefault="00861371" w:rsidP="00DD50F0">
            <w:pPr>
              <w:pStyle w:val="Prrafodelista"/>
              <w:numPr>
                <w:ilvl w:val="0"/>
                <w:numId w:val="4"/>
              </w:numPr>
              <w:autoSpaceDE w:val="0"/>
              <w:autoSpaceDN w:val="0"/>
              <w:adjustRightInd w:val="0"/>
              <w:jc w:val="both"/>
              <w:rPr>
                <w:rFonts w:ascii="Arial" w:eastAsiaTheme="minorHAnsi" w:hAnsi="Arial" w:cs="Arial"/>
              </w:rPr>
            </w:pPr>
            <w:r w:rsidRPr="00867F08">
              <w:rPr>
                <w:rFonts w:ascii="Arial" w:eastAsiaTheme="minorHAnsi" w:hAnsi="Arial" w:cs="Arial"/>
              </w:rPr>
              <w:t xml:space="preserve">Coordinar y proveer la elaboración de los estudios técnicos y proyectos </w:t>
            </w:r>
            <w:r w:rsidRPr="00867F08">
              <w:rPr>
                <w:rFonts w:ascii="Arial" w:eastAsiaTheme="minorHAnsi" w:hAnsi="Arial" w:cs="Arial"/>
              </w:rPr>
              <w:lastRenderedPageBreak/>
              <w:t>necesarios(diseños conceptuales, ingenierías básicas, anteproyectos, estudios de impacto ecológico, ambiental, vial, de ingeniería, de detalle, mecánicas de suelo, laboratorios, cálculos estructurales, hidráulicos, proyecto ejecutivo, presupuestos, entre otros) para la programación y ejecución de las obras públicas en el Municipio, así como revisar con el auxilio de los Supervisores que se apeguen a la normatividad y especificaciones técnicas – constructivas establecidas y requeridas por parte de la misma; y aprobar tanto los proyectos para la realización de las obras y servicios relacionados con la misma, como las modificaciones que se realicen a dichos proyectos.</w:t>
            </w:r>
          </w:p>
          <w:p w:rsidR="00861371" w:rsidRPr="00867F08" w:rsidRDefault="00861371" w:rsidP="00DD50F0">
            <w:pPr>
              <w:pStyle w:val="Prrafodelista"/>
              <w:numPr>
                <w:ilvl w:val="0"/>
                <w:numId w:val="4"/>
              </w:numPr>
              <w:autoSpaceDE w:val="0"/>
              <w:autoSpaceDN w:val="0"/>
              <w:adjustRightInd w:val="0"/>
              <w:jc w:val="both"/>
              <w:rPr>
                <w:rFonts w:ascii="Arial" w:eastAsiaTheme="minorHAnsi" w:hAnsi="Arial" w:cs="Arial"/>
              </w:rPr>
            </w:pPr>
            <w:r w:rsidRPr="00867F08">
              <w:rPr>
                <w:rFonts w:ascii="Arial" w:eastAsiaTheme="minorHAnsi" w:hAnsi="Arial" w:cs="Arial"/>
              </w:rPr>
              <w:t>Coordinar la integración de los anexos técnicos de los expedientes de obra, de acuerdo al recurso con el que se pretenda financiar la obra, verificando en todo momento con la jefatura de recursos financieros la disponibilidad de suficiencia presupuestal.</w:t>
            </w:r>
          </w:p>
          <w:p w:rsidR="00861371" w:rsidRPr="00867F08" w:rsidRDefault="00861371" w:rsidP="00DD50F0">
            <w:pPr>
              <w:pStyle w:val="Prrafodelista"/>
              <w:numPr>
                <w:ilvl w:val="0"/>
                <w:numId w:val="4"/>
              </w:numPr>
              <w:autoSpaceDE w:val="0"/>
              <w:autoSpaceDN w:val="0"/>
              <w:adjustRightInd w:val="0"/>
              <w:jc w:val="both"/>
              <w:rPr>
                <w:rFonts w:ascii="Arial" w:eastAsiaTheme="minorHAnsi" w:hAnsi="Arial" w:cs="Arial"/>
              </w:rPr>
            </w:pPr>
            <w:r w:rsidRPr="00867F08">
              <w:rPr>
                <w:rFonts w:ascii="Arial" w:eastAsiaTheme="minorHAnsi" w:hAnsi="Arial" w:cs="Arial"/>
              </w:rPr>
              <w:t>Acopiar los avances de la elaboración de proyectos para obra pública y servicios relacionados con la misma para dar seguimiento a la base de datos establecida en la Dirección General para el control de la obra pública y servicios relacionados, para los efectos conducentes.</w:t>
            </w:r>
          </w:p>
          <w:p w:rsidR="00861371" w:rsidRPr="00867F08" w:rsidRDefault="00861371" w:rsidP="00DD50F0">
            <w:pPr>
              <w:pStyle w:val="Prrafodelista"/>
              <w:numPr>
                <w:ilvl w:val="0"/>
                <w:numId w:val="4"/>
              </w:numPr>
              <w:jc w:val="both"/>
              <w:rPr>
                <w:rFonts w:ascii="Arial" w:eastAsiaTheme="minorHAnsi" w:hAnsi="Arial" w:cs="Arial"/>
              </w:rPr>
            </w:pPr>
            <w:r w:rsidRPr="00867F08">
              <w:rPr>
                <w:rFonts w:ascii="Arial" w:eastAsiaTheme="minorHAnsi" w:hAnsi="Arial" w:cs="Arial"/>
              </w:rPr>
              <w:t>Desarrollar todas aquellas funciones inherentes al área de su competencia</w:t>
            </w:r>
          </w:p>
          <w:p w:rsidR="00861371" w:rsidRPr="00867F08" w:rsidRDefault="00861371" w:rsidP="00DD50F0">
            <w:pPr>
              <w:pStyle w:val="Prrafodelista"/>
              <w:numPr>
                <w:ilvl w:val="0"/>
                <w:numId w:val="4"/>
              </w:numPr>
              <w:jc w:val="both"/>
              <w:rPr>
                <w:rFonts w:ascii="Arial" w:eastAsiaTheme="minorHAnsi" w:hAnsi="Arial" w:cs="Arial"/>
              </w:rPr>
            </w:pPr>
            <w:r w:rsidRPr="00867F08">
              <w:rPr>
                <w:rFonts w:ascii="Arial" w:eastAsiaTheme="minorHAnsi" w:hAnsi="Arial" w:cs="Arial"/>
              </w:rPr>
              <w:t>Implantar y mantener actualizado el control de archivo técnico y estadístico de planos, obras y, en general, de todas las actividades relacionadas con las obras públicas del Municipio, incluyendo los estudios y proyectos.</w:t>
            </w:r>
          </w:p>
          <w:p w:rsidR="00861371" w:rsidRPr="00867F08" w:rsidRDefault="00861371" w:rsidP="00DD50F0">
            <w:pPr>
              <w:pStyle w:val="Prrafodelista"/>
              <w:numPr>
                <w:ilvl w:val="0"/>
                <w:numId w:val="4"/>
              </w:numPr>
              <w:jc w:val="both"/>
              <w:rPr>
                <w:rFonts w:ascii="Arial" w:eastAsiaTheme="minorHAnsi" w:hAnsi="Arial" w:cs="Arial"/>
              </w:rPr>
            </w:pPr>
            <w:r w:rsidRPr="00867F08">
              <w:rPr>
                <w:rFonts w:ascii="Arial" w:eastAsiaTheme="minorHAnsi" w:hAnsi="Arial" w:cs="Arial"/>
              </w:rPr>
              <w:t>Llevar un control y una base de datos del banco de proyectos con que cuenta la Dirección de Obras Publicas De Calidad</w:t>
            </w:r>
          </w:p>
          <w:p w:rsidR="00861371" w:rsidRPr="00867F08" w:rsidRDefault="00861371" w:rsidP="00DD50F0">
            <w:pPr>
              <w:pStyle w:val="Prrafodelista"/>
              <w:numPr>
                <w:ilvl w:val="0"/>
                <w:numId w:val="4"/>
              </w:numPr>
              <w:autoSpaceDE w:val="0"/>
              <w:autoSpaceDN w:val="0"/>
              <w:adjustRightInd w:val="0"/>
              <w:jc w:val="both"/>
              <w:rPr>
                <w:rFonts w:ascii="Arial" w:eastAsiaTheme="minorHAnsi" w:hAnsi="Arial" w:cs="Arial"/>
              </w:rPr>
            </w:pPr>
            <w:r w:rsidRPr="00867F08">
              <w:rPr>
                <w:rFonts w:ascii="Arial" w:eastAsiaTheme="minorHAnsi" w:hAnsi="Arial" w:cs="Arial"/>
              </w:rPr>
              <w:t>Informar al Director de Obras Públicas los avances mensuales de los Programas de Trabajo de la Jefatura de Proyectos.</w:t>
            </w:r>
          </w:p>
          <w:p w:rsidR="00861371" w:rsidRPr="00867F08" w:rsidRDefault="00861371" w:rsidP="00DD50F0">
            <w:pPr>
              <w:pStyle w:val="Prrafodelista"/>
              <w:numPr>
                <w:ilvl w:val="0"/>
                <w:numId w:val="4"/>
              </w:numPr>
              <w:autoSpaceDE w:val="0"/>
              <w:autoSpaceDN w:val="0"/>
              <w:adjustRightInd w:val="0"/>
              <w:jc w:val="both"/>
              <w:rPr>
                <w:rFonts w:ascii="Arial" w:eastAsiaTheme="minorHAnsi" w:hAnsi="Arial" w:cs="Arial"/>
              </w:rPr>
            </w:pPr>
            <w:r w:rsidRPr="00867F08">
              <w:rPr>
                <w:rFonts w:ascii="Arial" w:eastAsiaTheme="minorHAnsi" w:hAnsi="Arial" w:cs="Arial"/>
              </w:rPr>
              <w:t>Ingresar los proyectos que así lo requieran a la Dependencia correspondiente para su validación</w:t>
            </w:r>
          </w:p>
          <w:p w:rsidR="00861371" w:rsidRPr="00867F08" w:rsidRDefault="00861371" w:rsidP="00DD50F0">
            <w:pPr>
              <w:pStyle w:val="Prrafodelista"/>
              <w:numPr>
                <w:ilvl w:val="0"/>
                <w:numId w:val="4"/>
              </w:numPr>
              <w:jc w:val="both"/>
              <w:rPr>
                <w:rFonts w:ascii="Arial" w:eastAsiaTheme="minorHAnsi" w:hAnsi="Arial" w:cs="Arial"/>
              </w:rPr>
            </w:pPr>
            <w:r w:rsidRPr="00867F08">
              <w:rPr>
                <w:rFonts w:ascii="Arial" w:eastAsiaTheme="minorHAnsi" w:hAnsi="Arial" w:cs="Arial"/>
              </w:rPr>
              <w:t>Desarrollar todas aquellas funciones inherentes al área de su competencia y las que le sean encomendadas por su superior jerárquico.</w:t>
            </w:r>
          </w:p>
          <w:p w:rsidR="00861371" w:rsidRDefault="00861371" w:rsidP="00DD50F0">
            <w:pPr>
              <w:pStyle w:val="Prrafodelista"/>
              <w:numPr>
                <w:ilvl w:val="0"/>
                <w:numId w:val="4"/>
              </w:numPr>
              <w:jc w:val="both"/>
              <w:rPr>
                <w:rFonts w:ascii="Arial" w:eastAsiaTheme="minorHAnsi" w:hAnsi="Arial" w:cs="Arial"/>
              </w:rPr>
            </w:pPr>
            <w:r w:rsidRPr="00867F08">
              <w:rPr>
                <w:rFonts w:ascii="Arial" w:eastAsiaTheme="minorHAnsi" w:hAnsi="Arial" w:cs="Arial"/>
              </w:rPr>
              <w:t>Cumplir con la máxima diligencia en el marco normativo que rigen en su actuar en el área.</w:t>
            </w:r>
          </w:p>
          <w:p w:rsidR="00DD50F0" w:rsidRDefault="00DD50F0" w:rsidP="00DD50F0">
            <w:pPr>
              <w:pStyle w:val="Prrafodelista"/>
              <w:numPr>
                <w:ilvl w:val="0"/>
                <w:numId w:val="4"/>
              </w:numPr>
              <w:jc w:val="both"/>
              <w:rPr>
                <w:rFonts w:ascii="Arial" w:eastAsiaTheme="minorHAnsi" w:hAnsi="Arial" w:cs="Arial"/>
              </w:rPr>
            </w:pPr>
            <w:r w:rsidRPr="00DD50F0">
              <w:rPr>
                <w:rFonts w:ascii="Arial" w:eastAsiaTheme="minorHAnsi" w:hAnsi="Arial" w:cs="Arial"/>
              </w:rPr>
              <w:t>Mantener debidamente organizados los documentos para su fácil localización y consulta, debiendo dar cumplimiento a la Ley de Archivos del Estado de Puebla, su Reglamento y la normatividad aplicable al tema.</w:t>
            </w:r>
          </w:p>
          <w:p w:rsidR="00DD50F0" w:rsidRDefault="00DD50F0" w:rsidP="00DD50F0">
            <w:pPr>
              <w:pStyle w:val="Prrafodelista"/>
              <w:numPr>
                <w:ilvl w:val="0"/>
                <w:numId w:val="4"/>
              </w:numPr>
              <w:jc w:val="both"/>
              <w:rPr>
                <w:rFonts w:ascii="Arial" w:eastAsiaTheme="minorHAnsi" w:hAnsi="Arial" w:cs="Arial"/>
              </w:rPr>
            </w:pPr>
            <w:r w:rsidRPr="00DD50F0">
              <w:rPr>
                <w:rFonts w:ascii="Arial" w:eastAsiaTheme="minorHAnsi" w:hAnsi="Arial" w:cs="Arial"/>
              </w:rPr>
              <w:t xml:space="preserve">Custodiar y cuidar los bienes muebles que estén bajo su uso y resguardo, </w:t>
            </w:r>
            <w:r w:rsidRPr="00DD50F0">
              <w:rPr>
                <w:rFonts w:ascii="Arial" w:eastAsiaTheme="minorHAnsi" w:hAnsi="Arial" w:cs="Arial"/>
              </w:rPr>
              <w:lastRenderedPageBreak/>
              <w:t>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p w:rsidR="001C3D46" w:rsidRDefault="00861371" w:rsidP="00DD50F0">
            <w:pPr>
              <w:pStyle w:val="Default"/>
              <w:numPr>
                <w:ilvl w:val="0"/>
                <w:numId w:val="4"/>
              </w:numPr>
              <w:spacing w:line="276" w:lineRule="auto"/>
              <w:jc w:val="both"/>
              <w:rPr>
                <w:rFonts w:ascii="Arial" w:hAnsi="Arial" w:cs="Arial"/>
              </w:rPr>
            </w:pPr>
            <w:r w:rsidRPr="00867F08">
              <w:rPr>
                <w:rFonts w:ascii="Arial" w:hAnsi="Arial" w:cs="Arial"/>
              </w:rPr>
              <w:t>Y las demás inherentes al cargo que desempeñan dentro de la administración pública municipal.</w:t>
            </w:r>
          </w:p>
          <w:p w:rsidR="00FD0F6F" w:rsidRPr="001C3D46" w:rsidRDefault="00FD0F6F" w:rsidP="001C3D46">
            <w:pPr>
              <w:tabs>
                <w:tab w:val="left" w:pos="2830"/>
              </w:tabs>
            </w:pPr>
          </w:p>
        </w:tc>
      </w:tr>
    </w:tbl>
    <w:p w:rsidR="003032E9" w:rsidRDefault="003032E9" w:rsidP="00FD0F6F">
      <w:pPr>
        <w:jc w:val="center"/>
        <w:rPr>
          <w:rFonts w:ascii="Arial" w:hAnsi="Arial" w:cs="Arial"/>
          <w:b/>
          <w:sz w:val="24"/>
          <w:szCs w:val="24"/>
        </w:rPr>
      </w:pPr>
    </w:p>
    <w:p w:rsidR="00DA31F9" w:rsidRDefault="00DA31F9" w:rsidP="00D931EA">
      <w:pPr>
        <w:spacing w:after="0" w:line="240" w:lineRule="auto"/>
        <w:jc w:val="center"/>
        <w:rPr>
          <w:rFonts w:ascii="Arial" w:hAnsi="Arial" w:cs="Arial"/>
          <w:b/>
          <w:sz w:val="24"/>
          <w:szCs w:val="24"/>
        </w:rPr>
      </w:pPr>
    </w:p>
    <w:p w:rsidR="00DA31F9" w:rsidRDefault="00DA31F9" w:rsidP="00D931EA">
      <w:pPr>
        <w:spacing w:after="0" w:line="240" w:lineRule="auto"/>
        <w:jc w:val="center"/>
        <w:rPr>
          <w:rFonts w:ascii="Arial" w:hAnsi="Arial" w:cs="Arial"/>
          <w:b/>
          <w:sz w:val="24"/>
          <w:szCs w:val="24"/>
        </w:rPr>
      </w:pPr>
    </w:p>
    <w:p w:rsidR="00586C94" w:rsidRDefault="00586C94" w:rsidP="00D931EA">
      <w:pPr>
        <w:spacing w:after="0" w:line="240" w:lineRule="auto"/>
        <w:jc w:val="center"/>
        <w:rPr>
          <w:rFonts w:ascii="Arial" w:hAnsi="Arial" w:cs="Arial"/>
          <w:b/>
          <w:sz w:val="24"/>
          <w:szCs w:val="24"/>
        </w:rPr>
      </w:pPr>
    </w:p>
    <w:p w:rsidR="00DA31F9" w:rsidRDefault="00DA31F9" w:rsidP="00D931EA">
      <w:pPr>
        <w:spacing w:after="0" w:line="240" w:lineRule="auto"/>
        <w:jc w:val="center"/>
        <w:rPr>
          <w:rFonts w:ascii="Arial" w:hAnsi="Arial" w:cs="Arial"/>
          <w:b/>
          <w:sz w:val="24"/>
          <w:szCs w:val="24"/>
        </w:rPr>
      </w:pPr>
    </w:p>
    <w:p w:rsidR="00586C94" w:rsidRDefault="00586C94" w:rsidP="00D931EA">
      <w:pPr>
        <w:spacing w:after="0" w:line="240" w:lineRule="auto"/>
        <w:jc w:val="center"/>
        <w:rPr>
          <w:rFonts w:ascii="Arial" w:hAnsi="Arial" w:cs="Arial"/>
          <w:b/>
          <w:sz w:val="24"/>
          <w:szCs w:val="24"/>
        </w:rPr>
      </w:pPr>
    </w:p>
    <w:p w:rsidR="00DA31F9" w:rsidRDefault="00DA31F9" w:rsidP="00D931EA">
      <w:pPr>
        <w:spacing w:after="0" w:line="240" w:lineRule="auto"/>
        <w:jc w:val="center"/>
        <w:rPr>
          <w:rFonts w:ascii="Arial" w:hAnsi="Arial" w:cs="Arial"/>
          <w:b/>
          <w:sz w:val="24"/>
          <w:szCs w:val="24"/>
        </w:rPr>
      </w:pPr>
    </w:p>
    <w:p w:rsidR="00D931EA" w:rsidRDefault="00D931EA" w:rsidP="00DA31F9">
      <w:pPr>
        <w:spacing w:after="0" w:line="240" w:lineRule="auto"/>
        <w:rPr>
          <w:rFonts w:ascii="Arial" w:hAnsi="Arial" w:cs="Arial"/>
          <w:b/>
          <w:sz w:val="24"/>
          <w:szCs w:val="24"/>
        </w:rPr>
      </w:pPr>
      <w:r>
        <w:rPr>
          <w:rFonts w:ascii="Arial" w:hAnsi="Arial" w:cs="Arial"/>
          <w:b/>
          <w:sz w:val="24"/>
          <w:szCs w:val="24"/>
        </w:rPr>
        <w:t>________________________</w:t>
      </w:r>
      <w:r w:rsidR="00DA31F9">
        <w:rPr>
          <w:rFonts w:ascii="Arial" w:hAnsi="Arial" w:cs="Arial"/>
          <w:b/>
          <w:sz w:val="24"/>
          <w:szCs w:val="24"/>
        </w:rPr>
        <w:tab/>
      </w:r>
      <w:r w:rsidR="00DA31F9">
        <w:rPr>
          <w:rFonts w:ascii="Arial" w:hAnsi="Arial" w:cs="Arial"/>
          <w:b/>
          <w:sz w:val="24"/>
          <w:szCs w:val="24"/>
        </w:rPr>
        <w:tab/>
        <w:t xml:space="preserve">     _____________________________</w:t>
      </w:r>
    </w:p>
    <w:p w:rsidR="00DA31F9" w:rsidRDefault="00DA31F9" w:rsidP="00DA31F9">
      <w:pPr>
        <w:spacing w:after="0" w:line="240" w:lineRule="auto"/>
        <w:rPr>
          <w:rFonts w:ascii="Arial" w:hAnsi="Arial" w:cs="Arial"/>
          <w:sz w:val="24"/>
          <w:szCs w:val="24"/>
        </w:rPr>
      </w:pPr>
      <w:r>
        <w:rPr>
          <w:rFonts w:ascii="Arial" w:hAnsi="Arial" w:cs="Arial"/>
          <w:sz w:val="24"/>
          <w:szCs w:val="24"/>
        </w:rPr>
        <w:t xml:space="preserve">         </w:t>
      </w:r>
      <w:r w:rsidR="00D931EA" w:rsidRPr="00D931EA">
        <w:rPr>
          <w:rFonts w:ascii="Arial" w:hAnsi="Arial" w:cs="Arial"/>
          <w:sz w:val="24"/>
          <w:szCs w:val="24"/>
        </w:rPr>
        <w:t>Auxiliar (Secretaria)</w:t>
      </w:r>
      <w:r>
        <w:rPr>
          <w:rFonts w:ascii="Arial" w:hAnsi="Arial" w:cs="Arial"/>
          <w:sz w:val="24"/>
          <w:szCs w:val="24"/>
        </w:rPr>
        <w:tab/>
      </w:r>
      <w:r>
        <w:rPr>
          <w:rFonts w:ascii="Arial" w:hAnsi="Arial" w:cs="Arial"/>
          <w:sz w:val="24"/>
          <w:szCs w:val="24"/>
        </w:rPr>
        <w:tab/>
      </w:r>
      <w:r>
        <w:rPr>
          <w:rFonts w:ascii="Arial" w:hAnsi="Arial" w:cs="Arial"/>
          <w:sz w:val="24"/>
          <w:szCs w:val="24"/>
        </w:rPr>
        <w:tab/>
        <w:t>Directora de Obras Publicas</w:t>
      </w:r>
    </w:p>
    <w:p w:rsidR="00D931EA" w:rsidRPr="00D931EA" w:rsidRDefault="00DA31F9" w:rsidP="00DA31F9">
      <w:pPr>
        <w:spacing w:after="0" w:line="240" w:lineRule="auto"/>
        <w:ind w:left="5106" w:firstLine="851"/>
        <w:rPr>
          <w:rFonts w:ascii="Arial" w:hAnsi="Arial" w:cs="Arial"/>
          <w:sz w:val="24"/>
          <w:szCs w:val="24"/>
        </w:rPr>
      </w:pPr>
      <w:r>
        <w:rPr>
          <w:rFonts w:ascii="Arial" w:hAnsi="Arial" w:cs="Arial"/>
          <w:sz w:val="24"/>
          <w:szCs w:val="24"/>
        </w:rPr>
        <w:t xml:space="preserve"> de Calidad</w:t>
      </w:r>
    </w:p>
    <w:p w:rsidR="00D931EA" w:rsidRDefault="00D931EA" w:rsidP="00FD0F6F">
      <w:pPr>
        <w:jc w:val="center"/>
        <w:rPr>
          <w:rFonts w:ascii="Arial" w:hAnsi="Arial" w:cs="Arial"/>
          <w:b/>
          <w:sz w:val="24"/>
          <w:szCs w:val="24"/>
        </w:rPr>
      </w:pPr>
    </w:p>
    <w:p w:rsidR="00D931EA" w:rsidRDefault="00D931EA" w:rsidP="00FD0F6F">
      <w:pPr>
        <w:jc w:val="center"/>
        <w:rPr>
          <w:rFonts w:ascii="Arial" w:hAnsi="Arial" w:cs="Arial"/>
          <w:b/>
          <w:sz w:val="24"/>
          <w:szCs w:val="24"/>
        </w:rPr>
      </w:pPr>
    </w:p>
    <w:p w:rsidR="00D931EA" w:rsidRDefault="00D931EA" w:rsidP="00D931EA">
      <w:pPr>
        <w:spacing w:after="0"/>
        <w:jc w:val="center"/>
        <w:rPr>
          <w:rFonts w:ascii="Arial" w:hAnsi="Arial" w:cs="Arial"/>
          <w:sz w:val="24"/>
          <w:szCs w:val="24"/>
        </w:rPr>
      </w:pPr>
    </w:p>
    <w:p w:rsidR="00DA31F9" w:rsidRDefault="00DA31F9" w:rsidP="00D931EA">
      <w:pPr>
        <w:spacing w:after="0"/>
        <w:jc w:val="center"/>
        <w:rPr>
          <w:rFonts w:ascii="Arial" w:hAnsi="Arial" w:cs="Arial"/>
          <w:sz w:val="24"/>
          <w:szCs w:val="24"/>
        </w:rPr>
      </w:pPr>
    </w:p>
    <w:p w:rsidR="003525E1" w:rsidRDefault="003525E1" w:rsidP="00D931EA">
      <w:pPr>
        <w:spacing w:after="0"/>
        <w:jc w:val="center"/>
        <w:rPr>
          <w:rFonts w:ascii="Arial" w:hAnsi="Arial" w:cs="Arial"/>
          <w:sz w:val="24"/>
          <w:szCs w:val="24"/>
        </w:rPr>
      </w:pPr>
    </w:p>
    <w:p w:rsidR="003525E1" w:rsidRDefault="003525E1" w:rsidP="00D931EA">
      <w:pPr>
        <w:spacing w:after="0"/>
        <w:jc w:val="center"/>
        <w:rPr>
          <w:rFonts w:ascii="Arial" w:hAnsi="Arial" w:cs="Arial"/>
          <w:sz w:val="24"/>
          <w:szCs w:val="24"/>
        </w:rPr>
      </w:pPr>
    </w:p>
    <w:p w:rsidR="003525E1" w:rsidRDefault="003525E1" w:rsidP="00D931EA">
      <w:pPr>
        <w:spacing w:after="0"/>
        <w:jc w:val="center"/>
        <w:rPr>
          <w:rFonts w:ascii="Arial" w:hAnsi="Arial" w:cs="Arial"/>
          <w:sz w:val="24"/>
          <w:szCs w:val="24"/>
        </w:rPr>
      </w:pPr>
    </w:p>
    <w:p w:rsidR="003525E1" w:rsidRDefault="003525E1" w:rsidP="00D931EA">
      <w:pPr>
        <w:spacing w:after="0"/>
        <w:jc w:val="center"/>
        <w:rPr>
          <w:rFonts w:ascii="Arial" w:hAnsi="Arial" w:cs="Arial"/>
          <w:sz w:val="24"/>
          <w:szCs w:val="24"/>
        </w:rPr>
      </w:pPr>
    </w:p>
    <w:p w:rsidR="003525E1" w:rsidRDefault="003525E1" w:rsidP="00D931EA">
      <w:pPr>
        <w:spacing w:after="0"/>
        <w:jc w:val="center"/>
        <w:rPr>
          <w:rFonts w:ascii="Arial" w:hAnsi="Arial" w:cs="Arial"/>
          <w:sz w:val="24"/>
          <w:szCs w:val="24"/>
        </w:rPr>
      </w:pPr>
    </w:p>
    <w:p w:rsidR="003525E1" w:rsidRDefault="003525E1" w:rsidP="00D931EA">
      <w:pPr>
        <w:spacing w:after="0"/>
        <w:jc w:val="center"/>
        <w:rPr>
          <w:rFonts w:ascii="Arial" w:hAnsi="Arial" w:cs="Arial"/>
          <w:sz w:val="24"/>
          <w:szCs w:val="24"/>
        </w:rPr>
      </w:pPr>
    </w:p>
    <w:p w:rsidR="003525E1" w:rsidRDefault="003525E1" w:rsidP="00D931EA">
      <w:pPr>
        <w:spacing w:after="0"/>
        <w:jc w:val="center"/>
        <w:rPr>
          <w:rFonts w:ascii="Arial" w:hAnsi="Arial" w:cs="Arial"/>
          <w:sz w:val="24"/>
          <w:szCs w:val="24"/>
        </w:rPr>
      </w:pPr>
    </w:p>
    <w:p w:rsidR="005D2310" w:rsidRDefault="005D2310" w:rsidP="00FD0F6F">
      <w:pPr>
        <w:spacing w:after="0"/>
        <w:rPr>
          <w:rFonts w:ascii="Arial" w:hAnsi="Arial" w:cs="Arial"/>
          <w:sz w:val="24"/>
          <w:szCs w:val="24"/>
        </w:rPr>
      </w:pPr>
    </w:p>
    <w:p w:rsidR="005D2310" w:rsidRDefault="005D2310" w:rsidP="00FD0F6F">
      <w:pPr>
        <w:spacing w:after="0"/>
        <w:rPr>
          <w:rFonts w:ascii="Arial" w:hAnsi="Arial" w:cs="Arial"/>
          <w:sz w:val="24"/>
          <w:szCs w:val="24"/>
        </w:rPr>
      </w:pPr>
    </w:p>
    <w:p w:rsidR="00D931EA" w:rsidRDefault="00D931EA" w:rsidP="00FD0F6F">
      <w:pPr>
        <w:spacing w:after="0"/>
        <w:rPr>
          <w:rFonts w:ascii="Arial" w:hAnsi="Arial" w:cs="Arial"/>
          <w:sz w:val="24"/>
          <w:szCs w:val="24"/>
        </w:rPr>
      </w:pPr>
    </w:p>
    <w:p w:rsidR="00FD0F6F" w:rsidRPr="00561C75" w:rsidRDefault="00FD0F6F" w:rsidP="00FD0F6F">
      <w:pPr>
        <w:jc w:val="center"/>
        <w:rPr>
          <w:rFonts w:ascii="Arial" w:hAnsi="Arial" w:cs="Arial"/>
          <w:b/>
          <w:sz w:val="24"/>
          <w:szCs w:val="24"/>
        </w:rPr>
      </w:pPr>
      <w:r w:rsidRPr="00FD0F6F">
        <w:rPr>
          <w:rFonts w:ascii="Arial" w:eastAsiaTheme="minorHAnsi" w:hAnsi="Arial" w:cs="Arial"/>
          <w:b/>
          <w:sz w:val="24"/>
          <w:szCs w:val="24"/>
        </w:rPr>
        <w:lastRenderedPageBreak/>
        <w:t>D</w:t>
      </w:r>
      <w:r>
        <w:rPr>
          <w:rFonts w:ascii="Arial" w:eastAsiaTheme="minorHAnsi" w:hAnsi="Arial" w:cs="Arial"/>
          <w:b/>
          <w:sz w:val="24"/>
          <w:szCs w:val="24"/>
        </w:rPr>
        <w:t>E</w:t>
      </w:r>
      <w:r w:rsidRPr="00FD0F6F">
        <w:rPr>
          <w:rFonts w:ascii="Arial" w:eastAsiaTheme="minorHAnsi" w:hAnsi="Arial" w:cs="Arial"/>
          <w:b/>
          <w:sz w:val="24"/>
          <w:szCs w:val="24"/>
        </w:rPr>
        <w:t>SCRIPCION  D</w:t>
      </w:r>
      <w:r>
        <w:rPr>
          <w:rFonts w:ascii="Arial" w:eastAsiaTheme="minorHAnsi" w:hAnsi="Arial" w:cs="Arial"/>
          <w:b/>
          <w:sz w:val="24"/>
          <w:szCs w:val="24"/>
        </w:rPr>
        <w:t>E  P</w:t>
      </w:r>
      <w:r w:rsidRPr="00FD0F6F">
        <w:rPr>
          <w:rFonts w:ascii="Arial" w:eastAsiaTheme="minorHAnsi" w:hAnsi="Arial" w:cs="Arial"/>
          <w:b/>
          <w:sz w:val="24"/>
          <w:szCs w:val="24"/>
        </w:rPr>
        <w:t>UESTO</w:t>
      </w:r>
    </w:p>
    <w:tbl>
      <w:tblPr>
        <w:tblStyle w:val="Tablaconcuadrcula"/>
        <w:tblW w:w="0" w:type="auto"/>
        <w:tblLook w:val="04A0" w:firstRow="1" w:lastRow="0" w:firstColumn="1" w:lastColumn="0" w:noHBand="0" w:noVBand="1"/>
      </w:tblPr>
      <w:tblGrid>
        <w:gridCol w:w="4077"/>
        <w:gridCol w:w="5211"/>
      </w:tblGrid>
      <w:tr w:rsidR="00FD0F6F" w:rsidRPr="00561C75" w:rsidTr="00FD0F6F">
        <w:tc>
          <w:tcPr>
            <w:tcW w:w="4077" w:type="dxa"/>
          </w:tcPr>
          <w:p w:rsidR="00FD0F6F" w:rsidRPr="00561C75" w:rsidRDefault="00FD0F6F" w:rsidP="00FD0F6F">
            <w:pPr>
              <w:rPr>
                <w:rFonts w:ascii="Arial" w:hAnsi="Arial" w:cs="Arial"/>
                <w:sz w:val="24"/>
                <w:szCs w:val="24"/>
              </w:rPr>
            </w:pPr>
            <w:r w:rsidRPr="00561C75">
              <w:rPr>
                <w:rFonts w:ascii="Arial" w:hAnsi="Arial" w:cs="Arial"/>
                <w:sz w:val="24"/>
                <w:szCs w:val="24"/>
              </w:rPr>
              <w:t>TITULO DE PUESTO:</w:t>
            </w:r>
          </w:p>
        </w:tc>
        <w:tc>
          <w:tcPr>
            <w:tcW w:w="5211" w:type="dxa"/>
          </w:tcPr>
          <w:p w:rsidR="00FD0F6F" w:rsidRPr="00561C75" w:rsidRDefault="00FD0F6F" w:rsidP="00FD0F6F">
            <w:pPr>
              <w:rPr>
                <w:rFonts w:ascii="Arial" w:hAnsi="Arial" w:cs="Arial"/>
                <w:b/>
                <w:sz w:val="24"/>
                <w:szCs w:val="24"/>
              </w:rPr>
            </w:pPr>
            <w:r w:rsidRPr="00561C75">
              <w:rPr>
                <w:rFonts w:ascii="Arial" w:hAnsi="Arial" w:cs="Arial"/>
                <w:b/>
                <w:sz w:val="24"/>
                <w:szCs w:val="24"/>
              </w:rPr>
              <w:t>JEFATURA DE PROYECTOS</w:t>
            </w:r>
            <w:r w:rsidR="003E0722">
              <w:rPr>
                <w:rFonts w:ascii="Arial" w:hAnsi="Arial" w:cs="Arial"/>
                <w:b/>
                <w:sz w:val="24"/>
                <w:szCs w:val="24"/>
              </w:rPr>
              <w:t xml:space="preserve"> (</w:t>
            </w:r>
            <w:r w:rsidR="003E0722" w:rsidRPr="00743AF7">
              <w:rPr>
                <w:rFonts w:ascii="Arial" w:hAnsi="Arial" w:cs="Arial"/>
                <w:b/>
                <w:szCs w:val="24"/>
              </w:rPr>
              <w:t>Jefe de departamento B)</w:t>
            </w:r>
          </w:p>
        </w:tc>
      </w:tr>
      <w:tr w:rsidR="00FD0F6F" w:rsidRPr="00561C75" w:rsidTr="00FD0F6F">
        <w:tc>
          <w:tcPr>
            <w:tcW w:w="4077" w:type="dxa"/>
          </w:tcPr>
          <w:p w:rsidR="00FD0F6F" w:rsidRPr="00561C75" w:rsidRDefault="00FD0F6F" w:rsidP="00FD0F6F">
            <w:pPr>
              <w:rPr>
                <w:rFonts w:ascii="Arial" w:hAnsi="Arial" w:cs="Arial"/>
                <w:sz w:val="24"/>
                <w:szCs w:val="24"/>
              </w:rPr>
            </w:pPr>
            <w:r w:rsidRPr="00561C75">
              <w:rPr>
                <w:rFonts w:ascii="Arial" w:hAnsi="Arial" w:cs="Arial"/>
                <w:sz w:val="24"/>
                <w:szCs w:val="24"/>
              </w:rPr>
              <w:t>UNIDAD ADMINISTRATIVA:</w:t>
            </w:r>
          </w:p>
        </w:tc>
        <w:tc>
          <w:tcPr>
            <w:tcW w:w="5211" w:type="dxa"/>
          </w:tcPr>
          <w:p w:rsidR="00FD0F6F" w:rsidRPr="00561C75" w:rsidRDefault="00D931EA" w:rsidP="00FD0F6F">
            <w:pPr>
              <w:jc w:val="both"/>
              <w:rPr>
                <w:rFonts w:ascii="Arial" w:hAnsi="Arial" w:cs="Arial"/>
                <w:sz w:val="24"/>
                <w:szCs w:val="24"/>
              </w:rPr>
            </w:pPr>
            <w:r w:rsidRPr="00561C75">
              <w:rPr>
                <w:rFonts w:ascii="Arial" w:hAnsi="Arial" w:cs="Arial"/>
                <w:sz w:val="24"/>
                <w:szCs w:val="24"/>
              </w:rPr>
              <w:t xml:space="preserve">Dirección </w:t>
            </w:r>
            <w:r>
              <w:rPr>
                <w:rFonts w:ascii="Arial" w:hAnsi="Arial" w:cs="Arial"/>
                <w:sz w:val="24"/>
                <w:szCs w:val="24"/>
              </w:rPr>
              <w:t>general de desarrollo urbano, obras y servicios públicos de calidad</w:t>
            </w:r>
          </w:p>
        </w:tc>
      </w:tr>
      <w:tr w:rsidR="00FD0F6F" w:rsidRPr="00561C75" w:rsidTr="00FD0F6F">
        <w:tc>
          <w:tcPr>
            <w:tcW w:w="4077" w:type="dxa"/>
          </w:tcPr>
          <w:p w:rsidR="00FD0F6F" w:rsidRPr="00561C75" w:rsidRDefault="00FD0F6F" w:rsidP="00FD0F6F">
            <w:pPr>
              <w:rPr>
                <w:rFonts w:ascii="Arial" w:hAnsi="Arial" w:cs="Arial"/>
                <w:sz w:val="24"/>
                <w:szCs w:val="24"/>
              </w:rPr>
            </w:pPr>
            <w:r w:rsidRPr="00561C75">
              <w:rPr>
                <w:rFonts w:ascii="Arial" w:hAnsi="Arial" w:cs="Arial"/>
                <w:sz w:val="24"/>
                <w:szCs w:val="24"/>
              </w:rPr>
              <w:t>ÁREA DE ADSCRIPCIÓN:</w:t>
            </w:r>
          </w:p>
        </w:tc>
        <w:tc>
          <w:tcPr>
            <w:tcW w:w="5211" w:type="dxa"/>
          </w:tcPr>
          <w:p w:rsidR="00FD0F6F" w:rsidRPr="00561C75" w:rsidRDefault="00D931EA" w:rsidP="00FD0F6F">
            <w:pPr>
              <w:rPr>
                <w:rFonts w:ascii="Arial" w:hAnsi="Arial" w:cs="Arial"/>
                <w:sz w:val="24"/>
                <w:szCs w:val="24"/>
              </w:rPr>
            </w:pPr>
            <w:r>
              <w:rPr>
                <w:rFonts w:ascii="Arial" w:hAnsi="Arial" w:cs="Arial"/>
                <w:sz w:val="24"/>
                <w:szCs w:val="24"/>
              </w:rPr>
              <w:t>Dirección de obras publicas</w:t>
            </w:r>
          </w:p>
        </w:tc>
      </w:tr>
      <w:tr w:rsidR="00FD0F6F" w:rsidRPr="00561C75" w:rsidTr="00FD0F6F">
        <w:tc>
          <w:tcPr>
            <w:tcW w:w="4077" w:type="dxa"/>
          </w:tcPr>
          <w:p w:rsidR="00FD0F6F" w:rsidRPr="00561C75" w:rsidRDefault="00FD0F6F" w:rsidP="00FD0F6F">
            <w:pPr>
              <w:rPr>
                <w:rFonts w:ascii="Arial" w:hAnsi="Arial" w:cs="Arial"/>
                <w:sz w:val="24"/>
                <w:szCs w:val="24"/>
              </w:rPr>
            </w:pPr>
            <w:r w:rsidRPr="00561C75">
              <w:rPr>
                <w:rFonts w:ascii="Arial" w:hAnsi="Arial" w:cs="Arial"/>
                <w:sz w:val="24"/>
                <w:szCs w:val="24"/>
              </w:rPr>
              <w:t>A QUIEN REPORTA:</w:t>
            </w:r>
          </w:p>
        </w:tc>
        <w:tc>
          <w:tcPr>
            <w:tcW w:w="5211" w:type="dxa"/>
          </w:tcPr>
          <w:p w:rsidR="00FD0F6F" w:rsidRPr="00561C75" w:rsidRDefault="00FD0F6F" w:rsidP="00FD0F6F">
            <w:pPr>
              <w:rPr>
                <w:rFonts w:ascii="Arial" w:hAnsi="Arial" w:cs="Arial"/>
                <w:sz w:val="24"/>
                <w:szCs w:val="24"/>
              </w:rPr>
            </w:pPr>
            <w:r w:rsidRPr="00561C75">
              <w:rPr>
                <w:rFonts w:ascii="Arial" w:hAnsi="Arial" w:cs="Arial"/>
                <w:sz w:val="24"/>
                <w:szCs w:val="24"/>
              </w:rPr>
              <w:t>Director/a de obras públicas</w:t>
            </w:r>
          </w:p>
        </w:tc>
      </w:tr>
      <w:tr w:rsidR="00FD0F6F" w:rsidRPr="00561C75" w:rsidTr="00FD0F6F">
        <w:tc>
          <w:tcPr>
            <w:tcW w:w="4077" w:type="dxa"/>
          </w:tcPr>
          <w:p w:rsidR="00FD0F6F" w:rsidRPr="00561C75" w:rsidRDefault="00FD0F6F" w:rsidP="00FD0F6F">
            <w:pPr>
              <w:rPr>
                <w:rFonts w:ascii="Arial" w:hAnsi="Arial" w:cs="Arial"/>
                <w:sz w:val="24"/>
                <w:szCs w:val="24"/>
              </w:rPr>
            </w:pPr>
            <w:r w:rsidRPr="00561C75">
              <w:rPr>
                <w:rFonts w:ascii="Arial" w:hAnsi="Arial" w:cs="Arial"/>
                <w:sz w:val="24"/>
                <w:szCs w:val="24"/>
              </w:rPr>
              <w:t>A QUIEN SUPERVISA</w:t>
            </w:r>
          </w:p>
        </w:tc>
        <w:tc>
          <w:tcPr>
            <w:tcW w:w="5211" w:type="dxa"/>
          </w:tcPr>
          <w:p w:rsidR="00FD0F6F" w:rsidRDefault="00D931EA" w:rsidP="00FD0F6F">
            <w:pPr>
              <w:autoSpaceDE w:val="0"/>
              <w:autoSpaceDN w:val="0"/>
              <w:adjustRightInd w:val="0"/>
              <w:rPr>
                <w:rFonts w:ascii="Arial" w:hAnsi="Arial" w:cs="Arial"/>
                <w:sz w:val="24"/>
                <w:szCs w:val="24"/>
              </w:rPr>
            </w:pPr>
            <w:r>
              <w:rPr>
                <w:rFonts w:ascii="Arial" w:hAnsi="Arial" w:cs="Arial"/>
                <w:sz w:val="24"/>
                <w:szCs w:val="24"/>
              </w:rPr>
              <w:t>Auxiliares (</w:t>
            </w:r>
            <w:r w:rsidR="00FD0F6F" w:rsidRPr="00561C75">
              <w:rPr>
                <w:rFonts w:ascii="Arial" w:hAnsi="Arial" w:cs="Arial"/>
                <w:sz w:val="24"/>
                <w:szCs w:val="24"/>
              </w:rPr>
              <w:t>Proyectistas</w:t>
            </w:r>
            <w:r>
              <w:rPr>
                <w:rFonts w:ascii="Arial" w:hAnsi="Arial" w:cs="Arial"/>
                <w:sz w:val="24"/>
                <w:szCs w:val="24"/>
              </w:rPr>
              <w:t xml:space="preserve">) </w:t>
            </w:r>
            <w:r w:rsidR="00D275DB">
              <w:rPr>
                <w:rFonts w:ascii="Arial" w:hAnsi="Arial" w:cs="Arial"/>
                <w:sz w:val="24"/>
                <w:szCs w:val="24"/>
              </w:rPr>
              <w:t>– 6</w:t>
            </w:r>
          </w:p>
          <w:p w:rsidR="007E56B1" w:rsidRDefault="007E56B1" w:rsidP="007E56B1">
            <w:pPr>
              <w:autoSpaceDE w:val="0"/>
              <w:autoSpaceDN w:val="0"/>
              <w:adjustRightInd w:val="0"/>
              <w:rPr>
                <w:rFonts w:ascii="Arial" w:hAnsi="Arial" w:cs="Arial"/>
                <w:sz w:val="24"/>
                <w:szCs w:val="24"/>
              </w:rPr>
            </w:pPr>
            <w:r>
              <w:rPr>
                <w:rFonts w:ascii="Arial" w:hAnsi="Arial" w:cs="Arial"/>
                <w:sz w:val="24"/>
                <w:szCs w:val="24"/>
              </w:rPr>
              <w:t>Auxiliares (Coordinador de expedientes unitarios) – 1</w:t>
            </w:r>
          </w:p>
          <w:p w:rsidR="00FD0F6F" w:rsidRPr="00561C75" w:rsidRDefault="00D931EA" w:rsidP="00FD0F6F">
            <w:pPr>
              <w:autoSpaceDE w:val="0"/>
              <w:autoSpaceDN w:val="0"/>
              <w:adjustRightInd w:val="0"/>
              <w:rPr>
                <w:rFonts w:ascii="Arial" w:hAnsi="Arial" w:cs="Arial"/>
                <w:sz w:val="24"/>
                <w:szCs w:val="24"/>
              </w:rPr>
            </w:pPr>
            <w:r>
              <w:rPr>
                <w:rFonts w:ascii="Arial" w:hAnsi="Arial" w:cs="Arial"/>
                <w:sz w:val="24"/>
                <w:szCs w:val="24"/>
              </w:rPr>
              <w:t>Auxiliares (</w:t>
            </w:r>
            <w:r w:rsidR="00FD0F6F" w:rsidRPr="00561C75">
              <w:rPr>
                <w:rFonts w:ascii="Arial" w:hAnsi="Arial" w:cs="Arial"/>
                <w:sz w:val="24"/>
                <w:szCs w:val="24"/>
              </w:rPr>
              <w:t>Topografía</w:t>
            </w:r>
            <w:r>
              <w:rPr>
                <w:rFonts w:ascii="Arial" w:hAnsi="Arial" w:cs="Arial"/>
                <w:sz w:val="24"/>
                <w:szCs w:val="24"/>
              </w:rPr>
              <w:t>) - 5</w:t>
            </w:r>
          </w:p>
        </w:tc>
      </w:tr>
      <w:tr w:rsidR="00FD0F6F" w:rsidRPr="00561C75" w:rsidTr="00FD0F6F">
        <w:tc>
          <w:tcPr>
            <w:tcW w:w="4077" w:type="dxa"/>
          </w:tcPr>
          <w:p w:rsidR="00FD0F6F" w:rsidRPr="00561C75" w:rsidRDefault="00FD0F6F" w:rsidP="00FD0F6F">
            <w:pPr>
              <w:rPr>
                <w:rFonts w:ascii="Arial" w:hAnsi="Arial" w:cs="Arial"/>
                <w:sz w:val="24"/>
                <w:szCs w:val="24"/>
              </w:rPr>
            </w:pPr>
            <w:r w:rsidRPr="00561C75">
              <w:rPr>
                <w:rFonts w:ascii="Arial" w:hAnsi="Arial" w:cs="Arial"/>
                <w:sz w:val="24"/>
                <w:szCs w:val="24"/>
              </w:rPr>
              <w:t>N° DE PERSONAS EN EL PUESTO:</w:t>
            </w:r>
          </w:p>
        </w:tc>
        <w:tc>
          <w:tcPr>
            <w:tcW w:w="5211" w:type="dxa"/>
          </w:tcPr>
          <w:p w:rsidR="00FD0F6F" w:rsidRPr="00561C75" w:rsidRDefault="00FD0F6F" w:rsidP="00FD0F6F">
            <w:pPr>
              <w:rPr>
                <w:rFonts w:ascii="Arial" w:hAnsi="Arial" w:cs="Arial"/>
                <w:sz w:val="24"/>
                <w:szCs w:val="24"/>
              </w:rPr>
            </w:pPr>
            <w:r>
              <w:rPr>
                <w:rFonts w:ascii="Arial" w:hAnsi="Arial" w:cs="Arial"/>
                <w:sz w:val="24"/>
                <w:szCs w:val="24"/>
              </w:rPr>
              <w:t>1</w:t>
            </w:r>
          </w:p>
        </w:tc>
      </w:tr>
    </w:tbl>
    <w:p w:rsidR="001C3D46" w:rsidRDefault="001C3D46" w:rsidP="00980D68">
      <w:pPr>
        <w:jc w:val="center"/>
        <w:rPr>
          <w:rFonts w:ascii="Arial" w:hAnsi="Arial" w:cs="Arial"/>
          <w:b/>
          <w:sz w:val="24"/>
          <w:szCs w:val="24"/>
        </w:rPr>
      </w:pPr>
    </w:p>
    <w:p w:rsidR="00980D68" w:rsidRPr="00561C75" w:rsidRDefault="00980D68" w:rsidP="00980D68">
      <w:pPr>
        <w:jc w:val="center"/>
        <w:rPr>
          <w:rFonts w:ascii="Arial" w:hAnsi="Arial" w:cs="Arial"/>
          <w:b/>
          <w:sz w:val="24"/>
          <w:szCs w:val="24"/>
        </w:rPr>
      </w:pPr>
      <w:r>
        <w:rPr>
          <w:rFonts w:ascii="Arial" w:hAnsi="Arial" w:cs="Arial"/>
          <w:b/>
          <w:sz w:val="24"/>
          <w:szCs w:val="24"/>
        </w:rPr>
        <w:t>PERFIL DEL PUESTO</w:t>
      </w:r>
    </w:p>
    <w:tbl>
      <w:tblPr>
        <w:tblStyle w:val="Tablaconcuadrcula"/>
        <w:tblW w:w="0" w:type="auto"/>
        <w:tblLook w:val="04A0" w:firstRow="1" w:lastRow="0" w:firstColumn="1" w:lastColumn="0" w:noHBand="0" w:noVBand="1"/>
      </w:tblPr>
      <w:tblGrid>
        <w:gridCol w:w="4014"/>
        <w:gridCol w:w="5099"/>
      </w:tblGrid>
      <w:tr w:rsidR="00FD0F6F" w:rsidRPr="00561C75" w:rsidTr="005D2310">
        <w:tc>
          <w:tcPr>
            <w:tcW w:w="4014" w:type="dxa"/>
          </w:tcPr>
          <w:p w:rsidR="00FD0F6F" w:rsidRPr="00561C75" w:rsidRDefault="00FD0F6F" w:rsidP="00FD0F6F">
            <w:pPr>
              <w:rPr>
                <w:rFonts w:ascii="Arial" w:hAnsi="Arial" w:cs="Arial"/>
                <w:sz w:val="24"/>
                <w:szCs w:val="24"/>
              </w:rPr>
            </w:pPr>
            <w:r w:rsidRPr="00561C75">
              <w:rPr>
                <w:rFonts w:ascii="Arial" w:hAnsi="Arial" w:cs="Arial"/>
                <w:sz w:val="24"/>
                <w:szCs w:val="24"/>
              </w:rPr>
              <w:t>ESCOLARIDAD:</w:t>
            </w:r>
          </w:p>
        </w:tc>
        <w:tc>
          <w:tcPr>
            <w:tcW w:w="5099"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Licenciatura en Ingeniería Civil o Arquitectura o carrera afín.</w:t>
            </w:r>
          </w:p>
        </w:tc>
      </w:tr>
      <w:tr w:rsidR="00FD0F6F" w:rsidRPr="00561C75" w:rsidTr="005D2310">
        <w:tc>
          <w:tcPr>
            <w:tcW w:w="4014" w:type="dxa"/>
          </w:tcPr>
          <w:p w:rsidR="00FD0F6F" w:rsidRPr="00561C75" w:rsidRDefault="00FD0F6F" w:rsidP="00FD0F6F">
            <w:pPr>
              <w:rPr>
                <w:rFonts w:ascii="Arial" w:hAnsi="Arial" w:cs="Arial"/>
                <w:sz w:val="24"/>
                <w:szCs w:val="24"/>
              </w:rPr>
            </w:pPr>
            <w:r w:rsidRPr="00561C75">
              <w:rPr>
                <w:rFonts w:ascii="Arial" w:hAnsi="Arial" w:cs="Arial"/>
                <w:sz w:val="24"/>
                <w:szCs w:val="24"/>
              </w:rPr>
              <w:t>AÑOS DE EXPERIENCIA:</w:t>
            </w:r>
          </w:p>
        </w:tc>
        <w:tc>
          <w:tcPr>
            <w:tcW w:w="5099" w:type="dxa"/>
          </w:tcPr>
          <w:p w:rsidR="00FD0F6F" w:rsidRPr="00561C75" w:rsidRDefault="00FD0F6F" w:rsidP="00FD0F6F">
            <w:pPr>
              <w:rPr>
                <w:rFonts w:ascii="Arial" w:hAnsi="Arial" w:cs="Arial"/>
                <w:sz w:val="24"/>
                <w:szCs w:val="24"/>
              </w:rPr>
            </w:pPr>
            <w:r w:rsidRPr="00561C75">
              <w:rPr>
                <w:rFonts w:ascii="Arial" w:hAnsi="Arial" w:cs="Arial"/>
                <w:sz w:val="24"/>
                <w:szCs w:val="24"/>
              </w:rPr>
              <w:t xml:space="preserve"> 1 año</w:t>
            </w:r>
          </w:p>
        </w:tc>
      </w:tr>
      <w:tr w:rsidR="00FD0F6F" w:rsidRPr="00561C75" w:rsidTr="005D2310">
        <w:tc>
          <w:tcPr>
            <w:tcW w:w="4014" w:type="dxa"/>
          </w:tcPr>
          <w:p w:rsidR="00FD0F6F" w:rsidRPr="00561C75" w:rsidRDefault="00FD0F6F" w:rsidP="00FD0F6F">
            <w:pPr>
              <w:rPr>
                <w:rFonts w:ascii="Arial" w:hAnsi="Arial" w:cs="Arial"/>
                <w:sz w:val="24"/>
                <w:szCs w:val="24"/>
              </w:rPr>
            </w:pPr>
            <w:r w:rsidRPr="00561C75">
              <w:rPr>
                <w:rFonts w:ascii="Arial" w:hAnsi="Arial" w:cs="Arial"/>
                <w:sz w:val="24"/>
                <w:szCs w:val="24"/>
              </w:rPr>
              <w:t>CONOCIMIENTOS BÁSICOS:</w:t>
            </w:r>
          </w:p>
        </w:tc>
        <w:tc>
          <w:tcPr>
            <w:tcW w:w="5099"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 xml:space="preserve">Conocimiento de manejo de los Recursos Federales, Estatales y Municipales para Obra de Beneficio Social, Normatividad y Leyes aplicables para la Obra Pública, conocimiento y experiencia en elaboración de generadores, </w:t>
            </w:r>
            <w:r w:rsidRPr="00561C75">
              <w:rPr>
                <w:rFonts w:ascii="Arial" w:hAnsi="Arial" w:cs="Arial"/>
                <w:sz w:val="24"/>
                <w:szCs w:val="24"/>
              </w:rPr>
              <w:lastRenderedPageBreak/>
              <w:t>lineamientos y reglamentos de construcción y diseño de obras.</w:t>
            </w:r>
          </w:p>
        </w:tc>
      </w:tr>
      <w:tr w:rsidR="00FD0F6F" w:rsidRPr="00561C75" w:rsidTr="005D2310">
        <w:tc>
          <w:tcPr>
            <w:tcW w:w="4014" w:type="dxa"/>
          </w:tcPr>
          <w:p w:rsidR="00FD0F6F" w:rsidRPr="00561C75" w:rsidRDefault="00FD0F6F" w:rsidP="00FD0F6F">
            <w:pPr>
              <w:rPr>
                <w:rFonts w:ascii="Arial" w:hAnsi="Arial" w:cs="Arial"/>
                <w:sz w:val="24"/>
                <w:szCs w:val="24"/>
              </w:rPr>
            </w:pPr>
            <w:r w:rsidRPr="00561C75">
              <w:rPr>
                <w:rFonts w:ascii="Arial" w:hAnsi="Arial" w:cs="Arial"/>
                <w:sz w:val="24"/>
                <w:szCs w:val="24"/>
              </w:rPr>
              <w:lastRenderedPageBreak/>
              <w:t>HABILIDADES:</w:t>
            </w:r>
          </w:p>
        </w:tc>
        <w:tc>
          <w:tcPr>
            <w:tcW w:w="5099"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Liderazgo y coordinación de trabajo en equipo, alto grado de capacidad de análisis para innovar y solucionar problemas específicos dentro de su trabajo; de comunicación y expresión oral y escrita, responsabilidad para el manejo de información confidencial y valores; habilidad para dirigir y controlar al personal, alto grado de iniciativa para toma de decisiones, buena disposición y calidad para relacionarse con personas, tener disposición para difundir a los supervisores las normas y especificaciones oficiales.</w:t>
            </w:r>
          </w:p>
        </w:tc>
      </w:tr>
      <w:tr w:rsidR="00FD0F6F" w:rsidRPr="00561C75" w:rsidTr="005D2310">
        <w:tc>
          <w:tcPr>
            <w:tcW w:w="9113" w:type="dxa"/>
            <w:gridSpan w:val="2"/>
          </w:tcPr>
          <w:p w:rsidR="00FD0F6F" w:rsidRPr="00561C75" w:rsidRDefault="00FD0F6F" w:rsidP="00FD0F6F">
            <w:pPr>
              <w:jc w:val="center"/>
              <w:rPr>
                <w:rFonts w:ascii="Arial" w:hAnsi="Arial" w:cs="Arial"/>
                <w:b/>
                <w:sz w:val="24"/>
                <w:szCs w:val="24"/>
              </w:rPr>
            </w:pPr>
            <w:r w:rsidRPr="00561C75">
              <w:rPr>
                <w:rFonts w:ascii="Arial" w:hAnsi="Arial" w:cs="Arial"/>
                <w:b/>
                <w:sz w:val="24"/>
                <w:szCs w:val="24"/>
              </w:rPr>
              <w:t>DESCRIPCIÓN GENERAL DEL PUESTO.</w:t>
            </w:r>
          </w:p>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Supervisar la elaboración de los proyectos, números generadores y presupuestos para Integrar los anexos técnicos de los expedientes para todas las obras que se realicen por la Dirección de Obras Publicas de Calidad, supervisando que se cumplan con las especificaciones de acuerdo a las disposiciones legales establecidas en los Convenios que se suscriban con Entidades de la Administración Pública Federal, Estatal y Municipal.</w:t>
            </w:r>
          </w:p>
        </w:tc>
      </w:tr>
      <w:tr w:rsidR="00FD0F6F" w:rsidRPr="00561C75" w:rsidTr="005D2310">
        <w:tc>
          <w:tcPr>
            <w:tcW w:w="9113" w:type="dxa"/>
            <w:gridSpan w:val="2"/>
          </w:tcPr>
          <w:p w:rsidR="00FD0F6F" w:rsidRPr="00561C75" w:rsidRDefault="00FD0F6F" w:rsidP="00FD0F6F">
            <w:pPr>
              <w:jc w:val="center"/>
              <w:rPr>
                <w:rFonts w:ascii="Arial" w:hAnsi="Arial" w:cs="Arial"/>
                <w:b/>
                <w:sz w:val="24"/>
                <w:szCs w:val="24"/>
              </w:rPr>
            </w:pPr>
            <w:r w:rsidRPr="00561C75">
              <w:rPr>
                <w:rFonts w:ascii="Arial" w:hAnsi="Arial" w:cs="Arial"/>
                <w:b/>
                <w:sz w:val="24"/>
                <w:szCs w:val="24"/>
              </w:rPr>
              <w:t>FUNCIONES PRINCIPALES.</w:t>
            </w:r>
          </w:p>
          <w:p w:rsidR="00F72F1D" w:rsidRPr="00867F08" w:rsidRDefault="00F72F1D" w:rsidP="00586C94">
            <w:pPr>
              <w:pStyle w:val="Prrafodelista"/>
              <w:numPr>
                <w:ilvl w:val="0"/>
                <w:numId w:val="8"/>
              </w:numPr>
              <w:autoSpaceDE w:val="0"/>
              <w:autoSpaceDN w:val="0"/>
              <w:adjustRightInd w:val="0"/>
              <w:jc w:val="both"/>
              <w:rPr>
                <w:rFonts w:ascii="Arial" w:eastAsiaTheme="minorHAnsi" w:hAnsi="Arial" w:cs="Arial"/>
              </w:rPr>
            </w:pPr>
            <w:r w:rsidRPr="00867F08">
              <w:rPr>
                <w:rFonts w:ascii="Arial" w:eastAsiaTheme="minorHAnsi" w:hAnsi="Arial" w:cs="Arial"/>
              </w:rPr>
              <w:t>Acordar con el Director de Obras Publicas el despacho de los asuntos a su cargo y los del personal adscrito a las unidades operativas y técnicas bajo su responsabilidad.</w:t>
            </w:r>
          </w:p>
          <w:p w:rsidR="00F72F1D" w:rsidRPr="00867F08" w:rsidRDefault="00F72F1D" w:rsidP="00586C94">
            <w:pPr>
              <w:pStyle w:val="Prrafodelista"/>
              <w:numPr>
                <w:ilvl w:val="0"/>
                <w:numId w:val="8"/>
              </w:numPr>
              <w:autoSpaceDE w:val="0"/>
              <w:autoSpaceDN w:val="0"/>
              <w:adjustRightInd w:val="0"/>
              <w:jc w:val="both"/>
              <w:rPr>
                <w:rFonts w:ascii="Arial" w:eastAsiaTheme="minorHAnsi" w:hAnsi="Arial" w:cs="Arial"/>
              </w:rPr>
            </w:pPr>
            <w:r w:rsidRPr="00867F08">
              <w:rPr>
                <w:rFonts w:ascii="Arial" w:eastAsiaTheme="minorHAnsi" w:hAnsi="Arial" w:cs="Arial"/>
              </w:rPr>
              <w:t xml:space="preserve">Coordinar y proveer la elaboración de los estudios técnicos y proyectos necesarios(diseños conceptuales, ingenierías básicas, anteproyectos, estudios de impacto ecológico, ambiental, vial, de ingeniería, de detalle, </w:t>
            </w:r>
            <w:r w:rsidRPr="00867F08">
              <w:rPr>
                <w:rFonts w:ascii="Arial" w:eastAsiaTheme="minorHAnsi" w:hAnsi="Arial" w:cs="Arial"/>
              </w:rPr>
              <w:lastRenderedPageBreak/>
              <w:t>mecánicas de suelo, laboratorios, cálculos estructurales, hidráulicos, proyecto ejecutivo, presupuestos, entre otros) para la programación y ejecución de las obras públicas en el Municipio, así como revisar con el auxilio de los Supervisores que se apeguen a la normatividad y especificaciones técnicas – constructivas establecidas y requeridas por parte de la misma; y aprobar tanto los proyectos para la realización de las obras y servicios relacionados con la misma, como las modificaciones que se realicen a dichos proyectos.</w:t>
            </w:r>
          </w:p>
          <w:p w:rsidR="00F72F1D" w:rsidRPr="00867F08" w:rsidRDefault="00F72F1D" w:rsidP="00586C94">
            <w:pPr>
              <w:pStyle w:val="Prrafodelista"/>
              <w:numPr>
                <w:ilvl w:val="0"/>
                <w:numId w:val="8"/>
              </w:numPr>
              <w:autoSpaceDE w:val="0"/>
              <w:autoSpaceDN w:val="0"/>
              <w:adjustRightInd w:val="0"/>
              <w:jc w:val="both"/>
              <w:rPr>
                <w:rFonts w:ascii="Arial" w:eastAsiaTheme="minorHAnsi" w:hAnsi="Arial" w:cs="Arial"/>
              </w:rPr>
            </w:pPr>
            <w:r w:rsidRPr="00867F08">
              <w:rPr>
                <w:rFonts w:ascii="Arial" w:eastAsiaTheme="minorHAnsi" w:hAnsi="Arial" w:cs="Arial"/>
              </w:rPr>
              <w:t>Coordinar la integración de los anexos técnicos de los expedientes de obra, de acuerdo al recurso con el que se pretenda financiar la obra, verificando en todo momento con la jefatura de recursos financieros la disponibilidad de suficiencia presupuestal.</w:t>
            </w:r>
          </w:p>
          <w:p w:rsidR="00F72F1D" w:rsidRPr="00867F08" w:rsidRDefault="00F72F1D" w:rsidP="00586C94">
            <w:pPr>
              <w:pStyle w:val="Prrafodelista"/>
              <w:numPr>
                <w:ilvl w:val="0"/>
                <w:numId w:val="8"/>
              </w:numPr>
              <w:autoSpaceDE w:val="0"/>
              <w:autoSpaceDN w:val="0"/>
              <w:adjustRightInd w:val="0"/>
              <w:jc w:val="both"/>
              <w:rPr>
                <w:rFonts w:ascii="Arial" w:eastAsiaTheme="minorHAnsi" w:hAnsi="Arial" w:cs="Arial"/>
              </w:rPr>
            </w:pPr>
            <w:r w:rsidRPr="00867F08">
              <w:rPr>
                <w:rFonts w:ascii="Arial" w:eastAsiaTheme="minorHAnsi" w:hAnsi="Arial" w:cs="Arial"/>
              </w:rPr>
              <w:t>Acopiar los avances de la elaboración de proyectos para obra pública y servicios relacionados con la misma para dar seguimiento a la base de datos establecida en la Dirección General para el control de la obra pública y servicios relacionados, para los efectos conducentes.</w:t>
            </w:r>
          </w:p>
          <w:p w:rsidR="00F72F1D" w:rsidRPr="00867F08" w:rsidRDefault="00F72F1D" w:rsidP="00586C94">
            <w:pPr>
              <w:pStyle w:val="Prrafodelista"/>
              <w:numPr>
                <w:ilvl w:val="0"/>
                <w:numId w:val="8"/>
              </w:numPr>
              <w:jc w:val="both"/>
              <w:rPr>
                <w:rFonts w:ascii="Arial" w:eastAsiaTheme="minorHAnsi" w:hAnsi="Arial" w:cs="Arial"/>
              </w:rPr>
            </w:pPr>
            <w:r w:rsidRPr="00867F08">
              <w:rPr>
                <w:rFonts w:ascii="Arial" w:eastAsiaTheme="minorHAnsi" w:hAnsi="Arial" w:cs="Arial"/>
              </w:rPr>
              <w:t>Desarrollar todas aquellas funciones inherentes al área de su competencia</w:t>
            </w:r>
          </w:p>
          <w:p w:rsidR="00F72F1D" w:rsidRPr="00867F08" w:rsidRDefault="00F72F1D" w:rsidP="00586C94">
            <w:pPr>
              <w:pStyle w:val="Prrafodelista"/>
              <w:numPr>
                <w:ilvl w:val="0"/>
                <w:numId w:val="8"/>
              </w:numPr>
              <w:jc w:val="both"/>
              <w:rPr>
                <w:rFonts w:ascii="Arial" w:eastAsiaTheme="minorHAnsi" w:hAnsi="Arial" w:cs="Arial"/>
              </w:rPr>
            </w:pPr>
            <w:r w:rsidRPr="00867F08">
              <w:rPr>
                <w:rFonts w:ascii="Arial" w:eastAsiaTheme="minorHAnsi" w:hAnsi="Arial" w:cs="Arial"/>
              </w:rPr>
              <w:t>Implantar y mantener actualizado el control de archivo técnico y estadístico de planos, obras y, en general, de todas las actividades relacionadas con las obras públicas del Municipio, incluyendo los estudios y proyectos.</w:t>
            </w:r>
          </w:p>
          <w:p w:rsidR="00F72F1D" w:rsidRPr="00867F08" w:rsidRDefault="00F72F1D" w:rsidP="00586C94">
            <w:pPr>
              <w:pStyle w:val="Prrafodelista"/>
              <w:numPr>
                <w:ilvl w:val="0"/>
                <w:numId w:val="8"/>
              </w:numPr>
              <w:jc w:val="both"/>
              <w:rPr>
                <w:rFonts w:ascii="Arial" w:eastAsiaTheme="minorHAnsi" w:hAnsi="Arial" w:cs="Arial"/>
              </w:rPr>
            </w:pPr>
            <w:r w:rsidRPr="00867F08">
              <w:rPr>
                <w:rFonts w:ascii="Arial" w:eastAsiaTheme="minorHAnsi" w:hAnsi="Arial" w:cs="Arial"/>
              </w:rPr>
              <w:t>Llevar un control y una base de datos del banco de proyectos con que cuenta la Dirección de Obras Publicas De Calidad</w:t>
            </w:r>
          </w:p>
          <w:p w:rsidR="00F72F1D" w:rsidRPr="00867F08" w:rsidRDefault="00F72F1D" w:rsidP="00586C94">
            <w:pPr>
              <w:pStyle w:val="Prrafodelista"/>
              <w:numPr>
                <w:ilvl w:val="0"/>
                <w:numId w:val="8"/>
              </w:numPr>
              <w:autoSpaceDE w:val="0"/>
              <w:autoSpaceDN w:val="0"/>
              <w:adjustRightInd w:val="0"/>
              <w:jc w:val="both"/>
              <w:rPr>
                <w:rFonts w:ascii="Arial" w:eastAsiaTheme="minorHAnsi" w:hAnsi="Arial" w:cs="Arial"/>
              </w:rPr>
            </w:pPr>
            <w:r w:rsidRPr="00867F08">
              <w:rPr>
                <w:rFonts w:ascii="Arial" w:eastAsiaTheme="minorHAnsi" w:hAnsi="Arial" w:cs="Arial"/>
              </w:rPr>
              <w:t>Informar al Director de Obras Públicas los avances mensuales de los Programas de Trabajo de la Jefatura de Proyectos.</w:t>
            </w:r>
          </w:p>
          <w:p w:rsidR="00F72F1D" w:rsidRPr="00867F08" w:rsidRDefault="00F72F1D" w:rsidP="00586C94">
            <w:pPr>
              <w:pStyle w:val="Prrafodelista"/>
              <w:numPr>
                <w:ilvl w:val="0"/>
                <w:numId w:val="8"/>
              </w:numPr>
              <w:autoSpaceDE w:val="0"/>
              <w:autoSpaceDN w:val="0"/>
              <w:adjustRightInd w:val="0"/>
              <w:jc w:val="both"/>
              <w:rPr>
                <w:rFonts w:ascii="Arial" w:eastAsiaTheme="minorHAnsi" w:hAnsi="Arial" w:cs="Arial"/>
              </w:rPr>
            </w:pPr>
            <w:r w:rsidRPr="00867F08">
              <w:rPr>
                <w:rFonts w:ascii="Arial" w:eastAsiaTheme="minorHAnsi" w:hAnsi="Arial" w:cs="Arial"/>
              </w:rPr>
              <w:t>Ingresar los proyectos que así lo requieran a la Dependencia correspondiente para su validación</w:t>
            </w:r>
          </w:p>
          <w:p w:rsidR="00F72F1D" w:rsidRPr="00867F08" w:rsidRDefault="00F72F1D" w:rsidP="00586C94">
            <w:pPr>
              <w:pStyle w:val="Prrafodelista"/>
              <w:numPr>
                <w:ilvl w:val="0"/>
                <w:numId w:val="8"/>
              </w:numPr>
              <w:jc w:val="both"/>
              <w:rPr>
                <w:rFonts w:ascii="Arial" w:eastAsiaTheme="minorHAnsi" w:hAnsi="Arial" w:cs="Arial"/>
              </w:rPr>
            </w:pPr>
            <w:r w:rsidRPr="00867F08">
              <w:rPr>
                <w:rFonts w:ascii="Arial" w:eastAsiaTheme="minorHAnsi" w:hAnsi="Arial" w:cs="Arial"/>
              </w:rPr>
              <w:t>Desarrollar todas aquellas funciones inherentes al área de su competencia y las que le sean encomendadas por su superior jerárquico.</w:t>
            </w:r>
          </w:p>
          <w:p w:rsidR="00F72F1D" w:rsidRDefault="00F72F1D" w:rsidP="00586C94">
            <w:pPr>
              <w:pStyle w:val="Prrafodelista"/>
              <w:numPr>
                <w:ilvl w:val="0"/>
                <w:numId w:val="8"/>
              </w:numPr>
              <w:jc w:val="both"/>
              <w:rPr>
                <w:rFonts w:ascii="Arial" w:eastAsiaTheme="minorHAnsi" w:hAnsi="Arial" w:cs="Arial"/>
              </w:rPr>
            </w:pPr>
            <w:r w:rsidRPr="00867F08">
              <w:rPr>
                <w:rFonts w:ascii="Arial" w:eastAsiaTheme="minorHAnsi" w:hAnsi="Arial" w:cs="Arial"/>
              </w:rPr>
              <w:t>Cumplir con la máxima diligencia en el marco normativo que rigen en su actuar en el área.</w:t>
            </w:r>
          </w:p>
          <w:p w:rsidR="005D2310" w:rsidRPr="003525E1" w:rsidRDefault="003525E1" w:rsidP="00586C94">
            <w:pPr>
              <w:pStyle w:val="Prrafodelista"/>
              <w:numPr>
                <w:ilvl w:val="0"/>
                <w:numId w:val="8"/>
              </w:numPr>
              <w:jc w:val="both"/>
              <w:rPr>
                <w:rFonts w:ascii="Arial" w:eastAsiaTheme="minorHAnsi" w:hAnsi="Arial" w:cs="Arial"/>
              </w:rPr>
            </w:pPr>
            <w:r w:rsidRPr="003525E1">
              <w:rPr>
                <w:rFonts w:ascii="Arial" w:hAnsi="Arial" w:cs="Arial"/>
              </w:rPr>
              <w:t>Apoya a d</w:t>
            </w:r>
            <w:r w:rsidR="005D2310" w:rsidRPr="003525E1">
              <w:rPr>
                <w:rFonts w:ascii="Arial" w:hAnsi="Arial" w:cs="Arial"/>
              </w:rPr>
              <w:t>ar seguimiento y cumplimiento a los indicadores requeridos por la Agenda para el Desarrollo Municipal.</w:t>
            </w:r>
          </w:p>
          <w:p w:rsidR="005D2310" w:rsidRPr="003525E1" w:rsidRDefault="003525E1" w:rsidP="00586C94">
            <w:pPr>
              <w:pStyle w:val="Prrafodelista"/>
              <w:numPr>
                <w:ilvl w:val="0"/>
                <w:numId w:val="8"/>
              </w:numPr>
              <w:jc w:val="both"/>
              <w:rPr>
                <w:rFonts w:ascii="Arial" w:eastAsiaTheme="minorHAnsi" w:hAnsi="Arial" w:cs="Arial"/>
              </w:rPr>
            </w:pPr>
            <w:r w:rsidRPr="003525E1">
              <w:rPr>
                <w:rFonts w:ascii="Arial" w:hAnsi="Arial" w:cs="Arial"/>
              </w:rPr>
              <w:t>Apoya a d</w:t>
            </w:r>
            <w:r w:rsidR="005D2310" w:rsidRPr="003525E1">
              <w:rPr>
                <w:rFonts w:ascii="Arial" w:hAnsi="Arial" w:cs="Arial"/>
              </w:rPr>
              <w:t xml:space="preserve">ar respuesta a las solicitudes de acceso a la información, cumplir con los criterios y lineamientos en materia de información reservada y datos personales, cumplir con los ordenamientos y criterios que en materia de Transparencia correspondan y atender los requerimientos, observaciones y </w:t>
            </w:r>
            <w:r w:rsidR="005D2310" w:rsidRPr="003525E1">
              <w:rPr>
                <w:rFonts w:ascii="Arial" w:hAnsi="Arial" w:cs="Arial"/>
              </w:rPr>
              <w:lastRenderedPageBreak/>
              <w:t>recomendaciones que, en materia de transparencia, acceso a la información y protección de datos personales realice la Unidad de Transparencia.</w:t>
            </w:r>
          </w:p>
          <w:p w:rsidR="005D2310" w:rsidRPr="003525E1" w:rsidRDefault="003525E1" w:rsidP="00586C94">
            <w:pPr>
              <w:pStyle w:val="Prrafodelista"/>
              <w:numPr>
                <w:ilvl w:val="0"/>
                <w:numId w:val="8"/>
              </w:numPr>
              <w:jc w:val="both"/>
              <w:rPr>
                <w:rFonts w:ascii="Arial" w:eastAsiaTheme="minorHAnsi" w:hAnsi="Arial" w:cs="Arial"/>
              </w:rPr>
            </w:pPr>
            <w:r w:rsidRPr="003525E1">
              <w:rPr>
                <w:rFonts w:ascii="Arial" w:eastAsiaTheme="minorHAnsi" w:hAnsi="Arial" w:cs="Arial"/>
              </w:rPr>
              <w:t>Apoya a p</w:t>
            </w:r>
            <w:r w:rsidR="005D2310" w:rsidRPr="003525E1">
              <w:rPr>
                <w:rFonts w:ascii="Arial" w:eastAsiaTheme="minorHAnsi" w:hAnsi="Arial" w:cs="Arial"/>
              </w:rPr>
              <w:t xml:space="preserve">ublicar y actualizar la información en el portal web </w:t>
            </w:r>
            <w:r w:rsidR="005D2310" w:rsidRPr="00552DAA">
              <w:rPr>
                <w:rFonts w:ascii="Arial" w:eastAsiaTheme="minorHAnsi" w:hAnsi="Arial" w:cs="Arial"/>
              </w:rPr>
              <w:t>institucional y</w:t>
            </w:r>
            <w:r w:rsidR="005D2310" w:rsidRPr="00D931EA">
              <w:rPr>
                <w:rFonts w:ascii="Arial" w:eastAsiaTheme="minorHAnsi" w:hAnsi="Arial" w:cs="Arial"/>
                <w:highlight w:val="yellow"/>
              </w:rPr>
              <w:t xml:space="preserve"> </w:t>
            </w:r>
            <w:r w:rsidR="005D2310" w:rsidRPr="003525E1">
              <w:rPr>
                <w:rFonts w:ascii="Arial" w:eastAsiaTheme="minorHAnsi" w:hAnsi="Arial" w:cs="Arial"/>
              </w:rPr>
              <w:t>en la plataforma nacional de transparencia a que se refiere el título quinto de la Ley de Transparencia y Acceso a la Información Pública del Estado de Puebla y que corresponda al área, mediante los formatos y en los términos que marque la normatividad aplicable al caso y la Unidad de Transparencia del Ayuntamiento.</w:t>
            </w:r>
          </w:p>
          <w:p w:rsidR="005D2310" w:rsidRDefault="005D2310" w:rsidP="00586C94">
            <w:pPr>
              <w:pStyle w:val="Prrafodelista"/>
              <w:numPr>
                <w:ilvl w:val="0"/>
                <w:numId w:val="8"/>
              </w:numPr>
              <w:jc w:val="both"/>
              <w:rPr>
                <w:rFonts w:ascii="Arial" w:eastAsiaTheme="minorHAnsi" w:hAnsi="Arial" w:cs="Arial"/>
              </w:rPr>
            </w:pPr>
            <w:r w:rsidRPr="00DD50F0">
              <w:rPr>
                <w:rFonts w:ascii="Arial" w:eastAsiaTheme="minorHAnsi" w:hAnsi="Arial" w:cs="Arial"/>
              </w:rPr>
              <w:t>Mantener debidamente organizados los documentos para su fácil localización y consulta, debiendo dar cumplimiento a la Ley de Archivos del Estado de Puebla, su Reglamento y la normatividad aplicable al tema.</w:t>
            </w:r>
          </w:p>
          <w:p w:rsidR="005D2310" w:rsidRDefault="005D2310" w:rsidP="00586C94">
            <w:pPr>
              <w:pStyle w:val="Prrafodelista"/>
              <w:numPr>
                <w:ilvl w:val="0"/>
                <w:numId w:val="8"/>
              </w:numPr>
              <w:jc w:val="both"/>
              <w:rPr>
                <w:rFonts w:ascii="Arial" w:eastAsiaTheme="minorHAnsi" w:hAnsi="Arial" w:cs="Arial"/>
              </w:rPr>
            </w:pPr>
            <w:r w:rsidRPr="00DD50F0">
              <w:rPr>
                <w:rFonts w:ascii="Arial" w:eastAsiaTheme="minorHAnsi" w:hAnsi="Arial" w:cs="Arial"/>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p w:rsidR="00586C94" w:rsidRPr="003525E1" w:rsidRDefault="00586C94" w:rsidP="00586C94">
            <w:pPr>
              <w:pStyle w:val="Prrafodelista"/>
              <w:numPr>
                <w:ilvl w:val="0"/>
                <w:numId w:val="8"/>
              </w:numPr>
              <w:jc w:val="both"/>
              <w:rPr>
                <w:rFonts w:ascii="Arial" w:eastAsiaTheme="minorHAnsi" w:hAnsi="Arial" w:cs="Arial"/>
              </w:rPr>
            </w:pPr>
            <w:r w:rsidRPr="003525E1">
              <w:rPr>
                <w:rFonts w:ascii="Arial" w:eastAsiaTheme="minorHAnsi" w:hAnsi="Arial" w:cs="Arial"/>
              </w:rPr>
              <w:t xml:space="preserve">Implementación del Control Interno de la Unidad Administrativa a su cargo, de acuerdo a los lineamientos aplicables. </w:t>
            </w:r>
          </w:p>
          <w:p w:rsidR="00FD0F6F" w:rsidRPr="00867F08" w:rsidRDefault="00F72F1D" w:rsidP="00586C94">
            <w:pPr>
              <w:pStyle w:val="Prrafodelista"/>
              <w:numPr>
                <w:ilvl w:val="0"/>
                <w:numId w:val="8"/>
              </w:numPr>
              <w:jc w:val="both"/>
              <w:rPr>
                <w:rFonts w:ascii="Arial" w:eastAsiaTheme="minorHAnsi" w:hAnsi="Arial" w:cs="Arial"/>
              </w:rPr>
            </w:pPr>
            <w:r w:rsidRPr="00867F08">
              <w:rPr>
                <w:rFonts w:ascii="Arial" w:eastAsiaTheme="minorHAnsi" w:hAnsi="Arial" w:cs="Arial"/>
              </w:rPr>
              <w:t>Y las demás inherentes al cargo que desempeñan dentro de la administración pública municipal.</w:t>
            </w:r>
          </w:p>
        </w:tc>
      </w:tr>
    </w:tbl>
    <w:p w:rsidR="00FD0F6F" w:rsidRDefault="00FD0F6F" w:rsidP="00FD0F6F">
      <w:pPr>
        <w:autoSpaceDE w:val="0"/>
        <w:autoSpaceDN w:val="0"/>
        <w:adjustRightInd w:val="0"/>
        <w:rPr>
          <w:rFonts w:ascii="Arial" w:hAnsi="Arial" w:cs="Arial"/>
          <w:color w:val="000000"/>
          <w:sz w:val="24"/>
          <w:szCs w:val="24"/>
          <w:lang w:eastAsia="es-MX"/>
        </w:rPr>
      </w:pPr>
      <w:r w:rsidRPr="00561C75">
        <w:rPr>
          <w:rFonts w:ascii="Arial" w:hAnsi="Arial" w:cs="Arial"/>
          <w:color w:val="000000"/>
          <w:sz w:val="24"/>
          <w:szCs w:val="24"/>
          <w:lang w:eastAsia="es-MX"/>
        </w:rPr>
        <w:lastRenderedPageBreak/>
        <w:t xml:space="preserve">  </w:t>
      </w:r>
    </w:p>
    <w:p w:rsidR="0035364C" w:rsidRDefault="0035364C" w:rsidP="00FD0F6F">
      <w:pPr>
        <w:autoSpaceDE w:val="0"/>
        <w:autoSpaceDN w:val="0"/>
        <w:adjustRightInd w:val="0"/>
        <w:rPr>
          <w:rFonts w:ascii="Arial" w:hAnsi="Arial" w:cs="Arial"/>
          <w:color w:val="000000"/>
          <w:sz w:val="24"/>
          <w:szCs w:val="24"/>
          <w:lang w:eastAsia="es-MX"/>
        </w:rPr>
      </w:pPr>
    </w:p>
    <w:p w:rsidR="003525E1" w:rsidRDefault="003525E1" w:rsidP="00FD0F6F">
      <w:pPr>
        <w:autoSpaceDE w:val="0"/>
        <w:autoSpaceDN w:val="0"/>
        <w:adjustRightInd w:val="0"/>
        <w:rPr>
          <w:rFonts w:ascii="Arial" w:hAnsi="Arial" w:cs="Arial"/>
          <w:color w:val="000000"/>
          <w:sz w:val="24"/>
          <w:szCs w:val="24"/>
          <w:lang w:eastAsia="es-MX"/>
        </w:rPr>
      </w:pPr>
    </w:p>
    <w:p w:rsidR="00D931EA" w:rsidRDefault="00D931EA" w:rsidP="00D931EA">
      <w:pPr>
        <w:jc w:val="center"/>
        <w:rPr>
          <w:rFonts w:ascii="Arial" w:hAnsi="Arial" w:cs="Arial"/>
          <w:b/>
          <w:sz w:val="24"/>
          <w:szCs w:val="24"/>
        </w:rPr>
      </w:pPr>
    </w:p>
    <w:p w:rsidR="00D931EA" w:rsidRDefault="00D931EA" w:rsidP="00DA31F9">
      <w:pPr>
        <w:spacing w:after="0" w:line="240" w:lineRule="auto"/>
        <w:rPr>
          <w:rFonts w:ascii="Arial" w:hAnsi="Arial" w:cs="Arial"/>
          <w:b/>
          <w:sz w:val="24"/>
          <w:szCs w:val="24"/>
        </w:rPr>
      </w:pPr>
      <w:r>
        <w:rPr>
          <w:rFonts w:ascii="Arial" w:hAnsi="Arial" w:cs="Arial"/>
          <w:b/>
          <w:sz w:val="24"/>
          <w:szCs w:val="24"/>
        </w:rPr>
        <w:t>_________________________</w:t>
      </w:r>
      <w:r w:rsidR="00DA31F9">
        <w:rPr>
          <w:rFonts w:ascii="Arial" w:hAnsi="Arial" w:cs="Arial"/>
          <w:b/>
          <w:sz w:val="24"/>
          <w:szCs w:val="24"/>
        </w:rPr>
        <w:tab/>
      </w:r>
      <w:r w:rsidR="00DA31F9">
        <w:rPr>
          <w:rFonts w:ascii="Arial" w:hAnsi="Arial" w:cs="Arial"/>
          <w:b/>
          <w:sz w:val="24"/>
          <w:szCs w:val="24"/>
        </w:rPr>
        <w:tab/>
        <w:t xml:space="preserve">        __________________________</w:t>
      </w:r>
    </w:p>
    <w:p w:rsidR="00DA31F9" w:rsidRDefault="00DA31F9" w:rsidP="00DA31F9">
      <w:pPr>
        <w:spacing w:after="0" w:line="240" w:lineRule="auto"/>
        <w:rPr>
          <w:rFonts w:ascii="Arial" w:hAnsi="Arial" w:cs="Arial"/>
          <w:sz w:val="24"/>
          <w:szCs w:val="24"/>
        </w:rPr>
      </w:pPr>
      <w:r>
        <w:rPr>
          <w:rFonts w:ascii="Arial" w:hAnsi="Arial" w:cs="Arial"/>
          <w:sz w:val="24"/>
          <w:szCs w:val="24"/>
        </w:rPr>
        <w:t xml:space="preserve">          </w:t>
      </w:r>
      <w:r w:rsidR="00D931EA">
        <w:rPr>
          <w:rFonts w:ascii="Arial" w:hAnsi="Arial" w:cs="Arial"/>
          <w:sz w:val="24"/>
          <w:szCs w:val="24"/>
        </w:rPr>
        <w:t xml:space="preserve">Jefa de Proyectos </w:t>
      </w:r>
      <w:r>
        <w:rPr>
          <w:rFonts w:ascii="Arial" w:hAnsi="Arial" w:cs="Arial"/>
          <w:sz w:val="24"/>
          <w:szCs w:val="24"/>
        </w:rPr>
        <w:tab/>
      </w:r>
      <w:r>
        <w:rPr>
          <w:rFonts w:ascii="Arial" w:hAnsi="Arial" w:cs="Arial"/>
          <w:sz w:val="24"/>
          <w:szCs w:val="24"/>
        </w:rPr>
        <w:tab/>
      </w:r>
      <w:r>
        <w:rPr>
          <w:rFonts w:ascii="Arial" w:hAnsi="Arial" w:cs="Arial"/>
          <w:sz w:val="24"/>
          <w:szCs w:val="24"/>
        </w:rPr>
        <w:tab/>
        <w:t>Directora de Obras Públicas</w:t>
      </w:r>
    </w:p>
    <w:p w:rsidR="00DA31F9" w:rsidRPr="00D931EA" w:rsidRDefault="00DA31F9" w:rsidP="00DA31F9">
      <w:pPr>
        <w:spacing w:after="0" w:line="240" w:lineRule="auto"/>
        <w:rPr>
          <w:rFonts w:ascii="Arial" w:hAnsi="Arial" w:cs="Arial"/>
          <w:sz w:val="24"/>
          <w:szCs w:val="24"/>
        </w:rPr>
      </w:pPr>
      <w:r>
        <w:rPr>
          <w:rFonts w:ascii="Arial" w:hAnsi="Arial" w:cs="Arial"/>
          <w:sz w:val="24"/>
          <w:szCs w:val="24"/>
        </w:rPr>
        <w:t xml:space="preserve">     (Jefe de departamento 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 Calidad</w:t>
      </w:r>
    </w:p>
    <w:p w:rsidR="00DA31F9" w:rsidRDefault="00DA31F9" w:rsidP="00DA31F9">
      <w:pPr>
        <w:spacing w:after="0" w:line="240" w:lineRule="auto"/>
        <w:rPr>
          <w:rFonts w:ascii="Arial" w:hAnsi="Arial" w:cs="Arial"/>
          <w:sz w:val="24"/>
          <w:szCs w:val="24"/>
        </w:rPr>
      </w:pPr>
    </w:p>
    <w:p w:rsidR="00D931EA" w:rsidRDefault="00D931EA" w:rsidP="00D931EA">
      <w:pPr>
        <w:jc w:val="center"/>
        <w:rPr>
          <w:rFonts w:ascii="Arial" w:hAnsi="Arial" w:cs="Arial"/>
          <w:b/>
          <w:sz w:val="24"/>
          <w:szCs w:val="24"/>
        </w:rPr>
      </w:pPr>
    </w:p>
    <w:p w:rsidR="003525E1" w:rsidRDefault="003525E1" w:rsidP="00D931EA">
      <w:pPr>
        <w:jc w:val="center"/>
        <w:rPr>
          <w:rFonts w:ascii="Arial" w:hAnsi="Arial" w:cs="Arial"/>
          <w:b/>
          <w:sz w:val="24"/>
          <w:szCs w:val="24"/>
        </w:rPr>
      </w:pPr>
    </w:p>
    <w:p w:rsidR="003525E1" w:rsidRDefault="003525E1" w:rsidP="00D931EA">
      <w:pPr>
        <w:jc w:val="center"/>
        <w:rPr>
          <w:rFonts w:ascii="Arial" w:hAnsi="Arial" w:cs="Arial"/>
          <w:b/>
          <w:sz w:val="24"/>
          <w:szCs w:val="24"/>
        </w:rPr>
      </w:pPr>
    </w:p>
    <w:p w:rsidR="007E56B1" w:rsidRPr="00FD0F6F" w:rsidRDefault="003C25DA" w:rsidP="007E56B1">
      <w:pPr>
        <w:jc w:val="center"/>
        <w:rPr>
          <w:rFonts w:ascii="Arial" w:eastAsiaTheme="minorHAnsi" w:hAnsi="Arial" w:cs="Arial"/>
          <w:b/>
          <w:sz w:val="24"/>
          <w:szCs w:val="24"/>
        </w:rPr>
      </w:pPr>
      <w:r w:rsidRPr="00FD0F6F">
        <w:rPr>
          <w:rFonts w:ascii="Arial" w:eastAsiaTheme="minorHAnsi" w:hAnsi="Arial" w:cs="Arial"/>
          <w:b/>
          <w:sz w:val="24"/>
          <w:szCs w:val="24"/>
        </w:rPr>
        <w:lastRenderedPageBreak/>
        <w:t>D</w:t>
      </w:r>
      <w:r>
        <w:rPr>
          <w:rFonts w:ascii="Arial" w:eastAsiaTheme="minorHAnsi" w:hAnsi="Arial" w:cs="Arial"/>
          <w:b/>
          <w:sz w:val="24"/>
          <w:szCs w:val="24"/>
        </w:rPr>
        <w:t>E</w:t>
      </w:r>
      <w:r w:rsidRPr="00FD0F6F">
        <w:rPr>
          <w:rFonts w:ascii="Arial" w:eastAsiaTheme="minorHAnsi" w:hAnsi="Arial" w:cs="Arial"/>
          <w:b/>
          <w:sz w:val="24"/>
          <w:szCs w:val="24"/>
        </w:rPr>
        <w:t xml:space="preserve">SCRIPCION </w:t>
      </w:r>
      <w:r w:rsidR="00552DAA" w:rsidRPr="00FD0F6F">
        <w:rPr>
          <w:rFonts w:ascii="Arial" w:eastAsiaTheme="minorHAnsi" w:hAnsi="Arial" w:cs="Arial"/>
          <w:b/>
          <w:sz w:val="24"/>
          <w:szCs w:val="24"/>
        </w:rPr>
        <w:t>DE</w:t>
      </w:r>
      <w:r w:rsidR="00552DAA">
        <w:rPr>
          <w:rFonts w:ascii="Arial" w:eastAsiaTheme="minorHAnsi" w:hAnsi="Arial" w:cs="Arial"/>
          <w:b/>
          <w:sz w:val="24"/>
          <w:szCs w:val="24"/>
        </w:rPr>
        <w:t xml:space="preserve"> PUESTO</w:t>
      </w:r>
    </w:p>
    <w:tbl>
      <w:tblPr>
        <w:tblStyle w:val="Tablaconcuadrcula"/>
        <w:tblW w:w="0" w:type="auto"/>
        <w:shd w:val="clear" w:color="auto" w:fill="FFFFFF" w:themeFill="background1"/>
        <w:tblLook w:val="04A0" w:firstRow="1" w:lastRow="0" w:firstColumn="1" w:lastColumn="0" w:noHBand="0" w:noVBand="1"/>
      </w:tblPr>
      <w:tblGrid>
        <w:gridCol w:w="4116"/>
        <w:gridCol w:w="4946"/>
      </w:tblGrid>
      <w:tr w:rsidR="007E56B1" w:rsidRPr="00561C75" w:rsidTr="00F073FD">
        <w:tc>
          <w:tcPr>
            <w:tcW w:w="4116" w:type="dxa"/>
            <w:shd w:val="clear" w:color="auto" w:fill="FFFFFF" w:themeFill="background1"/>
          </w:tcPr>
          <w:p w:rsidR="007E56B1" w:rsidRPr="00561C75" w:rsidRDefault="007E56B1" w:rsidP="00F073FD">
            <w:pPr>
              <w:rPr>
                <w:rFonts w:ascii="Arial" w:hAnsi="Arial" w:cs="Arial"/>
                <w:sz w:val="24"/>
                <w:szCs w:val="24"/>
              </w:rPr>
            </w:pPr>
            <w:r w:rsidRPr="00561C75">
              <w:rPr>
                <w:rFonts w:ascii="Arial" w:hAnsi="Arial" w:cs="Arial"/>
                <w:sz w:val="24"/>
                <w:szCs w:val="24"/>
              </w:rPr>
              <w:t>TITULO DE PUESTO:</w:t>
            </w:r>
          </w:p>
        </w:tc>
        <w:tc>
          <w:tcPr>
            <w:tcW w:w="4946" w:type="dxa"/>
            <w:shd w:val="clear" w:color="auto" w:fill="FFFFFF" w:themeFill="background1"/>
          </w:tcPr>
          <w:p w:rsidR="007E56B1" w:rsidRPr="00561C75" w:rsidRDefault="00360463" w:rsidP="00F073FD">
            <w:pPr>
              <w:rPr>
                <w:rFonts w:ascii="Arial" w:hAnsi="Arial" w:cs="Arial"/>
                <w:b/>
                <w:sz w:val="24"/>
                <w:szCs w:val="24"/>
              </w:rPr>
            </w:pPr>
            <w:r>
              <w:rPr>
                <w:rFonts w:ascii="Arial" w:hAnsi="Arial" w:cs="Arial"/>
                <w:b/>
                <w:sz w:val="24"/>
                <w:szCs w:val="24"/>
              </w:rPr>
              <w:t xml:space="preserve">AUXILIAR </w:t>
            </w:r>
            <w:r>
              <w:rPr>
                <w:rFonts w:ascii="Arial" w:hAnsi="Arial" w:cs="Arial"/>
                <w:sz w:val="24"/>
                <w:szCs w:val="24"/>
              </w:rPr>
              <w:t>(Coordinador d</w:t>
            </w:r>
            <w:r w:rsidRPr="00360463">
              <w:rPr>
                <w:rFonts w:ascii="Arial" w:hAnsi="Arial" w:cs="Arial"/>
                <w:sz w:val="24"/>
                <w:szCs w:val="24"/>
              </w:rPr>
              <w:t>e Expedientes Unitarios)</w:t>
            </w:r>
          </w:p>
        </w:tc>
      </w:tr>
      <w:tr w:rsidR="007E56B1" w:rsidRPr="00561C75" w:rsidTr="00F073FD">
        <w:tc>
          <w:tcPr>
            <w:tcW w:w="4116" w:type="dxa"/>
            <w:shd w:val="clear" w:color="auto" w:fill="FFFFFF" w:themeFill="background1"/>
          </w:tcPr>
          <w:p w:rsidR="007E56B1" w:rsidRPr="00561C75" w:rsidRDefault="007E56B1" w:rsidP="00F073FD">
            <w:pPr>
              <w:rPr>
                <w:rFonts w:ascii="Arial" w:hAnsi="Arial" w:cs="Arial"/>
                <w:sz w:val="24"/>
                <w:szCs w:val="24"/>
              </w:rPr>
            </w:pPr>
            <w:r w:rsidRPr="00561C75">
              <w:rPr>
                <w:rFonts w:ascii="Arial" w:hAnsi="Arial" w:cs="Arial"/>
                <w:sz w:val="24"/>
                <w:szCs w:val="24"/>
              </w:rPr>
              <w:t>UNIDAD ADMINISTRATIVA:</w:t>
            </w:r>
          </w:p>
        </w:tc>
        <w:tc>
          <w:tcPr>
            <w:tcW w:w="4946" w:type="dxa"/>
            <w:shd w:val="clear" w:color="auto" w:fill="FFFFFF" w:themeFill="background1"/>
          </w:tcPr>
          <w:p w:rsidR="007E56B1" w:rsidRPr="00561C75" w:rsidRDefault="007E56B1" w:rsidP="00F073FD">
            <w:pPr>
              <w:jc w:val="both"/>
              <w:rPr>
                <w:rFonts w:ascii="Arial" w:hAnsi="Arial" w:cs="Arial"/>
                <w:sz w:val="24"/>
                <w:szCs w:val="24"/>
              </w:rPr>
            </w:pPr>
            <w:r w:rsidRPr="00561C75">
              <w:rPr>
                <w:rFonts w:ascii="Arial" w:hAnsi="Arial" w:cs="Arial"/>
                <w:sz w:val="24"/>
                <w:szCs w:val="24"/>
              </w:rPr>
              <w:t>Dirección general de desarrollo urbano, obras y servicios</w:t>
            </w:r>
            <w:r>
              <w:rPr>
                <w:rFonts w:ascii="Arial" w:hAnsi="Arial" w:cs="Arial"/>
                <w:sz w:val="24"/>
                <w:szCs w:val="24"/>
              </w:rPr>
              <w:t xml:space="preserve"> públicos de calidad</w:t>
            </w:r>
          </w:p>
        </w:tc>
      </w:tr>
      <w:tr w:rsidR="007E56B1" w:rsidRPr="00561C75" w:rsidTr="00F073FD">
        <w:tc>
          <w:tcPr>
            <w:tcW w:w="4116" w:type="dxa"/>
            <w:shd w:val="clear" w:color="auto" w:fill="FFFFFF" w:themeFill="background1"/>
          </w:tcPr>
          <w:p w:rsidR="007E56B1" w:rsidRPr="00561C75" w:rsidRDefault="007E56B1" w:rsidP="00F073FD">
            <w:pPr>
              <w:rPr>
                <w:rFonts w:ascii="Arial" w:hAnsi="Arial" w:cs="Arial"/>
                <w:sz w:val="24"/>
                <w:szCs w:val="24"/>
              </w:rPr>
            </w:pPr>
            <w:r w:rsidRPr="00561C75">
              <w:rPr>
                <w:rFonts w:ascii="Arial" w:hAnsi="Arial" w:cs="Arial"/>
                <w:sz w:val="24"/>
                <w:szCs w:val="24"/>
              </w:rPr>
              <w:t>ÁREA DE ADSCRIPCIÓN:</w:t>
            </w:r>
          </w:p>
        </w:tc>
        <w:tc>
          <w:tcPr>
            <w:tcW w:w="4946" w:type="dxa"/>
            <w:shd w:val="clear" w:color="auto" w:fill="FFFFFF" w:themeFill="background1"/>
          </w:tcPr>
          <w:p w:rsidR="007E56B1" w:rsidRPr="00561C75" w:rsidRDefault="007E56B1" w:rsidP="00F073FD">
            <w:pPr>
              <w:jc w:val="both"/>
              <w:rPr>
                <w:rFonts w:ascii="Arial" w:hAnsi="Arial" w:cs="Arial"/>
                <w:sz w:val="24"/>
                <w:szCs w:val="24"/>
              </w:rPr>
            </w:pPr>
            <w:r>
              <w:rPr>
                <w:rFonts w:ascii="Arial" w:hAnsi="Arial" w:cs="Arial"/>
                <w:sz w:val="24"/>
                <w:szCs w:val="24"/>
              </w:rPr>
              <w:t>Dirección de obras públicas</w:t>
            </w:r>
          </w:p>
        </w:tc>
      </w:tr>
      <w:tr w:rsidR="007E56B1" w:rsidRPr="00561C75" w:rsidTr="00F073FD">
        <w:tc>
          <w:tcPr>
            <w:tcW w:w="4116" w:type="dxa"/>
            <w:shd w:val="clear" w:color="auto" w:fill="FFFFFF" w:themeFill="background1"/>
          </w:tcPr>
          <w:p w:rsidR="007E56B1" w:rsidRPr="00561C75" w:rsidRDefault="007E56B1" w:rsidP="00F073FD">
            <w:pPr>
              <w:rPr>
                <w:rFonts w:ascii="Arial" w:hAnsi="Arial" w:cs="Arial"/>
                <w:sz w:val="24"/>
                <w:szCs w:val="24"/>
              </w:rPr>
            </w:pPr>
            <w:r w:rsidRPr="00561C75">
              <w:rPr>
                <w:rFonts w:ascii="Arial" w:hAnsi="Arial" w:cs="Arial"/>
                <w:sz w:val="24"/>
                <w:szCs w:val="24"/>
              </w:rPr>
              <w:t>A QUIEN REPORTA:</w:t>
            </w:r>
          </w:p>
        </w:tc>
        <w:tc>
          <w:tcPr>
            <w:tcW w:w="4946" w:type="dxa"/>
            <w:shd w:val="clear" w:color="auto" w:fill="FFFFFF" w:themeFill="background1"/>
          </w:tcPr>
          <w:p w:rsidR="007E56B1" w:rsidRPr="00561C75" w:rsidRDefault="007E56B1" w:rsidP="00F073FD">
            <w:pPr>
              <w:rPr>
                <w:rFonts w:ascii="Arial" w:hAnsi="Arial" w:cs="Arial"/>
                <w:sz w:val="24"/>
                <w:szCs w:val="24"/>
              </w:rPr>
            </w:pPr>
            <w:r>
              <w:rPr>
                <w:rFonts w:ascii="Arial" w:hAnsi="Arial" w:cs="Arial"/>
                <w:sz w:val="24"/>
                <w:szCs w:val="24"/>
              </w:rPr>
              <w:t>Jefatura de Proyectos</w:t>
            </w:r>
          </w:p>
        </w:tc>
      </w:tr>
      <w:tr w:rsidR="007E56B1" w:rsidRPr="00561C75" w:rsidTr="00F073FD">
        <w:tc>
          <w:tcPr>
            <w:tcW w:w="4116" w:type="dxa"/>
            <w:shd w:val="clear" w:color="auto" w:fill="FFFFFF" w:themeFill="background1"/>
          </w:tcPr>
          <w:p w:rsidR="007E56B1" w:rsidRPr="00561C75" w:rsidRDefault="007E56B1" w:rsidP="00F073FD">
            <w:pPr>
              <w:rPr>
                <w:rFonts w:ascii="Arial" w:hAnsi="Arial" w:cs="Arial"/>
                <w:sz w:val="24"/>
                <w:szCs w:val="24"/>
              </w:rPr>
            </w:pPr>
            <w:r w:rsidRPr="00561C75">
              <w:rPr>
                <w:rFonts w:ascii="Arial" w:hAnsi="Arial" w:cs="Arial"/>
                <w:sz w:val="24"/>
                <w:szCs w:val="24"/>
              </w:rPr>
              <w:t>A QUIEN SUPERVISA</w:t>
            </w:r>
          </w:p>
        </w:tc>
        <w:tc>
          <w:tcPr>
            <w:tcW w:w="4946" w:type="dxa"/>
            <w:shd w:val="clear" w:color="auto" w:fill="FFFFFF" w:themeFill="background1"/>
          </w:tcPr>
          <w:p w:rsidR="007E56B1" w:rsidRPr="00561C75" w:rsidRDefault="007E56B1" w:rsidP="00F073FD">
            <w:pPr>
              <w:autoSpaceDE w:val="0"/>
              <w:autoSpaceDN w:val="0"/>
              <w:adjustRightInd w:val="0"/>
              <w:rPr>
                <w:rFonts w:ascii="Arial" w:hAnsi="Arial" w:cs="Arial"/>
                <w:sz w:val="24"/>
                <w:szCs w:val="24"/>
              </w:rPr>
            </w:pPr>
            <w:r w:rsidRPr="00561C75">
              <w:rPr>
                <w:rFonts w:ascii="Arial" w:hAnsi="Arial" w:cs="Arial"/>
                <w:sz w:val="24"/>
                <w:szCs w:val="24"/>
              </w:rPr>
              <w:t>Ninguno</w:t>
            </w:r>
          </w:p>
        </w:tc>
      </w:tr>
      <w:tr w:rsidR="007E56B1" w:rsidRPr="00561C75" w:rsidTr="00F073FD">
        <w:tc>
          <w:tcPr>
            <w:tcW w:w="4116" w:type="dxa"/>
            <w:shd w:val="clear" w:color="auto" w:fill="FFFFFF" w:themeFill="background1"/>
          </w:tcPr>
          <w:p w:rsidR="007E56B1" w:rsidRPr="00561C75" w:rsidRDefault="007E56B1" w:rsidP="00F073FD">
            <w:pPr>
              <w:rPr>
                <w:rFonts w:ascii="Arial" w:hAnsi="Arial" w:cs="Arial"/>
                <w:sz w:val="24"/>
                <w:szCs w:val="24"/>
              </w:rPr>
            </w:pPr>
            <w:r w:rsidRPr="00561C75">
              <w:rPr>
                <w:rFonts w:ascii="Arial" w:hAnsi="Arial" w:cs="Arial"/>
                <w:sz w:val="24"/>
                <w:szCs w:val="24"/>
              </w:rPr>
              <w:t>N° DE PERSONAS EN EL PUESTO:</w:t>
            </w:r>
          </w:p>
        </w:tc>
        <w:tc>
          <w:tcPr>
            <w:tcW w:w="4946" w:type="dxa"/>
            <w:shd w:val="clear" w:color="auto" w:fill="FFFFFF" w:themeFill="background1"/>
          </w:tcPr>
          <w:p w:rsidR="007E56B1" w:rsidRPr="00561C75" w:rsidRDefault="007E56B1" w:rsidP="00F073FD">
            <w:pPr>
              <w:rPr>
                <w:rFonts w:ascii="Arial" w:hAnsi="Arial" w:cs="Arial"/>
                <w:sz w:val="24"/>
                <w:szCs w:val="24"/>
              </w:rPr>
            </w:pPr>
            <w:r>
              <w:rPr>
                <w:rFonts w:ascii="Arial" w:hAnsi="Arial" w:cs="Arial"/>
                <w:sz w:val="24"/>
                <w:szCs w:val="24"/>
              </w:rPr>
              <w:t>1</w:t>
            </w:r>
          </w:p>
        </w:tc>
      </w:tr>
    </w:tbl>
    <w:p w:rsidR="007E56B1" w:rsidRPr="00561C75" w:rsidRDefault="007E56B1" w:rsidP="007E56B1">
      <w:pPr>
        <w:rPr>
          <w:rFonts w:ascii="Arial" w:hAnsi="Arial" w:cs="Arial"/>
          <w:sz w:val="24"/>
          <w:szCs w:val="24"/>
        </w:rPr>
      </w:pPr>
    </w:p>
    <w:p w:rsidR="007E56B1" w:rsidRPr="00561C75" w:rsidRDefault="007E56B1" w:rsidP="007E56B1">
      <w:pPr>
        <w:jc w:val="center"/>
        <w:rPr>
          <w:rFonts w:ascii="Arial" w:hAnsi="Arial" w:cs="Arial"/>
          <w:b/>
          <w:sz w:val="24"/>
          <w:szCs w:val="24"/>
        </w:rPr>
      </w:pPr>
      <w:r>
        <w:rPr>
          <w:rFonts w:ascii="Arial" w:hAnsi="Arial" w:cs="Arial"/>
          <w:b/>
          <w:sz w:val="24"/>
          <w:szCs w:val="24"/>
        </w:rPr>
        <w:t>PERFIL DEL PUESTO</w:t>
      </w:r>
    </w:p>
    <w:tbl>
      <w:tblPr>
        <w:tblStyle w:val="Tablaconcuadrcula"/>
        <w:tblW w:w="0" w:type="auto"/>
        <w:tblLook w:val="04A0" w:firstRow="1" w:lastRow="0" w:firstColumn="1" w:lastColumn="0" w:noHBand="0" w:noVBand="1"/>
      </w:tblPr>
      <w:tblGrid>
        <w:gridCol w:w="4138"/>
        <w:gridCol w:w="4924"/>
      </w:tblGrid>
      <w:tr w:rsidR="007E56B1" w:rsidRPr="00561C75" w:rsidTr="00F073FD">
        <w:tc>
          <w:tcPr>
            <w:tcW w:w="4138" w:type="dxa"/>
          </w:tcPr>
          <w:p w:rsidR="007E56B1" w:rsidRPr="00561C75" w:rsidRDefault="007E56B1" w:rsidP="00F073FD">
            <w:pPr>
              <w:rPr>
                <w:rFonts w:ascii="Arial" w:hAnsi="Arial" w:cs="Arial"/>
                <w:sz w:val="24"/>
                <w:szCs w:val="24"/>
              </w:rPr>
            </w:pPr>
            <w:r w:rsidRPr="00561C75">
              <w:rPr>
                <w:rFonts w:ascii="Arial" w:hAnsi="Arial" w:cs="Arial"/>
                <w:sz w:val="24"/>
                <w:szCs w:val="24"/>
              </w:rPr>
              <w:t>ESCOLARIDAD:</w:t>
            </w:r>
          </w:p>
        </w:tc>
        <w:tc>
          <w:tcPr>
            <w:tcW w:w="4924" w:type="dxa"/>
          </w:tcPr>
          <w:p w:rsidR="007E56B1" w:rsidRPr="00561C75" w:rsidRDefault="007E56B1" w:rsidP="00F073FD">
            <w:pPr>
              <w:autoSpaceDE w:val="0"/>
              <w:autoSpaceDN w:val="0"/>
              <w:adjustRightInd w:val="0"/>
              <w:jc w:val="both"/>
              <w:rPr>
                <w:rFonts w:ascii="Arial" w:hAnsi="Arial" w:cs="Arial"/>
                <w:sz w:val="24"/>
                <w:szCs w:val="24"/>
              </w:rPr>
            </w:pPr>
            <w:r w:rsidRPr="00561C75">
              <w:rPr>
                <w:rFonts w:ascii="Arial" w:hAnsi="Arial" w:cs="Arial"/>
                <w:sz w:val="24"/>
                <w:szCs w:val="24"/>
              </w:rPr>
              <w:t>Título expedido legalmente de Licenciatura en Economía, Contaduría o carrera afín.</w:t>
            </w:r>
          </w:p>
        </w:tc>
      </w:tr>
      <w:tr w:rsidR="007E56B1" w:rsidRPr="00561C75" w:rsidTr="00F073FD">
        <w:tc>
          <w:tcPr>
            <w:tcW w:w="4138" w:type="dxa"/>
          </w:tcPr>
          <w:p w:rsidR="007E56B1" w:rsidRPr="00561C75" w:rsidRDefault="007E56B1" w:rsidP="00F073FD">
            <w:pPr>
              <w:rPr>
                <w:rFonts w:ascii="Arial" w:hAnsi="Arial" w:cs="Arial"/>
                <w:sz w:val="24"/>
                <w:szCs w:val="24"/>
              </w:rPr>
            </w:pPr>
            <w:r w:rsidRPr="00561C75">
              <w:rPr>
                <w:rFonts w:ascii="Arial" w:hAnsi="Arial" w:cs="Arial"/>
                <w:sz w:val="24"/>
                <w:szCs w:val="24"/>
              </w:rPr>
              <w:t>AÑOS DE EXPERIENCIA:</w:t>
            </w:r>
          </w:p>
        </w:tc>
        <w:tc>
          <w:tcPr>
            <w:tcW w:w="4924" w:type="dxa"/>
          </w:tcPr>
          <w:p w:rsidR="007E56B1" w:rsidRPr="00561C75" w:rsidRDefault="007E56B1" w:rsidP="00F073FD">
            <w:pPr>
              <w:rPr>
                <w:rFonts w:ascii="Arial" w:hAnsi="Arial" w:cs="Arial"/>
                <w:sz w:val="24"/>
                <w:szCs w:val="24"/>
              </w:rPr>
            </w:pPr>
            <w:r w:rsidRPr="00561C75">
              <w:rPr>
                <w:rFonts w:ascii="Arial" w:hAnsi="Arial" w:cs="Arial"/>
                <w:sz w:val="24"/>
                <w:szCs w:val="24"/>
              </w:rPr>
              <w:t xml:space="preserve"> 1 año</w:t>
            </w:r>
          </w:p>
        </w:tc>
      </w:tr>
      <w:tr w:rsidR="007E56B1" w:rsidRPr="00561C75" w:rsidTr="00F073FD">
        <w:tc>
          <w:tcPr>
            <w:tcW w:w="4138" w:type="dxa"/>
          </w:tcPr>
          <w:p w:rsidR="007E56B1" w:rsidRPr="00561C75" w:rsidRDefault="007E56B1" w:rsidP="00F073FD">
            <w:pPr>
              <w:rPr>
                <w:rFonts w:ascii="Arial" w:hAnsi="Arial" w:cs="Arial"/>
                <w:sz w:val="24"/>
                <w:szCs w:val="24"/>
              </w:rPr>
            </w:pPr>
            <w:r w:rsidRPr="00561C75">
              <w:rPr>
                <w:rFonts w:ascii="Arial" w:hAnsi="Arial" w:cs="Arial"/>
                <w:sz w:val="24"/>
                <w:szCs w:val="24"/>
              </w:rPr>
              <w:t>CONOCIMIENTOS BÁSICOS:</w:t>
            </w:r>
          </w:p>
        </w:tc>
        <w:tc>
          <w:tcPr>
            <w:tcW w:w="4924" w:type="dxa"/>
          </w:tcPr>
          <w:p w:rsidR="007E56B1" w:rsidRPr="00561C75" w:rsidRDefault="007E56B1" w:rsidP="00F073FD">
            <w:pPr>
              <w:autoSpaceDE w:val="0"/>
              <w:autoSpaceDN w:val="0"/>
              <w:adjustRightInd w:val="0"/>
              <w:jc w:val="both"/>
              <w:rPr>
                <w:rFonts w:ascii="Arial" w:hAnsi="Arial" w:cs="Arial"/>
                <w:sz w:val="24"/>
                <w:szCs w:val="24"/>
              </w:rPr>
            </w:pPr>
            <w:r w:rsidRPr="00561C75">
              <w:rPr>
                <w:rFonts w:ascii="Arial" w:hAnsi="Arial" w:cs="Arial"/>
                <w:sz w:val="24"/>
                <w:szCs w:val="24"/>
              </w:rPr>
              <w:t>Control y manejo de los diversos fondos para la ejecución de obra pública, manejo de paquetería, construcción, precios unitarios, Microsoft Office.</w:t>
            </w:r>
          </w:p>
        </w:tc>
      </w:tr>
      <w:tr w:rsidR="007E56B1" w:rsidRPr="00561C75" w:rsidTr="00F073FD">
        <w:tc>
          <w:tcPr>
            <w:tcW w:w="4138" w:type="dxa"/>
          </w:tcPr>
          <w:p w:rsidR="007E56B1" w:rsidRPr="00561C75" w:rsidRDefault="007E56B1" w:rsidP="00F073FD">
            <w:pPr>
              <w:rPr>
                <w:rFonts w:ascii="Arial" w:hAnsi="Arial" w:cs="Arial"/>
                <w:sz w:val="24"/>
                <w:szCs w:val="24"/>
              </w:rPr>
            </w:pPr>
            <w:r w:rsidRPr="00561C75">
              <w:rPr>
                <w:rFonts w:ascii="Arial" w:hAnsi="Arial" w:cs="Arial"/>
                <w:sz w:val="24"/>
                <w:szCs w:val="24"/>
              </w:rPr>
              <w:t>HABILIDADES:</w:t>
            </w:r>
          </w:p>
        </w:tc>
        <w:tc>
          <w:tcPr>
            <w:tcW w:w="4924" w:type="dxa"/>
          </w:tcPr>
          <w:p w:rsidR="007E56B1" w:rsidRPr="00561C75" w:rsidRDefault="007E56B1" w:rsidP="00F073FD">
            <w:pPr>
              <w:autoSpaceDE w:val="0"/>
              <w:autoSpaceDN w:val="0"/>
              <w:adjustRightInd w:val="0"/>
              <w:jc w:val="both"/>
              <w:rPr>
                <w:rFonts w:ascii="Arial" w:hAnsi="Arial" w:cs="Arial"/>
                <w:sz w:val="24"/>
                <w:szCs w:val="24"/>
              </w:rPr>
            </w:pPr>
            <w:r w:rsidRPr="00561C75">
              <w:rPr>
                <w:rFonts w:ascii="Arial" w:hAnsi="Arial" w:cs="Arial"/>
                <w:sz w:val="24"/>
                <w:szCs w:val="24"/>
              </w:rPr>
              <w:t xml:space="preserve">Liderazgo, Trabajo en equipo y bajo presión, capacidad de análisis, solucionar problemas específicos dentro de su trabajo; de comunicación y expresión oral y escrita, </w:t>
            </w:r>
            <w:r w:rsidRPr="00561C75">
              <w:rPr>
                <w:rFonts w:ascii="Arial" w:hAnsi="Arial" w:cs="Arial"/>
                <w:sz w:val="24"/>
                <w:szCs w:val="24"/>
              </w:rPr>
              <w:lastRenderedPageBreak/>
              <w:t>responsabilidad para el manejo de información confidencial; disposición laboral.</w:t>
            </w:r>
          </w:p>
        </w:tc>
      </w:tr>
      <w:tr w:rsidR="007E56B1" w:rsidRPr="00561C75" w:rsidTr="00F073FD">
        <w:tc>
          <w:tcPr>
            <w:tcW w:w="9062" w:type="dxa"/>
            <w:gridSpan w:val="2"/>
          </w:tcPr>
          <w:p w:rsidR="007E56B1" w:rsidRPr="00561C75" w:rsidRDefault="007E56B1" w:rsidP="00F073FD">
            <w:pPr>
              <w:jc w:val="center"/>
              <w:rPr>
                <w:rFonts w:ascii="Arial" w:hAnsi="Arial" w:cs="Arial"/>
                <w:b/>
                <w:sz w:val="24"/>
                <w:szCs w:val="24"/>
              </w:rPr>
            </w:pPr>
            <w:r w:rsidRPr="00561C75">
              <w:rPr>
                <w:rFonts w:ascii="Arial" w:hAnsi="Arial" w:cs="Arial"/>
                <w:b/>
                <w:sz w:val="24"/>
                <w:szCs w:val="24"/>
              </w:rPr>
              <w:lastRenderedPageBreak/>
              <w:t>DESCRIPCIÓN GENERAL DEL PUESTO.</w:t>
            </w:r>
          </w:p>
          <w:p w:rsidR="007E56B1" w:rsidRPr="00561C75" w:rsidRDefault="007E56B1" w:rsidP="00F073FD">
            <w:pPr>
              <w:autoSpaceDE w:val="0"/>
              <w:autoSpaceDN w:val="0"/>
              <w:adjustRightInd w:val="0"/>
              <w:jc w:val="both"/>
              <w:rPr>
                <w:rFonts w:ascii="Arial" w:hAnsi="Arial" w:cs="Arial"/>
                <w:sz w:val="24"/>
                <w:szCs w:val="24"/>
              </w:rPr>
            </w:pPr>
            <w:r w:rsidRPr="00561C75">
              <w:rPr>
                <w:rFonts w:ascii="Arial" w:hAnsi="Arial" w:cs="Arial"/>
                <w:sz w:val="24"/>
                <w:szCs w:val="24"/>
              </w:rPr>
              <w:t>Dar seguimiento a los recursos de origen Municipal y federal asignados a las obras; integrando la documentación del ejercicio del gasto aplicado a las obras, de acuerdo a la normatividad aplicable; recibir las garantías contractuales que exhiban los contratistas y remitirlas al Director/a para su trámite respectivo, integrar la documentación necesaria de las obras públicas que se contraten para su registro y control; apoyar al Jefe de área en la revisión de estimaciones en el aspecto contable y remitir a la Tesorería Municipal para su pago; integrar los expedientes unitarios de obra, mantener el resguardo de éstos, así como de la documentación comprobatoria correspondiente; llevar el control de archivo contable, técnico y jurídico en general de todas las actividades relacionadas con las obras públicas y servicios relacionados con las mismas.</w:t>
            </w:r>
          </w:p>
        </w:tc>
      </w:tr>
      <w:tr w:rsidR="007E56B1" w:rsidRPr="00561C75" w:rsidTr="00F073FD">
        <w:tc>
          <w:tcPr>
            <w:tcW w:w="9062" w:type="dxa"/>
            <w:gridSpan w:val="2"/>
          </w:tcPr>
          <w:p w:rsidR="007E56B1" w:rsidRPr="00561C75" w:rsidRDefault="007E56B1" w:rsidP="00F073FD">
            <w:pPr>
              <w:jc w:val="center"/>
              <w:rPr>
                <w:rFonts w:ascii="Arial" w:hAnsi="Arial" w:cs="Arial"/>
                <w:b/>
                <w:sz w:val="24"/>
                <w:szCs w:val="24"/>
              </w:rPr>
            </w:pPr>
            <w:r w:rsidRPr="00561C75">
              <w:rPr>
                <w:rFonts w:ascii="Arial" w:hAnsi="Arial" w:cs="Arial"/>
                <w:b/>
                <w:sz w:val="24"/>
                <w:szCs w:val="24"/>
              </w:rPr>
              <w:t>FUNCIONES PRINCIPALES</w:t>
            </w:r>
          </w:p>
          <w:p w:rsidR="007E56B1" w:rsidRPr="00446FA0" w:rsidRDefault="007E56B1" w:rsidP="00F073FD">
            <w:pPr>
              <w:pStyle w:val="Prrafodelista"/>
              <w:numPr>
                <w:ilvl w:val="0"/>
                <w:numId w:val="17"/>
              </w:numPr>
              <w:autoSpaceDE w:val="0"/>
              <w:autoSpaceDN w:val="0"/>
              <w:adjustRightInd w:val="0"/>
              <w:jc w:val="both"/>
              <w:rPr>
                <w:rFonts w:ascii="Arial" w:eastAsiaTheme="minorHAnsi" w:hAnsi="Arial" w:cs="Arial"/>
              </w:rPr>
            </w:pPr>
            <w:r w:rsidRPr="00446FA0">
              <w:rPr>
                <w:rFonts w:ascii="Arial" w:eastAsiaTheme="minorHAnsi" w:hAnsi="Arial" w:cs="Arial"/>
              </w:rPr>
              <w:t xml:space="preserve">Acordar con el Jefe de área el despacho de los asuntos a su cargo </w:t>
            </w:r>
          </w:p>
          <w:p w:rsidR="007E56B1" w:rsidRPr="00446FA0" w:rsidRDefault="007E56B1" w:rsidP="00F073FD">
            <w:pPr>
              <w:pStyle w:val="Prrafodelista"/>
              <w:numPr>
                <w:ilvl w:val="0"/>
                <w:numId w:val="17"/>
              </w:numPr>
              <w:autoSpaceDE w:val="0"/>
              <w:autoSpaceDN w:val="0"/>
              <w:adjustRightInd w:val="0"/>
              <w:jc w:val="both"/>
              <w:rPr>
                <w:rFonts w:ascii="Arial" w:eastAsiaTheme="minorHAnsi" w:hAnsi="Arial" w:cs="Arial"/>
              </w:rPr>
            </w:pPr>
            <w:r w:rsidRPr="00446FA0">
              <w:rPr>
                <w:rFonts w:ascii="Arial" w:eastAsiaTheme="minorHAnsi" w:hAnsi="Arial" w:cs="Arial"/>
              </w:rPr>
              <w:t>Formular los documentos necesarios para realizar los trámites para la asignación y obtención de recursos para la ejecución de la obra pública y servicios relacionados con la misma, así como para su ampliación, en caso de que proceda.</w:t>
            </w:r>
          </w:p>
          <w:p w:rsidR="007E56B1" w:rsidRPr="00446FA0" w:rsidRDefault="007E56B1" w:rsidP="00F073FD">
            <w:pPr>
              <w:pStyle w:val="Prrafodelista"/>
              <w:numPr>
                <w:ilvl w:val="0"/>
                <w:numId w:val="17"/>
              </w:numPr>
              <w:autoSpaceDE w:val="0"/>
              <w:autoSpaceDN w:val="0"/>
              <w:adjustRightInd w:val="0"/>
              <w:jc w:val="both"/>
              <w:rPr>
                <w:rFonts w:ascii="Arial" w:eastAsiaTheme="minorHAnsi" w:hAnsi="Arial" w:cs="Arial"/>
              </w:rPr>
            </w:pPr>
            <w:r w:rsidRPr="00446FA0">
              <w:rPr>
                <w:rFonts w:ascii="Arial" w:eastAsiaTheme="minorHAnsi" w:hAnsi="Arial" w:cs="Arial"/>
              </w:rPr>
              <w:t xml:space="preserve">Colaborar, con la elaboración oportuna y captura las bases de datos necesarias para el control de la obra pública y servicios relacionados con la misma que realice la Dirección de Obras Públicas; dando seguimiento por fondo y por obra a los montos solicitados, asignados y autorizados a la obras; los montos contratados, los montos ejercidos, los montos por ejercer; adeudos a cargo de los contratista derivados de anticipos no amortizados, finiquitos no liquidados o materiales y equipos no devueltos, de conformidad con el calendario financiero y de ejecución; las obras programadas, las obras adjudicadas, las obras contratadas, las obras en proceso, las obras terminadas, las obras con acta de entrega recepción de los trabajos, las </w:t>
            </w:r>
            <w:r w:rsidRPr="00446FA0">
              <w:rPr>
                <w:rFonts w:ascii="Arial" w:eastAsiaTheme="minorHAnsi" w:hAnsi="Arial" w:cs="Arial"/>
              </w:rPr>
              <w:lastRenderedPageBreak/>
              <w:t>obras con finiquito formalizado, las obras con acta de extinción de derechos y obligaciones por las partes, las obras que se resolverán legalmente, las obras de las que se solicitará la autorización de modificación programático presupuestal, las obras que demandan una ampliación de suficiencia de recursos para la formalización de convenios que modifiquen el monto del contrato, las obras con anticipos no amortizados, las obras por administración directa, las obras por contrato, las obras que se realizarán a través de convenio, las obras con expediente unitario completo y concluido. Base de datos que deberá ser por Fondo (fuente de financiamiento) y por ejercicio presupuestal, con independencia de que el referente es el número de obra y el número de contrato; información que será la base para la confirmación de las cifras o datos emitidos por la Tesorería Municipal en lo que respecta a la inversión inicial, cargo, abono y saldos por cada mes, así como las inversiones asignadas, aplicadas y acumuladas por cada mes del ejercicio presupuestal correspondiente.</w:t>
            </w:r>
          </w:p>
          <w:p w:rsidR="007E56B1" w:rsidRPr="00446FA0" w:rsidRDefault="007E56B1" w:rsidP="00F073FD">
            <w:pPr>
              <w:pStyle w:val="Prrafodelista"/>
              <w:numPr>
                <w:ilvl w:val="0"/>
                <w:numId w:val="17"/>
              </w:numPr>
              <w:autoSpaceDE w:val="0"/>
              <w:autoSpaceDN w:val="0"/>
              <w:adjustRightInd w:val="0"/>
              <w:jc w:val="both"/>
              <w:rPr>
                <w:rFonts w:ascii="Arial" w:eastAsiaTheme="minorHAnsi" w:hAnsi="Arial" w:cs="Arial"/>
              </w:rPr>
            </w:pPr>
            <w:r w:rsidRPr="00446FA0">
              <w:rPr>
                <w:rFonts w:ascii="Arial" w:eastAsiaTheme="minorHAnsi" w:hAnsi="Arial" w:cs="Arial"/>
              </w:rPr>
              <w:t>Colaborar con la integración, en forma ordenada y sistemática de los expedientes unitarios de obra a cargo de la Dirección de Obras Públicas, y mantener el resguardo de éstos, así como de la documentación comprobatoria correspondiente, cuando menos por un lapso no menor de cinco años, contados a partir de la fecha de su recepción, excepto la documentación contable, en cuyo caso se estará a lo previsto en las disposiciones aplicables.</w:t>
            </w:r>
          </w:p>
          <w:p w:rsidR="007E56B1" w:rsidRPr="00446FA0" w:rsidRDefault="007E56B1" w:rsidP="00F073FD">
            <w:pPr>
              <w:pStyle w:val="Prrafodelista"/>
              <w:numPr>
                <w:ilvl w:val="0"/>
                <w:numId w:val="17"/>
              </w:numPr>
              <w:autoSpaceDE w:val="0"/>
              <w:autoSpaceDN w:val="0"/>
              <w:adjustRightInd w:val="0"/>
              <w:jc w:val="both"/>
              <w:rPr>
                <w:rFonts w:ascii="Arial" w:eastAsiaTheme="minorHAnsi" w:hAnsi="Arial" w:cs="Arial"/>
              </w:rPr>
            </w:pPr>
            <w:r w:rsidRPr="00446FA0">
              <w:rPr>
                <w:rFonts w:ascii="Arial" w:eastAsiaTheme="minorHAnsi" w:hAnsi="Arial" w:cs="Arial"/>
              </w:rPr>
              <w:t>Implantar y mantener actualizado el control de archivo técnico y estadístico de planos, obras y, en general, de todas las actividades relacionadas con las obras públicas del Municipio, incluyendo los estudios y proyectos.</w:t>
            </w:r>
          </w:p>
          <w:p w:rsidR="007E56B1" w:rsidRPr="00446FA0" w:rsidRDefault="007E56B1" w:rsidP="00F073FD">
            <w:pPr>
              <w:pStyle w:val="Prrafodelista"/>
              <w:numPr>
                <w:ilvl w:val="0"/>
                <w:numId w:val="17"/>
              </w:numPr>
              <w:autoSpaceDE w:val="0"/>
              <w:autoSpaceDN w:val="0"/>
              <w:adjustRightInd w:val="0"/>
              <w:jc w:val="both"/>
              <w:rPr>
                <w:rFonts w:ascii="Arial" w:eastAsiaTheme="minorHAnsi" w:hAnsi="Arial" w:cs="Arial"/>
              </w:rPr>
            </w:pPr>
            <w:r w:rsidRPr="00446FA0">
              <w:rPr>
                <w:rFonts w:ascii="Arial" w:eastAsiaTheme="minorHAnsi" w:hAnsi="Arial" w:cs="Arial"/>
              </w:rPr>
              <w:t>Proporcionar los expedientes e información que se solicite para poder comprobar ante los órganos de control, el ejercicio del gasto aplicado a las obras, de acuerdo a la normatividad aplicable.</w:t>
            </w:r>
          </w:p>
          <w:p w:rsidR="007E56B1" w:rsidRPr="00446FA0" w:rsidRDefault="007E56B1" w:rsidP="00F073FD">
            <w:pPr>
              <w:pStyle w:val="Prrafodelista"/>
              <w:numPr>
                <w:ilvl w:val="0"/>
                <w:numId w:val="17"/>
              </w:numPr>
              <w:autoSpaceDE w:val="0"/>
              <w:autoSpaceDN w:val="0"/>
              <w:adjustRightInd w:val="0"/>
              <w:jc w:val="both"/>
              <w:rPr>
                <w:rFonts w:ascii="Arial" w:eastAsiaTheme="minorHAnsi" w:hAnsi="Arial" w:cs="Arial"/>
              </w:rPr>
            </w:pPr>
            <w:r w:rsidRPr="00446FA0">
              <w:rPr>
                <w:rFonts w:ascii="Arial" w:eastAsiaTheme="minorHAnsi" w:hAnsi="Arial" w:cs="Arial"/>
              </w:rPr>
              <w:t>Dar seguimiento físico y financiero con el auxilio del personal adscrito al área, a las obras públicas que integran los programas de la Dirección General, para verificar que las personas físicas y jurídicas que realicen obra pública y servicios relacionados con la misma cumplan en tiempo y forma legal con los compromisos que hubieren asumido en los contratos de obra respectivos, informando al Director/a el resultado de su verificación.</w:t>
            </w:r>
          </w:p>
          <w:p w:rsidR="007E56B1" w:rsidRPr="00446FA0" w:rsidRDefault="007E56B1" w:rsidP="00F073FD">
            <w:pPr>
              <w:pStyle w:val="Prrafodelista"/>
              <w:numPr>
                <w:ilvl w:val="0"/>
                <w:numId w:val="17"/>
              </w:numPr>
              <w:autoSpaceDE w:val="0"/>
              <w:autoSpaceDN w:val="0"/>
              <w:adjustRightInd w:val="0"/>
              <w:jc w:val="both"/>
              <w:rPr>
                <w:rFonts w:ascii="Arial" w:eastAsiaTheme="minorHAnsi" w:hAnsi="Arial" w:cs="Arial"/>
              </w:rPr>
            </w:pPr>
            <w:r w:rsidRPr="00446FA0">
              <w:rPr>
                <w:rFonts w:ascii="Arial" w:eastAsiaTheme="minorHAnsi" w:hAnsi="Arial" w:cs="Arial"/>
              </w:rPr>
              <w:t>Evaluar con el auxilio del personal adscrito al área, el impacto económico y social de los proyectos de obra pública que se realicen en el Municipio.</w:t>
            </w:r>
          </w:p>
          <w:p w:rsidR="007E56B1" w:rsidRPr="00446FA0" w:rsidRDefault="007E56B1" w:rsidP="00F073FD">
            <w:pPr>
              <w:pStyle w:val="Prrafodelista"/>
              <w:numPr>
                <w:ilvl w:val="0"/>
                <w:numId w:val="17"/>
              </w:numPr>
              <w:autoSpaceDE w:val="0"/>
              <w:autoSpaceDN w:val="0"/>
              <w:adjustRightInd w:val="0"/>
              <w:jc w:val="both"/>
              <w:rPr>
                <w:rFonts w:ascii="Arial" w:eastAsiaTheme="minorHAnsi" w:hAnsi="Arial" w:cs="Arial"/>
              </w:rPr>
            </w:pPr>
            <w:r w:rsidRPr="00446FA0">
              <w:rPr>
                <w:rFonts w:ascii="Arial" w:eastAsiaTheme="minorHAnsi" w:hAnsi="Arial" w:cs="Arial"/>
              </w:rPr>
              <w:lastRenderedPageBreak/>
              <w:t>Suscribir los documentos relativos al ejercicio de sus atribuciones y aquellos que le sean señalados por delegación o le correspondan por suplencia.</w:t>
            </w:r>
          </w:p>
          <w:p w:rsidR="007E56B1" w:rsidRPr="00446FA0" w:rsidRDefault="007E56B1" w:rsidP="00F073FD">
            <w:pPr>
              <w:pStyle w:val="Prrafodelista"/>
              <w:numPr>
                <w:ilvl w:val="0"/>
                <w:numId w:val="17"/>
              </w:numPr>
              <w:autoSpaceDE w:val="0"/>
              <w:autoSpaceDN w:val="0"/>
              <w:adjustRightInd w:val="0"/>
              <w:jc w:val="both"/>
              <w:rPr>
                <w:rFonts w:ascii="Arial" w:eastAsiaTheme="minorHAnsi" w:hAnsi="Arial" w:cs="Arial"/>
              </w:rPr>
            </w:pPr>
            <w:r w:rsidRPr="00446FA0">
              <w:rPr>
                <w:rFonts w:ascii="Arial" w:eastAsiaTheme="minorHAnsi" w:hAnsi="Arial" w:cs="Arial"/>
              </w:rPr>
              <w:t>Participar en la actualización de Manuales de Organización y de Procedimientos del Departamento.</w:t>
            </w:r>
          </w:p>
          <w:p w:rsidR="007E56B1" w:rsidRPr="00446FA0" w:rsidRDefault="007E56B1" w:rsidP="00F073FD">
            <w:pPr>
              <w:pStyle w:val="Prrafodelista"/>
              <w:numPr>
                <w:ilvl w:val="0"/>
                <w:numId w:val="17"/>
              </w:numPr>
              <w:jc w:val="both"/>
              <w:rPr>
                <w:rFonts w:ascii="Arial" w:eastAsiaTheme="minorHAnsi" w:hAnsi="Arial" w:cs="Arial"/>
              </w:rPr>
            </w:pPr>
            <w:r w:rsidRPr="00446FA0">
              <w:rPr>
                <w:rFonts w:ascii="Arial" w:eastAsiaTheme="minorHAnsi" w:hAnsi="Arial" w:cs="Arial"/>
              </w:rPr>
              <w:t>Desarrollar todas aquellas funciones inherentes al área de su competencia y las que le sean asignadas por su jefe inmediato.</w:t>
            </w:r>
          </w:p>
          <w:p w:rsidR="007E56B1" w:rsidRDefault="007E56B1" w:rsidP="00F073FD">
            <w:pPr>
              <w:pStyle w:val="Prrafodelista"/>
              <w:numPr>
                <w:ilvl w:val="0"/>
                <w:numId w:val="17"/>
              </w:numPr>
              <w:jc w:val="both"/>
              <w:rPr>
                <w:rFonts w:ascii="Arial" w:eastAsiaTheme="minorHAnsi" w:hAnsi="Arial" w:cs="Arial"/>
              </w:rPr>
            </w:pPr>
            <w:r w:rsidRPr="00446FA0">
              <w:rPr>
                <w:rFonts w:ascii="Arial" w:eastAsiaTheme="minorHAnsi" w:hAnsi="Arial" w:cs="Arial"/>
              </w:rPr>
              <w:t>Cumplir con la máxima diligencia en el marco normativo que rigen en su actuar en el área.</w:t>
            </w:r>
          </w:p>
          <w:p w:rsidR="007E56B1" w:rsidRDefault="007E56B1" w:rsidP="00F073FD">
            <w:pPr>
              <w:pStyle w:val="Prrafodelista"/>
              <w:numPr>
                <w:ilvl w:val="0"/>
                <w:numId w:val="17"/>
              </w:numPr>
              <w:jc w:val="both"/>
              <w:rPr>
                <w:rFonts w:ascii="Arial" w:eastAsiaTheme="minorHAnsi" w:hAnsi="Arial" w:cs="Arial"/>
              </w:rPr>
            </w:pPr>
            <w:r w:rsidRPr="00DD50F0">
              <w:rPr>
                <w:rFonts w:ascii="Arial" w:eastAsiaTheme="minorHAnsi" w:hAnsi="Arial" w:cs="Arial"/>
              </w:rPr>
              <w:t>Mantener debidamente organizados los documentos para su fácil localización y consulta, debiendo dar cumplimiento a la Ley de Archivos del Estado de Puebla, su Reglamento y la normatividad aplicable al tema.</w:t>
            </w:r>
          </w:p>
          <w:p w:rsidR="007E56B1" w:rsidRPr="00867F08" w:rsidRDefault="007E56B1" w:rsidP="00F073FD">
            <w:pPr>
              <w:pStyle w:val="Prrafodelista"/>
              <w:numPr>
                <w:ilvl w:val="0"/>
                <w:numId w:val="17"/>
              </w:numPr>
              <w:jc w:val="both"/>
              <w:rPr>
                <w:rFonts w:ascii="Arial" w:eastAsiaTheme="minorHAnsi" w:hAnsi="Arial" w:cs="Arial"/>
              </w:rPr>
            </w:pPr>
            <w:r w:rsidRPr="00DD50F0">
              <w:rPr>
                <w:rFonts w:ascii="Arial" w:eastAsiaTheme="minorHAnsi" w:hAnsi="Arial" w:cs="Arial"/>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p w:rsidR="007E56B1" w:rsidRDefault="007E56B1" w:rsidP="00F073FD">
            <w:pPr>
              <w:pStyle w:val="Prrafodelista"/>
              <w:numPr>
                <w:ilvl w:val="0"/>
                <w:numId w:val="17"/>
              </w:numPr>
              <w:jc w:val="both"/>
              <w:rPr>
                <w:rFonts w:ascii="Arial" w:hAnsi="Arial" w:cs="Arial"/>
                <w:b/>
              </w:rPr>
            </w:pPr>
            <w:r w:rsidRPr="00446FA0">
              <w:rPr>
                <w:rFonts w:ascii="Arial" w:eastAsiaTheme="minorHAnsi" w:hAnsi="Arial" w:cs="Arial"/>
              </w:rPr>
              <w:t>Y las demás inherentes al cargo que desempeñan dentro de la administración pública municipal.</w:t>
            </w:r>
          </w:p>
        </w:tc>
      </w:tr>
    </w:tbl>
    <w:p w:rsidR="007E56B1" w:rsidRDefault="007E56B1" w:rsidP="007E56B1">
      <w:pPr>
        <w:contextualSpacing/>
        <w:jc w:val="both"/>
        <w:rPr>
          <w:rFonts w:ascii="Arial" w:hAnsi="Arial" w:cs="Arial"/>
          <w:sz w:val="24"/>
          <w:szCs w:val="24"/>
        </w:rPr>
      </w:pPr>
    </w:p>
    <w:p w:rsidR="007E56B1" w:rsidRDefault="007E56B1" w:rsidP="007E56B1">
      <w:pPr>
        <w:contextualSpacing/>
        <w:jc w:val="both"/>
        <w:rPr>
          <w:rFonts w:ascii="Arial" w:hAnsi="Arial" w:cs="Arial"/>
          <w:sz w:val="24"/>
          <w:szCs w:val="24"/>
        </w:rPr>
      </w:pPr>
    </w:p>
    <w:p w:rsidR="007E56B1" w:rsidRDefault="007E56B1" w:rsidP="007E56B1">
      <w:pPr>
        <w:contextualSpacing/>
        <w:jc w:val="both"/>
        <w:rPr>
          <w:rFonts w:ascii="Arial" w:hAnsi="Arial" w:cs="Arial"/>
          <w:sz w:val="24"/>
          <w:szCs w:val="24"/>
        </w:rPr>
      </w:pPr>
    </w:p>
    <w:p w:rsidR="00360463" w:rsidRDefault="00360463" w:rsidP="007E56B1">
      <w:pPr>
        <w:contextualSpacing/>
        <w:jc w:val="both"/>
        <w:rPr>
          <w:rFonts w:ascii="Arial" w:hAnsi="Arial" w:cs="Arial"/>
          <w:sz w:val="24"/>
          <w:szCs w:val="24"/>
        </w:rPr>
      </w:pPr>
    </w:p>
    <w:p w:rsidR="00360463" w:rsidRDefault="00360463" w:rsidP="007E56B1">
      <w:pPr>
        <w:contextualSpacing/>
        <w:jc w:val="both"/>
        <w:rPr>
          <w:rFonts w:ascii="Arial" w:hAnsi="Arial" w:cs="Arial"/>
          <w:sz w:val="24"/>
          <w:szCs w:val="24"/>
        </w:rPr>
      </w:pPr>
    </w:p>
    <w:p w:rsidR="00360463" w:rsidRDefault="00360463" w:rsidP="00360463">
      <w:pPr>
        <w:tabs>
          <w:tab w:val="left" w:pos="6255"/>
        </w:tabs>
        <w:contextualSpacing/>
        <w:jc w:val="both"/>
        <w:rPr>
          <w:rFonts w:ascii="Arial" w:hAnsi="Arial" w:cs="Arial"/>
          <w:sz w:val="24"/>
          <w:szCs w:val="24"/>
        </w:rPr>
      </w:pPr>
      <w:r>
        <w:rPr>
          <w:rFonts w:ascii="Arial" w:hAnsi="Arial" w:cs="Arial"/>
          <w:sz w:val="24"/>
          <w:szCs w:val="24"/>
        </w:rPr>
        <w:t>_______________________                                _______________________</w:t>
      </w:r>
    </w:p>
    <w:p w:rsidR="00360463" w:rsidRDefault="00360463" w:rsidP="00360463">
      <w:pPr>
        <w:spacing w:after="0" w:line="240" w:lineRule="auto"/>
        <w:ind w:left="4253" w:hanging="4253"/>
        <w:rPr>
          <w:rFonts w:ascii="Arial" w:hAnsi="Arial" w:cs="Arial"/>
          <w:sz w:val="24"/>
          <w:szCs w:val="24"/>
        </w:rPr>
      </w:pPr>
      <w:r>
        <w:rPr>
          <w:rFonts w:ascii="Arial" w:hAnsi="Arial" w:cs="Arial"/>
          <w:sz w:val="24"/>
          <w:szCs w:val="24"/>
        </w:rPr>
        <w:t xml:space="preserve">AUXILIAR (Coordinador de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Jefa de Proyectos                                   </w:t>
      </w:r>
    </w:p>
    <w:p w:rsidR="00360463" w:rsidRDefault="00360463" w:rsidP="00360463">
      <w:pPr>
        <w:spacing w:after="0" w:line="240" w:lineRule="auto"/>
        <w:rPr>
          <w:rFonts w:ascii="Arial" w:hAnsi="Arial" w:cs="Arial"/>
          <w:sz w:val="24"/>
          <w:szCs w:val="24"/>
        </w:rPr>
      </w:pPr>
      <w:r>
        <w:rPr>
          <w:rFonts w:ascii="Arial" w:hAnsi="Arial" w:cs="Arial"/>
          <w:sz w:val="24"/>
          <w:szCs w:val="24"/>
        </w:rPr>
        <w:t xml:space="preserve">    </w:t>
      </w:r>
      <w:r w:rsidR="00D275DB">
        <w:rPr>
          <w:rFonts w:ascii="Arial" w:hAnsi="Arial" w:cs="Arial"/>
          <w:sz w:val="24"/>
          <w:szCs w:val="24"/>
        </w:rPr>
        <w:t>Expedientes</w:t>
      </w:r>
      <w:r>
        <w:rPr>
          <w:rFonts w:ascii="Arial" w:hAnsi="Arial" w:cs="Arial"/>
          <w:sz w:val="24"/>
          <w:szCs w:val="24"/>
        </w:rPr>
        <w:t xml:space="preserve"> Unitarios)</w:t>
      </w:r>
      <w:r>
        <w:rPr>
          <w:rFonts w:ascii="Arial" w:hAnsi="Arial" w:cs="Arial"/>
          <w:sz w:val="24"/>
          <w:szCs w:val="24"/>
        </w:rPr>
        <w:tab/>
        <w:t xml:space="preserve">              </w:t>
      </w:r>
      <w:r>
        <w:rPr>
          <w:rFonts w:ascii="Arial" w:hAnsi="Arial" w:cs="Arial"/>
          <w:sz w:val="24"/>
          <w:szCs w:val="24"/>
        </w:rPr>
        <w:tab/>
        <w:t xml:space="preserve">   (Jefe de departamento B)</w:t>
      </w:r>
    </w:p>
    <w:p w:rsidR="00360463" w:rsidRPr="00B16C99" w:rsidRDefault="00360463" w:rsidP="00360463">
      <w:pPr>
        <w:spacing w:after="0" w:line="240" w:lineRule="auto"/>
        <w:rPr>
          <w:rFonts w:ascii="Arial" w:hAnsi="Arial" w:cs="Arial"/>
          <w:sz w:val="24"/>
          <w:szCs w:val="24"/>
        </w:rPr>
      </w:pPr>
      <w:r>
        <w:rPr>
          <w:rFonts w:ascii="Arial" w:hAnsi="Arial" w:cs="Arial"/>
          <w:sz w:val="24"/>
          <w:szCs w:val="24"/>
        </w:rPr>
        <w:t xml:space="preserve">   </w:t>
      </w:r>
    </w:p>
    <w:p w:rsidR="007E56B1" w:rsidRDefault="007E56B1" w:rsidP="00FD0F6F">
      <w:pPr>
        <w:jc w:val="center"/>
        <w:rPr>
          <w:rFonts w:ascii="Arial" w:eastAsiaTheme="minorHAnsi" w:hAnsi="Arial" w:cs="Arial"/>
          <w:b/>
          <w:sz w:val="24"/>
          <w:szCs w:val="24"/>
        </w:rPr>
      </w:pPr>
    </w:p>
    <w:p w:rsidR="00360463" w:rsidRDefault="00360463" w:rsidP="00FD0F6F">
      <w:pPr>
        <w:jc w:val="center"/>
        <w:rPr>
          <w:rFonts w:ascii="Arial" w:eastAsiaTheme="minorHAnsi" w:hAnsi="Arial" w:cs="Arial"/>
          <w:b/>
          <w:sz w:val="24"/>
          <w:szCs w:val="24"/>
        </w:rPr>
      </w:pPr>
    </w:p>
    <w:p w:rsidR="007E56B1" w:rsidRDefault="00360463" w:rsidP="00360463">
      <w:pPr>
        <w:spacing w:after="0" w:line="240" w:lineRule="auto"/>
        <w:jc w:val="center"/>
        <w:rPr>
          <w:rFonts w:ascii="Arial" w:eastAsiaTheme="minorHAnsi" w:hAnsi="Arial" w:cs="Arial"/>
          <w:b/>
          <w:sz w:val="24"/>
          <w:szCs w:val="24"/>
        </w:rPr>
      </w:pPr>
      <w:r>
        <w:rPr>
          <w:rFonts w:ascii="Arial" w:eastAsiaTheme="minorHAnsi" w:hAnsi="Arial" w:cs="Arial"/>
          <w:b/>
          <w:sz w:val="24"/>
          <w:szCs w:val="24"/>
        </w:rPr>
        <w:t>____________________________</w:t>
      </w:r>
    </w:p>
    <w:p w:rsidR="00360463" w:rsidRDefault="00360463" w:rsidP="00360463">
      <w:pPr>
        <w:spacing w:after="0" w:line="240" w:lineRule="auto"/>
        <w:ind w:left="4253" w:hanging="4253"/>
        <w:jc w:val="center"/>
        <w:rPr>
          <w:rFonts w:ascii="Arial" w:hAnsi="Arial" w:cs="Arial"/>
          <w:sz w:val="24"/>
          <w:szCs w:val="24"/>
        </w:rPr>
      </w:pPr>
      <w:r>
        <w:rPr>
          <w:rFonts w:ascii="Arial" w:hAnsi="Arial" w:cs="Arial"/>
          <w:sz w:val="24"/>
          <w:szCs w:val="24"/>
        </w:rPr>
        <w:t>Directora de Obras Públicas</w:t>
      </w:r>
    </w:p>
    <w:p w:rsidR="00360463" w:rsidRPr="00D931EA" w:rsidRDefault="00360463" w:rsidP="00360463">
      <w:pPr>
        <w:spacing w:after="0" w:line="240" w:lineRule="auto"/>
        <w:jc w:val="center"/>
        <w:rPr>
          <w:rFonts w:ascii="Arial" w:hAnsi="Arial" w:cs="Arial"/>
          <w:sz w:val="24"/>
          <w:szCs w:val="24"/>
        </w:rPr>
      </w:pPr>
      <w:r>
        <w:rPr>
          <w:rFonts w:ascii="Arial" w:hAnsi="Arial" w:cs="Arial"/>
          <w:sz w:val="24"/>
          <w:szCs w:val="24"/>
        </w:rPr>
        <w:t>de Calidad</w:t>
      </w:r>
    </w:p>
    <w:p w:rsidR="007E56B1" w:rsidRDefault="007E56B1" w:rsidP="00FD0F6F">
      <w:pPr>
        <w:jc w:val="center"/>
        <w:rPr>
          <w:rFonts w:ascii="Arial" w:eastAsiaTheme="minorHAnsi" w:hAnsi="Arial" w:cs="Arial"/>
          <w:b/>
          <w:sz w:val="24"/>
          <w:szCs w:val="24"/>
        </w:rPr>
      </w:pPr>
    </w:p>
    <w:p w:rsidR="00FD0F6F" w:rsidRPr="00FD0F6F" w:rsidRDefault="00FD0F6F" w:rsidP="00FD0F6F">
      <w:pPr>
        <w:jc w:val="center"/>
        <w:rPr>
          <w:rFonts w:ascii="Arial" w:eastAsiaTheme="minorHAnsi" w:hAnsi="Arial" w:cs="Arial"/>
          <w:b/>
          <w:sz w:val="24"/>
          <w:szCs w:val="24"/>
        </w:rPr>
      </w:pPr>
      <w:r w:rsidRPr="00FD0F6F">
        <w:rPr>
          <w:rFonts w:ascii="Arial" w:eastAsiaTheme="minorHAnsi" w:hAnsi="Arial" w:cs="Arial"/>
          <w:b/>
          <w:sz w:val="24"/>
          <w:szCs w:val="24"/>
        </w:rPr>
        <w:lastRenderedPageBreak/>
        <w:t>D</w:t>
      </w:r>
      <w:r>
        <w:rPr>
          <w:rFonts w:ascii="Arial" w:eastAsiaTheme="minorHAnsi" w:hAnsi="Arial" w:cs="Arial"/>
          <w:b/>
          <w:sz w:val="24"/>
          <w:szCs w:val="24"/>
        </w:rPr>
        <w:t>E</w:t>
      </w:r>
      <w:r w:rsidRPr="00FD0F6F">
        <w:rPr>
          <w:rFonts w:ascii="Arial" w:eastAsiaTheme="minorHAnsi" w:hAnsi="Arial" w:cs="Arial"/>
          <w:b/>
          <w:sz w:val="24"/>
          <w:szCs w:val="24"/>
        </w:rPr>
        <w:t>SCRIPCION  D</w:t>
      </w:r>
      <w:r>
        <w:rPr>
          <w:rFonts w:ascii="Arial" w:eastAsiaTheme="minorHAnsi" w:hAnsi="Arial" w:cs="Arial"/>
          <w:b/>
          <w:sz w:val="24"/>
          <w:szCs w:val="24"/>
        </w:rPr>
        <w:t>E  P</w:t>
      </w:r>
      <w:r w:rsidRPr="00FD0F6F">
        <w:rPr>
          <w:rFonts w:ascii="Arial" w:eastAsiaTheme="minorHAnsi" w:hAnsi="Arial" w:cs="Arial"/>
          <w:b/>
          <w:sz w:val="24"/>
          <w:szCs w:val="24"/>
        </w:rPr>
        <w:t>UESTO</w:t>
      </w:r>
    </w:p>
    <w:tbl>
      <w:tblPr>
        <w:tblStyle w:val="Tablaconcuadrcula"/>
        <w:tblW w:w="0" w:type="auto"/>
        <w:tblLook w:val="04A0" w:firstRow="1" w:lastRow="0" w:firstColumn="1" w:lastColumn="0" w:noHBand="0" w:noVBand="1"/>
      </w:tblPr>
      <w:tblGrid>
        <w:gridCol w:w="3998"/>
        <w:gridCol w:w="5064"/>
      </w:tblGrid>
      <w:tr w:rsidR="00FD0F6F" w:rsidRPr="00561C75" w:rsidTr="008545D6">
        <w:trPr>
          <w:trHeight w:val="529"/>
        </w:trPr>
        <w:tc>
          <w:tcPr>
            <w:tcW w:w="3998" w:type="dxa"/>
          </w:tcPr>
          <w:p w:rsidR="00FD0F6F" w:rsidRPr="00561C75" w:rsidRDefault="00FD0F6F" w:rsidP="00FD0F6F">
            <w:pPr>
              <w:rPr>
                <w:rFonts w:ascii="Arial" w:hAnsi="Arial" w:cs="Arial"/>
                <w:sz w:val="24"/>
                <w:szCs w:val="24"/>
              </w:rPr>
            </w:pPr>
            <w:r w:rsidRPr="00561C75">
              <w:rPr>
                <w:rFonts w:ascii="Arial" w:hAnsi="Arial" w:cs="Arial"/>
                <w:sz w:val="24"/>
                <w:szCs w:val="24"/>
              </w:rPr>
              <w:t>TITULO DE PUESTO:</w:t>
            </w:r>
          </w:p>
        </w:tc>
        <w:tc>
          <w:tcPr>
            <w:tcW w:w="5064" w:type="dxa"/>
          </w:tcPr>
          <w:p w:rsidR="00FD0F6F" w:rsidRPr="00561C75" w:rsidRDefault="00D931EA" w:rsidP="00FD0F6F">
            <w:pPr>
              <w:rPr>
                <w:rFonts w:ascii="Arial" w:hAnsi="Arial" w:cs="Arial"/>
                <w:b/>
                <w:sz w:val="24"/>
                <w:szCs w:val="24"/>
              </w:rPr>
            </w:pPr>
            <w:r>
              <w:rPr>
                <w:rFonts w:ascii="Arial" w:hAnsi="Arial" w:cs="Arial"/>
                <w:b/>
                <w:sz w:val="24"/>
                <w:szCs w:val="24"/>
              </w:rPr>
              <w:t>AUXILIAR (PROYECTISTA)</w:t>
            </w:r>
          </w:p>
        </w:tc>
      </w:tr>
      <w:tr w:rsidR="00FD0F6F" w:rsidRPr="00561C75" w:rsidTr="00FD0F6F">
        <w:tc>
          <w:tcPr>
            <w:tcW w:w="3998" w:type="dxa"/>
          </w:tcPr>
          <w:p w:rsidR="00FD0F6F" w:rsidRPr="00561C75" w:rsidRDefault="00FD0F6F" w:rsidP="00FD0F6F">
            <w:pPr>
              <w:rPr>
                <w:rFonts w:ascii="Arial" w:hAnsi="Arial" w:cs="Arial"/>
                <w:sz w:val="24"/>
                <w:szCs w:val="24"/>
              </w:rPr>
            </w:pPr>
            <w:r w:rsidRPr="00561C75">
              <w:rPr>
                <w:rFonts w:ascii="Arial" w:hAnsi="Arial" w:cs="Arial"/>
                <w:sz w:val="24"/>
                <w:szCs w:val="24"/>
              </w:rPr>
              <w:t>UNIDAD ADMINISTRATIVA:</w:t>
            </w:r>
          </w:p>
        </w:tc>
        <w:tc>
          <w:tcPr>
            <w:tcW w:w="5064" w:type="dxa"/>
          </w:tcPr>
          <w:p w:rsidR="00FD0F6F" w:rsidRPr="00561C75" w:rsidRDefault="00D931EA" w:rsidP="00FD0F6F">
            <w:pPr>
              <w:jc w:val="both"/>
              <w:rPr>
                <w:rFonts w:ascii="Arial" w:hAnsi="Arial" w:cs="Arial"/>
                <w:sz w:val="24"/>
                <w:szCs w:val="24"/>
              </w:rPr>
            </w:pPr>
            <w:r w:rsidRPr="00561C75">
              <w:rPr>
                <w:rFonts w:ascii="Arial" w:hAnsi="Arial" w:cs="Arial"/>
                <w:sz w:val="24"/>
                <w:szCs w:val="24"/>
              </w:rPr>
              <w:t>Dirección general de desarrollo urbano, obras y servicios</w:t>
            </w:r>
            <w:r>
              <w:rPr>
                <w:rFonts w:ascii="Arial" w:hAnsi="Arial" w:cs="Arial"/>
                <w:sz w:val="24"/>
                <w:szCs w:val="24"/>
              </w:rPr>
              <w:t xml:space="preserve"> públicos de calidad</w:t>
            </w:r>
          </w:p>
        </w:tc>
      </w:tr>
      <w:tr w:rsidR="00FD0F6F" w:rsidRPr="00561C75" w:rsidTr="00FD0F6F">
        <w:trPr>
          <w:trHeight w:val="639"/>
        </w:trPr>
        <w:tc>
          <w:tcPr>
            <w:tcW w:w="3998" w:type="dxa"/>
          </w:tcPr>
          <w:p w:rsidR="00FD0F6F" w:rsidRPr="00561C75" w:rsidRDefault="00FD0F6F" w:rsidP="00FD0F6F">
            <w:pPr>
              <w:rPr>
                <w:rFonts w:ascii="Arial" w:hAnsi="Arial" w:cs="Arial"/>
                <w:sz w:val="24"/>
                <w:szCs w:val="24"/>
              </w:rPr>
            </w:pPr>
            <w:r w:rsidRPr="00561C75">
              <w:rPr>
                <w:rFonts w:ascii="Arial" w:hAnsi="Arial" w:cs="Arial"/>
                <w:sz w:val="24"/>
                <w:szCs w:val="24"/>
              </w:rPr>
              <w:t>ÁREA DE ADSCRIPCIÓN:</w:t>
            </w:r>
          </w:p>
        </w:tc>
        <w:tc>
          <w:tcPr>
            <w:tcW w:w="5064" w:type="dxa"/>
          </w:tcPr>
          <w:p w:rsidR="00FD0F6F" w:rsidRPr="00561C75" w:rsidRDefault="00D931EA" w:rsidP="00FD0F6F">
            <w:pPr>
              <w:jc w:val="both"/>
              <w:rPr>
                <w:rFonts w:ascii="Arial" w:hAnsi="Arial" w:cs="Arial"/>
                <w:sz w:val="24"/>
                <w:szCs w:val="24"/>
              </w:rPr>
            </w:pPr>
            <w:r>
              <w:rPr>
                <w:rFonts w:ascii="Arial" w:hAnsi="Arial" w:cs="Arial"/>
                <w:sz w:val="24"/>
                <w:szCs w:val="24"/>
              </w:rPr>
              <w:t>Dirección de obras publicas</w:t>
            </w:r>
          </w:p>
        </w:tc>
      </w:tr>
      <w:tr w:rsidR="00FD0F6F" w:rsidRPr="00561C75" w:rsidTr="008545D6">
        <w:trPr>
          <w:trHeight w:val="360"/>
        </w:trPr>
        <w:tc>
          <w:tcPr>
            <w:tcW w:w="3998" w:type="dxa"/>
          </w:tcPr>
          <w:p w:rsidR="00FD0F6F" w:rsidRPr="00561C75" w:rsidRDefault="00FD0F6F" w:rsidP="00FD0F6F">
            <w:pPr>
              <w:rPr>
                <w:rFonts w:ascii="Arial" w:hAnsi="Arial" w:cs="Arial"/>
                <w:sz w:val="24"/>
                <w:szCs w:val="24"/>
              </w:rPr>
            </w:pPr>
            <w:r w:rsidRPr="00561C75">
              <w:rPr>
                <w:rFonts w:ascii="Arial" w:hAnsi="Arial" w:cs="Arial"/>
                <w:sz w:val="24"/>
                <w:szCs w:val="24"/>
              </w:rPr>
              <w:t>A QUIEN REPORTA:</w:t>
            </w:r>
          </w:p>
        </w:tc>
        <w:tc>
          <w:tcPr>
            <w:tcW w:w="5064" w:type="dxa"/>
          </w:tcPr>
          <w:p w:rsidR="00FD0F6F" w:rsidRPr="00561C75" w:rsidRDefault="00FD0F6F" w:rsidP="00FD0F6F">
            <w:pPr>
              <w:rPr>
                <w:rFonts w:ascii="Arial" w:hAnsi="Arial" w:cs="Arial"/>
                <w:sz w:val="24"/>
                <w:szCs w:val="24"/>
              </w:rPr>
            </w:pPr>
            <w:r w:rsidRPr="00561C75">
              <w:rPr>
                <w:rFonts w:ascii="Arial" w:hAnsi="Arial" w:cs="Arial"/>
                <w:sz w:val="24"/>
                <w:szCs w:val="24"/>
              </w:rPr>
              <w:t>Jefe de proyectos</w:t>
            </w:r>
          </w:p>
        </w:tc>
      </w:tr>
      <w:tr w:rsidR="00FD0F6F" w:rsidRPr="00561C75" w:rsidTr="00FD0F6F">
        <w:trPr>
          <w:trHeight w:val="558"/>
        </w:trPr>
        <w:tc>
          <w:tcPr>
            <w:tcW w:w="3998" w:type="dxa"/>
          </w:tcPr>
          <w:p w:rsidR="00FD0F6F" w:rsidRPr="00561C75" w:rsidRDefault="00FD0F6F" w:rsidP="00FD0F6F">
            <w:pPr>
              <w:rPr>
                <w:rFonts w:ascii="Arial" w:hAnsi="Arial" w:cs="Arial"/>
                <w:sz w:val="24"/>
                <w:szCs w:val="24"/>
              </w:rPr>
            </w:pPr>
            <w:r w:rsidRPr="00561C75">
              <w:rPr>
                <w:rFonts w:ascii="Arial" w:hAnsi="Arial" w:cs="Arial"/>
                <w:sz w:val="24"/>
                <w:szCs w:val="24"/>
              </w:rPr>
              <w:t>A QUIEN SUPERVISA</w:t>
            </w:r>
          </w:p>
        </w:tc>
        <w:tc>
          <w:tcPr>
            <w:tcW w:w="5064" w:type="dxa"/>
          </w:tcPr>
          <w:p w:rsidR="00FD0F6F" w:rsidRPr="00561C75" w:rsidRDefault="00FD0F6F" w:rsidP="00FD0F6F">
            <w:pPr>
              <w:autoSpaceDE w:val="0"/>
              <w:autoSpaceDN w:val="0"/>
              <w:adjustRightInd w:val="0"/>
              <w:rPr>
                <w:rFonts w:ascii="Arial" w:hAnsi="Arial" w:cs="Arial"/>
                <w:sz w:val="24"/>
                <w:szCs w:val="24"/>
              </w:rPr>
            </w:pPr>
            <w:r>
              <w:rPr>
                <w:rFonts w:ascii="Arial" w:hAnsi="Arial" w:cs="Arial"/>
                <w:sz w:val="24"/>
                <w:szCs w:val="24"/>
              </w:rPr>
              <w:t>N/A</w:t>
            </w:r>
          </w:p>
        </w:tc>
      </w:tr>
      <w:tr w:rsidR="00FD0F6F" w:rsidRPr="00561C75" w:rsidTr="00FD0F6F">
        <w:trPr>
          <w:trHeight w:val="566"/>
        </w:trPr>
        <w:tc>
          <w:tcPr>
            <w:tcW w:w="3998" w:type="dxa"/>
          </w:tcPr>
          <w:p w:rsidR="00FD0F6F" w:rsidRPr="00561C75" w:rsidRDefault="00FD0F6F" w:rsidP="00FD0F6F">
            <w:pPr>
              <w:rPr>
                <w:rFonts w:ascii="Arial" w:hAnsi="Arial" w:cs="Arial"/>
                <w:sz w:val="24"/>
                <w:szCs w:val="24"/>
              </w:rPr>
            </w:pPr>
            <w:r w:rsidRPr="00561C75">
              <w:rPr>
                <w:rFonts w:ascii="Arial" w:hAnsi="Arial" w:cs="Arial"/>
                <w:sz w:val="24"/>
                <w:szCs w:val="24"/>
              </w:rPr>
              <w:t>N° DE PERSONAS EN EL PUESTO:</w:t>
            </w:r>
          </w:p>
        </w:tc>
        <w:tc>
          <w:tcPr>
            <w:tcW w:w="5064" w:type="dxa"/>
          </w:tcPr>
          <w:p w:rsidR="00FD0F6F" w:rsidRPr="00561C75" w:rsidRDefault="00D275DB" w:rsidP="00FD0F6F">
            <w:pPr>
              <w:rPr>
                <w:rFonts w:ascii="Arial" w:hAnsi="Arial" w:cs="Arial"/>
                <w:sz w:val="24"/>
                <w:szCs w:val="24"/>
              </w:rPr>
            </w:pPr>
            <w:r>
              <w:rPr>
                <w:rFonts w:ascii="Arial" w:hAnsi="Arial" w:cs="Arial"/>
                <w:sz w:val="24"/>
                <w:szCs w:val="24"/>
              </w:rPr>
              <w:t>6</w:t>
            </w:r>
          </w:p>
        </w:tc>
      </w:tr>
    </w:tbl>
    <w:p w:rsidR="00FD0F6F" w:rsidRDefault="00FD0F6F" w:rsidP="00FD0F6F">
      <w:pPr>
        <w:jc w:val="center"/>
        <w:rPr>
          <w:rFonts w:ascii="Arial" w:hAnsi="Arial" w:cs="Arial"/>
          <w:b/>
          <w:sz w:val="24"/>
          <w:szCs w:val="24"/>
        </w:rPr>
      </w:pPr>
    </w:p>
    <w:p w:rsidR="00980D68" w:rsidRPr="00561C75" w:rsidRDefault="00980D68" w:rsidP="00980D68">
      <w:pPr>
        <w:jc w:val="center"/>
        <w:rPr>
          <w:rFonts w:ascii="Arial" w:hAnsi="Arial" w:cs="Arial"/>
          <w:b/>
          <w:sz w:val="24"/>
          <w:szCs w:val="24"/>
        </w:rPr>
      </w:pPr>
      <w:r>
        <w:rPr>
          <w:rFonts w:ascii="Arial" w:hAnsi="Arial" w:cs="Arial"/>
          <w:b/>
          <w:sz w:val="24"/>
          <w:szCs w:val="24"/>
        </w:rPr>
        <w:t>PERFIL DEL PUESTO</w:t>
      </w:r>
    </w:p>
    <w:tbl>
      <w:tblPr>
        <w:tblStyle w:val="Tablaconcuadrcula"/>
        <w:tblW w:w="0" w:type="auto"/>
        <w:tblLook w:val="04A0" w:firstRow="1" w:lastRow="0" w:firstColumn="1" w:lastColumn="0" w:noHBand="0" w:noVBand="1"/>
      </w:tblPr>
      <w:tblGrid>
        <w:gridCol w:w="3997"/>
        <w:gridCol w:w="5065"/>
      </w:tblGrid>
      <w:tr w:rsidR="00FD0F6F" w:rsidRPr="00561C75" w:rsidTr="00FD0F6F">
        <w:tc>
          <w:tcPr>
            <w:tcW w:w="3997" w:type="dxa"/>
          </w:tcPr>
          <w:p w:rsidR="00FD0F6F" w:rsidRPr="00561C75" w:rsidRDefault="00FD0F6F" w:rsidP="00FD0F6F">
            <w:pPr>
              <w:rPr>
                <w:rFonts w:ascii="Arial" w:hAnsi="Arial" w:cs="Arial"/>
                <w:sz w:val="24"/>
                <w:szCs w:val="24"/>
              </w:rPr>
            </w:pPr>
            <w:r w:rsidRPr="00561C75">
              <w:rPr>
                <w:rFonts w:ascii="Arial" w:hAnsi="Arial" w:cs="Arial"/>
                <w:sz w:val="24"/>
                <w:szCs w:val="24"/>
              </w:rPr>
              <w:t>ESCOLARIDAD:</w:t>
            </w:r>
          </w:p>
        </w:tc>
        <w:tc>
          <w:tcPr>
            <w:tcW w:w="5065"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Licenciatura en Ingeniería Civil o Arquitectura o carrera afín.</w:t>
            </w:r>
          </w:p>
        </w:tc>
      </w:tr>
      <w:tr w:rsidR="00FD0F6F" w:rsidRPr="00561C75" w:rsidTr="008545D6">
        <w:trPr>
          <w:trHeight w:val="500"/>
        </w:trPr>
        <w:tc>
          <w:tcPr>
            <w:tcW w:w="3997" w:type="dxa"/>
          </w:tcPr>
          <w:p w:rsidR="00FD0F6F" w:rsidRPr="00561C75" w:rsidRDefault="00FD0F6F" w:rsidP="00FD0F6F">
            <w:pPr>
              <w:rPr>
                <w:rFonts w:ascii="Arial" w:hAnsi="Arial" w:cs="Arial"/>
                <w:sz w:val="24"/>
                <w:szCs w:val="24"/>
              </w:rPr>
            </w:pPr>
            <w:r w:rsidRPr="00561C75">
              <w:rPr>
                <w:rFonts w:ascii="Arial" w:hAnsi="Arial" w:cs="Arial"/>
                <w:sz w:val="24"/>
                <w:szCs w:val="24"/>
              </w:rPr>
              <w:t>AÑOS DE EXPERIENCIA:</w:t>
            </w:r>
          </w:p>
        </w:tc>
        <w:tc>
          <w:tcPr>
            <w:tcW w:w="5065" w:type="dxa"/>
          </w:tcPr>
          <w:p w:rsidR="00FD0F6F" w:rsidRPr="00561C75" w:rsidRDefault="00FD0F6F" w:rsidP="00FD0F6F">
            <w:pPr>
              <w:rPr>
                <w:rFonts w:ascii="Arial" w:hAnsi="Arial" w:cs="Arial"/>
                <w:sz w:val="24"/>
                <w:szCs w:val="24"/>
              </w:rPr>
            </w:pPr>
            <w:r w:rsidRPr="00561C75">
              <w:rPr>
                <w:rFonts w:ascii="Arial" w:hAnsi="Arial" w:cs="Arial"/>
                <w:sz w:val="24"/>
                <w:szCs w:val="24"/>
              </w:rPr>
              <w:t xml:space="preserve"> 1 años</w:t>
            </w:r>
          </w:p>
        </w:tc>
      </w:tr>
      <w:tr w:rsidR="00FD0F6F" w:rsidRPr="00561C75" w:rsidTr="008545D6">
        <w:trPr>
          <w:trHeight w:val="493"/>
        </w:trPr>
        <w:tc>
          <w:tcPr>
            <w:tcW w:w="3997" w:type="dxa"/>
          </w:tcPr>
          <w:p w:rsidR="00FD0F6F" w:rsidRPr="00561C75" w:rsidRDefault="00FD0F6F" w:rsidP="00FD0F6F">
            <w:pPr>
              <w:rPr>
                <w:rFonts w:ascii="Arial" w:hAnsi="Arial" w:cs="Arial"/>
                <w:sz w:val="24"/>
                <w:szCs w:val="24"/>
              </w:rPr>
            </w:pPr>
            <w:r w:rsidRPr="00561C75">
              <w:rPr>
                <w:rFonts w:ascii="Arial" w:hAnsi="Arial" w:cs="Arial"/>
                <w:sz w:val="24"/>
                <w:szCs w:val="24"/>
              </w:rPr>
              <w:t>CONOCIMIENTOS BÁSICOS:</w:t>
            </w:r>
          </w:p>
        </w:tc>
        <w:tc>
          <w:tcPr>
            <w:tcW w:w="5065"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Conocimiento de manejo de los Recursos Federales, Estatales y Municipales para Obra de Beneficio Social, Normatividad y Leyes aplicables para la Obra Pública, conocimiento y experiencia en elaboración de generadores, lineamientos y reglamentos de construcción y diseño de obras.</w:t>
            </w:r>
          </w:p>
        </w:tc>
      </w:tr>
      <w:tr w:rsidR="00FD0F6F" w:rsidRPr="00561C75" w:rsidTr="00FD0F6F">
        <w:trPr>
          <w:trHeight w:val="2172"/>
        </w:trPr>
        <w:tc>
          <w:tcPr>
            <w:tcW w:w="3997" w:type="dxa"/>
          </w:tcPr>
          <w:p w:rsidR="00FD0F6F" w:rsidRPr="00561C75" w:rsidRDefault="00FD0F6F" w:rsidP="00FD0F6F">
            <w:pPr>
              <w:rPr>
                <w:rFonts w:ascii="Arial" w:hAnsi="Arial" w:cs="Arial"/>
                <w:sz w:val="24"/>
                <w:szCs w:val="24"/>
              </w:rPr>
            </w:pPr>
            <w:r w:rsidRPr="00561C75">
              <w:rPr>
                <w:rFonts w:ascii="Arial" w:hAnsi="Arial" w:cs="Arial"/>
                <w:sz w:val="24"/>
                <w:szCs w:val="24"/>
              </w:rPr>
              <w:lastRenderedPageBreak/>
              <w:t>HABILIDADES:</w:t>
            </w:r>
          </w:p>
        </w:tc>
        <w:tc>
          <w:tcPr>
            <w:tcW w:w="5065"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 xml:space="preserve">coordinación de trabajo en equipo, alto grado de capacidad de análisis para innovar y solucionar problemas específicos dentro de su trabajo; responsabilidad para el manejo de información confidencial y valores; alto grado de iniciativa, buena disposición y calidad para relacionarse con personas, </w:t>
            </w:r>
          </w:p>
        </w:tc>
      </w:tr>
      <w:tr w:rsidR="00FD0F6F" w:rsidRPr="00561C75" w:rsidTr="00FD0F6F">
        <w:trPr>
          <w:trHeight w:val="1906"/>
        </w:trPr>
        <w:tc>
          <w:tcPr>
            <w:tcW w:w="9062" w:type="dxa"/>
            <w:gridSpan w:val="2"/>
          </w:tcPr>
          <w:p w:rsidR="00FD0F6F" w:rsidRPr="00561C75" w:rsidRDefault="00FD0F6F" w:rsidP="00FD0F6F">
            <w:pPr>
              <w:jc w:val="center"/>
              <w:rPr>
                <w:rFonts w:ascii="Arial" w:hAnsi="Arial" w:cs="Arial"/>
                <w:b/>
                <w:sz w:val="24"/>
                <w:szCs w:val="24"/>
              </w:rPr>
            </w:pPr>
            <w:r w:rsidRPr="00561C75">
              <w:rPr>
                <w:rFonts w:ascii="Arial" w:hAnsi="Arial" w:cs="Arial"/>
                <w:b/>
                <w:sz w:val="24"/>
                <w:szCs w:val="24"/>
              </w:rPr>
              <w:t>DESCRIPCIÓN GENERAL DEL PUESTO.</w:t>
            </w:r>
          </w:p>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Elaborar los proyectos, números generadores y presupuestos para Integrar los anexos técnicos de los expedientes para todas las obras que se realicen por la Dirección de Obras Públicas De Calidad, cumpliendo con las especificaciones de acuerdo a las disposiciones legales establecidas en los Convenios que se suscriban con Entidades de la Administración Pública Federal, Estatal y Municipal.</w:t>
            </w:r>
          </w:p>
        </w:tc>
      </w:tr>
      <w:tr w:rsidR="00FD0F6F" w:rsidRPr="00561C75" w:rsidTr="00FD0F6F">
        <w:trPr>
          <w:trHeight w:val="1906"/>
        </w:trPr>
        <w:tc>
          <w:tcPr>
            <w:tcW w:w="9062" w:type="dxa"/>
            <w:gridSpan w:val="2"/>
          </w:tcPr>
          <w:p w:rsidR="00FD0F6F" w:rsidRPr="00561C75" w:rsidRDefault="00FD0F6F" w:rsidP="00FD0F6F">
            <w:pPr>
              <w:jc w:val="center"/>
              <w:rPr>
                <w:rFonts w:ascii="Arial" w:hAnsi="Arial" w:cs="Arial"/>
                <w:b/>
                <w:sz w:val="24"/>
                <w:szCs w:val="24"/>
              </w:rPr>
            </w:pPr>
            <w:r w:rsidRPr="00561C75">
              <w:rPr>
                <w:rFonts w:ascii="Arial" w:hAnsi="Arial" w:cs="Arial"/>
                <w:b/>
                <w:sz w:val="24"/>
                <w:szCs w:val="24"/>
              </w:rPr>
              <w:t>FUNCIONES PRINCIPALES.</w:t>
            </w:r>
          </w:p>
          <w:p w:rsidR="0090223B" w:rsidRPr="00867F08" w:rsidRDefault="0090223B" w:rsidP="005D2310">
            <w:pPr>
              <w:pStyle w:val="Prrafodelista"/>
              <w:numPr>
                <w:ilvl w:val="0"/>
                <w:numId w:val="9"/>
              </w:numPr>
              <w:autoSpaceDE w:val="0"/>
              <w:autoSpaceDN w:val="0"/>
              <w:adjustRightInd w:val="0"/>
              <w:jc w:val="both"/>
              <w:rPr>
                <w:rFonts w:ascii="Arial" w:eastAsiaTheme="minorHAnsi" w:hAnsi="Arial" w:cs="Arial"/>
              </w:rPr>
            </w:pPr>
            <w:r w:rsidRPr="00867F08">
              <w:rPr>
                <w:rFonts w:ascii="Arial" w:eastAsiaTheme="minorHAnsi" w:hAnsi="Arial" w:cs="Arial"/>
              </w:rPr>
              <w:t>Acordar con el Jefe de Proyectos los asuntos a su cargo.</w:t>
            </w:r>
          </w:p>
          <w:p w:rsidR="0090223B" w:rsidRPr="00867F08" w:rsidRDefault="0090223B" w:rsidP="005D2310">
            <w:pPr>
              <w:pStyle w:val="Prrafodelista"/>
              <w:numPr>
                <w:ilvl w:val="0"/>
                <w:numId w:val="9"/>
              </w:numPr>
              <w:autoSpaceDE w:val="0"/>
              <w:autoSpaceDN w:val="0"/>
              <w:adjustRightInd w:val="0"/>
              <w:jc w:val="both"/>
              <w:rPr>
                <w:rFonts w:ascii="Arial" w:eastAsiaTheme="minorHAnsi" w:hAnsi="Arial" w:cs="Arial"/>
              </w:rPr>
            </w:pPr>
            <w:r w:rsidRPr="00867F08">
              <w:rPr>
                <w:rFonts w:ascii="Arial" w:eastAsiaTheme="minorHAnsi" w:hAnsi="Arial" w:cs="Arial"/>
              </w:rPr>
              <w:t>Elaborar con apoyo de los estudios técnicos, cálculos y laboratorios necesarios, los diseños conceptuales, ingenierías básicas, anteproyectos, proyecto ejecutivo, generadores y presupuestos, para la ejecución de la obra pública en el Municipio, así como revisar con el auxilio de los Supervisores que se apeguen a las especificaciones técnico – constructivas requeridas.</w:t>
            </w:r>
          </w:p>
          <w:p w:rsidR="0090223B" w:rsidRPr="00867F08" w:rsidRDefault="0090223B" w:rsidP="005D2310">
            <w:pPr>
              <w:pStyle w:val="Prrafodelista"/>
              <w:numPr>
                <w:ilvl w:val="0"/>
                <w:numId w:val="9"/>
              </w:numPr>
              <w:autoSpaceDE w:val="0"/>
              <w:autoSpaceDN w:val="0"/>
              <w:adjustRightInd w:val="0"/>
              <w:jc w:val="both"/>
              <w:rPr>
                <w:rFonts w:ascii="Arial" w:eastAsiaTheme="minorHAnsi" w:hAnsi="Arial" w:cs="Arial"/>
              </w:rPr>
            </w:pPr>
            <w:r w:rsidRPr="00867F08">
              <w:rPr>
                <w:rFonts w:ascii="Arial" w:eastAsiaTheme="minorHAnsi" w:hAnsi="Arial" w:cs="Arial"/>
              </w:rPr>
              <w:t>Integrar los anexos técnicos de los expedientes de obra, de acuerdo al recurso con el que se pretenda financiar la obra.</w:t>
            </w:r>
          </w:p>
          <w:p w:rsidR="0090223B" w:rsidRPr="00867F08" w:rsidRDefault="0090223B" w:rsidP="005D2310">
            <w:pPr>
              <w:pStyle w:val="Prrafodelista"/>
              <w:numPr>
                <w:ilvl w:val="0"/>
                <w:numId w:val="9"/>
              </w:numPr>
              <w:autoSpaceDE w:val="0"/>
              <w:autoSpaceDN w:val="0"/>
              <w:adjustRightInd w:val="0"/>
              <w:jc w:val="both"/>
              <w:rPr>
                <w:rFonts w:ascii="Arial" w:eastAsiaTheme="minorHAnsi" w:hAnsi="Arial" w:cs="Arial"/>
              </w:rPr>
            </w:pPr>
            <w:r w:rsidRPr="00867F08">
              <w:rPr>
                <w:rFonts w:ascii="Arial" w:eastAsiaTheme="minorHAnsi" w:hAnsi="Arial" w:cs="Arial"/>
              </w:rPr>
              <w:t>Presentar el reporte semanal de los avances de la elaboración de proyectos para obra pública y servicios relacionados con la misma para dar el seguimiento correspondiente por parte del jefe de proyectos.</w:t>
            </w:r>
          </w:p>
          <w:p w:rsidR="0090223B" w:rsidRPr="00867F08" w:rsidRDefault="0090223B" w:rsidP="005D2310">
            <w:pPr>
              <w:pStyle w:val="Prrafodelista"/>
              <w:numPr>
                <w:ilvl w:val="0"/>
                <w:numId w:val="9"/>
              </w:numPr>
              <w:autoSpaceDE w:val="0"/>
              <w:autoSpaceDN w:val="0"/>
              <w:adjustRightInd w:val="0"/>
              <w:jc w:val="both"/>
              <w:rPr>
                <w:rFonts w:ascii="Arial" w:eastAsiaTheme="minorHAnsi" w:hAnsi="Arial" w:cs="Arial"/>
              </w:rPr>
            </w:pPr>
            <w:r w:rsidRPr="00867F08">
              <w:rPr>
                <w:rFonts w:ascii="Arial" w:eastAsiaTheme="minorHAnsi" w:hAnsi="Arial" w:cs="Arial"/>
              </w:rPr>
              <w:t>Integrar el Expediente Técnico con todos los requisitos de acuerdo a la lista proporcionada por su jefe inmediato.</w:t>
            </w:r>
          </w:p>
          <w:p w:rsidR="0090223B" w:rsidRPr="00867F08" w:rsidRDefault="0090223B" w:rsidP="005D2310">
            <w:pPr>
              <w:pStyle w:val="Prrafodelista"/>
              <w:numPr>
                <w:ilvl w:val="0"/>
                <w:numId w:val="9"/>
              </w:numPr>
              <w:jc w:val="both"/>
              <w:rPr>
                <w:rFonts w:ascii="Arial" w:eastAsiaTheme="minorHAnsi" w:hAnsi="Arial" w:cs="Arial"/>
              </w:rPr>
            </w:pPr>
            <w:r w:rsidRPr="00867F08">
              <w:rPr>
                <w:rFonts w:ascii="Arial" w:eastAsiaTheme="minorHAnsi" w:hAnsi="Arial" w:cs="Arial"/>
              </w:rPr>
              <w:t>Desarrollar todas aquellas funciones inherentes al área de su competencia y las que le sean encomendadas por su jefe inmediato.</w:t>
            </w:r>
          </w:p>
          <w:p w:rsidR="0090223B" w:rsidRPr="00867F08" w:rsidRDefault="0090223B" w:rsidP="005D2310">
            <w:pPr>
              <w:pStyle w:val="Prrafodelista"/>
              <w:numPr>
                <w:ilvl w:val="0"/>
                <w:numId w:val="9"/>
              </w:numPr>
              <w:jc w:val="both"/>
              <w:rPr>
                <w:rFonts w:ascii="Arial" w:eastAsiaTheme="minorHAnsi" w:hAnsi="Arial" w:cs="Arial"/>
              </w:rPr>
            </w:pPr>
            <w:r w:rsidRPr="00867F08">
              <w:rPr>
                <w:rFonts w:ascii="Arial" w:eastAsiaTheme="minorHAnsi" w:hAnsi="Arial" w:cs="Arial"/>
              </w:rPr>
              <w:t xml:space="preserve">Desarrollar todas aquellas tareas que le sean encomendadas en el ámbito </w:t>
            </w:r>
            <w:r w:rsidRPr="00867F08">
              <w:rPr>
                <w:rFonts w:ascii="Arial" w:eastAsiaTheme="minorHAnsi" w:hAnsi="Arial" w:cs="Arial"/>
              </w:rPr>
              <w:lastRenderedPageBreak/>
              <w:t>de sus funciones para la oportuna conclusión de los proyectos.</w:t>
            </w:r>
          </w:p>
          <w:p w:rsidR="0090223B" w:rsidRDefault="0090223B" w:rsidP="005D2310">
            <w:pPr>
              <w:pStyle w:val="Prrafodelista"/>
              <w:numPr>
                <w:ilvl w:val="0"/>
                <w:numId w:val="9"/>
              </w:numPr>
              <w:jc w:val="both"/>
              <w:rPr>
                <w:rFonts w:ascii="Arial" w:eastAsiaTheme="minorHAnsi" w:hAnsi="Arial" w:cs="Arial"/>
              </w:rPr>
            </w:pPr>
            <w:r w:rsidRPr="00867F08">
              <w:rPr>
                <w:rFonts w:ascii="Arial" w:eastAsiaTheme="minorHAnsi" w:hAnsi="Arial" w:cs="Arial"/>
              </w:rPr>
              <w:t>Cumplir con la máxima diligencia en el marco normativo que rigen en su actuar en el área.</w:t>
            </w:r>
          </w:p>
          <w:p w:rsidR="005D2310" w:rsidRDefault="005D2310" w:rsidP="005D2310">
            <w:pPr>
              <w:pStyle w:val="Prrafodelista"/>
              <w:numPr>
                <w:ilvl w:val="0"/>
                <w:numId w:val="9"/>
              </w:numPr>
              <w:jc w:val="both"/>
              <w:rPr>
                <w:rFonts w:ascii="Arial" w:eastAsiaTheme="minorHAnsi" w:hAnsi="Arial" w:cs="Arial"/>
              </w:rPr>
            </w:pPr>
            <w:r w:rsidRPr="00DD50F0">
              <w:rPr>
                <w:rFonts w:ascii="Arial" w:eastAsiaTheme="minorHAnsi" w:hAnsi="Arial" w:cs="Arial"/>
              </w:rPr>
              <w:t>Mantener debidamente organizados los documentos para su fácil localización y consulta, debiendo dar cumplimiento a la Ley de Archivos del Estado de Puebla, su Reglamento y la normatividad aplicable al tema.</w:t>
            </w:r>
          </w:p>
          <w:p w:rsidR="005D2310" w:rsidRPr="00867F08" w:rsidRDefault="005D2310" w:rsidP="005D2310">
            <w:pPr>
              <w:pStyle w:val="Prrafodelista"/>
              <w:numPr>
                <w:ilvl w:val="0"/>
                <w:numId w:val="9"/>
              </w:numPr>
              <w:jc w:val="both"/>
              <w:rPr>
                <w:rFonts w:ascii="Arial" w:eastAsiaTheme="minorHAnsi" w:hAnsi="Arial" w:cs="Arial"/>
              </w:rPr>
            </w:pPr>
            <w:r w:rsidRPr="00DD50F0">
              <w:rPr>
                <w:rFonts w:ascii="Arial" w:eastAsiaTheme="minorHAnsi" w:hAnsi="Arial" w:cs="Arial"/>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p w:rsidR="00FD0F6F" w:rsidRDefault="0090223B" w:rsidP="005D2310">
            <w:pPr>
              <w:pStyle w:val="Prrafodelista"/>
              <w:numPr>
                <w:ilvl w:val="0"/>
                <w:numId w:val="9"/>
              </w:numPr>
              <w:jc w:val="both"/>
              <w:rPr>
                <w:rFonts w:ascii="Arial" w:hAnsi="Arial" w:cs="Arial"/>
                <w:b/>
              </w:rPr>
            </w:pPr>
            <w:r w:rsidRPr="00867F08">
              <w:rPr>
                <w:rFonts w:ascii="Arial" w:hAnsi="Arial" w:cs="Arial"/>
              </w:rPr>
              <w:t>Y las demás inherentes al cargo que desempeñan dentro de la administración pública municipal.</w:t>
            </w:r>
          </w:p>
        </w:tc>
      </w:tr>
    </w:tbl>
    <w:p w:rsidR="00FD0F6F" w:rsidRDefault="00FD0F6F" w:rsidP="00FD0F6F">
      <w:pPr>
        <w:spacing w:after="0"/>
        <w:rPr>
          <w:rFonts w:ascii="Arial" w:hAnsi="Arial" w:cs="Arial"/>
          <w:color w:val="000000"/>
          <w:sz w:val="24"/>
          <w:szCs w:val="24"/>
          <w:lang w:eastAsia="es-MX"/>
        </w:rPr>
      </w:pPr>
    </w:p>
    <w:p w:rsidR="00FD0F6F" w:rsidRDefault="00FD0F6F" w:rsidP="008545D6">
      <w:pPr>
        <w:spacing w:after="0" w:line="240" w:lineRule="auto"/>
        <w:rPr>
          <w:rFonts w:ascii="Arial" w:hAnsi="Arial" w:cs="Arial"/>
          <w:color w:val="000000"/>
          <w:sz w:val="24"/>
          <w:szCs w:val="24"/>
          <w:lang w:eastAsia="es-MX"/>
        </w:rPr>
      </w:pPr>
    </w:p>
    <w:p w:rsidR="005D2310" w:rsidRDefault="005D2310" w:rsidP="008545D6">
      <w:pPr>
        <w:spacing w:after="0" w:line="240" w:lineRule="auto"/>
        <w:rPr>
          <w:rFonts w:ascii="Arial" w:hAnsi="Arial" w:cs="Arial"/>
          <w:color w:val="000000"/>
          <w:sz w:val="24"/>
          <w:szCs w:val="24"/>
          <w:lang w:eastAsia="es-MX"/>
        </w:rPr>
      </w:pPr>
    </w:p>
    <w:p w:rsidR="00FD0F6F" w:rsidRDefault="00FD0F6F" w:rsidP="008545D6">
      <w:pPr>
        <w:spacing w:after="0" w:line="240" w:lineRule="auto"/>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r>
        <w:rPr>
          <w:rFonts w:ascii="Arial" w:hAnsi="Arial" w:cs="Arial"/>
          <w:sz w:val="24"/>
          <w:szCs w:val="24"/>
        </w:rPr>
        <w:t xml:space="preserve">             </w:t>
      </w: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p>
    <w:p w:rsidR="00FD0F6F" w:rsidRPr="00B16C99" w:rsidRDefault="00D931EA" w:rsidP="008545D6">
      <w:pPr>
        <w:spacing w:after="0" w:line="240" w:lineRule="auto"/>
        <w:rPr>
          <w:rFonts w:ascii="Arial" w:hAnsi="Arial" w:cs="Arial"/>
          <w:sz w:val="24"/>
          <w:szCs w:val="24"/>
        </w:rPr>
      </w:pPr>
      <w:r>
        <w:rPr>
          <w:rFonts w:ascii="Arial" w:hAnsi="Arial" w:cs="Arial"/>
          <w:sz w:val="24"/>
          <w:szCs w:val="24"/>
        </w:rPr>
        <w:t xml:space="preserve">    AUXILIAR (PROYECTISTA)</w:t>
      </w:r>
      <w:r>
        <w:rPr>
          <w:rFonts w:ascii="Arial" w:hAnsi="Arial" w:cs="Arial"/>
          <w:sz w:val="24"/>
          <w:szCs w:val="24"/>
        </w:rPr>
        <w:tab/>
      </w:r>
      <w:r>
        <w:rPr>
          <w:rFonts w:ascii="Arial" w:hAnsi="Arial" w:cs="Arial"/>
          <w:sz w:val="24"/>
          <w:szCs w:val="24"/>
        </w:rPr>
        <w:tab/>
      </w:r>
      <w:r>
        <w:rPr>
          <w:rFonts w:ascii="Arial" w:hAnsi="Arial" w:cs="Arial"/>
          <w:sz w:val="24"/>
          <w:szCs w:val="24"/>
        </w:rPr>
        <w:tab/>
        <w:t>AUXILIAR (PROYECTISTA)</w:t>
      </w:r>
    </w:p>
    <w:p w:rsidR="00FD0F6F" w:rsidRPr="00B16C99" w:rsidRDefault="00FD0F6F" w:rsidP="008545D6">
      <w:pPr>
        <w:spacing w:after="0" w:line="240" w:lineRule="auto"/>
        <w:rPr>
          <w:rFonts w:ascii="Arial" w:hAnsi="Arial" w:cs="Arial"/>
          <w:sz w:val="24"/>
          <w:szCs w:val="24"/>
        </w:rPr>
      </w:pPr>
    </w:p>
    <w:p w:rsidR="00FD0F6F" w:rsidRDefault="00FD0F6F" w:rsidP="008545D6">
      <w:pPr>
        <w:spacing w:after="0" w:line="240" w:lineRule="auto"/>
        <w:rPr>
          <w:rFonts w:ascii="Arial" w:hAnsi="Arial" w:cs="Arial"/>
          <w:sz w:val="24"/>
          <w:szCs w:val="24"/>
        </w:rPr>
      </w:pPr>
      <w:r>
        <w:rPr>
          <w:rFonts w:ascii="Arial" w:hAnsi="Arial" w:cs="Arial"/>
          <w:sz w:val="24"/>
          <w:szCs w:val="24"/>
        </w:rPr>
        <w:t xml:space="preserve">             </w:t>
      </w:r>
    </w:p>
    <w:p w:rsidR="005D2310" w:rsidRDefault="005D2310" w:rsidP="008545D6">
      <w:pPr>
        <w:spacing w:after="0" w:line="240" w:lineRule="auto"/>
        <w:rPr>
          <w:rFonts w:ascii="Arial" w:hAnsi="Arial" w:cs="Arial"/>
          <w:sz w:val="24"/>
          <w:szCs w:val="24"/>
        </w:rPr>
      </w:pPr>
    </w:p>
    <w:p w:rsidR="00FD0F6F" w:rsidRDefault="00FD0F6F" w:rsidP="008545D6">
      <w:pPr>
        <w:spacing w:after="0" w:line="240" w:lineRule="auto"/>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r>
        <w:rPr>
          <w:rFonts w:ascii="Arial" w:hAnsi="Arial" w:cs="Arial"/>
          <w:sz w:val="24"/>
          <w:szCs w:val="24"/>
        </w:rPr>
        <w:t xml:space="preserve">             </w:t>
      </w: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p>
    <w:p w:rsidR="00D931EA" w:rsidRPr="00B16C99" w:rsidRDefault="00D931EA" w:rsidP="008545D6">
      <w:pPr>
        <w:spacing w:after="0" w:line="240" w:lineRule="auto"/>
        <w:rPr>
          <w:rFonts w:ascii="Arial" w:hAnsi="Arial" w:cs="Arial"/>
          <w:sz w:val="24"/>
          <w:szCs w:val="24"/>
        </w:rPr>
      </w:pPr>
      <w:r>
        <w:rPr>
          <w:rFonts w:ascii="Arial" w:hAnsi="Arial" w:cs="Arial"/>
          <w:sz w:val="24"/>
          <w:szCs w:val="24"/>
        </w:rPr>
        <w:t xml:space="preserve">    AUXILIAR (PROYECTISTA)</w:t>
      </w:r>
      <w:r>
        <w:rPr>
          <w:rFonts w:ascii="Arial" w:hAnsi="Arial" w:cs="Arial"/>
          <w:sz w:val="24"/>
          <w:szCs w:val="24"/>
        </w:rPr>
        <w:tab/>
      </w:r>
      <w:r>
        <w:rPr>
          <w:rFonts w:ascii="Arial" w:hAnsi="Arial" w:cs="Arial"/>
          <w:sz w:val="24"/>
          <w:szCs w:val="24"/>
        </w:rPr>
        <w:tab/>
      </w:r>
      <w:r>
        <w:rPr>
          <w:rFonts w:ascii="Arial" w:hAnsi="Arial" w:cs="Arial"/>
          <w:sz w:val="24"/>
          <w:szCs w:val="24"/>
        </w:rPr>
        <w:tab/>
        <w:t>AUXILIAR (PROYECTISTA)</w:t>
      </w:r>
    </w:p>
    <w:p w:rsidR="00D05527" w:rsidRDefault="00D05527" w:rsidP="008545D6">
      <w:pPr>
        <w:spacing w:after="0" w:line="240" w:lineRule="auto"/>
        <w:jc w:val="center"/>
        <w:rPr>
          <w:rFonts w:ascii="Arial" w:hAnsi="Arial" w:cs="Arial"/>
          <w:b/>
          <w:sz w:val="24"/>
          <w:szCs w:val="24"/>
        </w:rPr>
      </w:pPr>
    </w:p>
    <w:p w:rsidR="008545D6" w:rsidRDefault="008545D6" w:rsidP="008545D6">
      <w:pPr>
        <w:spacing w:after="0" w:line="240" w:lineRule="auto"/>
        <w:jc w:val="center"/>
        <w:rPr>
          <w:rFonts w:ascii="Arial" w:hAnsi="Arial" w:cs="Arial"/>
          <w:b/>
          <w:sz w:val="24"/>
          <w:szCs w:val="24"/>
        </w:rPr>
      </w:pPr>
    </w:p>
    <w:p w:rsidR="008545D6" w:rsidRDefault="008545D6" w:rsidP="008545D6">
      <w:pPr>
        <w:spacing w:after="0" w:line="240" w:lineRule="auto"/>
        <w:jc w:val="center"/>
        <w:rPr>
          <w:rFonts w:ascii="Arial" w:hAnsi="Arial" w:cs="Arial"/>
          <w:b/>
          <w:sz w:val="24"/>
          <w:szCs w:val="24"/>
        </w:rPr>
      </w:pPr>
    </w:p>
    <w:p w:rsidR="00FD0F6F" w:rsidRDefault="00FD0F6F" w:rsidP="008545D6">
      <w:pPr>
        <w:spacing w:after="0" w:line="240" w:lineRule="auto"/>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r>
        <w:rPr>
          <w:rFonts w:ascii="Arial" w:hAnsi="Arial" w:cs="Arial"/>
          <w:sz w:val="24"/>
          <w:szCs w:val="24"/>
        </w:rPr>
        <w:t xml:space="preserve">             </w:t>
      </w:r>
      <w:r w:rsidR="00D275DB">
        <w:rPr>
          <w:rFonts w:ascii="Arial" w:hAnsi="Arial" w:cs="Arial"/>
          <w:sz w:val="24"/>
          <w:szCs w:val="24"/>
        </w:rPr>
        <w:t>____________________________</w:t>
      </w:r>
    </w:p>
    <w:p w:rsidR="00D931EA" w:rsidRPr="00B16C99" w:rsidRDefault="00D931EA" w:rsidP="00360463">
      <w:pPr>
        <w:spacing w:after="0" w:line="240" w:lineRule="auto"/>
        <w:rPr>
          <w:rFonts w:ascii="Arial" w:hAnsi="Arial" w:cs="Arial"/>
          <w:sz w:val="24"/>
          <w:szCs w:val="24"/>
        </w:rPr>
      </w:pPr>
      <w:r>
        <w:rPr>
          <w:rFonts w:ascii="Arial" w:hAnsi="Arial" w:cs="Arial"/>
          <w:sz w:val="24"/>
          <w:szCs w:val="24"/>
        </w:rPr>
        <w:t xml:space="preserve">    AUXILIAR (PROYECTISTA)</w:t>
      </w:r>
      <w:r>
        <w:rPr>
          <w:rFonts w:ascii="Arial" w:hAnsi="Arial" w:cs="Arial"/>
          <w:sz w:val="24"/>
          <w:szCs w:val="24"/>
        </w:rPr>
        <w:tab/>
      </w:r>
      <w:r>
        <w:rPr>
          <w:rFonts w:ascii="Arial" w:hAnsi="Arial" w:cs="Arial"/>
          <w:sz w:val="24"/>
          <w:szCs w:val="24"/>
        </w:rPr>
        <w:tab/>
      </w:r>
      <w:r>
        <w:rPr>
          <w:rFonts w:ascii="Arial" w:hAnsi="Arial" w:cs="Arial"/>
          <w:sz w:val="24"/>
          <w:szCs w:val="24"/>
        </w:rPr>
        <w:tab/>
      </w:r>
      <w:r w:rsidR="00D275DB">
        <w:rPr>
          <w:rFonts w:ascii="Arial" w:hAnsi="Arial" w:cs="Arial"/>
          <w:sz w:val="24"/>
          <w:szCs w:val="24"/>
        </w:rPr>
        <w:t>AUXILIAR (PROYECTISTA)</w:t>
      </w:r>
    </w:p>
    <w:p w:rsidR="00D05527" w:rsidRDefault="00D05527" w:rsidP="008545D6">
      <w:pPr>
        <w:spacing w:after="0" w:line="240" w:lineRule="auto"/>
        <w:jc w:val="center"/>
        <w:rPr>
          <w:rFonts w:ascii="Arial" w:hAnsi="Arial" w:cs="Arial"/>
          <w:sz w:val="24"/>
          <w:szCs w:val="24"/>
        </w:rPr>
      </w:pPr>
    </w:p>
    <w:p w:rsidR="00D05527" w:rsidRDefault="00D05527" w:rsidP="008545D6">
      <w:pPr>
        <w:spacing w:after="0" w:line="240" w:lineRule="auto"/>
        <w:jc w:val="center"/>
        <w:rPr>
          <w:rFonts w:ascii="Arial" w:hAnsi="Arial" w:cs="Arial"/>
          <w:sz w:val="24"/>
          <w:szCs w:val="24"/>
        </w:rPr>
      </w:pPr>
    </w:p>
    <w:p w:rsidR="00D05527" w:rsidRDefault="00D05527" w:rsidP="008545D6">
      <w:pPr>
        <w:spacing w:after="0" w:line="240" w:lineRule="auto"/>
        <w:jc w:val="center"/>
        <w:rPr>
          <w:rFonts w:ascii="Arial" w:hAnsi="Arial" w:cs="Arial"/>
          <w:sz w:val="24"/>
          <w:szCs w:val="24"/>
        </w:rPr>
      </w:pPr>
    </w:p>
    <w:p w:rsidR="008545D6" w:rsidRDefault="008545D6" w:rsidP="008545D6">
      <w:pPr>
        <w:spacing w:after="0" w:line="240" w:lineRule="auto"/>
        <w:jc w:val="center"/>
        <w:rPr>
          <w:rFonts w:ascii="Arial" w:hAnsi="Arial" w:cs="Arial"/>
          <w:sz w:val="24"/>
          <w:szCs w:val="24"/>
        </w:rPr>
      </w:pPr>
    </w:p>
    <w:p w:rsidR="00D05527" w:rsidRDefault="00D05527" w:rsidP="008545D6">
      <w:pPr>
        <w:spacing w:after="0" w:line="240" w:lineRule="auto"/>
        <w:ind w:left="4255" w:hanging="4255"/>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t xml:space="preserve">      </w:t>
      </w:r>
      <w:r w:rsidRPr="00B16C99">
        <w:rPr>
          <w:rFonts w:ascii="Arial" w:hAnsi="Arial" w:cs="Arial"/>
          <w:sz w:val="24"/>
          <w:szCs w:val="24"/>
        </w:rPr>
        <w:t>_____________________</w:t>
      </w:r>
      <w:r>
        <w:rPr>
          <w:rFonts w:ascii="Arial" w:hAnsi="Arial" w:cs="Arial"/>
          <w:sz w:val="24"/>
          <w:szCs w:val="24"/>
        </w:rPr>
        <w:t>_______</w:t>
      </w:r>
    </w:p>
    <w:p w:rsidR="00D05527" w:rsidRDefault="00D05527" w:rsidP="008545D6">
      <w:pPr>
        <w:spacing w:after="0" w:line="240" w:lineRule="auto"/>
        <w:ind w:left="4253" w:hanging="4253"/>
        <w:rPr>
          <w:rFonts w:ascii="Arial" w:hAnsi="Arial" w:cs="Arial"/>
          <w:sz w:val="24"/>
          <w:szCs w:val="24"/>
        </w:rPr>
      </w:pPr>
      <w:r>
        <w:rPr>
          <w:rFonts w:ascii="Arial" w:hAnsi="Arial" w:cs="Arial"/>
          <w:sz w:val="24"/>
          <w:szCs w:val="24"/>
        </w:rPr>
        <w:t xml:space="preserve">             Jefa de Proyectos                                   Directora de Obras Públicas</w:t>
      </w:r>
    </w:p>
    <w:p w:rsidR="00D05527" w:rsidRPr="00D931EA" w:rsidRDefault="00D05527" w:rsidP="00D05527">
      <w:pPr>
        <w:spacing w:after="0" w:line="240" w:lineRule="auto"/>
        <w:rPr>
          <w:rFonts w:ascii="Arial" w:hAnsi="Arial" w:cs="Arial"/>
          <w:sz w:val="24"/>
          <w:szCs w:val="24"/>
        </w:rPr>
      </w:pPr>
      <w:r>
        <w:rPr>
          <w:rFonts w:ascii="Arial" w:hAnsi="Arial" w:cs="Arial"/>
          <w:sz w:val="24"/>
          <w:szCs w:val="24"/>
        </w:rPr>
        <w:t xml:space="preserve">       (Jefe de departamento B)</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 Calidad  </w:t>
      </w:r>
    </w:p>
    <w:p w:rsidR="00360463" w:rsidRDefault="00360463" w:rsidP="00FD0F6F">
      <w:pPr>
        <w:jc w:val="center"/>
        <w:rPr>
          <w:rFonts w:ascii="Arial" w:eastAsiaTheme="minorHAnsi" w:hAnsi="Arial" w:cs="Arial"/>
          <w:b/>
          <w:sz w:val="24"/>
          <w:szCs w:val="24"/>
        </w:rPr>
      </w:pPr>
    </w:p>
    <w:p w:rsidR="00FD0F6F" w:rsidRDefault="00FD0F6F" w:rsidP="00FD0F6F">
      <w:pPr>
        <w:jc w:val="center"/>
        <w:rPr>
          <w:rFonts w:ascii="Arial" w:eastAsiaTheme="minorHAnsi" w:hAnsi="Arial" w:cs="Arial"/>
          <w:b/>
          <w:sz w:val="24"/>
          <w:szCs w:val="24"/>
        </w:rPr>
      </w:pPr>
      <w:r w:rsidRPr="00FD0F6F">
        <w:rPr>
          <w:rFonts w:ascii="Arial" w:eastAsiaTheme="minorHAnsi" w:hAnsi="Arial" w:cs="Arial"/>
          <w:b/>
          <w:sz w:val="24"/>
          <w:szCs w:val="24"/>
        </w:rPr>
        <w:lastRenderedPageBreak/>
        <w:t>D</w:t>
      </w:r>
      <w:r>
        <w:rPr>
          <w:rFonts w:ascii="Arial" w:eastAsiaTheme="minorHAnsi" w:hAnsi="Arial" w:cs="Arial"/>
          <w:b/>
          <w:sz w:val="24"/>
          <w:szCs w:val="24"/>
        </w:rPr>
        <w:t>E</w:t>
      </w:r>
      <w:r w:rsidRPr="00FD0F6F">
        <w:rPr>
          <w:rFonts w:ascii="Arial" w:eastAsiaTheme="minorHAnsi" w:hAnsi="Arial" w:cs="Arial"/>
          <w:b/>
          <w:sz w:val="24"/>
          <w:szCs w:val="24"/>
        </w:rPr>
        <w:t>SCRIPCION  D</w:t>
      </w:r>
      <w:r>
        <w:rPr>
          <w:rFonts w:ascii="Arial" w:eastAsiaTheme="minorHAnsi" w:hAnsi="Arial" w:cs="Arial"/>
          <w:b/>
          <w:sz w:val="24"/>
          <w:szCs w:val="24"/>
        </w:rPr>
        <w:t>E  P</w:t>
      </w:r>
      <w:r w:rsidRPr="00FD0F6F">
        <w:rPr>
          <w:rFonts w:ascii="Arial" w:eastAsiaTheme="minorHAnsi" w:hAnsi="Arial" w:cs="Arial"/>
          <w:b/>
          <w:sz w:val="24"/>
          <w:szCs w:val="24"/>
        </w:rPr>
        <w:t>UESTO</w:t>
      </w:r>
    </w:p>
    <w:tbl>
      <w:tblPr>
        <w:tblStyle w:val="Tablaconcuadrcula"/>
        <w:tblW w:w="0" w:type="auto"/>
        <w:tblLook w:val="04A0" w:firstRow="1" w:lastRow="0" w:firstColumn="1" w:lastColumn="0" w:noHBand="0" w:noVBand="1"/>
      </w:tblPr>
      <w:tblGrid>
        <w:gridCol w:w="4121"/>
        <w:gridCol w:w="4941"/>
      </w:tblGrid>
      <w:tr w:rsidR="00FD0F6F" w:rsidRPr="00561C75" w:rsidTr="00FD0F6F">
        <w:tc>
          <w:tcPr>
            <w:tcW w:w="4121" w:type="dxa"/>
          </w:tcPr>
          <w:p w:rsidR="00FD0F6F" w:rsidRPr="00561C75" w:rsidRDefault="00FD0F6F" w:rsidP="00FD0F6F">
            <w:pPr>
              <w:rPr>
                <w:rFonts w:ascii="Arial" w:hAnsi="Arial" w:cs="Arial"/>
                <w:sz w:val="24"/>
                <w:szCs w:val="24"/>
              </w:rPr>
            </w:pPr>
            <w:r w:rsidRPr="00561C75">
              <w:rPr>
                <w:rFonts w:ascii="Arial" w:hAnsi="Arial" w:cs="Arial"/>
                <w:sz w:val="24"/>
                <w:szCs w:val="24"/>
              </w:rPr>
              <w:t>TITULO DE PUESTO:</w:t>
            </w:r>
          </w:p>
        </w:tc>
        <w:tc>
          <w:tcPr>
            <w:tcW w:w="4941" w:type="dxa"/>
          </w:tcPr>
          <w:p w:rsidR="00FD0F6F" w:rsidRPr="00561C75" w:rsidRDefault="00FD0F6F" w:rsidP="00D05527">
            <w:pPr>
              <w:rPr>
                <w:rFonts w:ascii="Arial" w:hAnsi="Arial" w:cs="Arial"/>
                <w:b/>
                <w:sz w:val="24"/>
                <w:szCs w:val="24"/>
              </w:rPr>
            </w:pPr>
            <w:r w:rsidRPr="00561C75">
              <w:rPr>
                <w:rFonts w:ascii="Arial" w:hAnsi="Arial" w:cs="Arial"/>
                <w:b/>
                <w:sz w:val="24"/>
                <w:szCs w:val="24"/>
              </w:rPr>
              <w:t xml:space="preserve">AUXILIAR </w:t>
            </w:r>
            <w:r w:rsidR="00D05527">
              <w:rPr>
                <w:rFonts w:ascii="Arial" w:hAnsi="Arial" w:cs="Arial"/>
                <w:b/>
                <w:sz w:val="24"/>
                <w:szCs w:val="24"/>
              </w:rPr>
              <w:t>(</w:t>
            </w:r>
            <w:r w:rsidRPr="00561C75">
              <w:rPr>
                <w:rFonts w:ascii="Arial" w:hAnsi="Arial" w:cs="Arial"/>
                <w:b/>
                <w:sz w:val="24"/>
                <w:szCs w:val="24"/>
              </w:rPr>
              <w:t>TOPOGRAFIA</w:t>
            </w:r>
            <w:r w:rsidR="00D05527">
              <w:rPr>
                <w:rFonts w:ascii="Arial" w:hAnsi="Arial" w:cs="Arial"/>
                <w:b/>
                <w:sz w:val="24"/>
                <w:szCs w:val="24"/>
              </w:rPr>
              <w:t>)</w:t>
            </w:r>
          </w:p>
        </w:tc>
      </w:tr>
      <w:tr w:rsidR="00FD0F6F" w:rsidRPr="00561C75" w:rsidTr="00FD0F6F">
        <w:tc>
          <w:tcPr>
            <w:tcW w:w="4121" w:type="dxa"/>
          </w:tcPr>
          <w:p w:rsidR="00FD0F6F" w:rsidRPr="00561C75" w:rsidRDefault="00FD0F6F" w:rsidP="00FD0F6F">
            <w:pPr>
              <w:rPr>
                <w:rFonts w:ascii="Arial" w:hAnsi="Arial" w:cs="Arial"/>
                <w:sz w:val="24"/>
                <w:szCs w:val="24"/>
              </w:rPr>
            </w:pPr>
            <w:r w:rsidRPr="00561C75">
              <w:rPr>
                <w:rFonts w:ascii="Arial" w:hAnsi="Arial" w:cs="Arial"/>
                <w:sz w:val="24"/>
                <w:szCs w:val="24"/>
              </w:rPr>
              <w:t>UNIDAD ADMINISTRATIVA:</w:t>
            </w:r>
          </w:p>
        </w:tc>
        <w:tc>
          <w:tcPr>
            <w:tcW w:w="4941" w:type="dxa"/>
          </w:tcPr>
          <w:p w:rsidR="00FD0F6F" w:rsidRPr="00561C75" w:rsidRDefault="00D05527" w:rsidP="00FD0F6F">
            <w:pPr>
              <w:jc w:val="both"/>
              <w:rPr>
                <w:rFonts w:ascii="Arial" w:hAnsi="Arial" w:cs="Arial"/>
                <w:sz w:val="24"/>
                <w:szCs w:val="24"/>
              </w:rPr>
            </w:pPr>
            <w:r w:rsidRPr="00561C75">
              <w:rPr>
                <w:rFonts w:ascii="Arial" w:hAnsi="Arial" w:cs="Arial"/>
                <w:sz w:val="24"/>
                <w:szCs w:val="24"/>
              </w:rPr>
              <w:t>Dirección general de desarrollo urbano, obras y servicios</w:t>
            </w:r>
            <w:r>
              <w:rPr>
                <w:rFonts w:ascii="Arial" w:hAnsi="Arial" w:cs="Arial"/>
                <w:sz w:val="24"/>
                <w:szCs w:val="24"/>
              </w:rPr>
              <w:t xml:space="preserve"> públicos de calidad</w:t>
            </w:r>
          </w:p>
        </w:tc>
      </w:tr>
      <w:tr w:rsidR="00FD0F6F" w:rsidRPr="00561C75" w:rsidTr="00FD0F6F">
        <w:tc>
          <w:tcPr>
            <w:tcW w:w="4121" w:type="dxa"/>
          </w:tcPr>
          <w:p w:rsidR="00FD0F6F" w:rsidRPr="00561C75" w:rsidRDefault="00FD0F6F" w:rsidP="00FD0F6F">
            <w:pPr>
              <w:rPr>
                <w:rFonts w:ascii="Arial" w:hAnsi="Arial" w:cs="Arial"/>
                <w:sz w:val="24"/>
                <w:szCs w:val="24"/>
              </w:rPr>
            </w:pPr>
            <w:r w:rsidRPr="00561C75">
              <w:rPr>
                <w:rFonts w:ascii="Arial" w:hAnsi="Arial" w:cs="Arial"/>
                <w:sz w:val="24"/>
                <w:szCs w:val="24"/>
              </w:rPr>
              <w:t>ÁREA DE ADSCRIPCIÓN:</w:t>
            </w:r>
          </w:p>
        </w:tc>
        <w:tc>
          <w:tcPr>
            <w:tcW w:w="4941" w:type="dxa"/>
          </w:tcPr>
          <w:p w:rsidR="00FD0F6F" w:rsidRPr="00561C75" w:rsidRDefault="00D05527" w:rsidP="00FD0F6F">
            <w:pPr>
              <w:jc w:val="both"/>
              <w:rPr>
                <w:rFonts w:ascii="Arial" w:hAnsi="Arial" w:cs="Arial"/>
                <w:sz w:val="24"/>
                <w:szCs w:val="24"/>
              </w:rPr>
            </w:pPr>
            <w:r>
              <w:rPr>
                <w:rFonts w:ascii="Arial" w:hAnsi="Arial" w:cs="Arial"/>
                <w:sz w:val="24"/>
                <w:szCs w:val="24"/>
              </w:rPr>
              <w:t>Dirección de obras publicas</w:t>
            </w:r>
          </w:p>
        </w:tc>
      </w:tr>
      <w:tr w:rsidR="00FD0F6F" w:rsidRPr="00561C75" w:rsidTr="00B45281">
        <w:trPr>
          <w:trHeight w:val="471"/>
        </w:trPr>
        <w:tc>
          <w:tcPr>
            <w:tcW w:w="4121" w:type="dxa"/>
          </w:tcPr>
          <w:p w:rsidR="00FD0F6F" w:rsidRPr="00561C75" w:rsidRDefault="00FD0F6F" w:rsidP="00FD0F6F">
            <w:pPr>
              <w:rPr>
                <w:rFonts w:ascii="Arial" w:hAnsi="Arial" w:cs="Arial"/>
                <w:sz w:val="24"/>
                <w:szCs w:val="24"/>
              </w:rPr>
            </w:pPr>
            <w:r w:rsidRPr="00561C75">
              <w:rPr>
                <w:rFonts w:ascii="Arial" w:hAnsi="Arial" w:cs="Arial"/>
                <w:sz w:val="24"/>
                <w:szCs w:val="24"/>
              </w:rPr>
              <w:t>A QUIEN REPORTA:</w:t>
            </w:r>
          </w:p>
        </w:tc>
        <w:tc>
          <w:tcPr>
            <w:tcW w:w="4941" w:type="dxa"/>
          </w:tcPr>
          <w:p w:rsidR="00FD0F6F" w:rsidRPr="00561C75" w:rsidRDefault="00FD0F6F" w:rsidP="0035364C">
            <w:pPr>
              <w:rPr>
                <w:rFonts w:ascii="Arial" w:hAnsi="Arial" w:cs="Arial"/>
                <w:sz w:val="24"/>
                <w:szCs w:val="24"/>
              </w:rPr>
            </w:pPr>
            <w:r w:rsidRPr="00561C75">
              <w:rPr>
                <w:rFonts w:ascii="Arial" w:hAnsi="Arial" w:cs="Arial"/>
                <w:sz w:val="24"/>
                <w:szCs w:val="24"/>
              </w:rPr>
              <w:t xml:space="preserve">Jefe  de </w:t>
            </w:r>
            <w:r w:rsidR="0035364C">
              <w:rPr>
                <w:rFonts w:ascii="Arial" w:hAnsi="Arial" w:cs="Arial"/>
                <w:sz w:val="24"/>
                <w:szCs w:val="24"/>
              </w:rPr>
              <w:t>Proyectos</w:t>
            </w:r>
          </w:p>
        </w:tc>
      </w:tr>
      <w:tr w:rsidR="00FD0F6F" w:rsidRPr="00561C75" w:rsidTr="00FD0F6F">
        <w:tc>
          <w:tcPr>
            <w:tcW w:w="4121" w:type="dxa"/>
          </w:tcPr>
          <w:p w:rsidR="00FD0F6F" w:rsidRPr="00561C75" w:rsidRDefault="00FD0F6F" w:rsidP="00FD0F6F">
            <w:pPr>
              <w:rPr>
                <w:rFonts w:ascii="Arial" w:hAnsi="Arial" w:cs="Arial"/>
                <w:sz w:val="24"/>
                <w:szCs w:val="24"/>
              </w:rPr>
            </w:pPr>
            <w:r w:rsidRPr="00561C75">
              <w:rPr>
                <w:rFonts w:ascii="Arial" w:hAnsi="Arial" w:cs="Arial"/>
                <w:sz w:val="24"/>
                <w:szCs w:val="24"/>
              </w:rPr>
              <w:t>A QUIEN SUPERVISA</w:t>
            </w:r>
          </w:p>
        </w:tc>
        <w:tc>
          <w:tcPr>
            <w:tcW w:w="4941" w:type="dxa"/>
          </w:tcPr>
          <w:p w:rsidR="00FD0F6F" w:rsidRPr="00561C75" w:rsidRDefault="00FD0F6F" w:rsidP="00FD0F6F">
            <w:pPr>
              <w:autoSpaceDE w:val="0"/>
              <w:autoSpaceDN w:val="0"/>
              <w:adjustRightInd w:val="0"/>
              <w:rPr>
                <w:rFonts w:ascii="Arial" w:hAnsi="Arial" w:cs="Arial"/>
                <w:sz w:val="24"/>
                <w:szCs w:val="24"/>
              </w:rPr>
            </w:pPr>
            <w:r>
              <w:rPr>
                <w:rFonts w:ascii="Arial" w:hAnsi="Arial" w:cs="Arial"/>
                <w:sz w:val="24"/>
                <w:szCs w:val="24"/>
              </w:rPr>
              <w:t>N/A</w:t>
            </w:r>
          </w:p>
        </w:tc>
      </w:tr>
      <w:tr w:rsidR="00FD0F6F" w:rsidRPr="00561C75" w:rsidTr="00FD0F6F">
        <w:tc>
          <w:tcPr>
            <w:tcW w:w="4121" w:type="dxa"/>
          </w:tcPr>
          <w:p w:rsidR="00FD0F6F" w:rsidRPr="00561C75" w:rsidRDefault="00FD0F6F" w:rsidP="00FD0F6F">
            <w:pPr>
              <w:rPr>
                <w:rFonts w:ascii="Arial" w:hAnsi="Arial" w:cs="Arial"/>
                <w:sz w:val="24"/>
                <w:szCs w:val="24"/>
              </w:rPr>
            </w:pPr>
            <w:r w:rsidRPr="00561C75">
              <w:rPr>
                <w:rFonts w:ascii="Arial" w:hAnsi="Arial" w:cs="Arial"/>
                <w:sz w:val="24"/>
                <w:szCs w:val="24"/>
              </w:rPr>
              <w:t>N° DE PERSONAS EN EL PUESTO:</w:t>
            </w:r>
          </w:p>
        </w:tc>
        <w:tc>
          <w:tcPr>
            <w:tcW w:w="4941" w:type="dxa"/>
          </w:tcPr>
          <w:p w:rsidR="00FD0F6F" w:rsidRPr="00561C75" w:rsidRDefault="00FD0F6F" w:rsidP="00FD0F6F">
            <w:pPr>
              <w:rPr>
                <w:rFonts w:ascii="Arial" w:hAnsi="Arial" w:cs="Arial"/>
                <w:sz w:val="24"/>
                <w:szCs w:val="24"/>
              </w:rPr>
            </w:pPr>
            <w:r>
              <w:rPr>
                <w:rFonts w:ascii="Arial" w:hAnsi="Arial" w:cs="Arial"/>
                <w:sz w:val="24"/>
                <w:szCs w:val="24"/>
              </w:rPr>
              <w:t>5</w:t>
            </w:r>
          </w:p>
        </w:tc>
      </w:tr>
    </w:tbl>
    <w:p w:rsidR="00980D68" w:rsidRDefault="00980D68" w:rsidP="003C1629">
      <w:pPr>
        <w:rPr>
          <w:rFonts w:ascii="Arial" w:hAnsi="Arial" w:cs="Arial"/>
          <w:sz w:val="24"/>
          <w:szCs w:val="24"/>
        </w:rPr>
      </w:pPr>
    </w:p>
    <w:p w:rsidR="00980D68" w:rsidRDefault="00980D68" w:rsidP="00980D68">
      <w:pPr>
        <w:jc w:val="center"/>
        <w:rPr>
          <w:rFonts w:ascii="Arial" w:hAnsi="Arial" w:cs="Arial"/>
          <w:b/>
          <w:sz w:val="24"/>
          <w:szCs w:val="24"/>
        </w:rPr>
      </w:pPr>
      <w:r>
        <w:rPr>
          <w:rFonts w:ascii="Arial" w:hAnsi="Arial" w:cs="Arial"/>
          <w:b/>
          <w:sz w:val="24"/>
          <w:szCs w:val="24"/>
        </w:rPr>
        <w:t>PERFIL DEL PUESTO</w:t>
      </w:r>
    </w:p>
    <w:p w:rsidR="003032E9" w:rsidRPr="00561C75" w:rsidRDefault="003032E9" w:rsidP="00980D68">
      <w:pPr>
        <w:jc w:val="center"/>
        <w:rPr>
          <w:rFonts w:ascii="Arial" w:hAnsi="Arial" w:cs="Arial"/>
          <w:b/>
          <w:sz w:val="24"/>
          <w:szCs w:val="24"/>
        </w:rPr>
      </w:pPr>
    </w:p>
    <w:tbl>
      <w:tblPr>
        <w:tblStyle w:val="Tablaconcuadrcula"/>
        <w:tblW w:w="0" w:type="auto"/>
        <w:tblLook w:val="04A0" w:firstRow="1" w:lastRow="0" w:firstColumn="1" w:lastColumn="0" w:noHBand="0" w:noVBand="1"/>
      </w:tblPr>
      <w:tblGrid>
        <w:gridCol w:w="4158"/>
        <w:gridCol w:w="4955"/>
      </w:tblGrid>
      <w:tr w:rsidR="00FD0F6F" w:rsidRPr="00561C75" w:rsidTr="005D2310">
        <w:tc>
          <w:tcPr>
            <w:tcW w:w="4158" w:type="dxa"/>
          </w:tcPr>
          <w:p w:rsidR="00FD0F6F" w:rsidRPr="00561C75" w:rsidRDefault="00FD0F6F" w:rsidP="00FD0F6F">
            <w:pPr>
              <w:rPr>
                <w:rFonts w:ascii="Arial" w:hAnsi="Arial" w:cs="Arial"/>
                <w:sz w:val="24"/>
                <w:szCs w:val="24"/>
              </w:rPr>
            </w:pPr>
            <w:r w:rsidRPr="00561C75">
              <w:rPr>
                <w:rFonts w:ascii="Arial" w:hAnsi="Arial" w:cs="Arial"/>
                <w:sz w:val="24"/>
                <w:szCs w:val="24"/>
              </w:rPr>
              <w:t>ESCOLARIDAD:</w:t>
            </w:r>
          </w:p>
        </w:tc>
        <w:tc>
          <w:tcPr>
            <w:tcW w:w="4955"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Secundaria Carrera Técnica O Trunca</w:t>
            </w:r>
          </w:p>
        </w:tc>
      </w:tr>
      <w:tr w:rsidR="00FD0F6F" w:rsidRPr="00561C75" w:rsidTr="005D2310">
        <w:tc>
          <w:tcPr>
            <w:tcW w:w="4158" w:type="dxa"/>
          </w:tcPr>
          <w:p w:rsidR="00FD0F6F" w:rsidRPr="00561C75" w:rsidRDefault="00FD0F6F" w:rsidP="00FD0F6F">
            <w:pPr>
              <w:rPr>
                <w:rFonts w:ascii="Arial" w:hAnsi="Arial" w:cs="Arial"/>
                <w:sz w:val="24"/>
                <w:szCs w:val="24"/>
              </w:rPr>
            </w:pPr>
            <w:r w:rsidRPr="00561C75">
              <w:rPr>
                <w:rFonts w:ascii="Arial" w:hAnsi="Arial" w:cs="Arial"/>
                <w:sz w:val="24"/>
                <w:szCs w:val="24"/>
              </w:rPr>
              <w:t>AÑOS DE EXPERIENCIA:</w:t>
            </w:r>
          </w:p>
        </w:tc>
        <w:tc>
          <w:tcPr>
            <w:tcW w:w="4955" w:type="dxa"/>
          </w:tcPr>
          <w:p w:rsidR="00FD0F6F" w:rsidRPr="00561C75" w:rsidRDefault="00FD0F6F" w:rsidP="00FD0F6F">
            <w:pPr>
              <w:rPr>
                <w:rFonts w:ascii="Arial" w:hAnsi="Arial" w:cs="Arial"/>
                <w:sz w:val="24"/>
                <w:szCs w:val="24"/>
              </w:rPr>
            </w:pPr>
            <w:r w:rsidRPr="00561C75">
              <w:rPr>
                <w:rFonts w:ascii="Arial" w:hAnsi="Arial" w:cs="Arial"/>
                <w:sz w:val="24"/>
                <w:szCs w:val="24"/>
              </w:rPr>
              <w:t xml:space="preserve"> 1 año</w:t>
            </w:r>
          </w:p>
        </w:tc>
      </w:tr>
      <w:tr w:rsidR="00FD0F6F" w:rsidRPr="00561C75" w:rsidTr="005D2310">
        <w:tc>
          <w:tcPr>
            <w:tcW w:w="4158" w:type="dxa"/>
          </w:tcPr>
          <w:p w:rsidR="00C3220A" w:rsidRDefault="00C3220A" w:rsidP="00FD0F6F">
            <w:pPr>
              <w:rPr>
                <w:rFonts w:ascii="Arial" w:hAnsi="Arial" w:cs="Arial"/>
                <w:sz w:val="24"/>
                <w:szCs w:val="24"/>
              </w:rPr>
            </w:pPr>
          </w:p>
          <w:p w:rsidR="00FD0F6F" w:rsidRPr="00561C75" w:rsidRDefault="00FD0F6F" w:rsidP="00FD0F6F">
            <w:pPr>
              <w:rPr>
                <w:rFonts w:ascii="Arial" w:hAnsi="Arial" w:cs="Arial"/>
                <w:sz w:val="24"/>
                <w:szCs w:val="24"/>
              </w:rPr>
            </w:pPr>
            <w:r w:rsidRPr="00561C75">
              <w:rPr>
                <w:rFonts w:ascii="Arial" w:hAnsi="Arial" w:cs="Arial"/>
                <w:sz w:val="24"/>
                <w:szCs w:val="24"/>
              </w:rPr>
              <w:t>CONOCIMIENTOS BÁSICOS:</w:t>
            </w:r>
          </w:p>
        </w:tc>
        <w:tc>
          <w:tcPr>
            <w:tcW w:w="4955" w:type="dxa"/>
          </w:tcPr>
          <w:p w:rsidR="00C3220A" w:rsidRDefault="00C3220A" w:rsidP="00FD0F6F">
            <w:pPr>
              <w:autoSpaceDE w:val="0"/>
              <w:autoSpaceDN w:val="0"/>
              <w:adjustRightInd w:val="0"/>
              <w:jc w:val="both"/>
              <w:rPr>
                <w:rFonts w:ascii="Arial" w:hAnsi="Arial" w:cs="Arial"/>
                <w:sz w:val="24"/>
                <w:szCs w:val="24"/>
              </w:rPr>
            </w:pPr>
          </w:p>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 xml:space="preserve">Topografía, manejo de cinta, pulso en el prisma, colocación de </w:t>
            </w:r>
            <w:proofErr w:type="spellStart"/>
            <w:r w:rsidRPr="00561C75">
              <w:rPr>
                <w:rFonts w:ascii="Arial" w:hAnsi="Arial" w:cs="Arial"/>
                <w:sz w:val="24"/>
                <w:szCs w:val="24"/>
              </w:rPr>
              <w:t>tripies</w:t>
            </w:r>
            <w:proofErr w:type="spellEnd"/>
            <w:r w:rsidRPr="00561C75">
              <w:rPr>
                <w:rFonts w:ascii="Arial" w:hAnsi="Arial" w:cs="Arial"/>
                <w:sz w:val="24"/>
                <w:szCs w:val="24"/>
              </w:rPr>
              <w:t>.</w:t>
            </w:r>
          </w:p>
        </w:tc>
      </w:tr>
      <w:tr w:rsidR="00FD0F6F" w:rsidRPr="00561C75" w:rsidTr="005D2310">
        <w:tc>
          <w:tcPr>
            <w:tcW w:w="4158" w:type="dxa"/>
          </w:tcPr>
          <w:p w:rsidR="00C3220A" w:rsidRDefault="00C3220A" w:rsidP="00FD0F6F">
            <w:pPr>
              <w:rPr>
                <w:rFonts w:ascii="Arial" w:hAnsi="Arial" w:cs="Arial"/>
                <w:sz w:val="24"/>
                <w:szCs w:val="24"/>
              </w:rPr>
            </w:pPr>
          </w:p>
          <w:p w:rsidR="00FD0F6F" w:rsidRPr="00561C75" w:rsidRDefault="00FD0F6F" w:rsidP="00FD0F6F">
            <w:pPr>
              <w:rPr>
                <w:rFonts w:ascii="Arial" w:hAnsi="Arial" w:cs="Arial"/>
                <w:sz w:val="24"/>
                <w:szCs w:val="24"/>
              </w:rPr>
            </w:pPr>
            <w:r w:rsidRPr="00561C75">
              <w:rPr>
                <w:rFonts w:ascii="Arial" w:hAnsi="Arial" w:cs="Arial"/>
                <w:sz w:val="24"/>
                <w:szCs w:val="24"/>
              </w:rPr>
              <w:t>HABILIDADES:</w:t>
            </w:r>
          </w:p>
        </w:tc>
        <w:tc>
          <w:tcPr>
            <w:tcW w:w="4955" w:type="dxa"/>
          </w:tcPr>
          <w:p w:rsidR="00C3220A" w:rsidRDefault="00C3220A" w:rsidP="00FD0F6F">
            <w:pPr>
              <w:autoSpaceDE w:val="0"/>
              <w:autoSpaceDN w:val="0"/>
              <w:adjustRightInd w:val="0"/>
              <w:jc w:val="both"/>
              <w:rPr>
                <w:rFonts w:ascii="Arial" w:hAnsi="Arial" w:cs="Arial"/>
                <w:sz w:val="24"/>
                <w:szCs w:val="24"/>
              </w:rPr>
            </w:pPr>
          </w:p>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Facilidad de Entendimiento y comprensión</w:t>
            </w:r>
          </w:p>
        </w:tc>
      </w:tr>
      <w:tr w:rsidR="00FD0F6F" w:rsidRPr="00561C75" w:rsidTr="005D2310">
        <w:tc>
          <w:tcPr>
            <w:tcW w:w="9113" w:type="dxa"/>
            <w:gridSpan w:val="2"/>
          </w:tcPr>
          <w:p w:rsidR="00D829EA" w:rsidRDefault="00D829EA" w:rsidP="00FD0F6F">
            <w:pPr>
              <w:jc w:val="center"/>
              <w:rPr>
                <w:rFonts w:ascii="Arial" w:hAnsi="Arial" w:cs="Arial"/>
                <w:b/>
                <w:sz w:val="24"/>
                <w:szCs w:val="24"/>
              </w:rPr>
            </w:pPr>
          </w:p>
          <w:p w:rsidR="00FD0F6F" w:rsidRPr="00306BDD" w:rsidRDefault="00FD0F6F" w:rsidP="00FD0F6F">
            <w:pPr>
              <w:jc w:val="center"/>
              <w:rPr>
                <w:rFonts w:ascii="Arial" w:hAnsi="Arial" w:cs="Arial"/>
                <w:b/>
                <w:sz w:val="24"/>
                <w:szCs w:val="24"/>
              </w:rPr>
            </w:pPr>
            <w:r w:rsidRPr="00306BDD">
              <w:rPr>
                <w:rFonts w:ascii="Arial" w:hAnsi="Arial" w:cs="Arial"/>
                <w:b/>
                <w:sz w:val="24"/>
                <w:szCs w:val="24"/>
              </w:rPr>
              <w:lastRenderedPageBreak/>
              <w:t>DESCRIPCIÓN GENERAL DEL PUESTO</w:t>
            </w:r>
          </w:p>
          <w:p w:rsidR="00FD0F6F" w:rsidRDefault="00FD0F6F" w:rsidP="00FD0F6F">
            <w:pPr>
              <w:spacing w:after="0"/>
              <w:jc w:val="both"/>
              <w:rPr>
                <w:rFonts w:ascii="Arial" w:hAnsi="Arial" w:cs="Arial"/>
                <w:sz w:val="24"/>
                <w:szCs w:val="24"/>
              </w:rPr>
            </w:pPr>
            <w:r w:rsidRPr="00561C75">
              <w:rPr>
                <w:rFonts w:ascii="Arial" w:hAnsi="Arial" w:cs="Arial"/>
                <w:sz w:val="24"/>
                <w:szCs w:val="24"/>
              </w:rPr>
              <w:t>Auxiliar al Jefe de Topografía en todas aquellas funciones inherentes a   los levantamientos topografía</w:t>
            </w:r>
          </w:p>
          <w:p w:rsidR="005D2310" w:rsidRDefault="005D2310" w:rsidP="00FD0F6F">
            <w:pPr>
              <w:spacing w:after="0"/>
              <w:jc w:val="both"/>
              <w:rPr>
                <w:rFonts w:ascii="Arial" w:hAnsi="Arial" w:cs="Arial"/>
                <w:sz w:val="24"/>
                <w:szCs w:val="24"/>
              </w:rPr>
            </w:pPr>
          </w:p>
          <w:p w:rsidR="00FD0F6F" w:rsidRPr="00561C75" w:rsidRDefault="00FD0F6F" w:rsidP="00FD0F6F">
            <w:pPr>
              <w:spacing w:after="0"/>
              <w:jc w:val="both"/>
              <w:rPr>
                <w:rFonts w:ascii="Arial" w:hAnsi="Arial" w:cs="Arial"/>
                <w:sz w:val="24"/>
                <w:szCs w:val="24"/>
              </w:rPr>
            </w:pPr>
          </w:p>
        </w:tc>
      </w:tr>
      <w:tr w:rsidR="00FD0F6F" w:rsidRPr="00561C75" w:rsidTr="005D2310">
        <w:tc>
          <w:tcPr>
            <w:tcW w:w="9113" w:type="dxa"/>
            <w:gridSpan w:val="2"/>
          </w:tcPr>
          <w:p w:rsidR="00FD0F6F" w:rsidRDefault="00FD0F6F" w:rsidP="00FD0F6F">
            <w:pPr>
              <w:jc w:val="center"/>
              <w:rPr>
                <w:rFonts w:ascii="Arial" w:hAnsi="Arial" w:cs="Arial"/>
                <w:b/>
                <w:sz w:val="24"/>
                <w:szCs w:val="24"/>
              </w:rPr>
            </w:pPr>
          </w:p>
          <w:p w:rsidR="00FD0F6F" w:rsidRDefault="00FD0F6F" w:rsidP="00FD0F6F">
            <w:pPr>
              <w:jc w:val="center"/>
              <w:rPr>
                <w:rFonts w:ascii="Arial" w:hAnsi="Arial" w:cs="Arial"/>
                <w:b/>
                <w:sz w:val="24"/>
                <w:szCs w:val="24"/>
              </w:rPr>
            </w:pPr>
            <w:r w:rsidRPr="00306BDD">
              <w:rPr>
                <w:rFonts w:ascii="Arial" w:hAnsi="Arial" w:cs="Arial"/>
                <w:b/>
                <w:sz w:val="24"/>
                <w:szCs w:val="24"/>
              </w:rPr>
              <w:t>FUNCIONES PRINCIPALES</w:t>
            </w:r>
          </w:p>
          <w:p w:rsidR="005D2310" w:rsidRPr="00306BDD" w:rsidRDefault="005D2310" w:rsidP="00FD0F6F">
            <w:pPr>
              <w:jc w:val="center"/>
              <w:rPr>
                <w:rFonts w:ascii="Arial" w:hAnsi="Arial" w:cs="Arial"/>
                <w:b/>
                <w:sz w:val="24"/>
                <w:szCs w:val="24"/>
              </w:rPr>
            </w:pPr>
          </w:p>
          <w:p w:rsidR="0090223B" w:rsidRPr="00306BDD" w:rsidRDefault="0090223B" w:rsidP="005D2310">
            <w:pPr>
              <w:pStyle w:val="Prrafodelista"/>
              <w:numPr>
                <w:ilvl w:val="0"/>
                <w:numId w:val="10"/>
              </w:numPr>
              <w:jc w:val="both"/>
              <w:rPr>
                <w:rFonts w:ascii="Arial" w:eastAsiaTheme="minorHAnsi" w:hAnsi="Arial" w:cs="Arial"/>
              </w:rPr>
            </w:pPr>
            <w:r w:rsidRPr="00306BDD">
              <w:rPr>
                <w:rFonts w:ascii="Arial" w:eastAsiaTheme="minorHAnsi" w:hAnsi="Arial" w:cs="Arial"/>
              </w:rPr>
              <w:t>Acordar con el Encargado de Topografía el despacho de los asuntos a su cargo y los Auxiliares y cadeneros bajo su responsabilidad para su control y supervisión.</w:t>
            </w:r>
          </w:p>
          <w:p w:rsidR="0090223B" w:rsidRPr="00306BDD" w:rsidRDefault="0090223B" w:rsidP="005D2310">
            <w:pPr>
              <w:pStyle w:val="Prrafodelista"/>
              <w:numPr>
                <w:ilvl w:val="0"/>
                <w:numId w:val="10"/>
              </w:numPr>
              <w:rPr>
                <w:rFonts w:ascii="Arial" w:eastAsiaTheme="minorHAnsi" w:hAnsi="Arial" w:cs="Arial"/>
              </w:rPr>
            </w:pPr>
            <w:r w:rsidRPr="00306BDD">
              <w:rPr>
                <w:rFonts w:ascii="Arial" w:eastAsiaTheme="minorHAnsi" w:hAnsi="Arial" w:cs="Arial"/>
              </w:rPr>
              <w:t>Realizar los levantamientos Topográficos y trazo y nivelación.</w:t>
            </w:r>
          </w:p>
          <w:p w:rsidR="0090223B" w:rsidRPr="00306BDD" w:rsidRDefault="0090223B" w:rsidP="005D2310">
            <w:pPr>
              <w:pStyle w:val="Prrafodelista"/>
              <w:numPr>
                <w:ilvl w:val="0"/>
                <w:numId w:val="10"/>
              </w:numPr>
              <w:jc w:val="both"/>
              <w:rPr>
                <w:rFonts w:ascii="Arial" w:eastAsiaTheme="minorHAnsi" w:hAnsi="Arial" w:cs="Arial"/>
              </w:rPr>
            </w:pPr>
            <w:r w:rsidRPr="00306BDD">
              <w:rPr>
                <w:rFonts w:ascii="Arial" w:eastAsiaTheme="minorHAnsi" w:hAnsi="Arial" w:cs="Arial"/>
              </w:rPr>
              <w:t>Descargar la información obtenida de campo para proceder a realizar la planta topográfica de los levantamientos.</w:t>
            </w:r>
          </w:p>
          <w:p w:rsidR="0090223B" w:rsidRPr="00306BDD" w:rsidRDefault="0090223B" w:rsidP="005D2310">
            <w:pPr>
              <w:pStyle w:val="Prrafodelista"/>
              <w:numPr>
                <w:ilvl w:val="0"/>
                <w:numId w:val="10"/>
              </w:numPr>
              <w:autoSpaceDE w:val="0"/>
              <w:autoSpaceDN w:val="0"/>
              <w:adjustRightInd w:val="0"/>
              <w:jc w:val="both"/>
              <w:rPr>
                <w:rFonts w:ascii="Arial" w:eastAsiaTheme="minorHAnsi" w:hAnsi="Arial" w:cs="Arial"/>
              </w:rPr>
            </w:pPr>
            <w:r w:rsidRPr="00306BDD">
              <w:rPr>
                <w:rFonts w:ascii="Arial" w:eastAsiaTheme="minorHAnsi" w:hAnsi="Arial" w:cs="Arial"/>
              </w:rPr>
              <w:t>Desarrollar todas aquellas funciones inherentes al área de su competencia o que le sean encomendados por su jefe inmediato.</w:t>
            </w:r>
          </w:p>
          <w:p w:rsidR="0090223B" w:rsidRDefault="0090223B" w:rsidP="005D2310">
            <w:pPr>
              <w:pStyle w:val="Prrafodelista"/>
              <w:numPr>
                <w:ilvl w:val="0"/>
                <w:numId w:val="10"/>
              </w:numPr>
              <w:autoSpaceDE w:val="0"/>
              <w:autoSpaceDN w:val="0"/>
              <w:adjustRightInd w:val="0"/>
              <w:jc w:val="both"/>
              <w:rPr>
                <w:rFonts w:ascii="Arial" w:eastAsiaTheme="minorHAnsi" w:hAnsi="Arial" w:cs="Arial"/>
              </w:rPr>
            </w:pPr>
            <w:r w:rsidRPr="00306BDD">
              <w:rPr>
                <w:rFonts w:ascii="Arial" w:eastAsiaTheme="minorHAnsi" w:hAnsi="Arial" w:cs="Arial"/>
              </w:rPr>
              <w:t>Cumplir con la máxima diligencia en el marco normativo que rigen en su actuar en el área.</w:t>
            </w:r>
          </w:p>
          <w:p w:rsidR="005D2310" w:rsidRDefault="005D2310" w:rsidP="005D2310">
            <w:pPr>
              <w:pStyle w:val="Prrafodelista"/>
              <w:numPr>
                <w:ilvl w:val="0"/>
                <w:numId w:val="10"/>
              </w:numPr>
              <w:jc w:val="both"/>
              <w:rPr>
                <w:rFonts w:ascii="Arial" w:eastAsiaTheme="minorHAnsi" w:hAnsi="Arial" w:cs="Arial"/>
              </w:rPr>
            </w:pPr>
            <w:r w:rsidRPr="00DD50F0">
              <w:rPr>
                <w:rFonts w:ascii="Arial" w:eastAsiaTheme="minorHAnsi" w:hAnsi="Arial" w:cs="Arial"/>
              </w:rPr>
              <w:t>Mantener debidamente organizados los documentos para su fácil localización y consulta, debiendo dar cumplimiento a la Ley de Archivos del Estado de Puebla, su Reglamento y la normatividad aplicable al tema.</w:t>
            </w:r>
          </w:p>
          <w:p w:rsidR="005D2310" w:rsidRPr="00867F08" w:rsidRDefault="005D2310" w:rsidP="005D2310">
            <w:pPr>
              <w:pStyle w:val="Prrafodelista"/>
              <w:numPr>
                <w:ilvl w:val="0"/>
                <w:numId w:val="10"/>
              </w:numPr>
              <w:jc w:val="both"/>
              <w:rPr>
                <w:rFonts w:ascii="Arial" w:eastAsiaTheme="minorHAnsi" w:hAnsi="Arial" w:cs="Arial"/>
              </w:rPr>
            </w:pPr>
            <w:r w:rsidRPr="00DD50F0">
              <w:rPr>
                <w:rFonts w:ascii="Arial" w:eastAsiaTheme="minorHAnsi" w:hAnsi="Arial" w:cs="Arial"/>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p w:rsidR="00FD0F6F" w:rsidRDefault="0090223B" w:rsidP="005D2310">
            <w:pPr>
              <w:pStyle w:val="Prrafodelista"/>
              <w:numPr>
                <w:ilvl w:val="0"/>
                <w:numId w:val="10"/>
              </w:numPr>
              <w:autoSpaceDE w:val="0"/>
              <w:autoSpaceDN w:val="0"/>
              <w:adjustRightInd w:val="0"/>
              <w:jc w:val="both"/>
              <w:rPr>
                <w:rFonts w:ascii="Arial" w:eastAsiaTheme="minorHAnsi" w:hAnsi="Arial" w:cs="Arial"/>
              </w:rPr>
            </w:pPr>
            <w:r w:rsidRPr="00306BDD">
              <w:rPr>
                <w:rFonts w:ascii="Arial" w:eastAsiaTheme="minorHAnsi" w:hAnsi="Arial" w:cs="Arial"/>
              </w:rPr>
              <w:t>Y las demás inherentes al cargo que desempeñan dentro de la administración pública municipal.</w:t>
            </w:r>
          </w:p>
          <w:p w:rsidR="00D829EA" w:rsidRPr="00306BDD" w:rsidRDefault="00D829EA" w:rsidP="00C3220A">
            <w:pPr>
              <w:pStyle w:val="Prrafodelista"/>
              <w:autoSpaceDE w:val="0"/>
              <w:autoSpaceDN w:val="0"/>
              <w:adjustRightInd w:val="0"/>
              <w:jc w:val="both"/>
              <w:rPr>
                <w:rFonts w:ascii="Arial" w:eastAsiaTheme="minorHAnsi" w:hAnsi="Arial" w:cs="Arial"/>
              </w:rPr>
            </w:pPr>
          </w:p>
        </w:tc>
      </w:tr>
    </w:tbl>
    <w:p w:rsidR="00FD0F6F" w:rsidRPr="00561C75" w:rsidRDefault="00FD0F6F" w:rsidP="00FD0F6F">
      <w:pPr>
        <w:contextualSpacing/>
        <w:jc w:val="both"/>
        <w:rPr>
          <w:rFonts w:ascii="Arial" w:hAnsi="Arial" w:cs="Arial"/>
          <w:sz w:val="24"/>
          <w:szCs w:val="24"/>
        </w:rPr>
      </w:pPr>
    </w:p>
    <w:p w:rsidR="00FD0F6F" w:rsidRDefault="00FD0F6F" w:rsidP="00FD0F6F">
      <w:pPr>
        <w:tabs>
          <w:tab w:val="left" w:pos="1481"/>
        </w:tabs>
        <w:rPr>
          <w:rFonts w:ascii="Arial" w:hAnsi="Arial" w:cs="Arial"/>
          <w:sz w:val="24"/>
          <w:szCs w:val="24"/>
        </w:rPr>
      </w:pPr>
    </w:p>
    <w:p w:rsidR="005D2310" w:rsidRDefault="005D2310" w:rsidP="00FD0F6F">
      <w:pPr>
        <w:tabs>
          <w:tab w:val="left" w:pos="1481"/>
        </w:tabs>
        <w:rPr>
          <w:rFonts w:ascii="Arial" w:hAnsi="Arial" w:cs="Arial"/>
          <w:sz w:val="24"/>
          <w:szCs w:val="24"/>
        </w:rPr>
      </w:pPr>
    </w:p>
    <w:p w:rsidR="00D05527" w:rsidRDefault="00D05527" w:rsidP="00FD0F6F">
      <w:pPr>
        <w:tabs>
          <w:tab w:val="left" w:pos="1481"/>
        </w:tabs>
        <w:rPr>
          <w:rFonts w:ascii="Arial" w:hAnsi="Arial" w:cs="Arial"/>
          <w:sz w:val="24"/>
          <w:szCs w:val="24"/>
        </w:rPr>
      </w:pPr>
    </w:p>
    <w:p w:rsidR="00D05527" w:rsidRPr="00561C75" w:rsidRDefault="00D05527" w:rsidP="00FD0F6F">
      <w:pPr>
        <w:tabs>
          <w:tab w:val="left" w:pos="1481"/>
        </w:tabs>
        <w:rPr>
          <w:rFonts w:ascii="Arial" w:hAnsi="Arial" w:cs="Arial"/>
          <w:sz w:val="24"/>
          <w:szCs w:val="24"/>
        </w:rPr>
      </w:pPr>
    </w:p>
    <w:p w:rsidR="00D05527" w:rsidRDefault="00D05527" w:rsidP="00D05527">
      <w:pPr>
        <w:spacing w:after="0"/>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r>
        <w:rPr>
          <w:rFonts w:ascii="Arial" w:hAnsi="Arial" w:cs="Arial"/>
          <w:sz w:val="24"/>
          <w:szCs w:val="24"/>
        </w:rPr>
        <w:t xml:space="preserve">             </w:t>
      </w: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p>
    <w:p w:rsidR="00D05527" w:rsidRPr="00B16C99" w:rsidRDefault="00D05527" w:rsidP="00D05527">
      <w:pPr>
        <w:spacing w:after="0"/>
        <w:rPr>
          <w:rFonts w:ascii="Arial" w:hAnsi="Arial" w:cs="Arial"/>
          <w:sz w:val="24"/>
          <w:szCs w:val="24"/>
        </w:rPr>
      </w:pPr>
      <w:r>
        <w:rPr>
          <w:rFonts w:ascii="Arial" w:hAnsi="Arial" w:cs="Arial"/>
          <w:sz w:val="24"/>
          <w:szCs w:val="24"/>
        </w:rPr>
        <w:t xml:space="preserve">    AUXILIAR (TOPOGRAFIA)</w:t>
      </w:r>
      <w:r>
        <w:rPr>
          <w:rFonts w:ascii="Arial" w:hAnsi="Arial" w:cs="Arial"/>
          <w:sz w:val="24"/>
          <w:szCs w:val="24"/>
        </w:rPr>
        <w:tab/>
      </w:r>
      <w:r>
        <w:rPr>
          <w:rFonts w:ascii="Arial" w:hAnsi="Arial" w:cs="Arial"/>
          <w:sz w:val="24"/>
          <w:szCs w:val="24"/>
        </w:rPr>
        <w:tab/>
      </w:r>
      <w:r>
        <w:rPr>
          <w:rFonts w:ascii="Arial" w:hAnsi="Arial" w:cs="Arial"/>
          <w:sz w:val="24"/>
          <w:szCs w:val="24"/>
        </w:rPr>
        <w:tab/>
        <w:t>AUXILIAR (TOPOGRAFIA)</w:t>
      </w:r>
    </w:p>
    <w:p w:rsidR="00D05527" w:rsidRPr="00B16C99" w:rsidRDefault="00D05527" w:rsidP="00D05527">
      <w:pPr>
        <w:spacing w:after="0"/>
        <w:rPr>
          <w:rFonts w:ascii="Arial" w:hAnsi="Arial" w:cs="Arial"/>
          <w:sz w:val="24"/>
          <w:szCs w:val="24"/>
        </w:rPr>
      </w:pPr>
    </w:p>
    <w:p w:rsidR="00D05527" w:rsidRDefault="00D05527" w:rsidP="00D05527">
      <w:pPr>
        <w:spacing w:after="0"/>
        <w:rPr>
          <w:rFonts w:ascii="Arial" w:hAnsi="Arial" w:cs="Arial"/>
          <w:sz w:val="24"/>
          <w:szCs w:val="24"/>
        </w:rPr>
      </w:pPr>
      <w:r>
        <w:rPr>
          <w:rFonts w:ascii="Arial" w:hAnsi="Arial" w:cs="Arial"/>
          <w:sz w:val="24"/>
          <w:szCs w:val="24"/>
        </w:rPr>
        <w:t xml:space="preserve">             </w:t>
      </w:r>
    </w:p>
    <w:p w:rsidR="00D05527" w:rsidRDefault="00D05527" w:rsidP="00D05527">
      <w:pPr>
        <w:spacing w:after="0"/>
        <w:rPr>
          <w:rFonts w:ascii="Arial" w:hAnsi="Arial" w:cs="Arial"/>
          <w:sz w:val="24"/>
          <w:szCs w:val="24"/>
        </w:rPr>
      </w:pPr>
    </w:p>
    <w:p w:rsidR="00D05527" w:rsidRDefault="00D05527" w:rsidP="00D05527">
      <w:pPr>
        <w:spacing w:after="0"/>
        <w:rPr>
          <w:rFonts w:ascii="Arial" w:hAnsi="Arial" w:cs="Arial"/>
          <w:sz w:val="24"/>
          <w:szCs w:val="24"/>
        </w:rPr>
      </w:pPr>
    </w:p>
    <w:p w:rsidR="00D05527" w:rsidRDefault="00D05527" w:rsidP="00D05527">
      <w:pPr>
        <w:spacing w:after="0"/>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r>
        <w:rPr>
          <w:rFonts w:ascii="Arial" w:hAnsi="Arial" w:cs="Arial"/>
          <w:sz w:val="24"/>
          <w:szCs w:val="24"/>
        </w:rPr>
        <w:t xml:space="preserve">             </w:t>
      </w: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p>
    <w:p w:rsidR="00D05527" w:rsidRPr="00B16C99" w:rsidRDefault="00D05527" w:rsidP="00D05527">
      <w:pPr>
        <w:spacing w:after="0"/>
        <w:rPr>
          <w:rFonts w:ascii="Arial" w:hAnsi="Arial" w:cs="Arial"/>
          <w:sz w:val="24"/>
          <w:szCs w:val="24"/>
        </w:rPr>
      </w:pPr>
      <w:r>
        <w:rPr>
          <w:rFonts w:ascii="Arial" w:hAnsi="Arial" w:cs="Arial"/>
          <w:sz w:val="24"/>
          <w:szCs w:val="24"/>
        </w:rPr>
        <w:t xml:space="preserve">     AUXILIAR (TOPOGRAFIA)</w:t>
      </w:r>
      <w:r>
        <w:rPr>
          <w:rFonts w:ascii="Arial" w:hAnsi="Arial" w:cs="Arial"/>
          <w:sz w:val="24"/>
          <w:szCs w:val="24"/>
        </w:rPr>
        <w:tab/>
      </w:r>
      <w:r>
        <w:rPr>
          <w:rFonts w:ascii="Arial" w:hAnsi="Arial" w:cs="Arial"/>
          <w:sz w:val="24"/>
          <w:szCs w:val="24"/>
        </w:rPr>
        <w:tab/>
      </w:r>
      <w:r>
        <w:rPr>
          <w:rFonts w:ascii="Arial" w:hAnsi="Arial" w:cs="Arial"/>
          <w:sz w:val="24"/>
          <w:szCs w:val="24"/>
        </w:rPr>
        <w:tab/>
        <w:t>AUXILIAR (TOPOGRAFIA)</w:t>
      </w:r>
    </w:p>
    <w:p w:rsidR="00D05527" w:rsidRDefault="00D05527" w:rsidP="00D05527">
      <w:pPr>
        <w:jc w:val="center"/>
        <w:rPr>
          <w:rFonts w:ascii="Arial" w:hAnsi="Arial" w:cs="Arial"/>
          <w:b/>
          <w:sz w:val="24"/>
          <w:szCs w:val="24"/>
        </w:rPr>
      </w:pPr>
    </w:p>
    <w:p w:rsidR="00D05527" w:rsidRDefault="00D05527" w:rsidP="00D05527">
      <w:pPr>
        <w:jc w:val="center"/>
        <w:rPr>
          <w:rFonts w:ascii="Arial" w:hAnsi="Arial" w:cs="Arial"/>
          <w:b/>
          <w:sz w:val="24"/>
          <w:szCs w:val="24"/>
        </w:rPr>
      </w:pPr>
    </w:p>
    <w:p w:rsidR="00D05527" w:rsidRDefault="00D05527" w:rsidP="00D05527">
      <w:pPr>
        <w:jc w:val="center"/>
        <w:rPr>
          <w:rFonts w:ascii="Arial" w:hAnsi="Arial" w:cs="Arial"/>
          <w:b/>
          <w:sz w:val="24"/>
          <w:szCs w:val="24"/>
        </w:rPr>
      </w:pPr>
    </w:p>
    <w:p w:rsidR="00D05527" w:rsidRDefault="00D05527" w:rsidP="00D05527">
      <w:pPr>
        <w:spacing w:after="0"/>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r>
        <w:rPr>
          <w:rFonts w:ascii="Arial" w:hAnsi="Arial" w:cs="Arial"/>
          <w:sz w:val="24"/>
          <w:szCs w:val="24"/>
        </w:rPr>
        <w:t xml:space="preserve">             </w:t>
      </w:r>
    </w:p>
    <w:p w:rsidR="00D05527" w:rsidRPr="00B16C99" w:rsidRDefault="00D05527" w:rsidP="00D05527">
      <w:pPr>
        <w:spacing w:after="0"/>
        <w:rPr>
          <w:rFonts w:ascii="Arial" w:hAnsi="Arial" w:cs="Arial"/>
          <w:sz w:val="24"/>
          <w:szCs w:val="24"/>
        </w:rPr>
      </w:pPr>
      <w:r>
        <w:rPr>
          <w:rFonts w:ascii="Arial" w:hAnsi="Arial" w:cs="Arial"/>
          <w:sz w:val="24"/>
          <w:szCs w:val="24"/>
        </w:rPr>
        <w:t xml:space="preserve">    AUXILIAR (TOPOGRAFIA)</w:t>
      </w:r>
      <w:r>
        <w:rPr>
          <w:rFonts w:ascii="Arial" w:hAnsi="Arial" w:cs="Arial"/>
          <w:sz w:val="24"/>
          <w:szCs w:val="24"/>
        </w:rPr>
        <w:tab/>
      </w:r>
      <w:r>
        <w:rPr>
          <w:rFonts w:ascii="Arial" w:hAnsi="Arial" w:cs="Arial"/>
          <w:sz w:val="24"/>
          <w:szCs w:val="24"/>
        </w:rPr>
        <w:tab/>
      </w:r>
    </w:p>
    <w:p w:rsidR="00D05527" w:rsidRDefault="00D05527" w:rsidP="00D05527">
      <w:pPr>
        <w:spacing w:after="0" w:line="240" w:lineRule="auto"/>
        <w:jc w:val="center"/>
        <w:rPr>
          <w:rFonts w:ascii="Arial" w:hAnsi="Arial" w:cs="Arial"/>
          <w:sz w:val="24"/>
          <w:szCs w:val="24"/>
        </w:rPr>
      </w:pPr>
    </w:p>
    <w:p w:rsidR="00D05527" w:rsidRDefault="00D05527" w:rsidP="00D05527">
      <w:pPr>
        <w:spacing w:after="0" w:line="240" w:lineRule="auto"/>
        <w:jc w:val="center"/>
        <w:rPr>
          <w:rFonts w:ascii="Arial" w:hAnsi="Arial" w:cs="Arial"/>
          <w:sz w:val="24"/>
          <w:szCs w:val="24"/>
        </w:rPr>
      </w:pPr>
    </w:p>
    <w:p w:rsidR="00D05527" w:rsidRDefault="00D05527" w:rsidP="00D05527">
      <w:pPr>
        <w:spacing w:after="0" w:line="240" w:lineRule="auto"/>
        <w:jc w:val="center"/>
        <w:rPr>
          <w:rFonts w:ascii="Arial" w:hAnsi="Arial" w:cs="Arial"/>
          <w:sz w:val="24"/>
          <w:szCs w:val="24"/>
        </w:rPr>
      </w:pPr>
    </w:p>
    <w:p w:rsidR="00D05527" w:rsidRDefault="00D05527" w:rsidP="00D05527">
      <w:pPr>
        <w:spacing w:after="0" w:line="240" w:lineRule="auto"/>
        <w:jc w:val="center"/>
        <w:rPr>
          <w:rFonts w:ascii="Arial" w:hAnsi="Arial" w:cs="Arial"/>
          <w:sz w:val="24"/>
          <w:szCs w:val="24"/>
        </w:rPr>
      </w:pPr>
    </w:p>
    <w:p w:rsidR="00D05527" w:rsidRDefault="00D05527" w:rsidP="00D05527">
      <w:pPr>
        <w:spacing w:after="0" w:line="240" w:lineRule="auto"/>
        <w:jc w:val="center"/>
        <w:rPr>
          <w:rFonts w:ascii="Arial" w:hAnsi="Arial" w:cs="Arial"/>
          <w:sz w:val="24"/>
          <w:szCs w:val="24"/>
        </w:rPr>
      </w:pPr>
    </w:p>
    <w:p w:rsidR="00D05527" w:rsidRDefault="00D05527" w:rsidP="00D05527">
      <w:pPr>
        <w:spacing w:after="0" w:line="240" w:lineRule="auto"/>
        <w:ind w:left="4255" w:hanging="4255"/>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t xml:space="preserve">      </w:t>
      </w:r>
      <w:r w:rsidRPr="00B16C99">
        <w:rPr>
          <w:rFonts w:ascii="Arial" w:hAnsi="Arial" w:cs="Arial"/>
          <w:sz w:val="24"/>
          <w:szCs w:val="24"/>
        </w:rPr>
        <w:t>_____________________</w:t>
      </w:r>
      <w:r>
        <w:rPr>
          <w:rFonts w:ascii="Arial" w:hAnsi="Arial" w:cs="Arial"/>
          <w:sz w:val="24"/>
          <w:szCs w:val="24"/>
        </w:rPr>
        <w:t>_______</w:t>
      </w:r>
    </w:p>
    <w:p w:rsidR="00D05527" w:rsidRDefault="00D05527" w:rsidP="00D05527">
      <w:pPr>
        <w:spacing w:after="0" w:line="240" w:lineRule="auto"/>
        <w:ind w:left="4255" w:hanging="4255"/>
        <w:rPr>
          <w:rFonts w:ascii="Arial" w:hAnsi="Arial" w:cs="Arial"/>
          <w:sz w:val="24"/>
          <w:szCs w:val="24"/>
        </w:rPr>
      </w:pPr>
      <w:r>
        <w:rPr>
          <w:rFonts w:ascii="Arial" w:hAnsi="Arial" w:cs="Arial"/>
          <w:sz w:val="24"/>
          <w:szCs w:val="24"/>
        </w:rPr>
        <w:t xml:space="preserve">             Jefa de Proyectos                                   Directora de Obras Públicas</w:t>
      </w:r>
    </w:p>
    <w:p w:rsidR="00D05527" w:rsidRPr="00D931EA" w:rsidRDefault="00D05527" w:rsidP="00D05527">
      <w:pPr>
        <w:spacing w:after="0" w:line="240" w:lineRule="auto"/>
        <w:rPr>
          <w:rFonts w:ascii="Arial" w:hAnsi="Arial" w:cs="Arial"/>
          <w:sz w:val="24"/>
          <w:szCs w:val="24"/>
        </w:rPr>
      </w:pPr>
      <w:r>
        <w:rPr>
          <w:rFonts w:ascii="Arial" w:hAnsi="Arial" w:cs="Arial"/>
          <w:sz w:val="24"/>
          <w:szCs w:val="24"/>
        </w:rPr>
        <w:t xml:space="preserve">       (Jefe de departamento B)</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 Calidad  </w:t>
      </w:r>
    </w:p>
    <w:p w:rsidR="00C3220A" w:rsidRDefault="00C3220A" w:rsidP="00FD0F6F">
      <w:pPr>
        <w:spacing w:after="0"/>
        <w:jc w:val="center"/>
        <w:rPr>
          <w:rFonts w:ascii="Arial" w:hAnsi="Arial" w:cs="Arial"/>
          <w:b/>
          <w:sz w:val="24"/>
          <w:szCs w:val="24"/>
        </w:rPr>
      </w:pPr>
    </w:p>
    <w:p w:rsidR="00C3220A" w:rsidRDefault="00C3220A" w:rsidP="00FD0F6F">
      <w:pPr>
        <w:spacing w:after="0"/>
        <w:jc w:val="center"/>
        <w:rPr>
          <w:rFonts w:ascii="Arial" w:hAnsi="Arial" w:cs="Arial"/>
          <w:b/>
          <w:sz w:val="24"/>
          <w:szCs w:val="24"/>
        </w:rPr>
      </w:pPr>
    </w:p>
    <w:p w:rsidR="00C3220A" w:rsidRDefault="00C3220A" w:rsidP="00FD0F6F">
      <w:pPr>
        <w:spacing w:after="0"/>
        <w:jc w:val="center"/>
        <w:rPr>
          <w:rFonts w:ascii="Arial" w:hAnsi="Arial" w:cs="Arial"/>
          <w:b/>
          <w:sz w:val="24"/>
          <w:szCs w:val="24"/>
        </w:rPr>
      </w:pPr>
    </w:p>
    <w:p w:rsidR="00C3220A" w:rsidRDefault="00C3220A" w:rsidP="00FD0F6F">
      <w:pPr>
        <w:spacing w:after="0"/>
        <w:jc w:val="center"/>
        <w:rPr>
          <w:rFonts w:ascii="Arial" w:hAnsi="Arial" w:cs="Arial"/>
          <w:b/>
          <w:sz w:val="24"/>
          <w:szCs w:val="24"/>
        </w:rPr>
      </w:pPr>
    </w:p>
    <w:p w:rsidR="00C3220A" w:rsidRDefault="00C3220A" w:rsidP="00FD0F6F">
      <w:pPr>
        <w:spacing w:after="0"/>
        <w:jc w:val="center"/>
        <w:rPr>
          <w:rFonts w:ascii="Arial" w:hAnsi="Arial" w:cs="Arial"/>
          <w:b/>
          <w:sz w:val="24"/>
          <w:szCs w:val="24"/>
        </w:rPr>
      </w:pPr>
    </w:p>
    <w:p w:rsidR="00FD0F6F" w:rsidRPr="00FD0F6F" w:rsidRDefault="00FD0F6F" w:rsidP="00FD0F6F">
      <w:pPr>
        <w:jc w:val="center"/>
        <w:rPr>
          <w:rFonts w:ascii="Arial" w:eastAsiaTheme="minorHAnsi" w:hAnsi="Arial" w:cs="Arial"/>
          <w:b/>
          <w:sz w:val="24"/>
          <w:szCs w:val="24"/>
        </w:rPr>
      </w:pPr>
      <w:r w:rsidRPr="00FD0F6F">
        <w:rPr>
          <w:rFonts w:ascii="Arial" w:eastAsiaTheme="minorHAnsi" w:hAnsi="Arial" w:cs="Arial"/>
          <w:b/>
          <w:sz w:val="24"/>
          <w:szCs w:val="24"/>
        </w:rPr>
        <w:lastRenderedPageBreak/>
        <w:t>D</w:t>
      </w:r>
      <w:r>
        <w:rPr>
          <w:rFonts w:ascii="Arial" w:eastAsiaTheme="minorHAnsi" w:hAnsi="Arial" w:cs="Arial"/>
          <w:b/>
          <w:sz w:val="24"/>
          <w:szCs w:val="24"/>
        </w:rPr>
        <w:t>E</w:t>
      </w:r>
      <w:r w:rsidRPr="00FD0F6F">
        <w:rPr>
          <w:rFonts w:ascii="Arial" w:eastAsiaTheme="minorHAnsi" w:hAnsi="Arial" w:cs="Arial"/>
          <w:b/>
          <w:sz w:val="24"/>
          <w:szCs w:val="24"/>
        </w:rPr>
        <w:t>SCRIPCION  D</w:t>
      </w:r>
      <w:r>
        <w:rPr>
          <w:rFonts w:ascii="Arial" w:eastAsiaTheme="minorHAnsi" w:hAnsi="Arial" w:cs="Arial"/>
          <w:b/>
          <w:sz w:val="24"/>
          <w:szCs w:val="24"/>
        </w:rPr>
        <w:t>E  P</w:t>
      </w:r>
      <w:r w:rsidRPr="00FD0F6F">
        <w:rPr>
          <w:rFonts w:ascii="Arial" w:eastAsiaTheme="minorHAnsi" w:hAnsi="Arial" w:cs="Arial"/>
          <w:b/>
          <w:sz w:val="24"/>
          <w:szCs w:val="24"/>
        </w:rPr>
        <w:t>UESTO</w:t>
      </w:r>
    </w:p>
    <w:tbl>
      <w:tblPr>
        <w:tblStyle w:val="Tablaconcuadrcula"/>
        <w:tblW w:w="0" w:type="auto"/>
        <w:tblLook w:val="04A0" w:firstRow="1" w:lastRow="0" w:firstColumn="1" w:lastColumn="0" w:noHBand="0" w:noVBand="1"/>
      </w:tblPr>
      <w:tblGrid>
        <w:gridCol w:w="4132"/>
        <w:gridCol w:w="4930"/>
      </w:tblGrid>
      <w:tr w:rsidR="00FD0F6F" w:rsidRPr="00561C75" w:rsidTr="00FD0F6F">
        <w:tc>
          <w:tcPr>
            <w:tcW w:w="4132" w:type="dxa"/>
          </w:tcPr>
          <w:p w:rsidR="00FD0F6F" w:rsidRPr="00561C75" w:rsidRDefault="00FD0F6F" w:rsidP="00FD0F6F">
            <w:pPr>
              <w:spacing w:after="0"/>
              <w:jc w:val="both"/>
              <w:rPr>
                <w:rFonts w:ascii="Arial" w:hAnsi="Arial" w:cs="Arial"/>
                <w:sz w:val="24"/>
                <w:szCs w:val="24"/>
              </w:rPr>
            </w:pPr>
            <w:r w:rsidRPr="00561C75">
              <w:rPr>
                <w:rFonts w:ascii="Arial" w:hAnsi="Arial" w:cs="Arial"/>
                <w:sz w:val="24"/>
                <w:szCs w:val="24"/>
              </w:rPr>
              <w:t>TITULO DE PUESTO:</w:t>
            </w:r>
          </w:p>
        </w:tc>
        <w:tc>
          <w:tcPr>
            <w:tcW w:w="4930" w:type="dxa"/>
          </w:tcPr>
          <w:p w:rsidR="00FD0F6F" w:rsidRPr="00561C75" w:rsidRDefault="00FD0F6F" w:rsidP="00FD0F6F">
            <w:pPr>
              <w:spacing w:after="0"/>
              <w:jc w:val="both"/>
              <w:rPr>
                <w:rFonts w:ascii="Arial" w:hAnsi="Arial" w:cs="Arial"/>
                <w:b/>
                <w:sz w:val="24"/>
                <w:szCs w:val="24"/>
              </w:rPr>
            </w:pPr>
            <w:r w:rsidRPr="00561C75">
              <w:rPr>
                <w:rFonts w:ascii="Arial" w:hAnsi="Arial" w:cs="Arial"/>
                <w:b/>
                <w:sz w:val="24"/>
                <w:szCs w:val="24"/>
              </w:rPr>
              <w:t>JEFATURA DE COSTOS Y PROGRAMAS FEDERALES</w:t>
            </w:r>
            <w:r w:rsidR="003E0722">
              <w:rPr>
                <w:rFonts w:ascii="Arial" w:hAnsi="Arial" w:cs="Arial"/>
                <w:b/>
                <w:sz w:val="24"/>
                <w:szCs w:val="24"/>
              </w:rPr>
              <w:t xml:space="preserve"> (</w:t>
            </w:r>
            <w:r w:rsidR="003E0722" w:rsidRPr="00743AF7">
              <w:rPr>
                <w:rFonts w:ascii="Arial" w:hAnsi="Arial" w:cs="Arial"/>
                <w:b/>
                <w:szCs w:val="24"/>
              </w:rPr>
              <w:t>Jefe de departamento B)</w:t>
            </w:r>
          </w:p>
        </w:tc>
      </w:tr>
      <w:tr w:rsidR="00FD0F6F" w:rsidRPr="00561C75" w:rsidTr="00FD0F6F">
        <w:tc>
          <w:tcPr>
            <w:tcW w:w="4132" w:type="dxa"/>
          </w:tcPr>
          <w:p w:rsidR="00FD0F6F" w:rsidRPr="00561C75" w:rsidRDefault="00FD0F6F" w:rsidP="00FD0F6F">
            <w:pPr>
              <w:spacing w:after="0"/>
              <w:jc w:val="both"/>
              <w:rPr>
                <w:rFonts w:ascii="Arial" w:hAnsi="Arial" w:cs="Arial"/>
                <w:sz w:val="24"/>
                <w:szCs w:val="24"/>
              </w:rPr>
            </w:pPr>
            <w:r w:rsidRPr="00561C75">
              <w:rPr>
                <w:rFonts w:ascii="Arial" w:hAnsi="Arial" w:cs="Arial"/>
                <w:sz w:val="24"/>
                <w:szCs w:val="24"/>
              </w:rPr>
              <w:t>UNIDAD ADMINISTRATIVA:</w:t>
            </w:r>
          </w:p>
        </w:tc>
        <w:tc>
          <w:tcPr>
            <w:tcW w:w="4930" w:type="dxa"/>
          </w:tcPr>
          <w:p w:rsidR="00FD0F6F" w:rsidRPr="00561C75" w:rsidRDefault="00D05527" w:rsidP="00FD0F6F">
            <w:pPr>
              <w:jc w:val="both"/>
              <w:rPr>
                <w:rFonts w:ascii="Arial" w:hAnsi="Arial" w:cs="Arial"/>
                <w:sz w:val="24"/>
                <w:szCs w:val="24"/>
              </w:rPr>
            </w:pPr>
            <w:r w:rsidRPr="00561C75">
              <w:rPr>
                <w:rFonts w:ascii="Arial" w:hAnsi="Arial" w:cs="Arial"/>
                <w:sz w:val="24"/>
                <w:szCs w:val="24"/>
              </w:rPr>
              <w:t>Dirección general de desarrollo urbano, obras y servicios</w:t>
            </w:r>
            <w:r>
              <w:rPr>
                <w:rFonts w:ascii="Arial" w:hAnsi="Arial" w:cs="Arial"/>
                <w:sz w:val="24"/>
                <w:szCs w:val="24"/>
              </w:rPr>
              <w:t xml:space="preserve"> públicos de calidad</w:t>
            </w:r>
          </w:p>
        </w:tc>
      </w:tr>
      <w:tr w:rsidR="00FD0F6F" w:rsidRPr="00561C75" w:rsidTr="00FD0F6F">
        <w:tc>
          <w:tcPr>
            <w:tcW w:w="4132" w:type="dxa"/>
          </w:tcPr>
          <w:p w:rsidR="00FD0F6F" w:rsidRPr="00561C75" w:rsidRDefault="00FD0F6F" w:rsidP="00FD0F6F">
            <w:pPr>
              <w:spacing w:after="0"/>
              <w:jc w:val="both"/>
              <w:rPr>
                <w:rFonts w:ascii="Arial" w:hAnsi="Arial" w:cs="Arial"/>
                <w:sz w:val="24"/>
                <w:szCs w:val="24"/>
              </w:rPr>
            </w:pPr>
            <w:r w:rsidRPr="00561C75">
              <w:rPr>
                <w:rFonts w:ascii="Arial" w:hAnsi="Arial" w:cs="Arial"/>
                <w:sz w:val="24"/>
                <w:szCs w:val="24"/>
              </w:rPr>
              <w:t>ÁREA DE ADSCRIPCIÓN:</w:t>
            </w:r>
          </w:p>
        </w:tc>
        <w:tc>
          <w:tcPr>
            <w:tcW w:w="4930" w:type="dxa"/>
          </w:tcPr>
          <w:p w:rsidR="00FD0F6F" w:rsidRPr="00561C75" w:rsidRDefault="00D05527" w:rsidP="00FD0F6F">
            <w:pPr>
              <w:jc w:val="both"/>
              <w:rPr>
                <w:rFonts w:ascii="Arial" w:hAnsi="Arial" w:cs="Arial"/>
                <w:sz w:val="24"/>
                <w:szCs w:val="24"/>
              </w:rPr>
            </w:pPr>
            <w:r>
              <w:rPr>
                <w:rFonts w:ascii="Arial" w:hAnsi="Arial" w:cs="Arial"/>
                <w:sz w:val="24"/>
                <w:szCs w:val="24"/>
              </w:rPr>
              <w:t>Dirección de obras publicas</w:t>
            </w:r>
          </w:p>
        </w:tc>
      </w:tr>
      <w:tr w:rsidR="00FD0F6F" w:rsidRPr="00561C75" w:rsidTr="00FD0F6F">
        <w:tc>
          <w:tcPr>
            <w:tcW w:w="4132" w:type="dxa"/>
          </w:tcPr>
          <w:p w:rsidR="00FD0F6F" w:rsidRPr="00561C75" w:rsidRDefault="00FD0F6F" w:rsidP="00FD0F6F">
            <w:pPr>
              <w:spacing w:after="0"/>
              <w:jc w:val="both"/>
              <w:rPr>
                <w:rFonts w:ascii="Arial" w:hAnsi="Arial" w:cs="Arial"/>
                <w:sz w:val="24"/>
                <w:szCs w:val="24"/>
              </w:rPr>
            </w:pPr>
            <w:r w:rsidRPr="00561C75">
              <w:rPr>
                <w:rFonts w:ascii="Arial" w:hAnsi="Arial" w:cs="Arial"/>
                <w:sz w:val="24"/>
                <w:szCs w:val="24"/>
              </w:rPr>
              <w:t>A QUIEN REPORTA:</w:t>
            </w:r>
          </w:p>
        </w:tc>
        <w:tc>
          <w:tcPr>
            <w:tcW w:w="4930" w:type="dxa"/>
          </w:tcPr>
          <w:p w:rsidR="00FD0F6F" w:rsidRPr="00561C75" w:rsidRDefault="00FD0F6F" w:rsidP="00D05527">
            <w:pPr>
              <w:spacing w:after="0"/>
              <w:jc w:val="both"/>
              <w:rPr>
                <w:rFonts w:ascii="Arial" w:hAnsi="Arial" w:cs="Arial"/>
                <w:sz w:val="24"/>
                <w:szCs w:val="24"/>
              </w:rPr>
            </w:pPr>
            <w:r w:rsidRPr="00561C75">
              <w:rPr>
                <w:rFonts w:ascii="Arial" w:hAnsi="Arial" w:cs="Arial"/>
                <w:sz w:val="24"/>
                <w:szCs w:val="24"/>
              </w:rPr>
              <w:t>Directora de obras públicas</w:t>
            </w:r>
          </w:p>
        </w:tc>
      </w:tr>
      <w:tr w:rsidR="00FD0F6F" w:rsidRPr="00561C75" w:rsidTr="00FD0F6F">
        <w:tc>
          <w:tcPr>
            <w:tcW w:w="4132" w:type="dxa"/>
          </w:tcPr>
          <w:p w:rsidR="00FD0F6F" w:rsidRPr="00561C75" w:rsidRDefault="00FD0F6F" w:rsidP="00FD0F6F">
            <w:pPr>
              <w:spacing w:after="0"/>
              <w:jc w:val="both"/>
              <w:rPr>
                <w:rFonts w:ascii="Arial" w:hAnsi="Arial" w:cs="Arial"/>
                <w:sz w:val="24"/>
                <w:szCs w:val="24"/>
              </w:rPr>
            </w:pPr>
            <w:r w:rsidRPr="00561C75">
              <w:rPr>
                <w:rFonts w:ascii="Arial" w:hAnsi="Arial" w:cs="Arial"/>
                <w:sz w:val="24"/>
                <w:szCs w:val="24"/>
              </w:rPr>
              <w:t>A QUIEN SUPERVISA</w:t>
            </w:r>
          </w:p>
        </w:tc>
        <w:tc>
          <w:tcPr>
            <w:tcW w:w="4930" w:type="dxa"/>
          </w:tcPr>
          <w:p w:rsidR="00FD0F6F" w:rsidRPr="00561C75" w:rsidRDefault="00D05527" w:rsidP="00FD0F6F">
            <w:pPr>
              <w:autoSpaceDE w:val="0"/>
              <w:autoSpaceDN w:val="0"/>
              <w:adjustRightInd w:val="0"/>
              <w:spacing w:after="0"/>
              <w:jc w:val="both"/>
              <w:rPr>
                <w:rFonts w:ascii="Arial" w:hAnsi="Arial" w:cs="Arial"/>
                <w:sz w:val="24"/>
                <w:szCs w:val="24"/>
              </w:rPr>
            </w:pPr>
            <w:r>
              <w:rPr>
                <w:rFonts w:ascii="Arial" w:hAnsi="Arial" w:cs="Arial"/>
                <w:sz w:val="24"/>
                <w:szCs w:val="24"/>
              </w:rPr>
              <w:t>AUXILIAR - 1</w:t>
            </w:r>
          </w:p>
        </w:tc>
      </w:tr>
      <w:tr w:rsidR="00FD0F6F" w:rsidRPr="00561C75" w:rsidTr="00FD0F6F">
        <w:tc>
          <w:tcPr>
            <w:tcW w:w="4132" w:type="dxa"/>
          </w:tcPr>
          <w:p w:rsidR="00FD0F6F" w:rsidRPr="00561C75" w:rsidRDefault="00FD0F6F" w:rsidP="00FD0F6F">
            <w:pPr>
              <w:spacing w:after="0"/>
              <w:jc w:val="both"/>
              <w:rPr>
                <w:rFonts w:ascii="Arial" w:hAnsi="Arial" w:cs="Arial"/>
                <w:sz w:val="24"/>
                <w:szCs w:val="24"/>
              </w:rPr>
            </w:pPr>
            <w:r w:rsidRPr="00561C75">
              <w:rPr>
                <w:rFonts w:ascii="Arial" w:hAnsi="Arial" w:cs="Arial"/>
                <w:sz w:val="24"/>
                <w:szCs w:val="24"/>
              </w:rPr>
              <w:t>N° DE PERSONAS EN EL PUESTO:</w:t>
            </w:r>
          </w:p>
        </w:tc>
        <w:tc>
          <w:tcPr>
            <w:tcW w:w="4930" w:type="dxa"/>
          </w:tcPr>
          <w:p w:rsidR="00FD0F6F" w:rsidRPr="00561C75" w:rsidRDefault="00FD0F6F" w:rsidP="00FD0F6F">
            <w:pPr>
              <w:spacing w:after="0"/>
              <w:jc w:val="both"/>
              <w:rPr>
                <w:rFonts w:ascii="Arial" w:hAnsi="Arial" w:cs="Arial"/>
                <w:sz w:val="24"/>
                <w:szCs w:val="24"/>
              </w:rPr>
            </w:pPr>
            <w:r>
              <w:rPr>
                <w:rFonts w:ascii="Arial" w:hAnsi="Arial" w:cs="Arial"/>
                <w:sz w:val="24"/>
                <w:szCs w:val="24"/>
              </w:rPr>
              <w:t>1</w:t>
            </w:r>
          </w:p>
        </w:tc>
      </w:tr>
    </w:tbl>
    <w:p w:rsidR="00FD0F6F" w:rsidRDefault="00FD0F6F" w:rsidP="00FD0F6F">
      <w:pPr>
        <w:spacing w:after="0"/>
        <w:jc w:val="center"/>
        <w:rPr>
          <w:rFonts w:ascii="Arial" w:hAnsi="Arial" w:cs="Arial"/>
          <w:b/>
          <w:sz w:val="24"/>
          <w:szCs w:val="24"/>
        </w:rPr>
      </w:pPr>
    </w:p>
    <w:p w:rsidR="00980D68" w:rsidRPr="00561C75" w:rsidRDefault="00980D68" w:rsidP="00980D68">
      <w:pPr>
        <w:jc w:val="center"/>
        <w:rPr>
          <w:rFonts w:ascii="Arial" w:hAnsi="Arial" w:cs="Arial"/>
          <w:b/>
          <w:sz w:val="24"/>
          <w:szCs w:val="24"/>
        </w:rPr>
      </w:pPr>
      <w:r>
        <w:rPr>
          <w:rFonts w:ascii="Arial" w:hAnsi="Arial" w:cs="Arial"/>
          <w:b/>
          <w:sz w:val="24"/>
          <w:szCs w:val="24"/>
        </w:rPr>
        <w:t>PERFIL DEL PUESTO</w:t>
      </w:r>
    </w:p>
    <w:tbl>
      <w:tblPr>
        <w:tblStyle w:val="Tablaconcuadrcula"/>
        <w:tblW w:w="0" w:type="auto"/>
        <w:tblLook w:val="04A0" w:firstRow="1" w:lastRow="0" w:firstColumn="1" w:lastColumn="0" w:noHBand="0" w:noVBand="1"/>
      </w:tblPr>
      <w:tblGrid>
        <w:gridCol w:w="4227"/>
        <w:gridCol w:w="22"/>
        <w:gridCol w:w="5039"/>
      </w:tblGrid>
      <w:tr w:rsidR="00FD0F6F" w:rsidRPr="00561C75" w:rsidTr="00FD0F6F">
        <w:tc>
          <w:tcPr>
            <w:tcW w:w="4249" w:type="dxa"/>
            <w:gridSpan w:val="2"/>
          </w:tcPr>
          <w:p w:rsidR="00FD0F6F" w:rsidRPr="00561C75" w:rsidRDefault="00FD0F6F" w:rsidP="00FD0F6F">
            <w:pPr>
              <w:spacing w:after="0"/>
              <w:jc w:val="both"/>
              <w:rPr>
                <w:rFonts w:ascii="Arial" w:hAnsi="Arial" w:cs="Arial"/>
                <w:sz w:val="24"/>
                <w:szCs w:val="24"/>
              </w:rPr>
            </w:pPr>
            <w:r w:rsidRPr="00561C75">
              <w:rPr>
                <w:rFonts w:ascii="Arial" w:hAnsi="Arial" w:cs="Arial"/>
                <w:sz w:val="24"/>
                <w:szCs w:val="24"/>
              </w:rPr>
              <w:t>ESCOLARIDAD:</w:t>
            </w:r>
          </w:p>
        </w:tc>
        <w:tc>
          <w:tcPr>
            <w:tcW w:w="5039" w:type="dxa"/>
          </w:tcPr>
          <w:p w:rsidR="00FD0F6F" w:rsidRPr="00561C75" w:rsidRDefault="00FD0F6F" w:rsidP="00FD0F6F">
            <w:pPr>
              <w:autoSpaceDE w:val="0"/>
              <w:autoSpaceDN w:val="0"/>
              <w:adjustRightInd w:val="0"/>
              <w:spacing w:after="0"/>
              <w:jc w:val="both"/>
              <w:rPr>
                <w:rFonts w:ascii="Arial" w:hAnsi="Arial" w:cs="Arial"/>
                <w:sz w:val="24"/>
                <w:szCs w:val="24"/>
              </w:rPr>
            </w:pPr>
            <w:r w:rsidRPr="00561C75">
              <w:rPr>
                <w:rFonts w:ascii="Arial" w:hAnsi="Arial" w:cs="Arial"/>
                <w:sz w:val="24"/>
                <w:szCs w:val="24"/>
              </w:rPr>
              <w:t>Licenciatura en Ingeniería Civil o Arquitectura o carrera afín.</w:t>
            </w:r>
          </w:p>
        </w:tc>
      </w:tr>
      <w:tr w:rsidR="00FD0F6F" w:rsidRPr="00561C75" w:rsidTr="00FD0F6F">
        <w:tc>
          <w:tcPr>
            <w:tcW w:w="4249" w:type="dxa"/>
            <w:gridSpan w:val="2"/>
          </w:tcPr>
          <w:p w:rsidR="00FD0F6F" w:rsidRPr="00561C75" w:rsidRDefault="00FD0F6F" w:rsidP="00FD0F6F">
            <w:pPr>
              <w:spacing w:after="0"/>
              <w:jc w:val="both"/>
              <w:rPr>
                <w:rFonts w:ascii="Arial" w:hAnsi="Arial" w:cs="Arial"/>
                <w:sz w:val="24"/>
                <w:szCs w:val="24"/>
              </w:rPr>
            </w:pPr>
            <w:r w:rsidRPr="00561C75">
              <w:rPr>
                <w:rFonts w:ascii="Arial" w:hAnsi="Arial" w:cs="Arial"/>
                <w:sz w:val="24"/>
                <w:szCs w:val="24"/>
              </w:rPr>
              <w:t>AÑOS DE EXPERIENCIA:</w:t>
            </w:r>
          </w:p>
        </w:tc>
        <w:tc>
          <w:tcPr>
            <w:tcW w:w="5039" w:type="dxa"/>
          </w:tcPr>
          <w:p w:rsidR="00FD0F6F" w:rsidRPr="00561C75" w:rsidRDefault="00FD0F6F" w:rsidP="00FD0F6F">
            <w:pPr>
              <w:spacing w:after="0"/>
              <w:jc w:val="both"/>
              <w:rPr>
                <w:rFonts w:ascii="Arial" w:hAnsi="Arial" w:cs="Arial"/>
                <w:sz w:val="24"/>
                <w:szCs w:val="24"/>
              </w:rPr>
            </w:pPr>
            <w:r w:rsidRPr="00561C75">
              <w:rPr>
                <w:rFonts w:ascii="Arial" w:hAnsi="Arial" w:cs="Arial"/>
                <w:sz w:val="24"/>
                <w:szCs w:val="24"/>
              </w:rPr>
              <w:t xml:space="preserve"> 1 año</w:t>
            </w:r>
          </w:p>
        </w:tc>
      </w:tr>
      <w:tr w:rsidR="00FD0F6F" w:rsidRPr="00561C75" w:rsidTr="00FD0F6F">
        <w:tc>
          <w:tcPr>
            <w:tcW w:w="4249" w:type="dxa"/>
            <w:gridSpan w:val="2"/>
          </w:tcPr>
          <w:p w:rsidR="00FD0F6F" w:rsidRPr="00561C75" w:rsidRDefault="00FD0F6F" w:rsidP="00FD0F6F">
            <w:pPr>
              <w:spacing w:after="0"/>
              <w:jc w:val="both"/>
              <w:rPr>
                <w:rFonts w:ascii="Arial" w:hAnsi="Arial" w:cs="Arial"/>
                <w:sz w:val="24"/>
                <w:szCs w:val="24"/>
              </w:rPr>
            </w:pPr>
            <w:r w:rsidRPr="00561C75">
              <w:rPr>
                <w:rFonts w:ascii="Arial" w:hAnsi="Arial" w:cs="Arial"/>
                <w:sz w:val="24"/>
                <w:szCs w:val="24"/>
              </w:rPr>
              <w:t>CONOCIMIENTOS BÁSICOS:</w:t>
            </w:r>
          </w:p>
        </w:tc>
        <w:tc>
          <w:tcPr>
            <w:tcW w:w="5039" w:type="dxa"/>
          </w:tcPr>
          <w:p w:rsidR="00FD0F6F" w:rsidRPr="00561C75" w:rsidRDefault="00FD0F6F" w:rsidP="00FD0F6F">
            <w:pPr>
              <w:autoSpaceDE w:val="0"/>
              <w:autoSpaceDN w:val="0"/>
              <w:adjustRightInd w:val="0"/>
              <w:spacing w:after="0"/>
              <w:jc w:val="both"/>
              <w:rPr>
                <w:rFonts w:ascii="Arial" w:hAnsi="Arial" w:cs="Arial"/>
                <w:sz w:val="24"/>
                <w:szCs w:val="24"/>
              </w:rPr>
            </w:pPr>
            <w:r w:rsidRPr="00561C75">
              <w:rPr>
                <w:rFonts w:ascii="Arial" w:hAnsi="Arial" w:cs="Arial"/>
                <w:sz w:val="24"/>
                <w:szCs w:val="24"/>
              </w:rPr>
              <w:t xml:space="preserve">Manejo de los Recursos Federales, Estatales y Municipales para Obra de Beneficio Social, Normatividad y Leyes aplicables para la Obra Pública, en construcción, supervisión, planeación, administración de obra y manejo de paquetería: Microsoft Office. Especificaciones para la Construcción de Sistemas de Agua Potable y Alcantarillado (C.N.A.); Ley de Obra Pública… y su Reglamento; Normas para Proyectos de Agua Potable y Alcantarillado (C.N.A.); Norma C.F.E. Bases de Pago de la </w:t>
            </w:r>
            <w:r w:rsidRPr="00561C75">
              <w:rPr>
                <w:rFonts w:ascii="Arial" w:hAnsi="Arial" w:cs="Arial"/>
                <w:sz w:val="24"/>
                <w:szCs w:val="24"/>
              </w:rPr>
              <w:lastRenderedPageBreak/>
              <w:t xml:space="preserve">Secretaría de Comunicaciones y Transportes (Federal), Pavimento asfáltico e hidráulico, conducción y distribución de agua potable, Alcantarillados pluviales y residuales, Obra civil en general; manejo de software especializado  </w:t>
            </w:r>
          </w:p>
        </w:tc>
      </w:tr>
      <w:tr w:rsidR="00FD0F6F" w:rsidRPr="00561C75" w:rsidTr="00FD0F6F">
        <w:tc>
          <w:tcPr>
            <w:tcW w:w="4227" w:type="dxa"/>
          </w:tcPr>
          <w:p w:rsidR="00FD0F6F" w:rsidRPr="00561C75" w:rsidRDefault="00FD0F6F" w:rsidP="00FD0F6F">
            <w:pPr>
              <w:spacing w:after="0"/>
              <w:jc w:val="both"/>
              <w:rPr>
                <w:rFonts w:ascii="Arial" w:hAnsi="Arial" w:cs="Arial"/>
                <w:sz w:val="24"/>
                <w:szCs w:val="24"/>
              </w:rPr>
            </w:pPr>
            <w:r w:rsidRPr="00561C75">
              <w:rPr>
                <w:rFonts w:ascii="Arial" w:hAnsi="Arial" w:cs="Arial"/>
                <w:sz w:val="24"/>
                <w:szCs w:val="24"/>
              </w:rPr>
              <w:lastRenderedPageBreak/>
              <w:t>HABILIDADES:</w:t>
            </w:r>
          </w:p>
        </w:tc>
        <w:tc>
          <w:tcPr>
            <w:tcW w:w="5061" w:type="dxa"/>
            <w:gridSpan w:val="2"/>
          </w:tcPr>
          <w:p w:rsidR="00FD0F6F" w:rsidRPr="00561C75" w:rsidRDefault="00FD0F6F" w:rsidP="00FD0F6F">
            <w:pPr>
              <w:autoSpaceDE w:val="0"/>
              <w:autoSpaceDN w:val="0"/>
              <w:adjustRightInd w:val="0"/>
              <w:spacing w:after="0"/>
              <w:jc w:val="both"/>
              <w:rPr>
                <w:rFonts w:ascii="Arial" w:hAnsi="Arial" w:cs="Arial"/>
                <w:sz w:val="24"/>
                <w:szCs w:val="24"/>
              </w:rPr>
            </w:pPr>
            <w:r w:rsidRPr="00561C75">
              <w:rPr>
                <w:rFonts w:ascii="Arial" w:hAnsi="Arial" w:cs="Arial"/>
                <w:sz w:val="24"/>
                <w:szCs w:val="24"/>
              </w:rPr>
              <w:t>Liderazgo y coordinación de trabajo en equipo, alto grado de capacidad de análisis para innovar y solucionar problemas específicos dentro de su trabajo; de comunicación y expresión oral y escrita, responsabilidad para el manejo de información confidencial y valores; habilidad para dirigir y controlar al personal, alto grado de iniciativa para toma de decisiones, buena disposición y calidad para relacionarse con personas, tener disposición para difundir a los supervisores las normas y especificaciones oficiales.</w:t>
            </w:r>
          </w:p>
        </w:tc>
      </w:tr>
      <w:tr w:rsidR="00FD0F6F" w:rsidRPr="00561C75" w:rsidTr="00FD0F6F">
        <w:tc>
          <w:tcPr>
            <w:tcW w:w="9288" w:type="dxa"/>
            <w:gridSpan w:val="3"/>
          </w:tcPr>
          <w:p w:rsidR="00FD0F6F" w:rsidRDefault="00FD0F6F" w:rsidP="00FD0F6F">
            <w:pPr>
              <w:spacing w:after="0"/>
              <w:jc w:val="center"/>
              <w:rPr>
                <w:rFonts w:ascii="Arial" w:hAnsi="Arial" w:cs="Arial"/>
                <w:b/>
                <w:sz w:val="24"/>
                <w:szCs w:val="24"/>
              </w:rPr>
            </w:pPr>
          </w:p>
          <w:p w:rsidR="00FD0F6F" w:rsidRPr="00306BDD" w:rsidRDefault="00FD0F6F" w:rsidP="00FD0F6F">
            <w:pPr>
              <w:spacing w:after="0"/>
              <w:jc w:val="center"/>
              <w:rPr>
                <w:rFonts w:ascii="Arial" w:hAnsi="Arial" w:cs="Arial"/>
                <w:b/>
                <w:sz w:val="24"/>
                <w:szCs w:val="24"/>
              </w:rPr>
            </w:pPr>
            <w:r w:rsidRPr="00306BDD">
              <w:rPr>
                <w:rFonts w:ascii="Arial" w:hAnsi="Arial" w:cs="Arial"/>
                <w:b/>
                <w:sz w:val="24"/>
                <w:szCs w:val="24"/>
              </w:rPr>
              <w:t>DESCRIPCIÓN GENERAL DEL PUESTO.</w:t>
            </w:r>
          </w:p>
          <w:p w:rsidR="00FD0F6F" w:rsidRPr="00561C75" w:rsidRDefault="00FD0F6F" w:rsidP="00FD0F6F">
            <w:pPr>
              <w:autoSpaceDE w:val="0"/>
              <w:autoSpaceDN w:val="0"/>
              <w:adjustRightInd w:val="0"/>
              <w:spacing w:after="0"/>
              <w:jc w:val="both"/>
              <w:rPr>
                <w:rFonts w:ascii="Arial" w:hAnsi="Arial" w:cs="Arial"/>
                <w:sz w:val="24"/>
                <w:szCs w:val="24"/>
              </w:rPr>
            </w:pPr>
          </w:p>
          <w:p w:rsidR="00FD0F6F" w:rsidRPr="00561C75" w:rsidRDefault="00FD0F6F" w:rsidP="00FD0F6F">
            <w:pPr>
              <w:autoSpaceDE w:val="0"/>
              <w:autoSpaceDN w:val="0"/>
              <w:adjustRightInd w:val="0"/>
              <w:spacing w:after="0"/>
              <w:jc w:val="both"/>
              <w:rPr>
                <w:rFonts w:ascii="Arial" w:eastAsia="ArialNarrow" w:hAnsi="Arial" w:cs="Arial"/>
                <w:sz w:val="24"/>
                <w:szCs w:val="24"/>
              </w:rPr>
            </w:pPr>
            <w:r w:rsidRPr="00561C75">
              <w:rPr>
                <w:rFonts w:ascii="Arial" w:eastAsia="ArialNarrow" w:hAnsi="Arial" w:cs="Arial"/>
                <w:sz w:val="24"/>
                <w:szCs w:val="24"/>
              </w:rPr>
              <w:t>Poner atención al Programa Anual de Obras Públicas para el ejercicio presupuestal vigente, considerando el origen de los recursos para coordinar y ejecutar lo necesario.</w:t>
            </w:r>
          </w:p>
          <w:p w:rsidR="00FD0F6F" w:rsidRPr="00561C75" w:rsidRDefault="00FD0F6F" w:rsidP="00FD0F6F">
            <w:pPr>
              <w:autoSpaceDE w:val="0"/>
              <w:autoSpaceDN w:val="0"/>
              <w:adjustRightInd w:val="0"/>
              <w:spacing w:after="0"/>
              <w:jc w:val="both"/>
              <w:rPr>
                <w:rFonts w:ascii="Arial" w:hAnsi="Arial" w:cs="Arial"/>
                <w:sz w:val="24"/>
                <w:szCs w:val="24"/>
              </w:rPr>
            </w:pPr>
            <w:r w:rsidRPr="00561C75">
              <w:rPr>
                <w:rFonts w:ascii="Arial" w:hAnsi="Arial" w:cs="Arial"/>
                <w:sz w:val="24"/>
                <w:szCs w:val="24"/>
              </w:rPr>
              <w:t>Atender las peticiones de Obra Pública referente a la elaboración de expedientes, coordinar y proveer los estudios técnicos y proyectos necesarios, vigilar que se cumplan los avances y tiempos previstos para así proporcionar una mayor seguridad y una mejor calidad de vida a la población beneficiada.</w:t>
            </w:r>
          </w:p>
        </w:tc>
      </w:tr>
    </w:tbl>
    <w:p w:rsidR="00FD0F6F" w:rsidRDefault="00FD0F6F" w:rsidP="00FD0F6F">
      <w:pPr>
        <w:spacing w:after="0"/>
        <w:jc w:val="both"/>
        <w:rPr>
          <w:rFonts w:ascii="Arial" w:hAnsi="Arial" w:cs="Arial"/>
          <w:sz w:val="24"/>
          <w:szCs w:val="24"/>
        </w:rPr>
      </w:pPr>
    </w:p>
    <w:p w:rsidR="003032E9" w:rsidRDefault="003032E9" w:rsidP="00FD0F6F">
      <w:pPr>
        <w:spacing w:after="0"/>
        <w:jc w:val="both"/>
        <w:rPr>
          <w:rFonts w:ascii="Arial" w:hAnsi="Arial" w:cs="Arial"/>
          <w:sz w:val="24"/>
          <w:szCs w:val="24"/>
        </w:rPr>
      </w:pPr>
    </w:p>
    <w:p w:rsidR="003032E9" w:rsidRPr="00561C75" w:rsidRDefault="003032E9" w:rsidP="00FD0F6F">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9113"/>
      </w:tblGrid>
      <w:tr w:rsidR="00FD0F6F" w:rsidRPr="00561C75" w:rsidTr="005D2310">
        <w:tc>
          <w:tcPr>
            <w:tcW w:w="9113" w:type="dxa"/>
          </w:tcPr>
          <w:p w:rsidR="00FD0F6F" w:rsidRDefault="00FD0F6F" w:rsidP="00FD0F6F">
            <w:pPr>
              <w:spacing w:after="0"/>
              <w:jc w:val="center"/>
              <w:rPr>
                <w:rFonts w:ascii="Arial" w:hAnsi="Arial" w:cs="Arial"/>
                <w:b/>
                <w:sz w:val="24"/>
                <w:szCs w:val="24"/>
              </w:rPr>
            </w:pPr>
          </w:p>
          <w:p w:rsidR="00FD0F6F" w:rsidRPr="00306BDD" w:rsidRDefault="00FD0F6F" w:rsidP="00FD0F6F">
            <w:pPr>
              <w:spacing w:after="0"/>
              <w:jc w:val="center"/>
              <w:rPr>
                <w:rFonts w:ascii="Arial" w:hAnsi="Arial" w:cs="Arial"/>
                <w:b/>
                <w:sz w:val="24"/>
                <w:szCs w:val="24"/>
              </w:rPr>
            </w:pPr>
            <w:r w:rsidRPr="00306BDD">
              <w:rPr>
                <w:rFonts w:ascii="Arial" w:hAnsi="Arial" w:cs="Arial"/>
                <w:b/>
                <w:sz w:val="24"/>
                <w:szCs w:val="24"/>
              </w:rPr>
              <w:t>FUNCIONES PRINCIPALES</w:t>
            </w:r>
          </w:p>
          <w:p w:rsidR="0090223B" w:rsidRPr="0090223B" w:rsidRDefault="0090223B" w:rsidP="00B45281">
            <w:pPr>
              <w:pStyle w:val="Prrafodelista"/>
              <w:numPr>
                <w:ilvl w:val="0"/>
                <w:numId w:val="11"/>
              </w:numPr>
              <w:autoSpaceDE w:val="0"/>
              <w:autoSpaceDN w:val="0"/>
              <w:adjustRightInd w:val="0"/>
              <w:jc w:val="both"/>
              <w:rPr>
                <w:rFonts w:ascii="Arial" w:hAnsi="Arial" w:cs="Arial"/>
              </w:rPr>
            </w:pPr>
            <w:r w:rsidRPr="0090223B">
              <w:rPr>
                <w:rFonts w:ascii="Arial" w:eastAsiaTheme="minorHAnsi" w:hAnsi="Arial" w:cs="Arial"/>
              </w:rPr>
              <w:t>Acordar con el Director/a de Obras el despacho de los asuntos a su cargo y los del personal adscrito a las unidades operativas y técnicas bajo su responsabilidad.</w:t>
            </w:r>
          </w:p>
          <w:p w:rsidR="0090223B" w:rsidRPr="00306BDD" w:rsidRDefault="0090223B" w:rsidP="00B45281">
            <w:pPr>
              <w:pStyle w:val="Prrafodelista"/>
              <w:numPr>
                <w:ilvl w:val="0"/>
                <w:numId w:val="11"/>
              </w:numPr>
              <w:autoSpaceDE w:val="0"/>
              <w:autoSpaceDN w:val="0"/>
              <w:adjustRightInd w:val="0"/>
              <w:jc w:val="both"/>
              <w:rPr>
                <w:rFonts w:ascii="Arial" w:eastAsia="ArialNarrow" w:hAnsi="Arial" w:cs="Arial"/>
              </w:rPr>
            </w:pPr>
            <w:r w:rsidRPr="00306BDD">
              <w:rPr>
                <w:rFonts w:ascii="Arial" w:eastAsia="ArialNarrow" w:hAnsi="Arial" w:cs="Arial"/>
              </w:rPr>
              <w:t>Elaborar y someter a consideración del Director/a de Obras Públicas, para su aprobación, los dictámenes técnicos y económicos que fundamente para las resoluciones que se tomen para las obras en proceso.</w:t>
            </w:r>
          </w:p>
          <w:p w:rsidR="0090223B" w:rsidRPr="00306BDD" w:rsidRDefault="0090223B" w:rsidP="00B45281">
            <w:pPr>
              <w:pStyle w:val="Prrafodelista"/>
              <w:numPr>
                <w:ilvl w:val="0"/>
                <w:numId w:val="11"/>
              </w:numPr>
              <w:autoSpaceDE w:val="0"/>
              <w:autoSpaceDN w:val="0"/>
              <w:adjustRightInd w:val="0"/>
              <w:jc w:val="both"/>
              <w:rPr>
                <w:rFonts w:ascii="Arial" w:eastAsia="ArialNarrow" w:hAnsi="Arial" w:cs="Arial"/>
              </w:rPr>
            </w:pPr>
            <w:r w:rsidRPr="00306BDD">
              <w:rPr>
                <w:rFonts w:ascii="Arial" w:eastAsia="ArialNarrow" w:hAnsi="Arial" w:cs="Arial"/>
              </w:rPr>
              <w:t>Establecer y definir los criterios necesarios para el análisis, cálculo e integración de los precios unitarios y su elaboración, conforme a las disposiciones de la normatividad vigente.</w:t>
            </w:r>
          </w:p>
          <w:p w:rsidR="0090223B" w:rsidRPr="00306BDD" w:rsidRDefault="0090223B" w:rsidP="00B45281">
            <w:pPr>
              <w:pStyle w:val="Prrafodelista"/>
              <w:numPr>
                <w:ilvl w:val="0"/>
                <w:numId w:val="11"/>
              </w:numPr>
              <w:autoSpaceDE w:val="0"/>
              <w:autoSpaceDN w:val="0"/>
              <w:adjustRightInd w:val="0"/>
              <w:jc w:val="both"/>
              <w:rPr>
                <w:rFonts w:ascii="Arial" w:eastAsia="ArialNarrow" w:hAnsi="Arial" w:cs="Arial"/>
              </w:rPr>
            </w:pPr>
            <w:r w:rsidRPr="00306BDD">
              <w:rPr>
                <w:rFonts w:ascii="Arial" w:eastAsia="ArialNarrow" w:hAnsi="Arial" w:cs="Arial"/>
              </w:rPr>
              <w:t>Realizar los estudios de mercado, determinar los precios unitarios requeridos para la realización de las obras a cargo de la Dirección, así como dirigir y revisar los estudios sobre índices de costos.</w:t>
            </w:r>
          </w:p>
          <w:p w:rsidR="0090223B" w:rsidRPr="00306BDD" w:rsidRDefault="0090223B" w:rsidP="00B45281">
            <w:pPr>
              <w:pStyle w:val="Prrafodelista"/>
              <w:numPr>
                <w:ilvl w:val="0"/>
                <w:numId w:val="11"/>
              </w:numPr>
              <w:autoSpaceDE w:val="0"/>
              <w:autoSpaceDN w:val="0"/>
              <w:adjustRightInd w:val="0"/>
              <w:jc w:val="both"/>
              <w:rPr>
                <w:rFonts w:ascii="Arial" w:eastAsia="ArialNarrow" w:hAnsi="Arial" w:cs="Arial"/>
              </w:rPr>
            </w:pPr>
            <w:r w:rsidRPr="00306BDD">
              <w:rPr>
                <w:rFonts w:ascii="Arial" w:eastAsia="ArialNarrow" w:hAnsi="Arial" w:cs="Arial"/>
              </w:rPr>
              <w:t>Elaborar el Catálogo General de Precios Unitarios del Municipio.</w:t>
            </w:r>
          </w:p>
          <w:p w:rsidR="0090223B" w:rsidRPr="00306BDD" w:rsidRDefault="0090223B" w:rsidP="00B45281">
            <w:pPr>
              <w:pStyle w:val="Prrafodelista"/>
              <w:numPr>
                <w:ilvl w:val="0"/>
                <w:numId w:val="11"/>
              </w:numPr>
              <w:autoSpaceDE w:val="0"/>
              <w:autoSpaceDN w:val="0"/>
              <w:adjustRightInd w:val="0"/>
              <w:jc w:val="both"/>
              <w:rPr>
                <w:rFonts w:ascii="Arial" w:eastAsia="ArialNarrow" w:hAnsi="Arial" w:cs="Arial"/>
              </w:rPr>
            </w:pPr>
            <w:r w:rsidRPr="00306BDD">
              <w:rPr>
                <w:rFonts w:ascii="Arial" w:eastAsia="ArialNarrow" w:hAnsi="Arial" w:cs="Arial"/>
              </w:rPr>
              <w:t>Analizar por sí o por terceros las propuestas de los contratistas relacionados a precios unitarios, su actualización y concepto dentro o fuera del procedimiento de adjudicación.</w:t>
            </w:r>
          </w:p>
          <w:p w:rsidR="0090223B" w:rsidRPr="00306BDD" w:rsidRDefault="0090223B" w:rsidP="00B45281">
            <w:pPr>
              <w:pStyle w:val="Prrafodelista"/>
              <w:numPr>
                <w:ilvl w:val="0"/>
                <w:numId w:val="11"/>
              </w:numPr>
              <w:autoSpaceDE w:val="0"/>
              <w:autoSpaceDN w:val="0"/>
              <w:adjustRightInd w:val="0"/>
              <w:jc w:val="both"/>
              <w:rPr>
                <w:rFonts w:ascii="Arial" w:eastAsia="ArialNarrow" w:hAnsi="Arial" w:cs="Arial"/>
              </w:rPr>
            </w:pPr>
            <w:r w:rsidRPr="00306BDD">
              <w:rPr>
                <w:rFonts w:ascii="Arial" w:eastAsia="ArialNarrow" w:hAnsi="Arial" w:cs="Arial"/>
              </w:rPr>
              <w:t>Gestionar y hacer los trámites necesarios para la obtención  de recursos federales</w:t>
            </w:r>
          </w:p>
          <w:p w:rsidR="0090223B" w:rsidRPr="00306BDD" w:rsidRDefault="0090223B" w:rsidP="00B45281">
            <w:pPr>
              <w:pStyle w:val="Prrafodelista"/>
              <w:numPr>
                <w:ilvl w:val="0"/>
                <w:numId w:val="11"/>
              </w:numPr>
              <w:autoSpaceDE w:val="0"/>
              <w:autoSpaceDN w:val="0"/>
              <w:adjustRightInd w:val="0"/>
              <w:jc w:val="both"/>
              <w:rPr>
                <w:rFonts w:ascii="Arial" w:eastAsia="ArialNarrow" w:hAnsi="Arial" w:cs="Arial"/>
              </w:rPr>
            </w:pPr>
            <w:r w:rsidRPr="00306BDD">
              <w:rPr>
                <w:rFonts w:ascii="Arial" w:eastAsia="ArialNarrow" w:hAnsi="Arial" w:cs="Arial"/>
              </w:rPr>
              <w:t>Elaborar los proyectos y todo lo necesario para la aplicación y comprobación de recursos federales</w:t>
            </w:r>
          </w:p>
          <w:p w:rsidR="0090223B" w:rsidRPr="00306BDD" w:rsidRDefault="0090223B" w:rsidP="00B45281">
            <w:pPr>
              <w:pStyle w:val="Prrafodelista"/>
              <w:numPr>
                <w:ilvl w:val="0"/>
                <w:numId w:val="11"/>
              </w:numPr>
              <w:autoSpaceDE w:val="0"/>
              <w:autoSpaceDN w:val="0"/>
              <w:adjustRightInd w:val="0"/>
              <w:jc w:val="both"/>
              <w:rPr>
                <w:rFonts w:ascii="Arial" w:eastAsia="ArialNarrow" w:hAnsi="Arial" w:cs="Arial"/>
              </w:rPr>
            </w:pPr>
            <w:r w:rsidRPr="00306BDD">
              <w:rPr>
                <w:rFonts w:ascii="Arial" w:eastAsia="ArialNarrow" w:hAnsi="Arial" w:cs="Arial"/>
              </w:rPr>
              <w:t>Las demás que le confieran otras disposiciones legales o le asigne el Director/a de Obras Publicas y las que reciba por delegación o sean coordinadas en términos de los Convenios que se suscriban con Entidades Públicas.</w:t>
            </w:r>
          </w:p>
          <w:p w:rsidR="0090223B" w:rsidRDefault="0090223B" w:rsidP="00B45281">
            <w:pPr>
              <w:pStyle w:val="Prrafodelista"/>
              <w:numPr>
                <w:ilvl w:val="0"/>
                <w:numId w:val="11"/>
              </w:numPr>
              <w:jc w:val="both"/>
              <w:rPr>
                <w:rFonts w:ascii="Arial" w:eastAsiaTheme="minorHAnsi" w:hAnsi="Arial" w:cs="Arial"/>
              </w:rPr>
            </w:pPr>
            <w:r w:rsidRPr="00306BDD">
              <w:rPr>
                <w:rFonts w:ascii="Arial" w:eastAsiaTheme="minorHAnsi" w:hAnsi="Arial" w:cs="Arial"/>
              </w:rPr>
              <w:t>Desarrollar todas aquellas funciones inherentes al área de su competencia y las asignadas por su jefe inmediato.</w:t>
            </w:r>
          </w:p>
          <w:p w:rsidR="0090223B" w:rsidRDefault="0090223B" w:rsidP="00B45281">
            <w:pPr>
              <w:pStyle w:val="Prrafodelista"/>
              <w:numPr>
                <w:ilvl w:val="0"/>
                <w:numId w:val="11"/>
              </w:numPr>
              <w:jc w:val="both"/>
              <w:rPr>
                <w:rFonts w:ascii="Arial" w:eastAsiaTheme="minorHAnsi" w:hAnsi="Arial" w:cs="Arial"/>
              </w:rPr>
            </w:pPr>
            <w:r>
              <w:rPr>
                <w:rFonts w:ascii="Arial" w:eastAsiaTheme="minorHAnsi" w:hAnsi="Arial" w:cs="Arial"/>
              </w:rPr>
              <w:t>C</w:t>
            </w:r>
            <w:r w:rsidRPr="00306BDD">
              <w:rPr>
                <w:rFonts w:ascii="Arial" w:eastAsiaTheme="minorHAnsi" w:hAnsi="Arial" w:cs="Arial"/>
              </w:rPr>
              <w:t>umplir con la máxima diligencia en el marco normativo que rigen en su actuar en el área.</w:t>
            </w:r>
          </w:p>
          <w:p w:rsidR="005D2310" w:rsidRDefault="005D2310" w:rsidP="00B45281">
            <w:pPr>
              <w:pStyle w:val="Prrafodelista"/>
              <w:numPr>
                <w:ilvl w:val="0"/>
                <w:numId w:val="11"/>
              </w:numPr>
              <w:jc w:val="both"/>
              <w:rPr>
                <w:rFonts w:ascii="Arial" w:eastAsiaTheme="minorHAnsi" w:hAnsi="Arial" w:cs="Arial"/>
              </w:rPr>
            </w:pPr>
            <w:r w:rsidRPr="00DD50F0">
              <w:rPr>
                <w:rFonts w:ascii="Arial" w:eastAsiaTheme="minorHAnsi" w:hAnsi="Arial" w:cs="Arial"/>
              </w:rPr>
              <w:t>Mantener debidamente organizados los documentos para su fácil localización y consulta, debiendo dar cumplimiento a la Ley de Archivos del Estado de Puebla, su Reglamento y la normatividad aplicable al tema.</w:t>
            </w:r>
          </w:p>
          <w:p w:rsidR="005D2310" w:rsidRDefault="005D2310" w:rsidP="00B45281">
            <w:pPr>
              <w:pStyle w:val="Prrafodelista"/>
              <w:numPr>
                <w:ilvl w:val="0"/>
                <w:numId w:val="11"/>
              </w:numPr>
              <w:jc w:val="both"/>
              <w:rPr>
                <w:rFonts w:ascii="Arial" w:eastAsiaTheme="minorHAnsi" w:hAnsi="Arial" w:cs="Arial"/>
              </w:rPr>
            </w:pPr>
            <w:r w:rsidRPr="00DD50F0">
              <w:rPr>
                <w:rFonts w:ascii="Arial" w:eastAsiaTheme="minorHAnsi" w:hAnsi="Arial" w:cs="Arial"/>
              </w:rPr>
              <w:t xml:space="preserve">Custodiar y cuidar los bienes muebles que estén bajo su uso y resguardo, evitando su pérdida, sustracción del área asignada y/o destrucción, </w:t>
            </w:r>
            <w:r w:rsidRPr="00DD50F0">
              <w:rPr>
                <w:rFonts w:ascii="Arial" w:eastAsiaTheme="minorHAnsi" w:hAnsi="Arial" w:cs="Arial"/>
              </w:rPr>
              <w:lastRenderedPageBreak/>
              <w:t>utilizándolos exclusivamente para los fines que estén afectos, debiendo mantener informadas a las dependencias correspondientes sobre el alta, baja y cambio de área de los bienes que estén bajo su resguardo</w:t>
            </w:r>
          </w:p>
          <w:p w:rsidR="00B45281" w:rsidRPr="00B45281" w:rsidRDefault="00B45281" w:rsidP="00B45281">
            <w:pPr>
              <w:pStyle w:val="Prrafodelista"/>
              <w:numPr>
                <w:ilvl w:val="0"/>
                <w:numId w:val="11"/>
              </w:numPr>
              <w:autoSpaceDE w:val="0"/>
              <w:autoSpaceDN w:val="0"/>
              <w:adjustRightInd w:val="0"/>
              <w:spacing w:before="120" w:after="200" w:line="276" w:lineRule="auto"/>
              <w:contextualSpacing/>
              <w:jc w:val="both"/>
              <w:rPr>
                <w:rFonts w:ascii="Arial" w:eastAsiaTheme="minorHAnsi" w:hAnsi="Arial" w:cs="Arial"/>
              </w:rPr>
            </w:pPr>
            <w:r w:rsidRPr="009B5320">
              <w:rPr>
                <w:rFonts w:ascii="Arial" w:eastAsiaTheme="minorHAnsi" w:hAnsi="Arial" w:cs="Arial"/>
              </w:rPr>
              <w:t>Implementación del Control Interno de la Unidad Administrativa a su cargo, de acuerdo a los lineamientos aplicables</w:t>
            </w:r>
            <w:r w:rsidRPr="00B45281">
              <w:rPr>
                <w:rFonts w:ascii="Arial" w:eastAsiaTheme="minorHAnsi" w:hAnsi="Arial" w:cs="Arial"/>
              </w:rPr>
              <w:t xml:space="preserve">. </w:t>
            </w:r>
          </w:p>
          <w:p w:rsidR="00FD0F6F" w:rsidRDefault="0090223B" w:rsidP="00B45281">
            <w:pPr>
              <w:pStyle w:val="Prrafodelista"/>
              <w:numPr>
                <w:ilvl w:val="0"/>
                <w:numId w:val="11"/>
              </w:numPr>
              <w:jc w:val="both"/>
              <w:rPr>
                <w:rFonts w:ascii="Arial" w:eastAsiaTheme="minorHAnsi" w:hAnsi="Arial" w:cs="Arial"/>
              </w:rPr>
            </w:pPr>
            <w:r w:rsidRPr="00306BDD">
              <w:rPr>
                <w:rFonts w:ascii="Arial" w:eastAsiaTheme="minorHAnsi" w:hAnsi="Arial" w:cs="Arial"/>
              </w:rPr>
              <w:t>Y las demás inherentes al cargo que desempeñan dentro de la administración pública municipal.</w:t>
            </w:r>
          </w:p>
          <w:p w:rsidR="00C3220A" w:rsidRDefault="00C3220A" w:rsidP="00C3220A">
            <w:pPr>
              <w:jc w:val="both"/>
              <w:rPr>
                <w:rFonts w:ascii="Arial" w:hAnsi="Arial" w:cs="Arial"/>
              </w:rPr>
            </w:pPr>
          </w:p>
          <w:p w:rsidR="00C3220A" w:rsidRPr="00C3220A" w:rsidRDefault="00C3220A" w:rsidP="00C3220A">
            <w:pPr>
              <w:jc w:val="both"/>
              <w:rPr>
                <w:rFonts w:ascii="Arial" w:hAnsi="Arial" w:cs="Arial"/>
              </w:rPr>
            </w:pPr>
          </w:p>
        </w:tc>
      </w:tr>
    </w:tbl>
    <w:p w:rsidR="00FD0F6F" w:rsidRDefault="00FD0F6F" w:rsidP="00FD0F6F">
      <w:pPr>
        <w:spacing w:after="0"/>
        <w:jc w:val="both"/>
        <w:rPr>
          <w:rFonts w:ascii="Arial" w:hAnsi="Arial" w:cs="Arial"/>
          <w:sz w:val="24"/>
          <w:szCs w:val="24"/>
        </w:rPr>
      </w:pPr>
    </w:p>
    <w:p w:rsidR="00C3220A" w:rsidRDefault="00C3220A" w:rsidP="00FD0F6F">
      <w:pPr>
        <w:spacing w:after="0"/>
        <w:jc w:val="both"/>
        <w:rPr>
          <w:rFonts w:ascii="Arial" w:hAnsi="Arial" w:cs="Arial"/>
          <w:sz w:val="24"/>
          <w:szCs w:val="24"/>
        </w:rPr>
      </w:pPr>
    </w:p>
    <w:p w:rsidR="00C3220A" w:rsidRDefault="00C3220A" w:rsidP="00FD0F6F">
      <w:pPr>
        <w:spacing w:after="0"/>
        <w:jc w:val="both"/>
        <w:rPr>
          <w:rFonts w:ascii="Arial" w:hAnsi="Arial" w:cs="Arial"/>
          <w:sz w:val="24"/>
          <w:szCs w:val="24"/>
        </w:rPr>
      </w:pPr>
    </w:p>
    <w:p w:rsidR="00D05527" w:rsidRDefault="00D05527" w:rsidP="00D05527">
      <w:pPr>
        <w:spacing w:after="0" w:line="240" w:lineRule="auto"/>
        <w:jc w:val="center"/>
        <w:rPr>
          <w:rFonts w:ascii="Arial" w:hAnsi="Arial" w:cs="Arial"/>
          <w:sz w:val="24"/>
          <w:szCs w:val="24"/>
        </w:rPr>
      </w:pPr>
    </w:p>
    <w:p w:rsidR="00D05527" w:rsidRDefault="00D05527" w:rsidP="00D05527">
      <w:pPr>
        <w:spacing w:after="0" w:line="240" w:lineRule="auto"/>
        <w:jc w:val="center"/>
        <w:rPr>
          <w:rFonts w:ascii="Arial" w:hAnsi="Arial" w:cs="Arial"/>
          <w:sz w:val="24"/>
          <w:szCs w:val="24"/>
        </w:rPr>
      </w:pPr>
    </w:p>
    <w:p w:rsidR="00D05527" w:rsidRDefault="00D05527" w:rsidP="00D05527">
      <w:pPr>
        <w:spacing w:after="0" w:line="240" w:lineRule="auto"/>
        <w:jc w:val="center"/>
        <w:rPr>
          <w:rFonts w:ascii="Arial" w:hAnsi="Arial" w:cs="Arial"/>
          <w:sz w:val="24"/>
          <w:szCs w:val="24"/>
        </w:rPr>
      </w:pPr>
    </w:p>
    <w:p w:rsidR="00D05527" w:rsidRDefault="00D05527" w:rsidP="00D05527">
      <w:pPr>
        <w:spacing w:after="0" w:line="240" w:lineRule="auto"/>
        <w:ind w:left="4255" w:hanging="4255"/>
        <w:rPr>
          <w:rFonts w:ascii="Arial" w:hAnsi="Arial" w:cs="Arial"/>
          <w:sz w:val="24"/>
          <w:szCs w:val="24"/>
        </w:rPr>
      </w:pPr>
      <w:r>
        <w:rPr>
          <w:rFonts w:ascii="Arial" w:hAnsi="Arial" w:cs="Arial"/>
          <w:sz w:val="24"/>
          <w:szCs w:val="24"/>
        </w:rPr>
        <w:t>_____________________________</w:t>
      </w:r>
      <w:r w:rsidR="00DA31F9">
        <w:rPr>
          <w:rFonts w:ascii="Arial" w:hAnsi="Arial" w:cs="Arial"/>
          <w:sz w:val="24"/>
          <w:szCs w:val="24"/>
        </w:rPr>
        <w:t>__</w:t>
      </w:r>
      <w:r>
        <w:rPr>
          <w:rFonts w:ascii="Arial" w:hAnsi="Arial" w:cs="Arial"/>
          <w:sz w:val="24"/>
          <w:szCs w:val="24"/>
        </w:rPr>
        <w:tab/>
        <w:t xml:space="preserve">      </w:t>
      </w:r>
      <w:r w:rsidR="00DA31F9">
        <w:rPr>
          <w:rFonts w:ascii="Arial" w:hAnsi="Arial" w:cs="Arial"/>
          <w:sz w:val="24"/>
          <w:szCs w:val="24"/>
        </w:rPr>
        <w:t xml:space="preserve">   ___</w:t>
      </w:r>
      <w:r w:rsidRPr="00B16C99">
        <w:rPr>
          <w:rFonts w:ascii="Arial" w:hAnsi="Arial" w:cs="Arial"/>
          <w:sz w:val="24"/>
          <w:szCs w:val="24"/>
        </w:rPr>
        <w:t>_________________</w:t>
      </w:r>
      <w:r>
        <w:rPr>
          <w:rFonts w:ascii="Arial" w:hAnsi="Arial" w:cs="Arial"/>
          <w:sz w:val="24"/>
          <w:szCs w:val="24"/>
        </w:rPr>
        <w:t>_______</w:t>
      </w:r>
    </w:p>
    <w:p w:rsidR="00D05527" w:rsidRDefault="00D05527" w:rsidP="00D05527">
      <w:pPr>
        <w:spacing w:after="0" w:line="240" w:lineRule="auto"/>
        <w:ind w:left="4255" w:hanging="4255"/>
        <w:rPr>
          <w:rFonts w:ascii="Arial" w:hAnsi="Arial" w:cs="Arial"/>
          <w:sz w:val="24"/>
          <w:szCs w:val="24"/>
        </w:rPr>
      </w:pPr>
      <w:r>
        <w:rPr>
          <w:rFonts w:ascii="Arial" w:hAnsi="Arial" w:cs="Arial"/>
          <w:sz w:val="24"/>
          <w:szCs w:val="24"/>
        </w:rPr>
        <w:t xml:space="preserve"> Jefe de Costos y Programas Federales        </w:t>
      </w:r>
      <w:r w:rsidR="00DA31F9">
        <w:rPr>
          <w:rFonts w:ascii="Arial" w:hAnsi="Arial" w:cs="Arial"/>
          <w:sz w:val="24"/>
          <w:szCs w:val="24"/>
        </w:rPr>
        <w:t xml:space="preserve"> </w:t>
      </w:r>
      <w:r>
        <w:rPr>
          <w:rFonts w:ascii="Arial" w:hAnsi="Arial" w:cs="Arial"/>
          <w:sz w:val="24"/>
          <w:szCs w:val="24"/>
        </w:rPr>
        <w:t xml:space="preserve">   </w:t>
      </w:r>
      <w:r w:rsidR="00DA31F9">
        <w:rPr>
          <w:rFonts w:ascii="Arial" w:hAnsi="Arial" w:cs="Arial"/>
          <w:sz w:val="24"/>
          <w:szCs w:val="24"/>
        </w:rPr>
        <w:t xml:space="preserve">  </w:t>
      </w:r>
      <w:r>
        <w:rPr>
          <w:rFonts w:ascii="Arial" w:hAnsi="Arial" w:cs="Arial"/>
          <w:sz w:val="24"/>
          <w:szCs w:val="24"/>
        </w:rPr>
        <w:t xml:space="preserve">  Directora de Obras Públicas</w:t>
      </w:r>
    </w:p>
    <w:p w:rsidR="00D05527" w:rsidRPr="00D931EA" w:rsidRDefault="00D05527" w:rsidP="00D05527">
      <w:pPr>
        <w:spacing w:after="0" w:line="240" w:lineRule="auto"/>
        <w:rPr>
          <w:rFonts w:ascii="Arial" w:hAnsi="Arial" w:cs="Arial"/>
          <w:sz w:val="24"/>
          <w:szCs w:val="24"/>
        </w:rPr>
      </w:pPr>
      <w:r>
        <w:rPr>
          <w:rFonts w:ascii="Arial" w:hAnsi="Arial" w:cs="Arial"/>
          <w:sz w:val="24"/>
          <w:szCs w:val="24"/>
        </w:rPr>
        <w:t xml:space="preserve">       (Jefe de departamento B)</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A31F9">
        <w:rPr>
          <w:rFonts w:ascii="Arial" w:hAnsi="Arial" w:cs="Arial"/>
          <w:sz w:val="24"/>
          <w:szCs w:val="24"/>
        </w:rPr>
        <w:t xml:space="preserve">  </w:t>
      </w:r>
      <w:r>
        <w:rPr>
          <w:rFonts w:ascii="Arial" w:hAnsi="Arial" w:cs="Arial"/>
          <w:sz w:val="24"/>
          <w:szCs w:val="24"/>
        </w:rPr>
        <w:t xml:space="preserve">  de Calidad  </w:t>
      </w:r>
    </w:p>
    <w:p w:rsidR="00C3220A" w:rsidRDefault="00C3220A" w:rsidP="003032E9">
      <w:pPr>
        <w:contextualSpacing/>
        <w:jc w:val="center"/>
        <w:rPr>
          <w:rFonts w:ascii="Arial" w:eastAsiaTheme="minorHAnsi" w:hAnsi="Arial" w:cs="Arial"/>
          <w:b/>
          <w:sz w:val="24"/>
          <w:szCs w:val="24"/>
        </w:rPr>
      </w:pPr>
    </w:p>
    <w:p w:rsidR="00C3220A" w:rsidRDefault="00C3220A" w:rsidP="003032E9">
      <w:pPr>
        <w:contextualSpacing/>
        <w:jc w:val="center"/>
        <w:rPr>
          <w:rFonts w:ascii="Arial" w:eastAsiaTheme="minorHAnsi" w:hAnsi="Arial" w:cs="Arial"/>
          <w:b/>
          <w:sz w:val="24"/>
          <w:szCs w:val="24"/>
        </w:rPr>
      </w:pPr>
    </w:p>
    <w:p w:rsidR="00C3220A" w:rsidRDefault="00C3220A" w:rsidP="003032E9">
      <w:pPr>
        <w:contextualSpacing/>
        <w:jc w:val="center"/>
        <w:rPr>
          <w:rFonts w:ascii="Arial" w:eastAsiaTheme="minorHAnsi" w:hAnsi="Arial" w:cs="Arial"/>
          <w:b/>
          <w:sz w:val="24"/>
          <w:szCs w:val="24"/>
        </w:rPr>
      </w:pPr>
    </w:p>
    <w:p w:rsidR="00D829EA" w:rsidRDefault="00D829EA" w:rsidP="003032E9">
      <w:pPr>
        <w:contextualSpacing/>
        <w:jc w:val="center"/>
        <w:rPr>
          <w:rFonts w:ascii="Arial" w:eastAsiaTheme="minorHAnsi" w:hAnsi="Arial" w:cs="Arial"/>
          <w:b/>
          <w:sz w:val="24"/>
          <w:szCs w:val="24"/>
        </w:rPr>
      </w:pPr>
    </w:p>
    <w:p w:rsidR="00D829EA" w:rsidRDefault="00D829EA" w:rsidP="003032E9">
      <w:pPr>
        <w:contextualSpacing/>
        <w:jc w:val="center"/>
        <w:rPr>
          <w:rFonts w:ascii="Arial" w:eastAsiaTheme="minorHAnsi" w:hAnsi="Arial" w:cs="Arial"/>
          <w:b/>
          <w:sz w:val="24"/>
          <w:szCs w:val="24"/>
        </w:rPr>
      </w:pPr>
    </w:p>
    <w:p w:rsidR="00D829EA" w:rsidRDefault="00D829EA" w:rsidP="003032E9">
      <w:pPr>
        <w:contextualSpacing/>
        <w:jc w:val="center"/>
        <w:rPr>
          <w:rFonts w:ascii="Arial" w:eastAsiaTheme="minorHAnsi" w:hAnsi="Arial" w:cs="Arial"/>
          <w:b/>
          <w:sz w:val="24"/>
          <w:szCs w:val="24"/>
        </w:rPr>
      </w:pPr>
    </w:p>
    <w:p w:rsidR="00D829EA" w:rsidRDefault="00D829EA" w:rsidP="003032E9">
      <w:pPr>
        <w:contextualSpacing/>
        <w:jc w:val="center"/>
        <w:rPr>
          <w:rFonts w:ascii="Arial" w:eastAsiaTheme="minorHAnsi" w:hAnsi="Arial" w:cs="Arial"/>
          <w:b/>
          <w:sz w:val="24"/>
          <w:szCs w:val="24"/>
        </w:rPr>
      </w:pPr>
    </w:p>
    <w:p w:rsidR="00D829EA" w:rsidRDefault="00D829EA" w:rsidP="003032E9">
      <w:pPr>
        <w:contextualSpacing/>
        <w:jc w:val="center"/>
        <w:rPr>
          <w:rFonts w:ascii="Arial" w:eastAsiaTheme="minorHAnsi" w:hAnsi="Arial" w:cs="Arial"/>
          <w:b/>
          <w:sz w:val="24"/>
          <w:szCs w:val="24"/>
        </w:rPr>
      </w:pPr>
    </w:p>
    <w:p w:rsidR="00D829EA" w:rsidRDefault="00D829EA" w:rsidP="003032E9">
      <w:pPr>
        <w:contextualSpacing/>
        <w:jc w:val="center"/>
        <w:rPr>
          <w:rFonts w:ascii="Arial" w:eastAsiaTheme="minorHAnsi" w:hAnsi="Arial" w:cs="Arial"/>
          <w:b/>
          <w:sz w:val="24"/>
          <w:szCs w:val="24"/>
        </w:rPr>
      </w:pPr>
    </w:p>
    <w:p w:rsidR="00D829EA" w:rsidRDefault="00D829EA" w:rsidP="003032E9">
      <w:pPr>
        <w:contextualSpacing/>
        <w:jc w:val="center"/>
        <w:rPr>
          <w:rFonts w:ascii="Arial" w:eastAsiaTheme="minorHAnsi" w:hAnsi="Arial" w:cs="Arial"/>
          <w:b/>
          <w:sz w:val="24"/>
          <w:szCs w:val="24"/>
        </w:rPr>
      </w:pPr>
    </w:p>
    <w:p w:rsidR="005D2310" w:rsidRDefault="005D2310" w:rsidP="003032E9">
      <w:pPr>
        <w:contextualSpacing/>
        <w:jc w:val="center"/>
        <w:rPr>
          <w:rFonts w:ascii="Arial" w:eastAsiaTheme="minorHAnsi" w:hAnsi="Arial" w:cs="Arial"/>
          <w:b/>
          <w:sz w:val="24"/>
          <w:szCs w:val="24"/>
        </w:rPr>
      </w:pPr>
    </w:p>
    <w:p w:rsidR="005D2310" w:rsidRDefault="005D2310" w:rsidP="003032E9">
      <w:pPr>
        <w:contextualSpacing/>
        <w:jc w:val="center"/>
        <w:rPr>
          <w:rFonts w:ascii="Arial" w:eastAsiaTheme="minorHAnsi" w:hAnsi="Arial" w:cs="Arial"/>
          <w:b/>
          <w:sz w:val="24"/>
          <w:szCs w:val="24"/>
        </w:rPr>
      </w:pPr>
    </w:p>
    <w:p w:rsidR="005D2310" w:rsidRDefault="005D2310" w:rsidP="003032E9">
      <w:pPr>
        <w:contextualSpacing/>
        <w:jc w:val="center"/>
        <w:rPr>
          <w:rFonts w:ascii="Arial" w:eastAsiaTheme="minorHAnsi" w:hAnsi="Arial" w:cs="Arial"/>
          <w:b/>
          <w:sz w:val="24"/>
          <w:szCs w:val="24"/>
        </w:rPr>
      </w:pPr>
    </w:p>
    <w:p w:rsidR="005D2310" w:rsidRDefault="005D2310" w:rsidP="003032E9">
      <w:pPr>
        <w:contextualSpacing/>
        <w:jc w:val="center"/>
        <w:rPr>
          <w:rFonts w:ascii="Arial" w:eastAsiaTheme="minorHAnsi" w:hAnsi="Arial" w:cs="Arial"/>
          <w:b/>
          <w:sz w:val="24"/>
          <w:szCs w:val="24"/>
        </w:rPr>
      </w:pPr>
    </w:p>
    <w:p w:rsidR="00FD0F6F" w:rsidRDefault="00FD0F6F" w:rsidP="003032E9">
      <w:pPr>
        <w:contextualSpacing/>
        <w:jc w:val="center"/>
        <w:rPr>
          <w:rFonts w:ascii="Arial" w:eastAsiaTheme="minorHAnsi" w:hAnsi="Arial" w:cs="Arial"/>
          <w:b/>
          <w:sz w:val="24"/>
          <w:szCs w:val="24"/>
        </w:rPr>
      </w:pPr>
      <w:r w:rsidRPr="00FD0F6F">
        <w:rPr>
          <w:rFonts w:ascii="Arial" w:eastAsiaTheme="minorHAnsi" w:hAnsi="Arial" w:cs="Arial"/>
          <w:b/>
          <w:sz w:val="24"/>
          <w:szCs w:val="24"/>
        </w:rPr>
        <w:lastRenderedPageBreak/>
        <w:t>D</w:t>
      </w:r>
      <w:r>
        <w:rPr>
          <w:rFonts w:ascii="Arial" w:eastAsiaTheme="minorHAnsi" w:hAnsi="Arial" w:cs="Arial"/>
          <w:b/>
          <w:sz w:val="24"/>
          <w:szCs w:val="24"/>
        </w:rPr>
        <w:t>E</w:t>
      </w:r>
      <w:r w:rsidRPr="00FD0F6F">
        <w:rPr>
          <w:rFonts w:ascii="Arial" w:eastAsiaTheme="minorHAnsi" w:hAnsi="Arial" w:cs="Arial"/>
          <w:b/>
          <w:sz w:val="24"/>
          <w:szCs w:val="24"/>
        </w:rPr>
        <w:t>SCRIPCION  D</w:t>
      </w:r>
      <w:r>
        <w:rPr>
          <w:rFonts w:ascii="Arial" w:eastAsiaTheme="minorHAnsi" w:hAnsi="Arial" w:cs="Arial"/>
          <w:b/>
          <w:sz w:val="24"/>
          <w:szCs w:val="24"/>
        </w:rPr>
        <w:t>E  P</w:t>
      </w:r>
      <w:r w:rsidRPr="00FD0F6F">
        <w:rPr>
          <w:rFonts w:ascii="Arial" w:eastAsiaTheme="minorHAnsi" w:hAnsi="Arial" w:cs="Arial"/>
          <w:b/>
          <w:sz w:val="24"/>
          <w:szCs w:val="24"/>
        </w:rPr>
        <w:t>UESTO</w:t>
      </w:r>
    </w:p>
    <w:p w:rsidR="003032E9" w:rsidRDefault="003032E9" w:rsidP="003032E9">
      <w:pPr>
        <w:contextualSpacing/>
        <w:jc w:val="center"/>
        <w:rPr>
          <w:rFonts w:ascii="Arial" w:eastAsiaTheme="minorHAnsi" w:hAnsi="Arial" w:cs="Arial"/>
          <w:b/>
          <w:sz w:val="24"/>
          <w:szCs w:val="24"/>
        </w:rPr>
      </w:pPr>
    </w:p>
    <w:tbl>
      <w:tblPr>
        <w:tblStyle w:val="Tablaconcuadrcula"/>
        <w:tblW w:w="0" w:type="auto"/>
        <w:tblLook w:val="04A0" w:firstRow="1" w:lastRow="0" w:firstColumn="1" w:lastColumn="0" w:noHBand="0" w:noVBand="1"/>
      </w:tblPr>
      <w:tblGrid>
        <w:gridCol w:w="3995"/>
        <w:gridCol w:w="5067"/>
      </w:tblGrid>
      <w:tr w:rsidR="00FD0F6F" w:rsidRPr="00561C75" w:rsidTr="00FD0F6F">
        <w:tc>
          <w:tcPr>
            <w:tcW w:w="3995" w:type="dxa"/>
          </w:tcPr>
          <w:p w:rsidR="00FD0F6F" w:rsidRPr="00561C75" w:rsidRDefault="00FD0F6F" w:rsidP="00FD0F6F">
            <w:pPr>
              <w:rPr>
                <w:rFonts w:ascii="Arial" w:hAnsi="Arial" w:cs="Arial"/>
                <w:sz w:val="24"/>
                <w:szCs w:val="24"/>
              </w:rPr>
            </w:pPr>
            <w:r w:rsidRPr="00561C75">
              <w:rPr>
                <w:rFonts w:ascii="Arial" w:hAnsi="Arial" w:cs="Arial"/>
                <w:sz w:val="24"/>
                <w:szCs w:val="24"/>
              </w:rPr>
              <w:t>TITULO DE PUESTO:</w:t>
            </w:r>
          </w:p>
        </w:tc>
        <w:tc>
          <w:tcPr>
            <w:tcW w:w="5067" w:type="dxa"/>
          </w:tcPr>
          <w:p w:rsidR="00FD0F6F" w:rsidRPr="00561C75" w:rsidRDefault="00FD0F6F" w:rsidP="00FD0F6F">
            <w:pPr>
              <w:rPr>
                <w:rFonts w:ascii="Arial" w:hAnsi="Arial" w:cs="Arial"/>
                <w:b/>
                <w:sz w:val="24"/>
                <w:szCs w:val="24"/>
              </w:rPr>
            </w:pPr>
            <w:r w:rsidRPr="00561C75">
              <w:rPr>
                <w:rFonts w:ascii="Arial" w:hAnsi="Arial" w:cs="Arial"/>
                <w:b/>
                <w:sz w:val="24"/>
                <w:szCs w:val="24"/>
              </w:rPr>
              <w:t>JEFATURA DE SUPERVISION</w:t>
            </w:r>
            <w:r w:rsidR="003E0722">
              <w:rPr>
                <w:rFonts w:ascii="Arial" w:hAnsi="Arial" w:cs="Arial"/>
                <w:b/>
                <w:sz w:val="24"/>
                <w:szCs w:val="24"/>
              </w:rPr>
              <w:t xml:space="preserve"> (</w:t>
            </w:r>
            <w:r w:rsidR="003E0722" w:rsidRPr="00743AF7">
              <w:rPr>
                <w:rFonts w:ascii="Arial" w:hAnsi="Arial" w:cs="Arial"/>
                <w:b/>
                <w:szCs w:val="24"/>
              </w:rPr>
              <w:t>Jefe de departamento B)</w:t>
            </w:r>
          </w:p>
        </w:tc>
      </w:tr>
      <w:tr w:rsidR="00FD0F6F" w:rsidRPr="00561C75" w:rsidTr="00FD0F6F">
        <w:tc>
          <w:tcPr>
            <w:tcW w:w="3995" w:type="dxa"/>
          </w:tcPr>
          <w:p w:rsidR="00FD0F6F" w:rsidRPr="00561C75" w:rsidRDefault="00FD0F6F" w:rsidP="00FD0F6F">
            <w:pPr>
              <w:rPr>
                <w:rFonts w:ascii="Arial" w:hAnsi="Arial" w:cs="Arial"/>
                <w:sz w:val="24"/>
                <w:szCs w:val="24"/>
              </w:rPr>
            </w:pPr>
            <w:r w:rsidRPr="00561C75">
              <w:rPr>
                <w:rFonts w:ascii="Arial" w:hAnsi="Arial" w:cs="Arial"/>
                <w:sz w:val="24"/>
                <w:szCs w:val="24"/>
              </w:rPr>
              <w:t>UNIDAD ADMINISTRATIVA:</w:t>
            </w:r>
          </w:p>
        </w:tc>
        <w:tc>
          <w:tcPr>
            <w:tcW w:w="5067" w:type="dxa"/>
          </w:tcPr>
          <w:p w:rsidR="00FD0F6F" w:rsidRPr="00561C75" w:rsidRDefault="00DA31F9" w:rsidP="00DA31F9">
            <w:pPr>
              <w:jc w:val="both"/>
              <w:rPr>
                <w:rFonts w:ascii="Arial" w:hAnsi="Arial" w:cs="Arial"/>
                <w:sz w:val="24"/>
                <w:szCs w:val="24"/>
              </w:rPr>
            </w:pPr>
            <w:r w:rsidRPr="00561C75">
              <w:rPr>
                <w:rFonts w:ascii="Arial" w:hAnsi="Arial" w:cs="Arial"/>
                <w:sz w:val="24"/>
                <w:szCs w:val="24"/>
              </w:rPr>
              <w:t>Dirección general de desarrollo urbano, obras y servicios</w:t>
            </w:r>
            <w:r>
              <w:rPr>
                <w:rFonts w:ascii="Arial" w:hAnsi="Arial" w:cs="Arial"/>
                <w:sz w:val="24"/>
                <w:szCs w:val="24"/>
              </w:rPr>
              <w:t xml:space="preserve"> públicos de calidad </w:t>
            </w:r>
          </w:p>
        </w:tc>
      </w:tr>
      <w:tr w:rsidR="00FD0F6F" w:rsidRPr="00561C75" w:rsidTr="00FD0F6F">
        <w:tc>
          <w:tcPr>
            <w:tcW w:w="3995" w:type="dxa"/>
          </w:tcPr>
          <w:p w:rsidR="00FD0F6F" w:rsidRPr="00561C75" w:rsidRDefault="00FD0F6F" w:rsidP="00FD0F6F">
            <w:pPr>
              <w:rPr>
                <w:rFonts w:ascii="Arial" w:hAnsi="Arial" w:cs="Arial"/>
                <w:sz w:val="24"/>
                <w:szCs w:val="24"/>
              </w:rPr>
            </w:pPr>
            <w:r w:rsidRPr="00561C75">
              <w:rPr>
                <w:rFonts w:ascii="Arial" w:hAnsi="Arial" w:cs="Arial"/>
                <w:sz w:val="24"/>
                <w:szCs w:val="24"/>
              </w:rPr>
              <w:t>ÁREA DE ADSCRIPCIÓN:</w:t>
            </w:r>
          </w:p>
        </w:tc>
        <w:tc>
          <w:tcPr>
            <w:tcW w:w="5067" w:type="dxa"/>
          </w:tcPr>
          <w:p w:rsidR="00FD0F6F" w:rsidRPr="00561C75" w:rsidRDefault="00DA31F9" w:rsidP="00FD0F6F">
            <w:pPr>
              <w:jc w:val="both"/>
              <w:rPr>
                <w:rFonts w:ascii="Arial" w:hAnsi="Arial" w:cs="Arial"/>
                <w:sz w:val="24"/>
                <w:szCs w:val="24"/>
              </w:rPr>
            </w:pPr>
            <w:r>
              <w:rPr>
                <w:rFonts w:ascii="Arial" w:hAnsi="Arial" w:cs="Arial"/>
                <w:sz w:val="24"/>
                <w:szCs w:val="24"/>
              </w:rPr>
              <w:t>Dirección de obras publicas</w:t>
            </w:r>
          </w:p>
        </w:tc>
      </w:tr>
      <w:tr w:rsidR="00FD0F6F" w:rsidRPr="00561C75" w:rsidTr="00FD0F6F">
        <w:tc>
          <w:tcPr>
            <w:tcW w:w="3995" w:type="dxa"/>
          </w:tcPr>
          <w:p w:rsidR="00FD0F6F" w:rsidRPr="00561C75" w:rsidRDefault="00FD0F6F" w:rsidP="00FD0F6F">
            <w:pPr>
              <w:rPr>
                <w:rFonts w:ascii="Arial" w:hAnsi="Arial" w:cs="Arial"/>
                <w:sz w:val="24"/>
                <w:szCs w:val="24"/>
              </w:rPr>
            </w:pPr>
            <w:r w:rsidRPr="00561C75">
              <w:rPr>
                <w:rFonts w:ascii="Arial" w:hAnsi="Arial" w:cs="Arial"/>
                <w:sz w:val="24"/>
                <w:szCs w:val="24"/>
              </w:rPr>
              <w:t>A QUIEN REPORTA:</w:t>
            </w:r>
          </w:p>
        </w:tc>
        <w:tc>
          <w:tcPr>
            <w:tcW w:w="5067" w:type="dxa"/>
          </w:tcPr>
          <w:p w:rsidR="00FD0F6F" w:rsidRPr="00561C75" w:rsidRDefault="00FD0F6F" w:rsidP="00FD0F6F">
            <w:pPr>
              <w:rPr>
                <w:rFonts w:ascii="Arial" w:hAnsi="Arial" w:cs="Arial"/>
                <w:sz w:val="24"/>
                <w:szCs w:val="24"/>
              </w:rPr>
            </w:pPr>
            <w:r w:rsidRPr="00561C75">
              <w:rPr>
                <w:rFonts w:ascii="Arial" w:hAnsi="Arial" w:cs="Arial"/>
                <w:sz w:val="24"/>
                <w:szCs w:val="24"/>
              </w:rPr>
              <w:t>Director/a de obras públicas</w:t>
            </w:r>
          </w:p>
        </w:tc>
      </w:tr>
      <w:tr w:rsidR="00FD0F6F" w:rsidRPr="00561C75" w:rsidTr="00FD0F6F">
        <w:tc>
          <w:tcPr>
            <w:tcW w:w="3995" w:type="dxa"/>
          </w:tcPr>
          <w:p w:rsidR="00FD0F6F" w:rsidRPr="00561C75" w:rsidRDefault="00FD0F6F" w:rsidP="00FD0F6F">
            <w:pPr>
              <w:rPr>
                <w:rFonts w:ascii="Arial" w:hAnsi="Arial" w:cs="Arial"/>
                <w:sz w:val="24"/>
                <w:szCs w:val="24"/>
              </w:rPr>
            </w:pPr>
            <w:r w:rsidRPr="00561C75">
              <w:rPr>
                <w:rFonts w:ascii="Arial" w:hAnsi="Arial" w:cs="Arial"/>
                <w:sz w:val="24"/>
                <w:szCs w:val="24"/>
              </w:rPr>
              <w:t>A QUIEN SUPERVISA</w:t>
            </w:r>
          </w:p>
        </w:tc>
        <w:tc>
          <w:tcPr>
            <w:tcW w:w="5067" w:type="dxa"/>
          </w:tcPr>
          <w:p w:rsidR="00FD0F6F" w:rsidRPr="00561C75" w:rsidRDefault="00DA31F9" w:rsidP="00FD0F6F">
            <w:pPr>
              <w:autoSpaceDE w:val="0"/>
              <w:autoSpaceDN w:val="0"/>
              <w:adjustRightInd w:val="0"/>
              <w:rPr>
                <w:rFonts w:ascii="Arial" w:hAnsi="Arial" w:cs="Arial"/>
                <w:sz w:val="24"/>
                <w:szCs w:val="24"/>
              </w:rPr>
            </w:pPr>
            <w:r>
              <w:rPr>
                <w:rFonts w:ascii="Arial" w:hAnsi="Arial" w:cs="Arial"/>
                <w:sz w:val="24"/>
                <w:szCs w:val="24"/>
              </w:rPr>
              <w:t>Auxiliares (</w:t>
            </w:r>
            <w:r w:rsidR="00FD0F6F" w:rsidRPr="00561C75">
              <w:rPr>
                <w:rFonts w:ascii="Arial" w:hAnsi="Arial" w:cs="Arial"/>
                <w:sz w:val="24"/>
                <w:szCs w:val="24"/>
              </w:rPr>
              <w:t>Supervisores de obra</w:t>
            </w:r>
            <w:r>
              <w:rPr>
                <w:rFonts w:ascii="Arial" w:hAnsi="Arial" w:cs="Arial"/>
                <w:sz w:val="24"/>
                <w:szCs w:val="24"/>
              </w:rPr>
              <w:t>) - 8</w:t>
            </w:r>
          </w:p>
        </w:tc>
      </w:tr>
      <w:tr w:rsidR="00FD0F6F" w:rsidRPr="00561C75" w:rsidTr="00FD0F6F">
        <w:tc>
          <w:tcPr>
            <w:tcW w:w="3995" w:type="dxa"/>
          </w:tcPr>
          <w:p w:rsidR="00FD0F6F" w:rsidRPr="00561C75" w:rsidRDefault="00FD0F6F" w:rsidP="00FD0F6F">
            <w:pPr>
              <w:rPr>
                <w:rFonts w:ascii="Arial" w:hAnsi="Arial" w:cs="Arial"/>
                <w:sz w:val="24"/>
                <w:szCs w:val="24"/>
              </w:rPr>
            </w:pPr>
            <w:r w:rsidRPr="00561C75">
              <w:rPr>
                <w:rFonts w:ascii="Arial" w:hAnsi="Arial" w:cs="Arial"/>
                <w:sz w:val="24"/>
                <w:szCs w:val="24"/>
              </w:rPr>
              <w:t>N° DE PERSONAS EN EL PUESTO:</w:t>
            </w:r>
          </w:p>
        </w:tc>
        <w:tc>
          <w:tcPr>
            <w:tcW w:w="5067" w:type="dxa"/>
          </w:tcPr>
          <w:p w:rsidR="00FD0F6F" w:rsidRPr="00561C75" w:rsidRDefault="00FD0F6F" w:rsidP="00FD0F6F">
            <w:pPr>
              <w:rPr>
                <w:rFonts w:ascii="Arial" w:hAnsi="Arial" w:cs="Arial"/>
                <w:sz w:val="24"/>
                <w:szCs w:val="24"/>
              </w:rPr>
            </w:pPr>
            <w:r>
              <w:rPr>
                <w:rFonts w:ascii="Arial" w:hAnsi="Arial" w:cs="Arial"/>
                <w:sz w:val="24"/>
                <w:szCs w:val="24"/>
              </w:rPr>
              <w:t>1</w:t>
            </w:r>
          </w:p>
        </w:tc>
      </w:tr>
    </w:tbl>
    <w:p w:rsidR="00980D68" w:rsidRDefault="00980D68" w:rsidP="00980D68">
      <w:pPr>
        <w:rPr>
          <w:rFonts w:ascii="Arial" w:hAnsi="Arial" w:cs="Arial"/>
          <w:b/>
          <w:sz w:val="24"/>
          <w:szCs w:val="24"/>
        </w:rPr>
      </w:pPr>
    </w:p>
    <w:p w:rsidR="00FD0F6F" w:rsidRPr="00306BDD" w:rsidRDefault="00980D68" w:rsidP="00FD0F6F">
      <w:pPr>
        <w:jc w:val="center"/>
        <w:rPr>
          <w:rFonts w:ascii="Arial" w:hAnsi="Arial" w:cs="Arial"/>
          <w:b/>
          <w:sz w:val="24"/>
          <w:szCs w:val="24"/>
        </w:rPr>
      </w:pPr>
      <w:r>
        <w:rPr>
          <w:rFonts w:ascii="Arial" w:hAnsi="Arial" w:cs="Arial"/>
          <w:b/>
          <w:sz w:val="24"/>
          <w:szCs w:val="24"/>
        </w:rPr>
        <w:t>PERFIL DEL PUESTO</w:t>
      </w:r>
    </w:p>
    <w:tbl>
      <w:tblPr>
        <w:tblStyle w:val="Tablaconcuadrcula"/>
        <w:tblW w:w="0" w:type="auto"/>
        <w:tblLook w:val="04A0" w:firstRow="1" w:lastRow="0" w:firstColumn="1" w:lastColumn="0" w:noHBand="0" w:noVBand="1"/>
      </w:tblPr>
      <w:tblGrid>
        <w:gridCol w:w="4018"/>
        <w:gridCol w:w="5095"/>
      </w:tblGrid>
      <w:tr w:rsidR="00FD0F6F" w:rsidRPr="00561C75" w:rsidTr="005D2310">
        <w:tc>
          <w:tcPr>
            <w:tcW w:w="4018" w:type="dxa"/>
          </w:tcPr>
          <w:p w:rsidR="00FD0F6F" w:rsidRPr="00561C75" w:rsidRDefault="00FD0F6F" w:rsidP="00FD0F6F">
            <w:pPr>
              <w:rPr>
                <w:rFonts w:ascii="Arial" w:hAnsi="Arial" w:cs="Arial"/>
                <w:sz w:val="24"/>
                <w:szCs w:val="24"/>
              </w:rPr>
            </w:pPr>
            <w:r w:rsidRPr="00561C75">
              <w:rPr>
                <w:rFonts w:ascii="Arial" w:hAnsi="Arial" w:cs="Arial"/>
                <w:sz w:val="24"/>
                <w:szCs w:val="24"/>
              </w:rPr>
              <w:t>ESCOLARIDAD:</w:t>
            </w:r>
          </w:p>
        </w:tc>
        <w:tc>
          <w:tcPr>
            <w:tcW w:w="5095"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Título expedido legalmente de Arquitecto, Ingeniero o Licenciatura Afín</w:t>
            </w:r>
          </w:p>
        </w:tc>
      </w:tr>
      <w:tr w:rsidR="00FD0F6F" w:rsidRPr="00561C75" w:rsidTr="005D2310">
        <w:tc>
          <w:tcPr>
            <w:tcW w:w="4018" w:type="dxa"/>
          </w:tcPr>
          <w:p w:rsidR="00FD0F6F" w:rsidRPr="00561C75" w:rsidRDefault="00FD0F6F" w:rsidP="00FD0F6F">
            <w:pPr>
              <w:rPr>
                <w:rFonts w:ascii="Arial" w:hAnsi="Arial" w:cs="Arial"/>
                <w:sz w:val="24"/>
                <w:szCs w:val="24"/>
              </w:rPr>
            </w:pPr>
            <w:r w:rsidRPr="00561C75">
              <w:rPr>
                <w:rFonts w:ascii="Arial" w:hAnsi="Arial" w:cs="Arial"/>
                <w:sz w:val="24"/>
                <w:szCs w:val="24"/>
              </w:rPr>
              <w:t>AÑOS DE EXPERIENCIA:</w:t>
            </w:r>
          </w:p>
        </w:tc>
        <w:tc>
          <w:tcPr>
            <w:tcW w:w="5095" w:type="dxa"/>
          </w:tcPr>
          <w:p w:rsidR="00FD0F6F" w:rsidRPr="00561C75" w:rsidRDefault="00FD0F6F" w:rsidP="00FD0F6F">
            <w:pPr>
              <w:rPr>
                <w:rFonts w:ascii="Arial" w:hAnsi="Arial" w:cs="Arial"/>
                <w:sz w:val="24"/>
                <w:szCs w:val="24"/>
              </w:rPr>
            </w:pPr>
            <w:r w:rsidRPr="00561C75">
              <w:rPr>
                <w:rFonts w:ascii="Arial" w:hAnsi="Arial" w:cs="Arial"/>
                <w:sz w:val="24"/>
                <w:szCs w:val="24"/>
              </w:rPr>
              <w:t xml:space="preserve"> 3 años</w:t>
            </w:r>
          </w:p>
        </w:tc>
      </w:tr>
      <w:tr w:rsidR="00FD0F6F" w:rsidRPr="00561C75" w:rsidTr="005D2310">
        <w:tc>
          <w:tcPr>
            <w:tcW w:w="4018" w:type="dxa"/>
          </w:tcPr>
          <w:p w:rsidR="00FD0F6F" w:rsidRPr="00561C75" w:rsidRDefault="00FD0F6F" w:rsidP="00FD0F6F">
            <w:pPr>
              <w:rPr>
                <w:rFonts w:ascii="Arial" w:hAnsi="Arial" w:cs="Arial"/>
                <w:sz w:val="24"/>
                <w:szCs w:val="24"/>
              </w:rPr>
            </w:pPr>
            <w:r w:rsidRPr="00561C75">
              <w:rPr>
                <w:rFonts w:ascii="Arial" w:hAnsi="Arial" w:cs="Arial"/>
                <w:sz w:val="24"/>
                <w:szCs w:val="24"/>
              </w:rPr>
              <w:t>CONOCIMIENTOS BÁSICOS:</w:t>
            </w:r>
          </w:p>
        </w:tc>
        <w:tc>
          <w:tcPr>
            <w:tcW w:w="5095"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Leyes y normas para la aplicación de recursos federales, estatales y municipales en obra pública y servicios relacionados con la misma; conocimiento y experiencia en sistemas constructivos y generadores manejo de equipo de cómputo y paquetería office.</w:t>
            </w:r>
          </w:p>
        </w:tc>
      </w:tr>
      <w:tr w:rsidR="00FD0F6F" w:rsidRPr="00561C75" w:rsidTr="005D2310">
        <w:tc>
          <w:tcPr>
            <w:tcW w:w="4018" w:type="dxa"/>
          </w:tcPr>
          <w:p w:rsidR="00FD0F6F" w:rsidRPr="00561C75" w:rsidRDefault="00FD0F6F" w:rsidP="00FD0F6F">
            <w:pPr>
              <w:rPr>
                <w:rFonts w:ascii="Arial" w:hAnsi="Arial" w:cs="Arial"/>
                <w:sz w:val="24"/>
                <w:szCs w:val="24"/>
              </w:rPr>
            </w:pPr>
            <w:r w:rsidRPr="00561C75">
              <w:rPr>
                <w:rFonts w:ascii="Arial" w:hAnsi="Arial" w:cs="Arial"/>
                <w:sz w:val="24"/>
                <w:szCs w:val="24"/>
              </w:rPr>
              <w:t>HABILIDADES:</w:t>
            </w:r>
          </w:p>
        </w:tc>
        <w:tc>
          <w:tcPr>
            <w:tcW w:w="5095" w:type="dxa"/>
          </w:tcPr>
          <w:p w:rsidR="00FD0F6F" w:rsidRPr="00561C75" w:rsidRDefault="00FD0F6F" w:rsidP="003032E9">
            <w:pPr>
              <w:autoSpaceDE w:val="0"/>
              <w:autoSpaceDN w:val="0"/>
              <w:adjustRightInd w:val="0"/>
              <w:jc w:val="both"/>
              <w:rPr>
                <w:rFonts w:ascii="Arial" w:hAnsi="Arial" w:cs="Arial"/>
                <w:sz w:val="24"/>
                <w:szCs w:val="24"/>
              </w:rPr>
            </w:pPr>
            <w:r w:rsidRPr="00561C75">
              <w:rPr>
                <w:rFonts w:ascii="Arial" w:hAnsi="Arial" w:cs="Arial"/>
                <w:sz w:val="24"/>
                <w:szCs w:val="24"/>
              </w:rPr>
              <w:t xml:space="preserve">Liderazgo, manejo de personal, toma de </w:t>
            </w:r>
            <w:r w:rsidRPr="00561C75">
              <w:rPr>
                <w:rFonts w:ascii="Arial" w:hAnsi="Arial" w:cs="Arial"/>
                <w:sz w:val="24"/>
                <w:szCs w:val="24"/>
              </w:rPr>
              <w:lastRenderedPageBreak/>
              <w:t>decisiones y facilidad de palabra.</w:t>
            </w:r>
          </w:p>
        </w:tc>
      </w:tr>
      <w:tr w:rsidR="00FD0F6F" w:rsidRPr="00561C75" w:rsidTr="005D2310">
        <w:tc>
          <w:tcPr>
            <w:tcW w:w="9113" w:type="dxa"/>
            <w:gridSpan w:val="2"/>
          </w:tcPr>
          <w:p w:rsidR="00FD0F6F" w:rsidRDefault="00FD0F6F" w:rsidP="00FD0F6F">
            <w:pPr>
              <w:jc w:val="center"/>
              <w:rPr>
                <w:rFonts w:ascii="Arial" w:hAnsi="Arial" w:cs="Arial"/>
                <w:b/>
                <w:sz w:val="24"/>
                <w:szCs w:val="24"/>
              </w:rPr>
            </w:pPr>
          </w:p>
          <w:p w:rsidR="00FD0F6F" w:rsidRPr="00561C75" w:rsidRDefault="00FD0F6F" w:rsidP="00FD0F6F">
            <w:pPr>
              <w:jc w:val="center"/>
              <w:rPr>
                <w:rFonts w:ascii="Arial" w:hAnsi="Arial" w:cs="Arial"/>
                <w:b/>
                <w:sz w:val="24"/>
                <w:szCs w:val="24"/>
              </w:rPr>
            </w:pPr>
            <w:r w:rsidRPr="00561C75">
              <w:rPr>
                <w:rFonts w:ascii="Arial" w:hAnsi="Arial" w:cs="Arial"/>
                <w:b/>
                <w:sz w:val="24"/>
                <w:szCs w:val="24"/>
              </w:rPr>
              <w:t>DESCRIPCIÓN GENERAL DEL PUESTO.</w:t>
            </w:r>
          </w:p>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Atender la oportuna supervisión de las Obras Públicas y Servicios Relacionados con las mismas, que se ejecuten en la Dirección de Obras Publicas de Calidad, como dependencia Ejecutora, así como considerar el origen de los recursos; se deberá coordinar con oportunidad con las demás Jefaturas y Unidades Administrativas de la Dirección General, lo que resulte necesario a efectos de que las obras programadas se ejecuten de acuerdo a los plazos y periodos de ejecución, se realicen dentro del costo previsto y con la calidad de los trabajos y materiales convenidos en el contrato; entregando semanalmente los informes y reportes que se generen por las áreas a su cargo.</w:t>
            </w:r>
          </w:p>
          <w:p w:rsidR="00FD0F6F" w:rsidRPr="00561C75" w:rsidRDefault="00FD0F6F" w:rsidP="00FD0F6F">
            <w:pPr>
              <w:autoSpaceDE w:val="0"/>
              <w:autoSpaceDN w:val="0"/>
              <w:adjustRightInd w:val="0"/>
              <w:jc w:val="both"/>
              <w:rPr>
                <w:rFonts w:ascii="Arial" w:hAnsi="Arial" w:cs="Arial"/>
                <w:sz w:val="24"/>
                <w:szCs w:val="24"/>
              </w:rPr>
            </w:pPr>
          </w:p>
        </w:tc>
      </w:tr>
      <w:tr w:rsidR="00FD0F6F" w:rsidRPr="00561C75" w:rsidTr="005D2310">
        <w:tc>
          <w:tcPr>
            <w:tcW w:w="9113" w:type="dxa"/>
            <w:gridSpan w:val="2"/>
          </w:tcPr>
          <w:p w:rsidR="00FD0F6F" w:rsidRDefault="00FD0F6F" w:rsidP="00FD0F6F">
            <w:pPr>
              <w:jc w:val="center"/>
              <w:rPr>
                <w:rFonts w:ascii="Arial" w:hAnsi="Arial" w:cs="Arial"/>
                <w:b/>
                <w:sz w:val="24"/>
                <w:szCs w:val="24"/>
              </w:rPr>
            </w:pPr>
          </w:p>
          <w:p w:rsidR="00FD0F6F" w:rsidRPr="00561C75" w:rsidRDefault="00FD0F6F" w:rsidP="00FD0F6F">
            <w:pPr>
              <w:jc w:val="center"/>
              <w:rPr>
                <w:rFonts w:ascii="Arial" w:hAnsi="Arial" w:cs="Arial"/>
                <w:b/>
                <w:sz w:val="24"/>
                <w:szCs w:val="24"/>
              </w:rPr>
            </w:pPr>
            <w:r w:rsidRPr="00561C75">
              <w:rPr>
                <w:rFonts w:ascii="Arial" w:hAnsi="Arial" w:cs="Arial"/>
                <w:b/>
                <w:sz w:val="24"/>
                <w:szCs w:val="24"/>
              </w:rPr>
              <w:t>FUNCIONES PRINCIPALES.</w:t>
            </w:r>
          </w:p>
          <w:p w:rsidR="00BC5611" w:rsidRPr="00306BDD" w:rsidRDefault="00BC5611" w:rsidP="00B45281">
            <w:pPr>
              <w:pStyle w:val="Prrafodelista"/>
              <w:numPr>
                <w:ilvl w:val="0"/>
                <w:numId w:val="12"/>
              </w:numPr>
              <w:autoSpaceDE w:val="0"/>
              <w:autoSpaceDN w:val="0"/>
              <w:adjustRightInd w:val="0"/>
              <w:jc w:val="both"/>
              <w:rPr>
                <w:rFonts w:ascii="Arial" w:eastAsiaTheme="minorHAnsi" w:hAnsi="Arial" w:cs="Arial"/>
              </w:rPr>
            </w:pPr>
            <w:r w:rsidRPr="00306BDD">
              <w:rPr>
                <w:rFonts w:ascii="Arial" w:eastAsiaTheme="minorHAnsi" w:hAnsi="Arial" w:cs="Arial"/>
              </w:rPr>
              <w:t>Acordar con el Director/a de Obras Públicas el despacho de los asuntos a su cargo y los de las unidades administrativas, operativas y técnicas bajo su responsabilidad.</w:t>
            </w:r>
          </w:p>
          <w:p w:rsidR="00BC5611" w:rsidRPr="00306BDD" w:rsidRDefault="00BC5611" w:rsidP="00B45281">
            <w:pPr>
              <w:pStyle w:val="Prrafodelista"/>
              <w:numPr>
                <w:ilvl w:val="0"/>
                <w:numId w:val="12"/>
              </w:numPr>
              <w:autoSpaceDE w:val="0"/>
              <w:autoSpaceDN w:val="0"/>
              <w:adjustRightInd w:val="0"/>
              <w:jc w:val="both"/>
              <w:rPr>
                <w:rFonts w:ascii="Arial" w:eastAsiaTheme="minorHAnsi" w:hAnsi="Arial" w:cs="Arial"/>
              </w:rPr>
            </w:pPr>
            <w:r w:rsidRPr="00306BDD">
              <w:rPr>
                <w:rFonts w:ascii="Arial" w:eastAsiaTheme="minorHAnsi" w:hAnsi="Arial" w:cs="Arial"/>
              </w:rPr>
              <w:t>Coordinarse con los Supervisores a su cargo, en lo técnico, administrativo y operativo, para programar, ejecutar, y supervisar todas las obras públicas y servicios relacionados con la misma que se realicen en el Municipio; así como para la ejecución de programas especiales con las dependencias municipales pertinentes, para la colocación y retiro de ornamentos dentro del Municipio, en las diferentes temporadas que así lo requieran.</w:t>
            </w:r>
          </w:p>
          <w:p w:rsidR="00BC5611" w:rsidRPr="00306BDD" w:rsidRDefault="00BC5611" w:rsidP="00B45281">
            <w:pPr>
              <w:pStyle w:val="Prrafodelista"/>
              <w:numPr>
                <w:ilvl w:val="0"/>
                <w:numId w:val="12"/>
              </w:numPr>
              <w:autoSpaceDE w:val="0"/>
              <w:autoSpaceDN w:val="0"/>
              <w:adjustRightInd w:val="0"/>
              <w:jc w:val="both"/>
              <w:rPr>
                <w:rFonts w:ascii="Arial" w:eastAsiaTheme="minorHAnsi" w:hAnsi="Arial" w:cs="Arial"/>
              </w:rPr>
            </w:pPr>
            <w:r w:rsidRPr="00306BDD">
              <w:rPr>
                <w:rFonts w:ascii="Arial" w:eastAsiaTheme="minorHAnsi" w:hAnsi="Arial" w:cs="Arial"/>
              </w:rPr>
              <w:t>Aprobar y validar los estudios técnicos, proyectos y dictámenes de su competencia, necesarios para garantizar la calidad de las obras que ejecute el Ayuntamiento, revisando que se apeguen a la normatividad legal vigente y a las especificaciones técnico – constructivas establecidas y requeridas en el contrato.</w:t>
            </w:r>
          </w:p>
          <w:p w:rsidR="00BC5611" w:rsidRPr="00306BDD" w:rsidRDefault="00BC5611" w:rsidP="00B45281">
            <w:pPr>
              <w:pStyle w:val="Prrafodelista"/>
              <w:numPr>
                <w:ilvl w:val="0"/>
                <w:numId w:val="12"/>
              </w:numPr>
              <w:autoSpaceDE w:val="0"/>
              <w:autoSpaceDN w:val="0"/>
              <w:adjustRightInd w:val="0"/>
              <w:jc w:val="both"/>
              <w:rPr>
                <w:rFonts w:ascii="Arial" w:eastAsiaTheme="minorHAnsi" w:hAnsi="Arial" w:cs="Arial"/>
              </w:rPr>
            </w:pPr>
            <w:r w:rsidRPr="00306BDD">
              <w:rPr>
                <w:rFonts w:ascii="Arial" w:eastAsiaTheme="minorHAnsi" w:hAnsi="Arial" w:cs="Arial"/>
              </w:rPr>
              <w:lastRenderedPageBreak/>
              <w:t>Elaborar los dictámenes técnicos y económicos de las obras que sufran alguna modificación en tiempo o monto, no sin antes ponerlos a consideración del Departamento de Costos, que fundamente las resoluciones que se tomen en los procedimientos de adjudicación a cargo del Comité de Adquisiciones y de Obra Pública y Servicios Relacionados.</w:t>
            </w:r>
          </w:p>
          <w:p w:rsidR="00BC5611" w:rsidRPr="00306BDD" w:rsidRDefault="00BC5611" w:rsidP="00B45281">
            <w:pPr>
              <w:pStyle w:val="Prrafodelista"/>
              <w:numPr>
                <w:ilvl w:val="0"/>
                <w:numId w:val="12"/>
              </w:numPr>
              <w:autoSpaceDE w:val="0"/>
              <w:autoSpaceDN w:val="0"/>
              <w:adjustRightInd w:val="0"/>
              <w:jc w:val="both"/>
              <w:rPr>
                <w:rFonts w:ascii="Arial" w:eastAsiaTheme="minorHAnsi" w:hAnsi="Arial" w:cs="Arial"/>
              </w:rPr>
            </w:pPr>
            <w:r w:rsidRPr="00306BDD">
              <w:rPr>
                <w:rFonts w:ascii="Arial" w:eastAsiaTheme="minorHAnsi" w:hAnsi="Arial" w:cs="Arial"/>
              </w:rPr>
              <w:t>Autorizar los cambios de especificaciones de las obras que se ejecuten, provocados por razones técnicas no previstas en el proyecto, siempre y cuando se justifiquen legalmente, así como la celebración de juntas de trabajo con el contratista para analizar el estado, avance, problemas y alternativas de solución, consignando en las minutas los acuerdos tomados.</w:t>
            </w:r>
          </w:p>
          <w:p w:rsidR="00BC5611" w:rsidRPr="00306BDD" w:rsidRDefault="00BC5611" w:rsidP="00B45281">
            <w:pPr>
              <w:pStyle w:val="Prrafodelista"/>
              <w:numPr>
                <w:ilvl w:val="0"/>
                <w:numId w:val="12"/>
              </w:numPr>
              <w:autoSpaceDE w:val="0"/>
              <w:autoSpaceDN w:val="0"/>
              <w:adjustRightInd w:val="0"/>
              <w:jc w:val="both"/>
              <w:rPr>
                <w:rFonts w:ascii="Arial" w:eastAsiaTheme="minorHAnsi" w:hAnsi="Arial" w:cs="Arial"/>
              </w:rPr>
            </w:pPr>
            <w:r w:rsidRPr="00306BDD">
              <w:rPr>
                <w:rFonts w:ascii="Arial" w:eastAsiaTheme="minorHAnsi" w:hAnsi="Arial" w:cs="Arial"/>
              </w:rPr>
              <w:t>Supervisar la correcta apertura y llenado de la bitácora de obra convencional o electrónica según corresponda.</w:t>
            </w:r>
          </w:p>
          <w:p w:rsidR="00BC5611" w:rsidRPr="00306BDD" w:rsidRDefault="00BC5611" w:rsidP="00B45281">
            <w:pPr>
              <w:pStyle w:val="Prrafodelista"/>
              <w:numPr>
                <w:ilvl w:val="0"/>
                <w:numId w:val="12"/>
              </w:numPr>
              <w:autoSpaceDE w:val="0"/>
              <w:autoSpaceDN w:val="0"/>
              <w:adjustRightInd w:val="0"/>
              <w:jc w:val="both"/>
              <w:rPr>
                <w:rFonts w:ascii="Arial" w:eastAsiaTheme="minorHAnsi" w:hAnsi="Arial" w:cs="Arial"/>
              </w:rPr>
            </w:pPr>
            <w:r w:rsidRPr="00306BDD">
              <w:rPr>
                <w:rFonts w:ascii="Arial" w:eastAsiaTheme="minorHAnsi" w:hAnsi="Arial" w:cs="Arial"/>
              </w:rPr>
              <w:t>Coordinar la Supervisión realizada por sus supervisores a obras realizadas por los contratistas, haciendo las observaciones al Supervisor Correspondiente para corregir posibles fallas en la ejecución de la obra pública.</w:t>
            </w:r>
          </w:p>
          <w:p w:rsidR="00BC5611" w:rsidRPr="00306BDD" w:rsidRDefault="00BC5611" w:rsidP="00B45281">
            <w:pPr>
              <w:pStyle w:val="Prrafodelista"/>
              <w:numPr>
                <w:ilvl w:val="0"/>
                <w:numId w:val="12"/>
              </w:numPr>
              <w:autoSpaceDE w:val="0"/>
              <w:autoSpaceDN w:val="0"/>
              <w:adjustRightInd w:val="0"/>
              <w:jc w:val="both"/>
              <w:rPr>
                <w:rFonts w:ascii="Arial" w:eastAsiaTheme="minorHAnsi" w:hAnsi="Arial" w:cs="Arial"/>
              </w:rPr>
            </w:pPr>
            <w:r w:rsidRPr="00306BDD">
              <w:rPr>
                <w:rFonts w:ascii="Arial" w:eastAsiaTheme="minorHAnsi" w:hAnsi="Arial" w:cs="Arial"/>
              </w:rPr>
              <w:t>Acopiar de cada supervisor los avances de la ejecución de obra pública y servicios relacionados con la misma para dar seguimiento a la base de datos establecida en la dirección general de desarrollo urbano obras y servicios públicos de calidad para el control de la obra pública y servicios relacionados, para los efectos conducentes.</w:t>
            </w:r>
          </w:p>
          <w:p w:rsidR="00BC5611" w:rsidRPr="00306BDD" w:rsidRDefault="00BC5611" w:rsidP="00B45281">
            <w:pPr>
              <w:pStyle w:val="Prrafodelista"/>
              <w:numPr>
                <w:ilvl w:val="0"/>
                <w:numId w:val="12"/>
              </w:numPr>
              <w:autoSpaceDE w:val="0"/>
              <w:autoSpaceDN w:val="0"/>
              <w:adjustRightInd w:val="0"/>
              <w:jc w:val="both"/>
              <w:rPr>
                <w:rFonts w:ascii="Arial" w:eastAsiaTheme="minorHAnsi" w:hAnsi="Arial" w:cs="Arial"/>
              </w:rPr>
            </w:pPr>
            <w:r w:rsidRPr="00306BDD">
              <w:rPr>
                <w:rFonts w:ascii="Arial" w:eastAsiaTheme="minorHAnsi" w:hAnsi="Arial" w:cs="Arial"/>
              </w:rPr>
              <w:t>Supervisar toda la obra pública que se realice en el Municipio.</w:t>
            </w:r>
          </w:p>
          <w:p w:rsidR="00BC5611" w:rsidRPr="00306BDD" w:rsidRDefault="00BC5611" w:rsidP="00B45281">
            <w:pPr>
              <w:pStyle w:val="Prrafodelista"/>
              <w:numPr>
                <w:ilvl w:val="0"/>
                <w:numId w:val="12"/>
              </w:numPr>
              <w:autoSpaceDE w:val="0"/>
              <w:autoSpaceDN w:val="0"/>
              <w:adjustRightInd w:val="0"/>
              <w:jc w:val="both"/>
              <w:rPr>
                <w:rFonts w:ascii="Arial" w:eastAsiaTheme="minorHAnsi" w:hAnsi="Arial" w:cs="Arial"/>
              </w:rPr>
            </w:pPr>
            <w:r w:rsidRPr="00306BDD">
              <w:rPr>
                <w:rFonts w:ascii="Arial" w:eastAsiaTheme="minorHAnsi" w:hAnsi="Arial" w:cs="Arial"/>
              </w:rPr>
              <w:t>Informar al Director/a de Obras Públicas los avances mensuales de los Programas de Trabajo de la Jefatura de Supervisión.</w:t>
            </w:r>
          </w:p>
          <w:p w:rsidR="00BC5611" w:rsidRPr="00306BDD" w:rsidRDefault="00BC5611" w:rsidP="00B45281">
            <w:pPr>
              <w:pStyle w:val="Prrafodelista"/>
              <w:numPr>
                <w:ilvl w:val="0"/>
                <w:numId w:val="12"/>
              </w:numPr>
              <w:autoSpaceDE w:val="0"/>
              <w:autoSpaceDN w:val="0"/>
              <w:adjustRightInd w:val="0"/>
              <w:jc w:val="both"/>
              <w:rPr>
                <w:rFonts w:ascii="Arial" w:eastAsiaTheme="minorHAnsi" w:hAnsi="Arial" w:cs="Arial"/>
              </w:rPr>
            </w:pPr>
            <w:r w:rsidRPr="00306BDD">
              <w:rPr>
                <w:rFonts w:ascii="Arial" w:eastAsiaTheme="minorHAnsi" w:hAnsi="Arial" w:cs="Arial"/>
              </w:rPr>
              <w:t>Suscribir los documentos relativos al ejercicio de sus atribuciones y aquellos que le sean señalados por delegación o le correspondan por suplencia.</w:t>
            </w:r>
          </w:p>
          <w:p w:rsidR="00BC5611" w:rsidRPr="00306BDD" w:rsidRDefault="00BC5611" w:rsidP="00B45281">
            <w:pPr>
              <w:pStyle w:val="Prrafodelista"/>
              <w:numPr>
                <w:ilvl w:val="0"/>
                <w:numId w:val="12"/>
              </w:numPr>
              <w:jc w:val="both"/>
              <w:rPr>
                <w:rFonts w:ascii="Arial" w:eastAsiaTheme="minorHAnsi" w:hAnsi="Arial" w:cs="Arial"/>
              </w:rPr>
            </w:pPr>
            <w:r w:rsidRPr="00306BDD">
              <w:rPr>
                <w:rFonts w:ascii="Arial" w:eastAsiaTheme="minorHAnsi" w:hAnsi="Arial" w:cs="Arial"/>
              </w:rPr>
              <w:t>Desarrollar todas aquellas funciones inherentes al área de su competencia y las que le sean asignados por su jefe inmediato.</w:t>
            </w:r>
          </w:p>
          <w:p w:rsidR="00BC5611" w:rsidRPr="00306BDD" w:rsidRDefault="00BC5611" w:rsidP="00B45281">
            <w:pPr>
              <w:pStyle w:val="Prrafodelista"/>
              <w:numPr>
                <w:ilvl w:val="0"/>
                <w:numId w:val="12"/>
              </w:numPr>
              <w:jc w:val="both"/>
              <w:rPr>
                <w:rFonts w:ascii="Arial" w:eastAsiaTheme="minorHAnsi" w:hAnsi="Arial" w:cs="Arial"/>
              </w:rPr>
            </w:pPr>
            <w:r w:rsidRPr="00306BDD">
              <w:rPr>
                <w:rFonts w:ascii="Arial" w:eastAsiaTheme="minorHAnsi" w:hAnsi="Arial" w:cs="Arial"/>
              </w:rPr>
              <w:t>Conducirse con honestidad e integridad.</w:t>
            </w:r>
          </w:p>
          <w:p w:rsidR="00BC5611" w:rsidRDefault="00BC5611" w:rsidP="00B45281">
            <w:pPr>
              <w:pStyle w:val="Prrafodelista"/>
              <w:numPr>
                <w:ilvl w:val="0"/>
                <w:numId w:val="12"/>
              </w:numPr>
              <w:jc w:val="both"/>
              <w:rPr>
                <w:rFonts w:ascii="Arial" w:eastAsiaTheme="minorHAnsi" w:hAnsi="Arial" w:cs="Arial"/>
              </w:rPr>
            </w:pPr>
            <w:r w:rsidRPr="00306BDD">
              <w:rPr>
                <w:rFonts w:ascii="Arial" w:eastAsiaTheme="minorHAnsi" w:hAnsi="Arial" w:cs="Arial"/>
              </w:rPr>
              <w:t>Cumplir con la máxima diligencia en el marco normativo que rigen en su actuar en el área.</w:t>
            </w:r>
          </w:p>
          <w:p w:rsidR="00BC5611" w:rsidRDefault="00BC5611" w:rsidP="00B45281">
            <w:pPr>
              <w:pStyle w:val="Prrafodelista"/>
              <w:numPr>
                <w:ilvl w:val="0"/>
                <w:numId w:val="12"/>
              </w:numPr>
              <w:jc w:val="both"/>
              <w:rPr>
                <w:rFonts w:ascii="Arial" w:eastAsiaTheme="minorHAnsi" w:hAnsi="Arial" w:cs="Arial"/>
              </w:rPr>
            </w:pPr>
            <w:r>
              <w:rPr>
                <w:rFonts w:ascii="Arial" w:eastAsiaTheme="minorHAnsi" w:hAnsi="Arial" w:cs="Arial"/>
              </w:rPr>
              <w:t>Cumplir y hacer cumplir el contrato de Obra Pública.</w:t>
            </w:r>
          </w:p>
          <w:p w:rsidR="005D2310" w:rsidRDefault="005D2310" w:rsidP="00B45281">
            <w:pPr>
              <w:pStyle w:val="Prrafodelista"/>
              <w:numPr>
                <w:ilvl w:val="0"/>
                <w:numId w:val="12"/>
              </w:numPr>
              <w:jc w:val="both"/>
              <w:rPr>
                <w:rFonts w:ascii="Arial" w:eastAsiaTheme="minorHAnsi" w:hAnsi="Arial" w:cs="Arial"/>
              </w:rPr>
            </w:pPr>
            <w:r w:rsidRPr="00DD50F0">
              <w:rPr>
                <w:rFonts w:ascii="Arial" w:eastAsiaTheme="minorHAnsi" w:hAnsi="Arial" w:cs="Arial"/>
              </w:rPr>
              <w:t>Mantener debidamente organizados los documentos para su fácil localización y consulta, debiendo dar cumplimiento a la Ley de Archivos del Estado de Puebla, su Reglamento y la normatividad aplicable al tema.</w:t>
            </w:r>
          </w:p>
          <w:p w:rsidR="005D2310" w:rsidRDefault="005D2310" w:rsidP="00B45281">
            <w:pPr>
              <w:pStyle w:val="Prrafodelista"/>
              <w:numPr>
                <w:ilvl w:val="0"/>
                <w:numId w:val="12"/>
              </w:numPr>
              <w:jc w:val="both"/>
              <w:rPr>
                <w:rFonts w:ascii="Arial" w:eastAsiaTheme="minorHAnsi" w:hAnsi="Arial" w:cs="Arial"/>
              </w:rPr>
            </w:pPr>
            <w:r w:rsidRPr="00DD50F0">
              <w:rPr>
                <w:rFonts w:ascii="Arial" w:eastAsiaTheme="minorHAnsi" w:hAnsi="Arial" w:cs="Arial"/>
              </w:rPr>
              <w:t xml:space="preserve">Custodiar y cuidar los bienes muebles que estén bajo su uso y resguardo, </w:t>
            </w:r>
            <w:r w:rsidRPr="00DD50F0">
              <w:rPr>
                <w:rFonts w:ascii="Arial" w:eastAsiaTheme="minorHAnsi" w:hAnsi="Arial" w:cs="Arial"/>
              </w:rPr>
              <w:lastRenderedPageBreak/>
              <w:t>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r w:rsidR="00B45281">
              <w:rPr>
                <w:rFonts w:ascii="Arial" w:eastAsiaTheme="minorHAnsi" w:hAnsi="Arial" w:cs="Arial"/>
              </w:rPr>
              <w:t>.</w:t>
            </w:r>
          </w:p>
          <w:p w:rsidR="00B45281" w:rsidRPr="00EF2311" w:rsidRDefault="00B45281" w:rsidP="00B45281">
            <w:pPr>
              <w:pStyle w:val="Prrafodelista"/>
              <w:numPr>
                <w:ilvl w:val="0"/>
                <w:numId w:val="12"/>
              </w:numPr>
              <w:autoSpaceDE w:val="0"/>
              <w:autoSpaceDN w:val="0"/>
              <w:adjustRightInd w:val="0"/>
              <w:spacing w:before="120" w:after="200" w:line="276" w:lineRule="auto"/>
              <w:contextualSpacing/>
              <w:jc w:val="both"/>
              <w:rPr>
                <w:rFonts w:ascii="Arial" w:eastAsiaTheme="minorHAnsi" w:hAnsi="Arial" w:cs="Arial"/>
              </w:rPr>
            </w:pPr>
            <w:r w:rsidRPr="00EF2311">
              <w:rPr>
                <w:rFonts w:ascii="Arial" w:eastAsiaTheme="minorHAnsi" w:hAnsi="Arial" w:cs="Arial"/>
              </w:rPr>
              <w:t xml:space="preserve">Implementación del Control Interno de la Unidad Administrativa a su cargo, de acuerdo a los lineamientos aplicables. </w:t>
            </w:r>
          </w:p>
          <w:p w:rsidR="00FD0F6F" w:rsidRDefault="00BC5611" w:rsidP="00B45281">
            <w:pPr>
              <w:pStyle w:val="Prrafodelista"/>
              <w:numPr>
                <w:ilvl w:val="0"/>
                <w:numId w:val="12"/>
              </w:numPr>
              <w:jc w:val="both"/>
              <w:rPr>
                <w:rFonts w:ascii="Arial" w:eastAsiaTheme="minorHAnsi" w:hAnsi="Arial" w:cs="Arial"/>
              </w:rPr>
            </w:pPr>
            <w:r w:rsidRPr="00EF2311">
              <w:rPr>
                <w:rFonts w:ascii="Arial" w:eastAsiaTheme="minorHAnsi" w:hAnsi="Arial" w:cs="Arial"/>
              </w:rPr>
              <w:t>Y las demás que las leyes y sus reglamentos</w:t>
            </w:r>
            <w:r>
              <w:rPr>
                <w:rFonts w:ascii="Arial" w:eastAsiaTheme="minorHAnsi" w:hAnsi="Arial" w:cs="Arial"/>
              </w:rPr>
              <w:t xml:space="preserve"> les confieran</w:t>
            </w:r>
            <w:r w:rsidRPr="00306BDD">
              <w:rPr>
                <w:rFonts w:ascii="Arial" w:eastAsiaTheme="minorHAnsi" w:hAnsi="Arial" w:cs="Arial"/>
              </w:rPr>
              <w:t xml:space="preserve"> inherentes al cargo que desempeñan dentro de la administración pública municipal.</w:t>
            </w:r>
          </w:p>
          <w:p w:rsidR="00C3220A" w:rsidRDefault="00C3220A" w:rsidP="00C3220A">
            <w:pPr>
              <w:pStyle w:val="Prrafodelista"/>
              <w:jc w:val="both"/>
              <w:rPr>
                <w:rFonts w:ascii="Arial" w:eastAsiaTheme="minorHAnsi" w:hAnsi="Arial" w:cs="Arial"/>
              </w:rPr>
            </w:pPr>
          </w:p>
          <w:p w:rsidR="00C3220A" w:rsidRDefault="00C3220A" w:rsidP="00C3220A">
            <w:pPr>
              <w:pStyle w:val="Prrafodelista"/>
              <w:jc w:val="both"/>
              <w:rPr>
                <w:rFonts w:ascii="Arial" w:eastAsiaTheme="minorHAnsi" w:hAnsi="Arial" w:cs="Arial"/>
              </w:rPr>
            </w:pPr>
          </w:p>
          <w:p w:rsidR="00C3220A" w:rsidRDefault="00C3220A" w:rsidP="00C3220A">
            <w:pPr>
              <w:pStyle w:val="Prrafodelista"/>
              <w:jc w:val="both"/>
              <w:rPr>
                <w:rFonts w:ascii="Arial" w:eastAsiaTheme="minorHAnsi" w:hAnsi="Arial" w:cs="Arial"/>
              </w:rPr>
            </w:pPr>
          </w:p>
          <w:p w:rsidR="00C3220A" w:rsidRPr="00306BDD" w:rsidRDefault="00C3220A" w:rsidP="00C3220A">
            <w:pPr>
              <w:pStyle w:val="Prrafodelista"/>
              <w:jc w:val="both"/>
              <w:rPr>
                <w:rFonts w:ascii="Arial" w:eastAsiaTheme="minorHAnsi" w:hAnsi="Arial" w:cs="Arial"/>
              </w:rPr>
            </w:pPr>
          </w:p>
        </w:tc>
      </w:tr>
    </w:tbl>
    <w:p w:rsidR="005D2310" w:rsidRDefault="005D2310" w:rsidP="003032E9">
      <w:pPr>
        <w:jc w:val="both"/>
        <w:rPr>
          <w:rFonts w:ascii="Arial" w:hAnsi="Arial" w:cs="Arial"/>
          <w:sz w:val="24"/>
          <w:szCs w:val="24"/>
        </w:rPr>
      </w:pPr>
    </w:p>
    <w:p w:rsidR="00BC5611" w:rsidRDefault="00FD0F6F" w:rsidP="003032E9">
      <w:pPr>
        <w:jc w:val="both"/>
        <w:rPr>
          <w:rFonts w:ascii="Arial" w:hAnsi="Arial" w:cs="Arial"/>
          <w:sz w:val="24"/>
          <w:szCs w:val="24"/>
        </w:rPr>
      </w:pPr>
      <w:r w:rsidRPr="00561C75">
        <w:rPr>
          <w:rFonts w:ascii="Arial" w:hAnsi="Arial" w:cs="Arial"/>
          <w:sz w:val="24"/>
          <w:szCs w:val="24"/>
        </w:rPr>
        <w:t xml:space="preserve">  </w:t>
      </w:r>
    </w:p>
    <w:p w:rsidR="0092558C" w:rsidRDefault="0092558C" w:rsidP="0092558C">
      <w:pPr>
        <w:spacing w:after="0" w:line="240" w:lineRule="auto"/>
        <w:jc w:val="center"/>
        <w:rPr>
          <w:rFonts w:ascii="Arial" w:hAnsi="Arial" w:cs="Arial"/>
          <w:sz w:val="24"/>
          <w:szCs w:val="24"/>
        </w:rPr>
      </w:pPr>
    </w:p>
    <w:p w:rsidR="0092558C" w:rsidRDefault="0092558C" w:rsidP="0092558C">
      <w:pPr>
        <w:spacing w:after="0" w:line="240" w:lineRule="auto"/>
        <w:ind w:left="4255" w:hanging="4255"/>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 xml:space="preserve">             ___</w:t>
      </w:r>
      <w:r w:rsidRPr="00B16C99">
        <w:rPr>
          <w:rFonts w:ascii="Arial" w:hAnsi="Arial" w:cs="Arial"/>
          <w:sz w:val="24"/>
          <w:szCs w:val="24"/>
        </w:rPr>
        <w:t>_______________</w:t>
      </w:r>
      <w:r>
        <w:rPr>
          <w:rFonts w:ascii="Arial" w:hAnsi="Arial" w:cs="Arial"/>
          <w:sz w:val="24"/>
          <w:szCs w:val="24"/>
        </w:rPr>
        <w:t>_______</w:t>
      </w:r>
    </w:p>
    <w:p w:rsidR="0092558C" w:rsidRDefault="0092558C" w:rsidP="0092558C">
      <w:pPr>
        <w:spacing w:after="0" w:line="240" w:lineRule="auto"/>
        <w:ind w:left="4255" w:hanging="4255"/>
        <w:rPr>
          <w:rFonts w:ascii="Arial" w:hAnsi="Arial" w:cs="Arial"/>
          <w:sz w:val="24"/>
          <w:szCs w:val="24"/>
        </w:rPr>
      </w:pPr>
      <w:r>
        <w:rPr>
          <w:rFonts w:ascii="Arial" w:hAnsi="Arial" w:cs="Arial"/>
          <w:sz w:val="24"/>
          <w:szCs w:val="24"/>
        </w:rPr>
        <w:t xml:space="preserve">           Jefe de Supervisión                </w:t>
      </w:r>
      <w:r>
        <w:rPr>
          <w:rFonts w:ascii="Arial" w:hAnsi="Arial" w:cs="Arial"/>
          <w:sz w:val="24"/>
          <w:szCs w:val="24"/>
        </w:rPr>
        <w:tab/>
      </w:r>
      <w:r>
        <w:rPr>
          <w:rFonts w:ascii="Arial" w:hAnsi="Arial" w:cs="Arial"/>
          <w:sz w:val="24"/>
          <w:szCs w:val="24"/>
        </w:rPr>
        <w:tab/>
        <w:t xml:space="preserve">    Directora de Obras Públicas</w:t>
      </w:r>
    </w:p>
    <w:p w:rsidR="0092558C" w:rsidRPr="00D931EA" w:rsidRDefault="0092558C" w:rsidP="0092558C">
      <w:pPr>
        <w:spacing w:after="0" w:line="240" w:lineRule="auto"/>
        <w:rPr>
          <w:rFonts w:ascii="Arial" w:hAnsi="Arial" w:cs="Arial"/>
          <w:sz w:val="24"/>
          <w:szCs w:val="24"/>
        </w:rPr>
      </w:pPr>
      <w:r>
        <w:rPr>
          <w:rFonts w:ascii="Arial" w:hAnsi="Arial" w:cs="Arial"/>
          <w:sz w:val="24"/>
          <w:szCs w:val="24"/>
        </w:rPr>
        <w:t xml:space="preserve">       (Jefe de departamento B)</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 Calidad  </w:t>
      </w:r>
    </w:p>
    <w:p w:rsidR="00C3220A" w:rsidRDefault="00C3220A" w:rsidP="00FD0F6F">
      <w:pPr>
        <w:spacing w:after="0"/>
        <w:rPr>
          <w:rFonts w:ascii="Arial" w:hAnsi="Arial" w:cs="Arial"/>
          <w:sz w:val="24"/>
          <w:szCs w:val="24"/>
        </w:rPr>
      </w:pPr>
    </w:p>
    <w:p w:rsidR="00D829EA" w:rsidRDefault="00D829EA" w:rsidP="00FD0F6F">
      <w:pPr>
        <w:spacing w:after="0"/>
        <w:rPr>
          <w:rFonts w:ascii="Arial" w:hAnsi="Arial" w:cs="Arial"/>
          <w:sz w:val="24"/>
          <w:szCs w:val="24"/>
        </w:rPr>
      </w:pPr>
    </w:p>
    <w:p w:rsidR="00D829EA" w:rsidRDefault="00D829EA" w:rsidP="00FD0F6F">
      <w:pPr>
        <w:spacing w:after="0"/>
        <w:rPr>
          <w:rFonts w:ascii="Arial" w:hAnsi="Arial" w:cs="Arial"/>
          <w:sz w:val="24"/>
          <w:szCs w:val="24"/>
        </w:rPr>
      </w:pPr>
    </w:p>
    <w:p w:rsidR="00D829EA" w:rsidRDefault="00D829EA" w:rsidP="00FD0F6F">
      <w:pPr>
        <w:spacing w:after="0"/>
        <w:rPr>
          <w:rFonts w:ascii="Arial" w:hAnsi="Arial" w:cs="Arial"/>
          <w:sz w:val="24"/>
          <w:szCs w:val="24"/>
        </w:rPr>
      </w:pPr>
    </w:p>
    <w:p w:rsidR="00D829EA" w:rsidRDefault="00D829EA" w:rsidP="00FD0F6F">
      <w:pPr>
        <w:spacing w:after="0"/>
        <w:rPr>
          <w:rFonts w:ascii="Arial" w:hAnsi="Arial" w:cs="Arial"/>
          <w:sz w:val="24"/>
          <w:szCs w:val="24"/>
        </w:rPr>
      </w:pPr>
    </w:p>
    <w:p w:rsidR="00D829EA" w:rsidRDefault="00D829EA" w:rsidP="00FD0F6F">
      <w:pPr>
        <w:spacing w:after="0"/>
        <w:rPr>
          <w:rFonts w:ascii="Arial" w:hAnsi="Arial" w:cs="Arial"/>
          <w:sz w:val="24"/>
          <w:szCs w:val="24"/>
        </w:rPr>
      </w:pPr>
    </w:p>
    <w:p w:rsidR="00D829EA" w:rsidRDefault="00D829EA" w:rsidP="00FD0F6F">
      <w:pPr>
        <w:spacing w:after="0"/>
        <w:rPr>
          <w:rFonts w:ascii="Arial" w:hAnsi="Arial" w:cs="Arial"/>
          <w:sz w:val="24"/>
          <w:szCs w:val="24"/>
        </w:rPr>
      </w:pPr>
    </w:p>
    <w:p w:rsidR="00D829EA" w:rsidRDefault="00D829EA" w:rsidP="00FD0F6F">
      <w:pPr>
        <w:spacing w:after="0"/>
        <w:rPr>
          <w:rFonts w:ascii="Arial" w:hAnsi="Arial" w:cs="Arial"/>
          <w:sz w:val="24"/>
          <w:szCs w:val="24"/>
        </w:rPr>
      </w:pPr>
    </w:p>
    <w:p w:rsidR="00D829EA" w:rsidRDefault="00D829EA" w:rsidP="00FD0F6F">
      <w:pPr>
        <w:spacing w:after="0"/>
        <w:rPr>
          <w:rFonts w:ascii="Arial" w:hAnsi="Arial" w:cs="Arial"/>
          <w:sz w:val="24"/>
          <w:szCs w:val="24"/>
        </w:rPr>
      </w:pPr>
    </w:p>
    <w:p w:rsidR="005D2310" w:rsidRDefault="005D2310" w:rsidP="00FD0F6F">
      <w:pPr>
        <w:spacing w:after="0"/>
        <w:rPr>
          <w:rFonts w:ascii="Arial" w:hAnsi="Arial" w:cs="Arial"/>
          <w:sz w:val="24"/>
          <w:szCs w:val="24"/>
        </w:rPr>
      </w:pPr>
    </w:p>
    <w:p w:rsidR="005D2310" w:rsidRDefault="005D2310" w:rsidP="00FD0F6F">
      <w:pPr>
        <w:spacing w:after="0"/>
        <w:rPr>
          <w:rFonts w:ascii="Arial" w:hAnsi="Arial" w:cs="Arial"/>
          <w:sz w:val="24"/>
          <w:szCs w:val="24"/>
        </w:rPr>
      </w:pPr>
    </w:p>
    <w:p w:rsidR="005D2310" w:rsidRDefault="005D2310" w:rsidP="00FD0F6F">
      <w:pPr>
        <w:spacing w:after="0"/>
        <w:rPr>
          <w:rFonts w:ascii="Arial" w:hAnsi="Arial" w:cs="Arial"/>
          <w:sz w:val="24"/>
          <w:szCs w:val="24"/>
        </w:rPr>
      </w:pPr>
    </w:p>
    <w:p w:rsidR="005D2310" w:rsidRDefault="005D2310" w:rsidP="00FD0F6F">
      <w:pPr>
        <w:spacing w:after="0"/>
        <w:rPr>
          <w:rFonts w:ascii="Arial" w:hAnsi="Arial" w:cs="Arial"/>
          <w:sz w:val="24"/>
          <w:szCs w:val="24"/>
        </w:rPr>
      </w:pPr>
    </w:p>
    <w:p w:rsidR="005D2310" w:rsidRDefault="005D2310" w:rsidP="00FD0F6F">
      <w:pPr>
        <w:spacing w:after="0"/>
        <w:rPr>
          <w:rFonts w:ascii="Arial" w:hAnsi="Arial" w:cs="Arial"/>
          <w:sz w:val="24"/>
          <w:szCs w:val="24"/>
        </w:rPr>
      </w:pPr>
    </w:p>
    <w:p w:rsidR="00FD0F6F" w:rsidRPr="00FD0F6F" w:rsidRDefault="00FD0F6F" w:rsidP="00FD0F6F">
      <w:pPr>
        <w:jc w:val="center"/>
        <w:rPr>
          <w:rFonts w:ascii="Arial" w:eastAsiaTheme="minorHAnsi" w:hAnsi="Arial" w:cs="Arial"/>
          <w:b/>
          <w:sz w:val="24"/>
          <w:szCs w:val="24"/>
        </w:rPr>
      </w:pPr>
      <w:r w:rsidRPr="00FD0F6F">
        <w:rPr>
          <w:rFonts w:ascii="Arial" w:eastAsiaTheme="minorHAnsi" w:hAnsi="Arial" w:cs="Arial"/>
          <w:b/>
          <w:sz w:val="24"/>
          <w:szCs w:val="24"/>
        </w:rPr>
        <w:lastRenderedPageBreak/>
        <w:t>D</w:t>
      </w:r>
      <w:r>
        <w:rPr>
          <w:rFonts w:ascii="Arial" w:eastAsiaTheme="minorHAnsi" w:hAnsi="Arial" w:cs="Arial"/>
          <w:b/>
          <w:sz w:val="24"/>
          <w:szCs w:val="24"/>
        </w:rPr>
        <w:t>E</w:t>
      </w:r>
      <w:r w:rsidRPr="00FD0F6F">
        <w:rPr>
          <w:rFonts w:ascii="Arial" w:eastAsiaTheme="minorHAnsi" w:hAnsi="Arial" w:cs="Arial"/>
          <w:b/>
          <w:sz w:val="24"/>
          <w:szCs w:val="24"/>
        </w:rPr>
        <w:t>SCRIPCION  D</w:t>
      </w:r>
      <w:r>
        <w:rPr>
          <w:rFonts w:ascii="Arial" w:eastAsiaTheme="minorHAnsi" w:hAnsi="Arial" w:cs="Arial"/>
          <w:b/>
          <w:sz w:val="24"/>
          <w:szCs w:val="24"/>
        </w:rPr>
        <w:t>E  P</w:t>
      </w:r>
      <w:r w:rsidRPr="00FD0F6F">
        <w:rPr>
          <w:rFonts w:ascii="Arial" w:eastAsiaTheme="minorHAnsi" w:hAnsi="Arial" w:cs="Arial"/>
          <w:b/>
          <w:sz w:val="24"/>
          <w:szCs w:val="24"/>
        </w:rPr>
        <w:t>UESTO</w:t>
      </w:r>
    </w:p>
    <w:tbl>
      <w:tblPr>
        <w:tblStyle w:val="Tablaconcuadrcula"/>
        <w:tblW w:w="0" w:type="auto"/>
        <w:tblLook w:val="04A0" w:firstRow="1" w:lastRow="0" w:firstColumn="1" w:lastColumn="0" w:noHBand="0" w:noVBand="1"/>
      </w:tblPr>
      <w:tblGrid>
        <w:gridCol w:w="4132"/>
        <w:gridCol w:w="4930"/>
      </w:tblGrid>
      <w:tr w:rsidR="00FD0F6F" w:rsidRPr="00561C75" w:rsidTr="00FD0F6F">
        <w:tc>
          <w:tcPr>
            <w:tcW w:w="4132" w:type="dxa"/>
          </w:tcPr>
          <w:p w:rsidR="00FD0F6F" w:rsidRPr="00561C75" w:rsidRDefault="00FD0F6F" w:rsidP="00FD0F6F">
            <w:pPr>
              <w:rPr>
                <w:rFonts w:ascii="Arial" w:hAnsi="Arial" w:cs="Arial"/>
                <w:sz w:val="24"/>
                <w:szCs w:val="24"/>
              </w:rPr>
            </w:pPr>
            <w:r w:rsidRPr="00561C75">
              <w:rPr>
                <w:rFonts w:ascii="Arial" w:hAnsi="Arial" w:cs="Arial"/>
                <w:sz w:val="24"/>
                <w:szCs w:val="24"/>
              </w:rPr>
              <w:t>TITULO DE PUESTO:</w:t>
            </w:r>
          </w:p>
        </w:tc>
        <w:tc>
          <w:tcPr>
            <w:tcW w:w="4930" w:type="dxa"/>
          </w:tcPr>
          <w:p w:rsidR="00FD0F6F" w:rsidRPr="00561C75" w:rsidRDefault="0005232A" w:rsidP="00FD0F6F">
            <w:pPr>
              <w:rPr>
                <w:rFonts w:ascii="Arial" w:hAnsi="Arial" w:cs="Arial"/>
                <w:b/>
                <w:sz w:val="24"/>
                <w:szCs w:val="24"/>
              </w:rPr>
            </w:pPr>
            <w:r>
              <w:rPr>
                <w:rFonts w:ascii="Arial" w:hAnsi="Arial" w:cs="Arial"/>
                <w:b/>
                <w:sz w:val="24"/>
                <w:szCs w:val="24"/>
              </w:rPr>
              <w:t>AUXILIAR (</w:t>
            </w:r>
            <w:r w:rsidR="00FD0F6F" w:rsidRPr="00561C75">
              <w:rPr>
                <w:rFonts w:ascii="Arial" w:hAnsi="Arial" w:cs="Arial"/>
                <w:b/>
                <w:sz w:val="24"/>
                <w:szCs w:val="24"/>
              </w:rPr>
              <w:t>SUPERVISOR DE OBRA</w:t>
            </w:r>
            <w:r>
              <w:rPr>
                <w:rFonts w:ascii="Arial" w:hAnsi="Arial" w:cs="Arial"/>
                <w:b/>
                <w:sz w:val="24"/>
                <w:szCs w:val="24"/>
              </w:rPr>
              <w:t>)</w:t>
            </w:r>
          </w:p>
        </w:tc>
      </w:tr>
      <w:tr w:rsidR="00FD0F6F" w:rsidRPr="00561C75" w:rsidTr="00FD0F6F">
        <w:tc>
          <w:tcPr>
            <w:tcW w:w="4132" w:type="dxa"/>
          </w:tcPr>
          <w:p w:rsidR="00FD0F6F" w:rsidRPr="00561C75" w:rsidRDefault="00FD0F6F" w:rsidP="00FD0F6F">
            <w:pPr>
              <w:rPr>
                <w:rFonts w:ascii="Arial" w:hAnsi="Arial" w:cs="Arial"/>
                <w:sz w:val="24"/>
                <w:szCs w:val="24"/>
              </w:rPr>
            </w:pPr>
            <w:r w:rsidRPr="00561C75">
              <w:rPr>
                <w:rFonts w:ascii="Arial" w:hAnsi="Arial" w:cs="Arial"/>
                <w:sz w:val="24"/>
                <w:szCs w:val="24"/>
              </w:rPr>
              <w:t>UNIDAD ADMINISTRATIVA:</w:t>
            </w:r>
          </w:p>
        </w:tc>
        <w:tc>
          <w:tcPr>
            <w:tcW w:w="4930" w:type="dxa"/>
          </w:tcPr>
          <w:p w:rsidR="00FD0F6F" w:rsidRPr="00561C75" w:rsidRDefault="0092558C" w:rsidP="00FD0F6F">
            <w:pPr>
              <w:jc w:val="both"/>
              <w:rPr>
                <w:rFonts w:ascii="Arial" w:hAnsi="Arial" w:cs="Arial"/>
                <w:sz w:val="24"/>
                <w:szCs w:val="24"/>
              </w:rPr>
            </w:pPr>
            <w:r w:rsidRPr="00561C75">
              <w:rPr>
                <w:rFonts w:ascii="Arial" w:hAnsi="Arial" w:cs="Arial"/>
                <w:sz w:val="24"/>
                <w:szCs w:val="24"/>
              </w:rPr>
              <w:t>Dirección general de desarrollo urbano, obras y servicios</w:t>
            </w:r>
            <w:r>
              <w:rPr>
                <w:rFonts w:ascii="Arial" w:hAnsi="Arial" w:cs="Arial"/>
                <w:sz w:val="24"/>
                <w:szCs w:val="24"/>
              </w:rPr>
              <w:t xml:space="preserve"> públicos de calidad</w:t>
            </w:r>
          </w:p>
        </w:tc>
      </w:tr>
      <w:tr w:rsidR="00FD0F6F" w:rsidRPr="00561C75" w:rsidTr="00FD0F6F">
        <w:tc>
          <w:tcPr>
            <w:tcW w:w="4132" w:type="dxa"/>
          </w:tcPr>
          <w:p w:rsidR="00FD0F6F" w:rsidRPr="00561C75" w:rsidRDefault="00FD0F6F" w:rsidP="00FD0F6F">
            <w:pPr>
              <w:rPr>
                <w:rFonts w:ascii="Arial" w:hAnsi="Arial" w:cs="Arial"/>
                <w:sz w:val="24"/>
                <w:szCs w:val="24"/>
              </w:rPr>
            </w:pPr>
            <w:r w:rsidRPr="00561C75">
              <w:rPr>
                <w:rFonts w:ascii="Arial" w:hAnsi="Arial" w:cs="Arial"/>
                <w:sz w:val="24"/>
                <w:szCs w:val="24"/>
              </w:rPr>
              <w:t>ÁREA DE ADSCRIPCIÓN:</w:t>
            </w:r>
          </w:p>
        </w:tc>
        <w:tc>
          <w:tcPr>
            <w:tcW w:w="4930" w:type="dxa"/>
          </w:tcPr>
          <w:p w:rsidR="00FD0F6F" w:rsidRPr="00561C75" w:rsidRDefault="0092558C" w:rsidP="00FD0F6F">
            <w:pPr>
              <w:jc w:val="both"/>
              <w:rPr>
                <w:rFonts w:ascii="Arial" w:hAnsi="Arial" w:cs="Arial"/>
                <w:sz w:val="24"/>
                <w:szCs w:val="24"/>
              </w:rPr>
            </w:pPr>
            <w:r>
              <w:rPr>
                <w:rFonts w:ascii="Arial" w:hAnsi="Arial" w:cs="Arial"/>
                <w:sz w:val="24"/>
                <w:szCs w:val="24"/>
              </w:rPr>
              <w:t>Dirección de obras publicas</w:t>
            </w:r>
          </w:p>
        </w:tc>
      </w:tr>
      <w:tr w:rsidR="00FD0F6F" w:rsidRPr="00561C75" w:rsidTr="00FD0F6F">
        <w:tc>
          <w:tcPr>
            <w:tcW w:w="4132" w:type="dxa"/>
          </w:tcPr>
          <w:p w:rsidR="00FD0F6F" w:rsidRPr="00561C75" w:rsidRDefault="00FD0F6F" w:rsidP="00FD0F6F">
            <w:pPr>
              <w:rPr>
                <w:rFonts w:ascii="Arial" w:hAnsi="Arial" w:cs="Arial"/>
                <w:sz w:val="24"/>
                <w:szCs w:val="24"/>
              </w:rPr>
            </w:pPr>
            <w:r w:rsidRPr="00561C75">
              <w:rPr>
                <w:rFonts w:ascii="Arial" w:hAnsi="Arial" w:cs="Arial"/>
                <w:sz w:val="24"/>
                <w:szCs w:val="24"/>
              </w:rPr>
              <w:t>A QUIEN REPORTA:</w:t>
            </w:r>
          </w:p>
        </w:tc>
        <w:tc>
          <w:tcPr>
            <w:tcW w:w="4930" w:type="dxa"/>
          </w:tcPr>
          <w:p w:rsidR="00FD0F6F" w:rsidRPr="00561C75" w:rsidRDefault="00FD0F6F" w:rsidP="00FD0F6F">
            <w:pPr>
              <w:rPr>
                <w:rFonts w:ascii="Arial" w:hAnsi="Arial" w:cs="Arial"/>
                <w:sz w:val="24"/>
                <w:szCs w:val="24"/>
              </w:rPr>
            </w:pPr>
            <w:r w:rsidRPr="00561C75">
              <w:rPr>
                <w:rFonts w:ascii="Arial" w:hAnsi="Arial" w:cs="Arial"/>
                <w:sz w:val="24"/>
                <w:szCs w:val="24"/>
              </w:rPr>
              <w:t>Jefe de supervisión</w:t>
            </w:r>
          </w:p>
        </w:tc>
      </w:tr>
      <w:tr w:rsidR="00FD0F6F" w:rsidRPr="00561C75" w:rsidTr="00FD0F6F">
        <w:tc>
          <w:tcPr>
            <w:tcW w:w="4132" w:type="dxa"/>
          </w:tcPr>
          <w:p w:rsidR="00FD0F6F" w:rsidRPr="00561C75" w:rsidRDefault="00FD0F6F" w:rsidP="00FD0F6F">
            <w:pPr>
              <w:rPr>
                <w:rFonts w:ascii="Arial" w:hAnsi="Arial" w:cs="Arial"/>
                <w:sz w:val="24"/>
                <w:szCs w:val="24"/>
              </w:rPr>
            </w:pPr>
            <w:r w:rsidRPr="00561C75">
              <w:rPr>
                <w:rFonts w:ascii="Arial" w:hAnsi="Arial" w:cs="Arial"/>
                <w:sz w:val="24"/>
                <w:szCs w:val="24"/>
              </w:rPr>
              <w:t>A QUIEN SUPERVISA</w:t>
            </w:r>
          </w:p>
        </w:tc>
        <w:tc>
          <w:tcPr>
            <w:tcW w:w="4930" w:type="dxa"/>
          </w:tcPr>
          <w:p w:rsidR="00FD0F6F" w:rsidRPr="00561C75" w:rsidRDefault="00FD0F6F" w:rsidP="00FD0F6F">
            <w:pPr>
              <w:autoSpaceDE w:val="0"/>
              <w:autoSpaceDN w:val="0"/>
              <w:adjustRightInd w:val="0"/>
              <w:rPr>
                <w:rFonts w:ascii="Arial" w:hAnsi="Arial" w:cs="Arial"/>
                <w:sz w:val="24"/>
                <w:szCs w:val="24"/>
              </w:rPr>
            </w:pPr>
            <w:r w:rsidRPr="00561C75">
              <w:rPr>
                <w:rFonts w:ascii="Arial" w:hAnsi="Arial" w:cs="Arial"/>
                <w:sz w:val="24"/>
                <w:szCs w:val="24"/>
              </w:rPr>
              <w:t>----------------------------------------------</w:t>
            </w:r>
          </w:p>
        </w:tc>
      </w:tr>
      <w:tr w:rsidR="00FD0F6F" w:rsidRPr="00561C75" w:rsidTr="00FD0F6F">
        <w:tc>
          <w:tcPr>
            <w:tcW w:w="4132" w:type="dxa"/>
          </w:tcPr>
          <w:p w:rsidR="00FD0F6F" w:rsidRPr="00561C75" w:rsidRDefault="00FD0F6F" w:rsidP="00FD0F6F">
            <w:pPr>
              <w:rPr>
                <w:rFonts w:ascii="Arial" w:hAnsi="Arial" w:cs="Arial"/>
                <w:sz w:val="24"/>
                <w:szCs w:val="24"/>
              </w:rPr>
            </w:pPr>
            <w:r w:rsidRPr="00561C75">
              <w:rPr>
                <w:rFonts w:ascii="Arial" w:hAnsi="Arial" w:cs="Arial"/>
                <w:sz w:val="24"/>
                <w:szCs w:val="24"/>
              </w:rPr>
              <w:t>N° DE PERSONAS EN EL PUESTO:</w:t>
            </w:r>
          </w:p>
        </w:tc>
        <w:tc>
          <w:tcPr>
            <w:tcW w:w="4930" w:type="dxa"/>
          </w:tcPr>
          <w:p w:rsidR="00FD0F6F" w:rsidRPr="00561C75" w:rsidRDefault="0092558C" w:rsidP="00FD0F6F">
            <w:pPr>
              <w:rPr>
                <w:rFonts w:ascii="Arial" w:hAnsi="Arial" w:cs="Arial"/>
                <w:sz w:val="24"/>
                <w:szCs w:val="24"/>
              </w:rPr>
            </w:pPr>
            <w:r>
              <w:rPr>
                <w:rFonts w:ascii="Arial" w:hAnsi="Arial" w:cs="Arial"/>
                <w:sz w:val="24"/>
                <w:szCs w:val="24"/>
              </w:rPr>
              <w:t>8</w:t>
            </w:r>
          </w:p>
        </w:tc>
      </w:tr>
    </w:tbl>
    <w:p w:rsidR="00FD0F6F" w:rsidRDefault="00FD0F6F" w:rsidP="00FD0F6F">
      <w:pPr>
        <w:jc w:val="center"/>
        <w:rPr>
          <w:rFonts w:ascii="Arial" w:hAnsi="Arial" w:cs="Arial"/>
          <w:b/>
          <w:sz w:val="24"/>
          <w:szCs w:val="24"/>
        </w:rPr>
      </w:pPr>
    </w:p>
    <w:p w:rsidR="00980D68" w:rsidRPr="00561C75" w:rsidRDefault="00980D68" w:rsidP="00980D68">
      <w:pPr>
        <w:jc w:val="center"/>
        <w:rPr>
          <w:rFonts w:ascii="Arial" w:hAnsi="Arial" w:cs="Arial"/>
          <w:b/>
          <w:sz w:val="24"/>
          <w:szCs w:val="24"/>
        </w:rPr>
      </w:pPr>
      <w:r>
        <w:rPr>
          <w:rFonts w:ascii="Arial" w:hAnsi="Arial" w:cs="Arial"/>
          <w:b/>
          <w:sz w:val="24"/>
          <w:szCs w:val="24"/>
        </w:rPr>
        <w:t>PERFIL DEL PUESTO</w:t>
      </w:r>
    </w:p>
    <w:tbl>
      <w:tblPr>
        <w:tblStyle w:val="Tablaconcuadrcula"/>
        <w:tblW w:w="0" w:type="auto"/>
        <w:tblLook w:val="04A0" w:firstRow="1" w:lastRow="0" w:firstColumn="1" w:lastColumn="0" w:noHBand="0" w:noVBand="1"/>
      </w:tblPr>
      <w:tblGrid>
        <w:gridCol w:w="4161"/>
        <w:gridCol w:w="4952"/>
      </w:tblGrid>
      <w:tr w:rsidR="00FD0F6F" w:rsidRPr="00561C75" w:rsidTr="005D2310">
        <w:tc>
          <w:tcPr>
            <w:tcW w:w="4161" w:type="dxa"/>
          </w:tcPr>
          <w:p w:rsidR="00FD0F6F" w:rsidRPr="00561C75" w:rsidRDefault="00FD0F6F" w:rsidP="00FD0F6F">
            <w:pPr>
              <w:rPr>
                <w:rFonts w:ascii="Arial" w:hAnsi="Arial" w:cs="Arial"/>
                <w:sz w:val="24"/>
                <w:szCs w:val="24"/>
              </w:rPr>
            </w:pPr>
            <w:r w:rsidRPr="00561C75">
              <w:rPr>
                <w:rFonts w:ascii="Arial" w:hAnsi="Arial" w:cs="Arial"/>
                <w:sz w:val="24"/>
                <w:szCs w:val="24"/>
              </w:rPr>
              <w:t>ESCOLARIDAD:</w:t>
            </w:r>
          </w:p>
        </w:tc>
        <w:tc>
          <w:tcPr>
            <w:tcW w:w="4952"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Título expedido legalmente de Arquitecto, Ingeniero o Licenciatura Afín</w:t>
            </w:r>
          </w:p>
        </w:tc>
      </w:tr>
      <w:tr w:rsidR="00FD0F6F" w:rsidRPr="00561C75" w:rsidTr="005D2310">
        <w:tc>
          <w:tcPr>
            <w:tcW w:w="4161" w:type="dxa"/>
          </w:tcPr>
          <w:p w:rsidR="00FD0F6F" w:rsidRPr="00561C75" w:rsidRDefault="00FD0F6F" w:rsidP="00FD0F6F">
            <w:pPr>
              <w:rPr>
                <w:rFonts w:ascii="Arial" w:hAnsi="Arial" w:cs="Arial"/>
                <w:sz w:val="24"/>
                <w:szCs w:val="24"/>
              </w:rPr>
            </w:pPr>
            <w:r w:rsidRPr="00561C75">
              <w:rPr>
                <w:rFonts w:ascii="Arial" w:hAnsi="Arial" w:cs="Arial"/>
                <w:sz w:val="24"/>
                <w:szCs w:val="24"/>
              </w:rPr>
              <w:t>AÑOS DE EXPERIENCIA:</w:t>
            </w:r>
          </w:p>
        </w:tc>
        <w:tc>
          <w:tcPr>
            <w:tcW w:w="4952" w:type="dxa"/>
          </w:tcPr>
          <w:p w:rsidR="00FD0F6F" w:rsidRPr="00561C75" w:rsidRDefault="00FD0F6F" w:rsidP="00FD0F6F">
            <w:pPr>
              <w:rPr>
                <w:rFonts w:ascii="Arial" w:hAnsi="Arial" w:cs="Arial"/>
                <w:sz w:val="24"/>
                <w:szCs w:val="24"/>
              </w:rPr>
            </w:pPr>
            <w:r w:rsidRPr="00561C75">
              <w:rPr>
                <w:rFonts w:ascii="Arial" w:hAnsi="Arial" w:cs="Arial"/>
                <w:sz w:val="24"/>
                <w:szCs w:val="24"/>
              </w:rPr>
              <w:t xml:space="preserve"> 1 año</w:t>
            </w:r>
          </w:p>
        </w:tc>
      </w:tr>
      <w:tr w:rsidR="00FD0F6F" w:rsidRPr="00561C75" w:rsidTr="005D2310">
        <w:tc>
          <w:tcPr>
            <w:tcW w:w="4161" w:type="dxa"/>
          </w:tcPr>
          <w:p w:rsidR="00FD0F6F" w:rsidRPr="00561C75" w:rsidRDefault="00FD0F6F" w:rsidP="00FD0F6F">
            <w:pPr>
              <w:rPr>
                <w:rFonts w:ascii="Arial" w:hAnsi="Arial" w:cs="Arial"/>
                <w:sz w:val="24"/>
                <w:szCs w:val="24"/>
              </w:rPr>
            </w:pPr>
            <w:r w:rsidRPr="00561C75">
              <w:rPr>
                <w:rFonts w:ascii="Arial" w:hAnsi="Arial" w:cs="Arial"/>
                <w:sz w:val="24"/>
                <w:szCs w:val="24"/>
              </w:rPr>
              <w:t>CONOCIMIENTOS BÁSICOS:</w:t>
            </w:r>
          </w:p>
        </w:tc>
        <w:tc>
          <w:tcPr>
            <w:tcW w:w="4952"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Leyes y normas para la aplicación de recursos federales, estatales y municipales en obra pública y servicios relacionados con la misma; conocimiento y experiencia en sistemas constructivos y generadores manejo de equipo de cómputo y paquetería office.</w:t>
            </w:r>
          </w:p>
        </w:tc>
      </w:tr>
      <w:tr w:rsidR="00FD0F6F" w:rsidRPr="00561C75" w:rsidTr="005D2310">
        <w:tc>
          <w:tcPr>
            <w:tcW w:w="4161" w:type="dxa"/>
          </w:tcPr>
          <w:p w:rsidR="00FD0F6F" w:rsidRPr="00561C75" w:rsidRDefault="00FD0F6F" w:rsidP="00FD0F6F">
            <w:pPr>
              <w:rPr>
                <w:rFonts w:ascii="Arial" w:hAnsi="Arial" w:cs="Arial"/>
                <w:sz w:val="24"/>
                <w:szCs w:val="24"/>
              </w:rPr>
            </w:pPr>
            <w:r w:rsidRPr="00561C75">
              <w:rPr>
                <w:rFonts w:ascii="Arial" w:hAnsi="Arial" w:cs="Arial"/>
                <w:sz w:val="24"/>
                <w:szCs w:val="24"/>
              </w:rPr>
              <w:t>HABILIDADES:</w:t>
            </w:r>
          </w:p>
        </w:tc>
        <w:tc>
          <w:tcPr>
            <w:tcW w:w="4952"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Toma de decisiones y facilidad de palabra.</w:t>
            </w:r>
          </w:p>
        </w:tc>
      </w:tr>
      <w:tr w:rsidR="00FD0F6F" w:rsidRPr="00561C75" w:rsidTr="005D2310">
        <w:tc>
          <w:tcPr>
            <w:tcW w:w="9113" w:type="dxa"/>
            <w:gridSpan w:val="2"/>
          </w:tcPr>
          <w:p w:rsidR="00FD0F6F" w:rsidRPr="00561C75" w:rsidRDefault="00FD0F6F" w:rsidP="00FD0F6F">
            <w:pPr>
              <w:jc w:val="center"/>
              <w:rPr>
                <w:rFonts w:ascii="Arial" w:hAnsi="Arial" w:cs="Arial"/>
                <w:b/>
                <w:sz w:val="24"/>
                <w:szCs w:val="24"/>
              </w:rPr>
            </w:pPr>
          </w:p>
          <w:p w:rsidR="00FD0F6F" w:rsidRPr="00561C75" w:rsidRDefault="00FD0F6F" w:rsidP="00FD0F6F">
            <w:pPr>
              <w:jc w:val="center"/>
              <w:rPr>
                <w:rFonts w:ascii="Arial" w:hAnsi="Arial" w:cs="Arial"/>
                <w:b/>
                <w:sz w:val="24"/>
                <w:szCs w:val="24"/>
              </w:rPr>
            </w:pPr>
            <w:r w:rsidRPr="00561C75">
              <w:rPr>
                <w:rFonts w:ascii="Arial" w:hAnsi="Arial" w:cs="Arial"/>
                <w:b/>
                <w:sz w:val="24"/>
                <w:szCs w:val="24"/>
              </w:rPr>
              <w:t>DESCRIPCIÓN GENERAL DEL PUESTO.</w:t>
            </w:r>
          </w:p>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Atender la oportuna supervisión de las Obras Públicas y Servicios Relacionados con las mismas, que se ejecuten en la Dirección de Obras Publicas de Calidad, como dependencia Ejecutora, así como considerar el origen de los recursos; se deberá coordinar con oportunidad con su jefe lo que resulte necesario a efectos de que las obras programadas se ejecuten de acuerdo a los plazos y periodos de ejecución, se realicen dentro del costo previsto y con la calidad de los trabajos y materiales convenidos en el contrato; entregando semanalmente los informes y reportes.</w:t>
            </w:r>
          </w:p>
        </w:tc>
      </w:tr>
      <w:tr w:rsidR="00FD0F6F" w:rsidRPr="00561C75" w:rsidTr="005D2310">
        <w:tc>
          <w:tcPr>
            <w:tcW w:w="9113" w:type="dxa"/>
            <w:gridSpan w:val="2"/>
          </w:tcPr>
          <w:p w:rsidR="00FD0F6F" w:rsidRDefault="00FD0F6F" w:rsidP="00FD0F6F">
            <w:pPr>
              <w:jc w:val="center"/>
              <w:rPr>
                <w:rFonts w:ascii="Arial" w:hAnsi="Arial" w:cs="Arial"/>
                <w:b/>
                <w:sz w:val="24"/>
                <w:szCs w:val="24"/>
              </w:rPr>
            </w:pPr>
          </w:p>
          <w:p w:rsidR="00FD0F6F" w:rsidRDefault="00FD0F6F" w:rsidP="00BC5611">
            <w:pPr>
              <w:pStyle w:val="Prrafodelista"/>
              <w:jc w:val="center"/>
              <w:rPr>
                <w:rFonts w:ascii="Arial" w:eastAsiaTheme="minorHAnsi" w:hAnsi="Arial" w:cs="Arial"/>
                <w:b/>
              </w:rPr>
            </w:pPr>
            <w:r w:rsidRPr="00446FA0">
              <w:rPr>
                <w:rFonts w:ascii="Arial" w:eastAsiaTheme="minorHAnsi" w:hAnsi="Arial" w:cs="Arial"/>
                <w:b/>
              </w:rPr>
              <w:t>FUNCIONES PRINCIPALES.</w:t>
            </w:r>
          </w:p>
          <w:p w:rsidR="005D2310" w:rsidRPr="00446FA0" w:rsidRDefault="005D2310" w:rsidP="00BC5611">
            <w:pPr>
              <w:pStyle w:val="Prrafodelista"/>
              <w:jc w:val="center"/>
              <w:rPr>
                <w:rFonts w:ascii="Arial" w:eastAsiaTheme="minorHAnsi" w:hAnsi="Arial" w:cs="Arial"/>
                <w:b/>
              </w:rPr>
            </w:pPr>
          </w:p>
          <w:p w:rsidR="00BC5611" w:rsidRPr="00446FA0" w:rsidRDefault="00BC5611" w:rsidP="005D2310">
            <w:pPr>
              <w:pStyle w:val="Prrafodelista"/>
              <w:numPr>
                <w:ilvl w:val="0"/>
                <w:numId w:val="14"/>
              </w:numPr>
              <w:autoSpaceDE w:val="0"/>
              <w:autoSpaceDN w:val="0"/>
              <w:adjustRightInd w:val="0"/>
              <w:jc w:val="both"/>
              <w:rPr>
                <w:rFonts w:ascii="Arial" w:eastAsiaTheme="minorHAnsi" w:hAnsi="Arial" w:cs="Arial"/>
              </w:rPr>
            </w:pPr>
            <w:r w:rsidRPr="00446FA0">
              <w:rPr>
                <w:rFonts w:ascii="Arial" w:eastAsiaTheme="minorHAnsi" w:hAnsi="Arial" w:cs="Arial"/>
              </w:rPr>
              <w:t>Acordar con el jefe de supervisión el despacho de los asuntos a su cargo y los de las unidades administrativas, operativas y técnicas bajo su responsabilidad.</w:t>
            </w:r>
          </w:p>
          <w:p w:rsidR="00BC5611" w:rsidRPr="00446FA0" w:rsidRDefault="00BC5611" w:rsidP="005D2310">
            <w:pPr>
              <w:pStyle w:val="Prrafodelista"/>
              <w:numPr>
                <w:ilvl w:val="0"/>
                <w:numId w:val="14"/>
              </w:numPr>
              <w:autoSpaceDE w:val="0"/>
              <w:autoSpaceDN w:val="0"/>
              <w:adjustRightInd w:val="0"/>
              <w:jc w:val="both"/>
              <w:rPr>
                <w:rFonts w:ascii="Arial" w:eastAsiaTheme="minorHAnsi" w:hAnsi="Arial" w:cs="Arial"/>
              </w:rPr>
            </w:pPr>
            <w:r w:rsidRPr="00446FA0">
              <w:rPr>
                <w:rFonts w:ascii="Arial" w:eastAsiaTheme="minorHAnsi" w:hAnsi="Arial" w:cs="Arial"/>
              </w:rPr>
              <w:t xml:space="preserve">Coordinarse con el jefe de Supervisión, en lo técnico, administrativo y operativo, para supervisar las obras públicas y servicios relacionados con la misma que le sean asignados </w:t>
            </w:r>
          </w:p>
          <w:p w:rsidR="00BC5611" w:rsidRPr="00446FA0" w:rsidRDefault="00BC5611" w:rsidP="005D2310">
            <w:pPr>
              <w:pStyle w:val="Prrafodelista"/>
              <w:numPr>
                <w:ilvl w:val="0"/>
                <w:numId w:val="14"/>
              </w:numPr>
              <w:autoSpaceDE w:val="0"/>
              <w:autoSpaceDN w:val="0"/>
              <w:adjustRightInd w:val="0"/>
              <w:jc w:val="both"/>
              <w:rPr>
                <w:rFonts w:ascii="Arial" w:eastAsiaTheme="minorHAnsi" w:hAnsi="Arial" w:cs="Arial"/>
              </w:rPr>
            </w:pPr>
            <w:r w:rsidRPr="00446FA0">
              <w:rPr>
                <w:rFonts w:ascii="Arial" w:eastAsiaTheme="minorHAnsi" w:hAnsi="Arial" w:cs="Arial"/>
              </w:rPr>
              <w:t>Ajustarse a los estudios técnicos, proyectos y dictámenes de su competencia, necesarios para garantizar la calidad de las obras que le sean asignadas, revisando que se apeguen a la normatividad legal vigente y a las especificaciones técnico – constructivas establecidas y requeridas en el contrato.</w:t>
            </w:r>
          </w:p>
          <w:p w:rsidR="00BC5611" w:rsidRPr="00446FA0" w:rsidRDefault="00BC5611" w:rsidP="005D2310">
            <w:pPr>
              <w:pStyle w:val="Prrafodelista"/>
              <w:numPr>
                <w:ilvl w:val="0"/>
                <w:numId w:val="14"/>
              </w:numPr>
              <w:autoSpaceDE w:val="0"/>
              <w:autoSpaceDN w:val="0"/>
              <w:adjustRightInd w:val="0"/>
              <w:jc w:val="both"/>
              <w:rPr>
                <w:rFonts w:ascii="Arial" w:eastAsiaTheme="minorHAnsi" w:hAnsi="Arial" w:cs="Arial"/>
              </w:rPr>
            </w:pPr>
            <w:r w:rsidRPr="00446FA0">
              <w:rPr>
                <w:rFonts w:ascii="Arial" w:eastAsiaTheme="minorHAnsi" w:hAnsi="Arial" w:cs="Arial"/>
              </w:rPr>
              <w:t>Elaborar los dictámenes técnicos y económicos de las obras que sufran alguna modificación en tiempo o monto, no sin antes ponerlos a consideración del Departamento de Costos, que fundamente las resoluciones que se tomen en los procedimientos de adjudicación a cargo del Comité de Adquisiciones y de Obra Pública y Servicios Relacionados.</w:t>
            </w:r>
          </w:p>
          <w:p w:rsidR="00BC5611" w:rsidRPr="00446FA0" w:rsidRDefault="00BC5611" w:rsidP="005D2310">
            <w:pPr>
              <w:pStyle w:val="Prrafodelista"/>
              <w:numPr>
                <w:ilvl w:val="0"/>
                <w:numId w:val="14"/>
              </w:numPr>
              <w:autoSpaceDE w:val="0"/>
              <w:autoSpaceDN w:val="0"/>
              <w:adjustRightInd w:val="0"/>
              <w:jc w:val="both"/>
              <w:rPr>
                <w:rFonts w:ascii="Arial" w:eastAsiaTheme="minorHAnsi" w:hAnsi="Arial" w:cs="Arial"/>
              </w:rPr>
            </w:pPr>
            <w:r w:rsidRPr="00446FA0">
              <w:rPr>
                <w:rFonts w:ascii="Arial" w:eastAsiaTheme="minorHAnsi" w:hAnsi="Arial" w:cs="Arial"/>
              </w:rPr>
              <w:t xml:space="preserve">Autorizar los cambios de especificaciones de las obras que se ejecuten, provocados por razones técnicas no previstas en el proyecto, siempre y </w:t>
            </w:r>
            <w:r w:rsidRPr="00446FA0">
              <w:rPr>
                <w:rFonts w:ascii="Arial" w:eastAsiaTheme="minorHAnsi" w:hAnsi="Arial" w:cs="Arial"/>
              </w:rPr>
              <w:lastRenderedPageBreak/>
              <w:t>cuando se justifiquen legalmente, así como la celebración de juntas de trabajo con el contratista para analizar el estado, avance, problemas y alternativas de solución, consignando en las minutas los acuerdos tomados.</w:t>
            </w:r>
          </w:p>
          <w:p w:rsidR="00BC5611" w:rsidRPr="00446FA0" w:rsidRDefault="00BC5611" w:rsidP="005D2310">
            <w:pPr>
              <w:pStyle w:val="Prrafodelista"/>
              <w:numPr>
                <w:ilvl w:val="0"/>
                <w:numId w:val="14"/>
              </w:numPr>
              <w:autoSpaceDE w:val="0"/>
              <w:autoSpaceDN w:val="0"/>
              <w:adjustRightInd w:val="0"/>
              <w:jc w:val="both"/>
              <w:rPr>
                <w:rFonts w:ascii="Arial" w:eastAsiaTheme="minorHAnsi" w:hAnsi="Arial" w:cs="Arial"/>
              </w:rPr>
            </w:pPr>
            <w:r w:rsidRPr="00446FA0">
              <w:rPr>
                <w:rFonts w:ascii="Arial" w:eastAsiaTheme="minorHAnsi" w:hAnsi="Arial" w:cs="Arial"/>
              </w:rPr>
              <w:t>realizar la correcta apertura y llenado de la bitácora de obra convencional o electrónica según corresponda.</w:t>
            </w:r>
          </w:p>
          <w:p w:rsidR="00BC5611" w:rsidRPr="00446FA0" w:rsidRDefault="00BC5611" w:rsidP="005D2310">
            <w:pPr>
              <w:pStyle w:val="Prrafodelista"/>
              <w:numPr>
                <w:ilvl w:val="0"/>
                <w:numId w:val="14"/>
              </w:numPr>
              <w:autoSpaceDE w:val="0"/>
              <w:autoSpaceDN w:val="0"/>
              <w:adjustRightInd w:val="0"/>
              <w:jc w:val="both"/>
              <w:rPr>
                <w:rFonts w:ascii="Arial" w:eastAsiaTheme="minorHAnsi" w:hAnsi="Arial" w:cs="Arial"/>
              </w:rPr>
            </w:pPr>
            <w:r w:rsidRPr="00446FA0">
              <w:rPr>
                <w:rFonts w:ascii="Arial" w:eastAsiaTheme="minorHAnsi" w:hAnsi="Arial" w:cs="Arial"/>
              </w:rPr>
              <w:t>Supervisar las obras realizadas por los contratistas, haciendo los reportes oportunos al Jefe de Supervisión para corregir posibles fallas en la ejecución de la obra pública.</w:t>
            </w:r>
          </w:p>
          <w:p w:rsidR="00BC5611" w:rsidRPr="00446FA0" w:rsidRDefault="00BC5611" w:rsidP="005D2310">
            <w:pPr>
              <w:pStyle w:val="Prrafodelista"/>
              <w:numPr>
                <w:ilvl w:val="0"/>
                <w:numId w:val="14"/>
              </w:numPr>
              <w:autoSpaceDE w:val="0"/>
              <w:autoSpaceDN w:val="0"/>
              <w:adjustRightInd w:val="0"/>
              <w:jc w:val="both"/>
              <w:rPr>
                <w:rFonts w:ascii="Arial" w:eastAsiaTheme="minorHAnsi" w:hAnsi="Arial" w:cs="Arial"/>
              </w:rPr>
            </w:pPr>
            <w:r w:rsidRPr="00446FA0">
              <w:rPr>
                <w:rFonts w:ascii="Arial" w:eastAsiaTheme="minorHAnsi" w:hAnsi="Arial" w:cs="Arial"/>
              </w:rPr>
              <w:t>presentar semanalmente el reporte de los avances de la ejecución de obra pública y servicios relacionados con la misma para dar seguimiento al control de la obra pública y servicios relacionados, para los efectos conducentes.</w:t>
            </w:r>
          </w:p>
          <w:p w:rsidR="00BC5611" w:rsidRPr="00446FA0" w:rsidRDefault="00BC5611" w:rsidP="005D2310">
            <w:pPr>
              <w:pStyle w:val="Prrafodelista"/>
              <w:numPr>
                <w:ilvl w:val="0"/>
                <w:numId w:val="14"/>
              </w:numPr>
              <w:autoSpaceDE w:val="0"/>
              <w:autoSpaceDN w:val="0"/>
              <w:adjustRightInd w:val="0"/>
              <w:jc w:val="both"/>
              <w:rPr>
                <w:rFonts w:ascii="Arial" w:eastAsiaTheme="minorHAnsi" w:hAnsi="Arial" w:cs="Arial"/>
              </w:rPr>
            </w:pPr>
            <w:r w:rsidRPr="00446FA0">
              <w:rPr>
                <w:rFonts w:ascii="Arial" w:eastAsiaTheme="minorHAnsi" w:hAnsi="Arial" w:cs="Arial"/>
              </w:rPr>
              <w:t>Suscribir los documentos relativos al ejercicio de sus atribuciones y aquellos que le sean señalados por sus superiores.</w:t>
            </w:r>
          </w:p>
          <w:p w:rsidR="00BC5611" w:rsidRPr="00446FA0" w:rsidRDefault="00BC5611" w:rsidP="005D2310">
            <w:pPr>
              <w:pStyle w:val="Prrafodelista"/>
              <w:numPr>
                <w:ilvl w:val="0"/>
                <w:numId w:val="14"/>
              </w:numPr>
              <w:jc w:val="both"/>
              <w:rPr>
                <w:rFonts w:ascii="Arial" w:eastAsiaTheme="minorHAnsi" w:hAnsi="Arial" w:cs="Arial"/>
              </w:rPr>
            </w:pPr>
            <w:r w:rsidRPr="00446FA0">
              <w:rPr>
                <w:rFonts w:ascii="Arial" w:eastAsiaTheme="minorHAnsi" w:hAnsi="Arial" w:cs="Arial"/>
              </w:rPr>
              <w:t>Desarrollar todas aquellas funciones inherentes al área de su competencia y que le sean asignados por su jefe inmediato</w:t>
            </w:r>
          </w:p>
          <w:p w:rsidR="00BC5611" w:rsidRPr="00446FA0" w:rsidRDefault="00BC5611" w:rsidP="005D2310">
            <w:pPr>
              <w:pStyle w:val="Prrafodelista"/>
              <w:numPr>
                <w:ilvl w:val="0"/>
                <w:numId w:val="14"/>
              </w:numPr>
              <w:jc w:val="both"/>
              <w:rPr>
                <w:rFonts w:ascii="Arial" w:eastAsiaTheme="minorHAnsi" w:hAnsi="Arial" w:cs="Arial"/>
              </w:rPr>
            </w:pPr>
            <w:r>
              <w:rPr>
                <w:rFonts w:ascii="Arial" w:eastAsiaTheme="minorHAnsi" w:hAnsi="Arial" w:cs="Arial"/>
              </w:rPr>
              <w:t>C</w:t>
            </w:r>
            <w:r w:rsidRPr="00446FA0">
              <w:rPr>
                <w:rFonts w:ascii="Arial" w:eastAsiaTheme="minorHAnsi" w:hAnsi="Arial" w:cs="Arial"/>
              </w:rPr>
              <w:t>onducirse con honestidad e integridad.</w:t>
            </w:r>
          </w:p>
          <w:p w:rsidR="00BC5611" w:rsidRPr="00BC5611" w:rsidRDefault="00BC5611" w:rsidP="005D2310">
            <w:pPr>
              <w:pStyle w:val="Prrafodelista"/>
              <w:numPr>
                <w:ilvl w:val="0"/>
                <w:numId w:val="14"/>
              </w:numPr>
              <w:jc w:val="both"/>
              <w:rPr>
                <w:rFonts w:ascii="Arial" w:eastAsiaTheme="minorHAnsi" w:hAnsi="Arial" w:cs="Arial"/>
              </w:rPr>
            </w:pPr>
            <w:r w:rsidRPr="00BC5611">
              <w:rPr>
                <w:rFonts w:ascii="Arial" w:eastAsiaTheme="minorHAnsi" w:hAnsi="Arial" w:cs="Arial"/>
              </w:rPr>
              <w:t>Cumplir con la máxima diligencia en el marco normativo que rigen en su actuar en el área.</w:t>
            </w:r>
          </w:p>
          <w:p w:rsidR="00BC5611" w:rsidRDefault="00BC5611" w:rsidP="005D2310">
            <w:pPr>
              <w:pStyle w:val="Prrafodelista"/>
              <w:numPr>
                <w:ilvl w:val="0"/>
                <w:numId w:val="14"/>
              </w:numPr>
              <w:jc w:val="both"/>
              <w:rPr>
                <w:rFonts w:ascii="Arial" w:eastAsiaTheme="minorHAnsi" w:hAnsi="Arial" w:cs="Arial"/>
              </w:rPr>
            </w:pPr>
            <w:r w:rsidRPr="00BC5611">
              <w:rPr>
                <w:rFonts w:ascii="Arial" w:eastAsiaTheme="minorHAnsi" w:hAnsi="Arial" w:cs="Arial"/>
              </w:rPr>
              <w:t xml:space="preserve"> Cumplir y hacer cumplir el contrato de Obra Publica</w:t>
            </w:r>
          </w:p>
          <w:p w:rsidR="005D2310" w:rsidRDefault="005D2310" w:rsidP="005D2310">
            <w:pPr>
              <w:pStyle w:val="Prrafodelista"/>
              <w:numPr>
                <w:ilvl w:val="0"/>
                <w:numId w:val="14"/>
              </w:numPr>
              <w:jc w:val="both"/>
              <w:rPr>
                <w:rFonts w:ascii="Arial" w:eastAsiaTheme="minorHAnsi" w:hAnsi="Arial" w:cs="Arial"/>
              </w:rPr>
            </w:pPr>
            <w:r w:rsidRPr="00DD50F0">
              <w:rPr>
                <w:rFonts w:ascii="Arial" w:eastAsiaTheme="minorHAnsi" w:hAnsi="Arial" w:cs="Arial"/>
              </w:rPr>
              <w:t>Mantener debidamente organizados los documentos para su fácil localización y consulta, debiendo dar cumplimiento a la Ley de Archivos del Estado de Puebla, su Reglamento y la normatividad aplicable al tema.</w:t>
            </w:r>
          </w:p>
          <w:p w:rsidR="005D2310" w:rsidRPr="00867F08" w:rsidRDefault="005D2310" w:rsidP="005D2310">
            <w:pPr>
              <w:pStyle w:val="Prrafodelista"/>
              <w:numPr>
                <w:ilvl w:val="0"/>
                <w:numId w:val="14"/>
              </w:numPr>
              <w:jc w:val="both"/>
              <w:rPr>
                <w:rFonts w:ascii="Arial" w:eastAsiaTheme="minorHAnsi" w:hAnsi="Arial" w:cs="Arial"/>
              </w:rPr>
            </w:pPr>
            <w:r w:rsidRPr="00DD50F0">
              <w:rPr>
                <w:rFonts w:ascii="Arial" w:eastAsiaTheme="minorHAnsi" w:hAnsi="Arial" w:cs="Arial"/>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p w:rsidR="00FD0F6F" w:rsidRDefault="00BC5611" w:rsidP="005D2310">
            <w:pPr>
              <w:pStyle w:val="Prrafodelista"/>
              <w:numPr>
                <w:ilvl w:val="0"/>
                <w:numId w:val="14"/>
              </w:numPr>
              <w:jc w:val="both"/>
              <w:rPr>
                <w:rFonts w:ascii="Arial" w:eastAsiaTheme="minorHAnsi" w:hAnsi="Arial" w:cs="Arial"/>
              </w:rPr>
            </w:pPr>
            <w:r w:rsidRPr="00BC5611">
              <w:rPr>
                <w:rFonts w:ascii="Arial" w:eastAsiaTheme="minorHAnsi" w:hAnsi="Arial" w:cs="Arial"/>
              </w:rPr>
              <w:t>Y las demás que las leyes y sus reglamentos le confieran y que sean inherentes al cargo que desempeñan dentro de la administración pública municipal.</w:t>
            </w:r>
          </w:p>
          <w:p w:rsidR="005D2310" w:rsidRDefault="005D2310" w:rsidP="005D2310">
            <w:pPr>
              <w:pStyle w:val="Prrafodelista"/>
              <w:jc w:val="both"/>
              <w:rPr>
                <w:rFonts w:ascii="Arial" w:eastAsiaTheme="minorHAnsi" w:hAnsi="Arial" w:cs="Arial"/>
              </w:rPr>
            </w:pPr>
          </w:p>
          <w:p w:rsidR="005D2310" w:rsidRPr="00446FA0" w:rsidRDefault="005D2310" w:rsidP="005D2310">
            <w:pPr>
              <w:pStyle w:val="Prrafodelista"/>
              <w:jc w:val="both"/>
              <w:rPr>
                <w:rFonts w:ascii="Arial" w:eastAsiaTheme="minorHAnsi" w:hAnsi="Arial" w:cs="Arial"/>
              </w:rPr>
            </w:pPr>
          </w:p>
        </w:tc>
      </w:tr>
    </w:tbl>
    <w:p w:rsidR="00FD0F6F" w:rsidRDefault="00FD0F6F" w:rsidP="00FD0F6F">
      <w:pPr>
        <w:autoSpaceDE w:val="0"/>
        <w:autoSpaceDN w:val="0"/>
        <w:adjustRightInd w:val="0"/>
        <w:spacing w:after="0"/>
        <w:rPr>
          <w:rFonts w:ascii="Arial" w:hAnsi="Arial" w:cs="Arial"/>
          <w:color w:val="000000"/>
          <w:sz w:val="24"/>
          <w:szCs w:val="24"/>
          <w:highlight w:val="yellow"/>
          <w:lang w:eastAsia="es-MX"/>
        </w:rPr>
      </w:pPr>
    </w:p>
    <w:p w:rsidR="005D2310" w:rsidRDefault="005D2310" w:rsidP="00FD0F6F">
      <w:pPr>
        <w:autoSpaceDE w:val="0"/>
        <w:autoSpaceDN w:val="0"/>
        <w:adjustRightInd w:val="0"/>
        <w:spacing w:after="0"/>
        <w:rPr>
          <w:rFonts w:ascii="Arial" w:hAnsi="Arial" w:cs="Arial"/>
          <w:color w:val="000000"/>
          <w:sz w:val="24"/>
          <w:szCs w:val="24"/>
          <w:highlight w:val="yellow"/>
          <w:lang w:eastAsia="es-MX"/>
        </w:rPr>
      </w:pPr>
    </w:p>
    <w:p w:rsidR="008545D6" w:rsidRDefault="008545D6" w:rsidP="0005232A">
      <w:pPr>
        <w:spacing w:after="0"/>
        <w:rPr>
          <w:rFonts w:ascii="Arial" w:hAnsi="Arial" w:cs="Arial"/>
          <w:sz w:val="24"/>
          <w:szCs w:val="24"/>
        </w:rPr>
      </w:pPr>
    </w:p>
    <w:p w:rsidR="0035364C" w:rsidRDefault="0035364C" w:rsidP="0005232A">
      <w:pPr>
        <w:spacing w:after="0"/>
        <w:rPr>
          <w:rFonts w:ascii="Arial" w:hAnsi="Arial" w:cs="Arial"/>
          <w:sz w:val="24"/>
          <w:szCs w:val="24"/>
        </w:rPr>
      </w:pPr>
    </w:p>
    <w:p w:rsidR="0035364C" w:rsidRDefault="0035364C" w:rsidP="0005232A">
      <w:pPr>
        <w:spacing w:after="0"/>
        <w:rPr>
          <w:rFonts w:ascii="Arial" w:hAnsi="Arial" w:cs="Arial"/>
          <w:sz w:val="24"/>
          <w:szCs w:val="24"/>
        </w:rPr>
      </w:pPr>
    </w:p>
    <w:p w:rsidR="0035364C" w:rsidRDefault="0035364C" w:rsidP="0005232A">
      <w:pPr>
        <w:spacing w:after="0"/>
        <w:rPr>
          <w:rFonts w:ascii="Arial" w:hAnsi="Arial" w:cs="Arial"/>
          <w:sz w:val="24"/>
          <w:szCs w:val="24"/>
        </w:rPr>
      </w:pPr>
    </w:p>
    <w:p w:rsidR="0005232A" w:rsidRDefault="0005232A" w:rsidP="0005232A">
      <w:pPr>
        <w:spacing w:after="0"/>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r>
        <w:rPr>
          <w:rFonts w:ascii="Arial" w:hAnsi="Arial" w:cs="Arial"/>
          <w:sz w:val="24"/>
          <w:szCs w:val="24"/>
        </w:rPr>
        <w:t xml:space="preserve">             </w:t>
      </w: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p>
    <w:p w:rsidR="0005232A" w:rsidRPr="00B16C99" w:rsidRDefault="0005232A" w:rsidP="0005232A">
      <w:pPr>
        <w:spacing w:after="0"/>
        <w:rPr>
          <w:rFonts w:ascii="Arial" w:hAnsi="Arial" w:cs="Arial"/>
          <w:sz w:val="24"/>
          <w:szCs w:val="24"/>
        </w:rPr>
      </w:pPr>
      <w:r>
        <w:rPr>
          <w:rFonts w:ascii="Arial" w:hAnsi="Arial" w:cs="Arial"/>
          <w:sz w:val="24"/>
          <w:szCs w:val="24"/>
        </w:rPr>
        <w:t>AUXILIAR (SUPERVISOR DE OBRA)</w:t>
      </w:r>
      <w:r>
        <w:rPr>
          <w:rFonts w:ascii="Arial" w:hAnsi="Arial" w:cs="Arial"/>
          <w:sz w:val="24"/>
          <w:szCs w:val="24"/>
        </w:rPr>
        <w:tab/>
        <w:t xml:space="preserve">        AUXILIAR (SUPERVISOR DE OBRA)</w:t>
      </w:r>
    </w:p>
    <w:p w:rsidR="0005232A" w:rsidRPr="00B16C99" w:rsidRDefault="0005232A" w:rsidP="0005232A">
      <w:pPr>
        <w:spacing w:after="0"/>
        <w:rPr>
          <w:rFonts w:ascii="Arial" w:hAnsi="Arial" w:cs="Arial"/>
          <w:sz w:val="24"/>
          <w:szCs w:val="24"/>
        </w:rPr>
      </w:pPr>
    </w:p>
    <w:p w:rsidR="0005232A" w:rsidRDefault="0005232A" w:rsidP="0005232A">
      <w:pPr>
        <w:spacing w:after="0"/>
        <w:rPr>
          <w:rFonts w:ascii="Arial" w:hAnsi="Arial" w:cs="Arial"/>
          <w:sz w:val="24"/>
          <w:szCs w:val="24"/>
        </w:rPr>
      </w:pPr>
      <w:r>
        <w:rPr>
          <w:rFonts w:ascii="Arial" w:hAnsi="Arial" w:cs="Arial"/>
          <w:sz w:val="24"/>
          <w:szCs w:val="24"/>
        </w:rPr>
        <w:t xml:space="preserve">             </w:t>
      </w:r>
    </w:p>
    <w:p w:rsidR="0005232A" w:rsidRDefault="0005232A" w:rsidP="0005232A">
      <w:pPr>
        <w:spacing w:after="0"/>
        <w:rPr>
          <w:rFonts w:ascii="Arial" w:hAnsi="Arial" w:cs="Arial"/>
          <w:sz w:val="24"/>
          <w:szCs w:val="24"/>
        </w:rPr>
      </w:pPr>
    </w:p>
    <w:p w:rsidR="0005232A" w:rsidRDefault="0005232A" w:rsidP="0005232A">
      <w:pPr>
        <w:spacing w:after="0"/>
        <w:rPr>
          <w:rFonts w:ascii="Arial" w:hAnsi="Arial" w:cs="Arial"/>
          <w:sz w:val="24"/>
          <w:szCs w:val="24"/>
        </w:rPr>
      </w:pPr>
    </w:p>
    <w:p w:rsidR="0005232A" w:rsidRDefault="0005232A" w:rsidP="0005232A">
      <w:pPr>
        <w:spacing w:after="0"/>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r>
        <w:rPr>
          <w:rFonts w:ascii="Arial" w:hAnsi="Arial" w:cs="Arial"/>
          <w:sz w:val="24"/>
          <w:szCs w:val="24"/>
        </w:rPr>
        <w:t xml:space="preserve">             </w:t>
      </w: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p>
    <w:p w:rsidR="0005232A" w:rsidRPr="00B16C99" w:rsidRDefault="0005232A" w:rsidP="0005232A">
      <w:pPr>
        <w:spacing w:after="0"/>
        <w:rPr>
          <w:rFonts w:ascii="Arial" w:hAnsi="Arial" w:cs="Arial"/>
          <w:sz w:val="24"/>
          <w:szCs w:val="24"/>
        </w:rPr>
      </w:pPr>
      <w:r>
        <w:rPr>
          <w:rFonts w:ascii="Arial" w:hAnsi="Arial" w:cs="Arial"/>
          <w:sz w:val="24"/>
          <w:szCs w:val="24"/>
        </w:rPr>
        <w:t>AUXILIAR (SUPERVISOR DE OBRA)</w:t>
      </w:r>
      <w:r>
        <w:rPr>
          <w:rFonts w:ascii="Arial" w:hAnsi="Arial" w:cs="Arial"/>
          <w:sz w:val="24"/>
          <w:szCs w:val="24"/>
        </w:rPr>
        <w:tab/>
        <w:t xml:space="preserve">        AUXILIAR (SUPERVISOR DE OBRA)</w:t>
      </w:r>
    </w:p>
    <w:p w:rsidR="0005232A" w:rsidRPr="00B16C99" w:rsidRDefault="0005232A" w:rsidP="0005232A">
      <w:pPr>
        <w:spacing w:after="0"/>
        <w:rPr>
          <w:rFonts w:ascii="Arial" w:hAnsi="Arial" w:cs="Arial"/>
          <w:sz w:val="24"/>
          <w:szCs w:val="24"/>
        </w:rPr>
      </w:pPr>
    </w:p>
    <w:p w:rsidR="0005232A" w:rsidRDefault="0005232A" w:rsidP="0005232A">
      <w:pPr>
        <w:spacing w:after="0" w:line="240" w:lineRule="auto"/>
        <w:jc w:val="center"/>
        <w:rPr>
          <w:rFonts w:ascii="Arial" w:hAnsi="Arial" w:cs="Arial"/>
          <w:sz w:val="24"/>
          <w:szCs w:val="24"/>
        </w:rPr>
      </w:pPr>
    </w:p>
    <w:p w:rsidR="0005232A" w:rsidRDefault="0005232A" w:rsidP="0005232A">
      <w:pPr>
        <w:spacing w:after="0" w:line="240" w:lineRule="auto"/>
        <w:jc w:val="center"/>
        <w:rPr>
          <w:rFonts w:ascii="Arial" w:hAnsi="Arial" w:cs="Arial"/>
          <w:sz w:val="24"/>
          <w:szCs w:val="24"/>
        </w:rPr>
      </w:pPr>
    </w:p>
    <w:p w:rsidR="0005232A" w:rsidRDefault="0005232A" w:rsidP="0005232A">
      <w:pPr>
        <w:spacing w:after="0" w:line="240" w:lineRule="auto"/>
        <w:jc w:val="center"/>
        <w:rPr>
          <w:rFonts w:ascii="Arial" w:hAnsi="Arial" w:cs="Arial"/>
          <w:sz w:val="24"/>
          <w:szCs w:val="24"/>
        </w:rPr>
      </w:pPr>
    </w:p>
    <w:p w:rsidR="0005232A" w:rsidRDefault="0005232A" w:rsidP="0005232A">
      <w:pPr>
        <w:spacing w:after="0"/>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r>
        <w:rPr>
          <w:rFonts w:ascii="Arial" w:hAnsi="Arial" w:cs="Arial"/>
          <w:sz w:val="24"/>
          <w:szCs w:val="24"/>
        </w:rPr>
        <w:t xml:space="preserve">             </w:t>
      </w: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p>
    <w:p w:rsidR="0005232A" w:rsidRPr="00B16C99" w:rsidRDefault="0005232A" w:rsidP="0005232A">
      <w:pPr>
        <w:spacing w:after="0"/>
        <w:rPr>
          <w:rFonts w:ascii="Arial" w:hAnsi="Arial" w:cs="Arial"/>
          <w:sz w:val="24"/>
          <w:szCs w:val="24"/>
        </w:rPr>
      </w:pPr>
      <w:r>
        <w:rPr>
          <w:rFonts w:ascii="Arial" w:hAnsi="Arial" w:cs="Arial"/>
          <w:sz w:val="24"/>
          <w:szCs w:val="24"/>
        </w:rPr>
        <w:t>AUXILIAR (SUPERVISOR DE OBRA)</w:t>
      </w:r>
      <w:r>
        <w:rPr>
          <w:rFonts w:ascii="Arial" w:hAnsi="Arial" w:cs="Arial"/>
          <w:sz w:val="24"/>
          <w:szCs w:val="24"/>
        </w:rPr>
        <w:tab/>
        <w:t xml:space="preserve">        AUXILIAR (SUPERVISOR DE OBRA)</w:t>
      </w:r>
    </w:p>
    <w:p w:rsidR="0005232A" w:rsidRDefault="0005232A" w:rsidP="0005232A">
      <w:pPr>
        <w:spacing w:after="0"/>
        <w:rPr>
          <w:rFonts w:ascii="Arial" w:hAnsi="Arial" w:cs="Arial"/>
          <w:sz w:val="24"/>
          <w:szCs w:val="24"/>
        </w:rPr>
      </w:pPr>
    </w:p>
    <w:p w:rsidR="0005232A" w:rsidRDefault="0005232A" w:rsidP="0005232A">
      <w:pPr>
        <w:spacing w:after="0"/>
        <w:rPr>
          <w:rFonts w:ascii="Arial" w:hAnsi="Arial" w:cs="Arial"/>
          <w:sz w:val="24"/>
          <w:szCs w:val="24"/>
        </w:rPr>
      </w:pPr>
    </w:p>
    <w:p w:rsidR="0005232A" w:rsidRDefault="0005232A" w:rsidP="0005232A">
      <w:pPr>
        <w:spacing w:after="0"/>
        <w:rPr>
          <w:rFonts w:ascii="Arial" w:hAnsi="Arial" w:cs="Arial"/>
          <w:sz w:val="24"/>
          <w:szCs w:val="24"/>
        </w:rPr>
      </w:pPr>
    </w:p>
    <w:p w:rsidR="0005232A" w:rsidRPr="00B16C99" w:rsidRDefault="0005232A" w:rsidP="0005232A">
      <w:pPr>
        <w:spacing w:after="0"/>
        <w:rPr>
          <w:rFonts w:ascii="Arial" w:hAnsi="Arial" w:cs="Arial"/>
          <w:sz w:val="24"/>
          <w:szCs w:val="24"/>
        </w:rPr>
      </w:pPr>
    </w:p>
    <w:p w:rsidR="0005232A" w:rsidRDefault="0005232A" w:rsidP="0005232A">
      <w:pPr>
        <w:spacing w:after="0"/>
        <w:rPr>
          <w:rFonts w:ascii="Arial" w:hAnsi="Arial" w:cs="Arial"/>
          <w:sz w:val="24"/>
          <w:szCs w:val="24"/>
        </w:rPr>
      </w:pP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r>
        <w:rPr>
          <w:rFonts w:ascii="Arial" w:hAnsi="Arial" w:cs="Arial"/>
          <w:sz w:val="24"/>
          <w:szCs w:val="24"/>
        </w:rPr>
        <w:t xml:space="preserve">             </w:t>
      </w:r>
      <w:r w:rsidRPr="00B16C99">
        <w:rPr>
          <w:rFonts w:ascii="Arial" w:hAnsi="Arial" w:cs="Arial"/>
          <w:sz w:val="24"/>
          <w:szCs w:val="24"/>
        </w:rPr>
        <w:t>_____________________</w:t>
      </w:r>
      <w:r>
        <w:rPr>
          <w:rFonts w:ascii="Arial" w:hAnsi="Arial" w:cs="Arial"/>
          <w:sz w:val="24"/>
          <w:szCs w:val="24"/>
        </w:rPr>
        <w:t>___</w:t>
      </w:r>
      <w:r w:rsidRPr="00B16C99">
        <w:rPr>
          <w:rFonts w:ascii="Arial" w:hAnsi="Arial" w:cs="Arial"/>
          <w:sz w:val="24"/>
          <w:szCs w:val="24"/>
        </w:rPr>
        <w:t>_____</w:t>
      </w:r>
    </w:p>
    <w:p w:rsidR="0005232A" w:rsidRPr="00B16C99" w:rsidRDefault="0005232A" w:rsidP="0005232A">
      <w:pPr>
        <w:spacing w:after="0"/>
        <w:rPr>
          <w:rFonts w:ascii="Arial" w:hAnsi="Arial" w:cs="Arial"/>
          <w:sz w:val="24"/>
          <w:szCs w:val="24"/>
        </w:rPr>
      </w:pPr>
      <w:r>
        <w:rPr>
          <w:rFonts w:ascii="Arial" w:hAnsi="Arial" w:cs="Arial"/>
          <w:sz w:val="24"/>
          <w:szCs w:val="24"/>
        </w:rPr>
        <w:t>AUXILIAR (SUPERVISOR DE OBRA)</w:t>
      </w:r>
      <w:r>
        <w:rPr>
          <w:rFonts w:ascii="Arial" w:hAnsi="Arial" w:cs="Arial"/>
          <w:sz w:val="24"/>
          <w:szCs w:val="24"/>
        </w:rPr>
        <w:tab/>
        <w:t xml:space="preserve">        AUXILIAR (SUPERVISOR DE OBRA)</w:t>
      </w:r>
    </w:p>
    <w:p w:rsidR="0005232A" w:rsidRPr="00B16C99" w:rsidRDefault="0005232A" w:rsidP="0005232A">
      <w:pPr>
        <w:spacing w:after="0"/>
        <w:rPr>
          <w:rFonts w:ascii="Arial" w:hAnsi="Arial" w:cs="Arial"/>
          <w:sz w:val="24"/>
          <w:szCs w:val="24"/>
        </w:rPr>
      </w:pPr>
    </w:p>
    <w:p w:rsidR="0005232A" w:rsidRDefault="0005232A" w:rsidP="0005232A">
      <w:pPr>
        <w:spacing w:after="0" w:line="240" w:lineRule="auto"/>
        <w:jc w:val="center"/>
        <w:rPr>
          <w:rFonts w:ascii="Arial" w:hAnsi="Arial" w:cs="Arial"/>
          <w:sz w:val="24"/>
          <w:szCs w:val="24"/>
        </w:rPr>
      </w:pPr>
    </w:p>
    <w:p w:rsidR="0005232A" w:rsidRDefault="0005232A" w:rsidP="0005232A">
      <w:pPr>
        <w:spacing w:after="0" w:line="240" w:lineRule="auto"/>
        <w:jc w:val="center"/>
        <w:rPr>
          <w:rFonts w:ascii="Arial" w:hAnsi="Arial" w:cs="Arial"/>
          <w:sz w:val="24"/>
          <w:szCs w:val="24"/>
        </w:rPr>
      </w:pPr>
    </w:p>
    <w:p w:rsidR="0005232A" w:rsidRDefault="0005232A" w:rsidP="0005232A">
      <w:pPr>
        <w:spacing w:after="0" w:line="240" w:lineRule="auto"/>
        <w:jc w:val="center"/>
        <w:rPr>
          <w:rFonts w:ascii="Arial" w:hAnsi="Arial" w:cs="Arial"/>
          <w:sz w:val="24"/>
          <w:szCs w:val="24"/>
        </w:rPr>
      </w:pPr>
    </w:p>
    <w:p w:rsidR="0005232A" w:rsidRDefault="0005232A" w:rsidP="0005232A">
      <w:pPr>
        <w:spacing w:after="0" w:line="240" w:lineRule="auto"/>
        <w:jc w:val="center"/>
        <w:rPr>
          <w:rFonts w:ascii="Arial" w:hAnsi="Arial" w:cs="Arial"/>
          <w:sz w:val="24"/>
          <w:szCs w:val="24"/>
        </w:rPr>
      </w:pPr>
    </w:p>
    <w:p w:rsidR="0005232A" w:rsidRDefault="0005232A" w:rsidP="0005232A">
      <w:pPr>
        <w:spacing w:after="0" w:line="240" w:lineRule="auto"/>
        <w:ind w:left="4255" w:hanging="4255"/>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t xml:space="preserve">      </w:t>
      </w:r>
      <w:r w:rsidRPr="00B16C99">
        <w:rPr>
          <w:rFonts w:ascii="Arial" w:hAnsi="Arial" w:cs="Arial"/>
          <w:sz w:val="24"/>
          <w:szCs w:val="24"/>
        </w:rPr>
        <w:t>_____________________</w:t>
      </w:r>
      <w:r>
        <w:rPr>
          <w:rFonts w:ascii="Arial" w:hAnsi="Arial" w:cs="Arial"/>
          <w:sz w:val="24"/>
          <w:szCs w:val="24"/>
        </w:rPr>
        <w:t>_______</w:t>
      </w:r>
    </w:p>
    <w:p w:rsidR="0005232A" w:rsidRDefault="0005232A" w:rsidP="0005232A">
      <w:pPr>
        <w:spacing w:after="0" w:line="240" w:lineRule="auto"/>
        <w:ind w:left="4255" w:hanging="4255"/>
        <w:rPr>
          <w:rFonts w:ascii="Arial" w:hAnsi="Arial" w:cs="Arial"/>
          <w:sz w:val="24"/>
          <w:szCs w:val="24"/>
        </w:rPr>
      </w:pPr>
      <w:r>
        <w:rPr>
          <w:rFonts w:ascii="Arial" w:hAnsi="Arial" w:cs="Arial"/>
          <w:sz w:val="24"/>
          <w:szCs w:val="24"/>
        </w:rPr>
        <w:t xml:space="preserve">             Jefe de Supervisión                                   Directora de Obras Públicas</w:t>
      </w:r>
    </w:p>
    <w:p w:rsidR="0005232A" w:rsidRPr="00D931EA" w:rsidRDefault="0005232A" w:rsidP="0005232A">
      <w:pPr>
        <w:spacing w:after="0" w:line="240" w:lineRule="auto"/>
        <w:rPr>
          <w:rFonts w:ascii="Arial" w:hAnsi="Arial" w:cs="Arial"/>
          <w:sz w:val="24"/>
          <w:szCs w:val="24"/>
        </w:rPr>
      </w:pPr>
      <w:r>
        <w:rPr>
          <w:rFonts w:ascii="Arial" w:hAnsi="Arial" w:cs="Arial"/>
          <w:sz w:val="24"/>
          <w:szCs w:val="24"/>
        </w:rPr>
        <w:t xml:space="preserve">       (Jefe de departamento B)</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 Calidad  </w:t>
      </w:r>
    </w:p>
    <w:p w:rsidR="008545D6" w:rsidRDefault="008545D6" w:rsidP="00FD0F6F">
      <w:pPr>
        <w:jc w:val="center"/>
        <w:rPr>
          <w:rFonts w:ascii="Arial" w:eastAsiaTheme="minorHAnsi" w:hAnsi="Arial" w:cs="Arial"/>
          <w:b/>
          <w:sz w:val="24"/>
          <w:szCs w:val="24"/>
        </w:rPr>
      </w:pPr>
    </w:p>
    <w:p w:rsidR="00FD0F6F" w:rsidRPr="00FD0F6F" w:rsidRDefault="00FD0F6F" w:rsidP="00FD0F6F">
      <w:pPr>
        <w:jc w:val="center"/>
        <w:rPr>
          <w:rFonts w:ascii="Arial" w:eastAsiaTheme="minorHAnsi" w:hAnsi="Arial" w:cs="Arial"/>
          <w:b/>
          <w:sz w:val="24"/>
          <w:szCs w:val="24"/>
        </w:rPr>
      </w:pPr>
      <w:r w:rsidRPr="00FD0F6F">
        <w:rPr>
          <w:rFonts w:ascii="Arial" w:eastAsiaTheme="minorHAnsi" w:hAnsi="Arial" w:cs="Arial"/>
          <w:b/>
          <w:sz w:val="24"/>
          <w:szCs w:val="24"/>
        </w:rPr>
        <w:lastRenderedPageBreak/>
        <w:t>D</w:t>
      </w:r>
      <w:r>
        <w:rPr>
          <w:rFonts w:ascii="Arial" w:eastAsiaTheme="minorHAnsi" w:hAnsi="Arial" w:cs="Arial"/>
          <w:b/>
          <w:sz w:val="24"/>
          <w:szCs w:val="24"/>
        </w:rPr>
        <w:t>E</w:t>
      </w:r>
      <w:r w:rsidRPr="00FD0F6F">
        <w:rPr>
          <w:rFonts w:ascii="Arial" w:eastAsiaTheme="minorHAnsi" w:hAnsi="Arial" w:cs="Arial"/>
          <w:b/>
          <w:sz w:val="24"/>
          <w:szCs w:val="24"/>
        </w:rPr>
        <w:t>SCRIPCION  D</w:t>
      </w:r>
      <w:r>
        <w:rPr>
          <w:rFonts w:ascii="Arial" w:eastAsiaTheme="minorHAnsi" w:hAnsi="Arial" w:cs="Arial"/>
          <w:b/>
          <w:sz w:val="24"/>
          <w:szCs w:val="24"/>
        </w:rPr>
        <w:t>E  P</w:t>
      </w:r>
      <w:r w:rsidRPr="00FD0F6F">
        <w:rPr>
          <w:rFonts w:ascii="Arial" w:eastAsiaTheme="minorHAnsi" w:hAnsi="Arial" w:cs="Arial"/>
          <w:b/>
          <w:sz w:val="24"/>
          <w:szCs w:val="24"/>
        </w:rPr>
        <w:t>UESTO</w:t>
      </w:r>
    </w:p>
    <w:tbl>
      <w:tblPr>
        <w:tblStyle w:val="Tablaconcuadrcula"/>
        <w:tblW w:w="0" w:type="auto"/>
        <w:tblLook w:val="04A0" w:firstRow="1" w:lastRow="0" w:firstColumn="1" w:lastColumn="0" w:noHBand="0" w:noVBand="1"/>
      </w:tblPr>
      <w:tblGrid>
        <w:gridCol w:w="4112"/>
        <w:gridCol w:w="4950"/>
      </w:tblGrid>
      <w:tr w:rsidR="00FD0F6F" w:rsidRPr="00561C75" w:rsidTr="00FD0F6F">
        <w:tc>
          <w:tcPr>
            <w:tcW w:w="4112" w:type="dxa"/>
          </w:tcPr>
          <w:p w:rsidR="00FD0F6F" w:rsidRPr="00561C75" w:rsidRDefault="00FD0F6F" w:rsidP="00FD0F6F">
            <w:pPr>
              <w:rPr>
                <w:rFonts w:ascii="Arial" w:hAnsi="Arial" w:cs="Arial"/>
                <w:sz w:val="24"/>
                <w:szCs w:val="24"/>
              </w:rPr>
            </w:pPr>
            <w:r w:rsidRPr="00561C75">
              <w:rPr>
                <w:rFonts w:ascii="Arial" w:hAnsi="Arial" w:cs="Arial"/>
                <w:sz w:val="24"/>
                <w:szCs w:val="24"/>
              </w:rPr>
              <w:t>TITULO DE PUESTO:</w:t>
            </w:r>
          </w:p>
        </w:tc>
        <w:tc>
          <w:tcPr>
            <w:tcW w:w="4950" w:type="dxa"/>
          </w:tcPr>
          <w:p w:rsidR="00FD0F6F" w:rsidRPr="00561C75" w:rsidRDefault="00FD0F6F" w:rsidP="003E0722">
            <w:pPr>
              <w:rPr>
                <w:rFonts w:ascii="Arial" w:hAnsi="Arial" w:cs="Arial"/>
                <w:b/>
                <w:sz w:val="24"/>
                <w:szCs w:val="24"/>
              </w:rPr>
            </w:pPr>
            <w:r w:rsidRPr="00561C75">
              <w:rPr>
                <w:rFonts w:ascii="Arial" w:hAnsi="Arial" w:cs="Arial"/>
                <w:b/>
                <w:sz w:val="24"/>
                <w:szCs w:val="24"/>
              </w:rPr>
              <w:t>JEFATURA ADMINISTRATIVA</w:t>
            </w:r>
            <w:r w:rsidR="0005232A">
              <w:rPr>
                <w:rFonts w:ascii="Arial" w:hAnsi="Arial" w:cs="Arial"/>
                <w:b/>
                <w:sz w:val="24"/>
                <w:szCs w:val="24"/>
              </w:rPr>
              <w:t xml:space="preserve"> </w:t>
            </w:r>
            <w:r w:rsidR="003E0722">
              <w:rPr>
                <w:rFonts w:ascii="Arial" w:hAnsi="Arial" w:cs="Arial"/>
                <w:b/>
                <w:sz w:val="24"/>
                <w:szCs w:val="24"/>
              </w:rPr>
              <w:t>(</w:t>
            </w:r>
            <w:r w:rsidR="003E0722" w:rsidRPr="00743AF7">
              <w:rPr>
                <w:rFonts w:ascii="Arial" w:hAnsi="Arial" w:cs="Arial"/>
                <w:b/>
                <w:szCs w:val="24"/>
              </w:rPr>
              <w:t>Jefe de departamento B)</w:t>
            </w:r>
          </w:p>
        </w:tc>
      </w:tr>
      <w:tr w:rsidR="00FD0F6F" w:rsidRPr="00561C75" w:rsidTr="00FD0F6F">
        <w:tc>
          <w:tcPr>
            <w:tcW w:w="4112" w:type="dxa"/>
          </w:tcPr>
          <w:p w:rsidR="00FD0F6F" w:rsidRPr="00561C75" w:rsidRDefault="00FD0F6F" w:rsidP="00FD0F6F">
            <w:pPr>
              <w:rPr>
                <w:rFonts w:ascii="Arial" w:hAnsi="Arial" w:cs="Arial"/>
                <w:sz w:val="24"/>
                <w:szCs w:val="24"/>
              </w:rPr>
            </w:pPr>
            <w:r w:rsidRPr="00561C75">
              <w:rPr>
                <w:rFonts w:ascii="Arial" w:hAnsi="Arial" w:cs="Arial"/>
                <w:sz w:val="24"/>
                <w:szCs w:val="24"/>
              </w:rPr>
              <w:t>UNIDAD ADMINISTRATIVA:</w:t>
            </w:r>
          </w:p>
        </w:tc>
        <w:tc>
          <w:tcPr>
            <w:tcW w:w="4950" w:type="dxa"/>
          </w:tcPr>
          <w:p w:rsidR="00FD0F6F" w:rsidRPr="00561C75" w:rsidRDefault="0005232A" w:rsidP="00FD0F6F">
            <w:pPr>
              <w:jc w:val="both"/>
              <w:rPr>
                <w:rFonts w:ascii="Arial" w:hAnsi="Arial" w:cs="Arial"/>
                <w:sz w:val="24"/>
                <w:szCs w:val="24"/>
              </w:rPr>
            </w:pPr>
            <w:r w:rsidRPr="00561C75">
              <w:rPr>
                <w:rFonts w:ascii="Arial" w:hAnsi="Arial" w:cs="Arial"/>
                <w:sz w:val="24"/>
                <w:szCs w:val="24"/>
              </w:rPr>
              <w:t>Dirección general de desarrollo urbano, obras y servicios</w:t>
            </w:r>
            <w:r>
              <w:rPr>
                <w:rFonts w:ascii="Arial" w:hAnsi="Arial" w:cs="Arial"/>
                <w:sz w:val="24"/>
                <w:szCs w:val="24"/>
              </w:rPr>
              <w:t xml:space="preserve"> públicos de calidad</w:t>
            </w:r>
          </w:p>
        </w:tc>
      </w:tr>
      <w:tr w:rsidR="00FD0F6F" w:rsidRPr="00561C75" w:rsidTr="00FD0F6F">
        <w:tc>
          <w:tcPr>
            <w:tcW w:w="4112" w:type="dxa"/>
          </w:tcPr>
          <w:p w:rsidR="00FD0F6F" w:rsidRPr="00561C75" w:rsidRDefault="00FD0F6F" w:rsidP="00FD0F6F">
            <w:pPr>
              <w:rPr>
                <w:rFonts w:ascii="Arial" w:hAnsi="Arial" w:cs="Arial"/>
                <w:sz w:val="24"/>
                <w:szCs w:val="24"/>
              </w:rPr>
            </w:pPr>
            <w:r w:rsidRPr="00561C75">
              <w:rPr>
                <w:rFonts w:ascii="Arial" w:hAnsi="Arial" w:cs="Arial"/>
                <w:sz w:val="24"/>
                <w:szCs w:val="24"/>
              </w:rPr>
              <w:t>ÁREA DE ADSCRIPCIÓN:</w:t>
            </w:r>
          </w:p>
        </w:tc>
        <w:tc>
          <w:tcPr>
            <w:tcW w:w="4950" w:type="dxa"/>
          </w:tcPr>
          <w:p w:rsidR="00FD0F6F" w:rsidRPr="00561C75" w:rsidRDefault="0005232A" w:rsidP="00FD0F6F">
            <w:pPr>
              <w:jc w:val="both"/>
              <w:rPr>
                <w:rFonts w:ascii="Arial" w:hAnsi="Arial" w:cs="Arial"/>
                <w:sz w:val="24"/>
                <w:szCs w:val="24"/>
              </w:rPr>
            </w:pPr>
            <w:r>
              <w:rPr>
                <w:rFonts w:ascii="Arial" w:hAnsi="Arial" w:cs="Arial"/>
                <w:sz w:val="24"/>
                <w:szCs w:val="24"/>
              </w:rPr>
              <w:t>Dirección de obras publicas</w:t>
            </w:r>
          </w:p>
        </w:tc>
      </w:tr>
      <w:tr w:rsidR="00FD0F6F" w:rsidRPr="00561C75" w:rsidTr="00FD0F6F">
        <w:tc>
          <w:tcPr>
            <w:tcW w:w="4112" w:type="dxa"/>
          </w:tcPr>
          <w:p w:rsidR="00FD0F6F" w:rsidRPr="00561C75" w:rsidRDefault="00FD0F6F" w:rsidP="00FD0F6F">
            <w:pPr>
              <w:rPr>
                <w:rFonts w:ascii="Arial" w:hAnsi="Arial" w:cs="Arial"/>
                <w:sz w:val="24"/>
                <w:szCs w:val="24"/>
              </w:rPr>
            </w:pPr>
            <w:r w:rsidRPr="00561C75">
              <w:rPr>
                <w:rFonts w:ascii="Arial" w:hAnsi="Arial" w:cs="Arial"/>
                <w:sz w:val="24"/>
                <w:szCs w:val="24"/>
              </w:rPr>
              <w:t>A QUIEN REPORTA:</w:t>
            </w:r>
          </w:p>
        </w:tc>
        <w:tc>
          <w:tcPr>
            <w:tcW w:w="4950" w:type="dxa"/>
          </w:tcPr>
          <w:p w:rsidR="00FD0F6F" w:rsidRPr="00561C75" w:rsidRDefault="00FD0F6F" w:rsidP="00FD0F6F">
            <w:pPr>
              <w:rPr>
                <w:rFonts w:ascii="Arial" w:hAnsi="Arial" w:cs="Arial"/>
                <w:sz w:val="24"/>
                <w:szCs w:val="24"/>
              </w:rPr>
            </w:pPr>
            <w:r w:rsidRPr="00561C75">
              <w:rPr>
                <w:rFonts w:ascii="Arial" w:hAnsi="Arial" w:cs="Arial"/>
                <w:sz w:val="24"/>
                <w:szCs w:val="24"/>
              </w:rPr>
              <w:t>Director de obras públicas</w:t>
            </w:r>
          </w:p>
        </w:tc>
      </w:tr>
      <w:tr w:rsidR="00FD0F6F" w:rsidRPr="00561C75" w:rsidTr="00FD0F6F">
        <w:tc>
          <w:tcPr>
            <w:tcW w:w="4112" w:type="dxa"/>
          </w:tcPr>
          <w:p w:rsidR="00FD0F6F" w:rsidRPr="00561C75" w:rsidRDefault="00FD0F6F" w:rsidP="00FD0F6F">
            <w:pPr>
              <w:rPr>
                <w:rFonts w:ascii="Arial" w:hAnsi="Arial" w:cs="Arial"/>
                <w:sz w:val="24"/>
                <w:szCs w:val="24"/>
              </w:rPr>
            </w:pPr>
            <w:r w:rsidRPr="00561C75">
              <w:rPr>
                <w:rFonts w:ascii="Arial" w:hAnsi="Arial" w:cs="Arial"/>
                <w:sz w:val="24"/>
                <w:szCs w:val="24"/>
              </w:rPr>
              <w:t>A QUIEN SUPERVISA</w:t>
            </w:r>
          </w:p>
        </w:tc>
        <w:tc>
          <w:tcPr>
            <w:tcW w:w="4950" w:type="dxa"/>
          </w:tcPr>
          <w:p w:rsidR="00FD0F6F" w:rsidRPr="00561C75" w:rsidRDefault="00FD0F6F" w:rsidP="00CA727C">
            <w:pPr>
              <w:autoSpaceDE w:val="0"/>
              <w:autoSpaceDN w:val="0"/>
              <w:adjustRightInd w:val="0"/>
              <w:rPr>
                <w:rFonts w:ascii="Arial" w:hAnsi="Arial" w:cs="Arial"/>
                <w:sz w:val="24"/>
                <w:szCs w:val="24"/>
              </w:rPr>
            </w:pPr>
            <w:r w:rsidRPr="00561C75">
              <w:rPr>
                <w:rFonts w:ascii="Arial" w:hAnsi="Arial" w:cs="Arial"/>
                <w:sz w:val="24"/>
                <w:szCs w:val="24"/>
              </w:rPr>
              <w:t>A</w:t>
            </w:r>
            <w:r w:rsidR="0005232A">
              <w:rPr>
                <w:rFonts w:ascii="Arial" w:hAnsi="Arial" w:cs="Arial"/>
                <w:sz w:val="24"/>
                <w:szCs w:val="24"/>
              </w:rPr>
              <w:t xml:space="preserve">uxiliares - </w:t>
            </w:r>
            <w:r w:rsidR="00CA727C">
              <w:rPr>
                <w:rFonts w:ascii="Arial" w:hAnsi="Arial" w:cs="Arial"/>
                <w:sz w:val="24"/>
                <w:szCs w:val="24"/>
              </w:rPr>
              <w:t>6</w:t>
            </w:r>
          </w:p>
        </w:tc>
      </w:tr>
      <w:tr w:rsidR="00FD0F6F" w:rsidRPr="00561C75" w:rsidTr="00C3220A">
        <w:trPr>
          <w:trHeight w:val="557"/>
        </w:trPr>
        <w:tc>
          <w:tcPr>
            <w:tcW w:w="4112" w:type="dxa"/>
          </w:tcPr>
          <w:p w:rsidR="00FD0F6F" w:rsidRPr="00561C75" w:rsidRDefault="00FD0F6F" w:rsidP="00FD0F6F">
            <w:pPr>
              <w:rPr>
                <w:rFonts w:ascii="Arial" w:hAnsi="Arial" w:cs="Arial"/>
                <w:sz w:val="24"/>
                <w:szCs w:val="24"/>
              </w:rPr>
            </w:pPr>
            <w:r w:rsidRPr="00561C75">
              <w:rPr>
                <w:rFonts w:ascii="Arial" w:hAnsi="Arial" w:cs="Arial"/>
                <w:sz w:val="24"/>
                <w:szCs w:val="24"/>
              </w:rPr>
              <w:t>N° DE PERSONAS EN EL PUESTO:</w:t>
            </w:r>
          </w:p>
        </w:tc>
        <w:tc>
          <w:tcPr>
            <w:tcW w:w="4950" w:type="dxa"/>
          </w:tcPr>
          <w:p w:rsidR="00FD0F6F" w:rsidRPr="00561C75" w:rsidRDefault="00FD0F6F" w:rsidP="00FD0F6F">
            <w:pPr>
              <w:rPr>
                <w:rFonts w:ascii="Arial" w:hAnsi="Arial" w:cs="Arial"/>
                <w:sz w:val="24"/>
                <w:szCs w:val="24"/>
              </w:rPr>
            </w:pPr>
            <w:r>
              <w:rPr>
                <w:rFonts w:ascii="Arial" w:hAnsi="Arial" w:cs="Arial"/>
                <w:sz w:val="24"/>
                <w:szCs w:val="24"/>
              </w:rPr>
              <w:t>1</w:t>
            </w:r>
          </w:p>
        </w:tc>
      </w:tr>
    </w:tbl>
    <w:p w:rsidR="00FD0F6F" w:rsidRDefault="00FD0F6F" w:rsidP="00FD0F6F">
      <w:pPr>
        <w:jc w:val="center"/>
        <w:rPr>
          <w:rFonts w:ascii="Arial" w:hAnsi="Arial" w:cs="Arial"/>
          <w:b/>
          <w:sz w:val="24"/>
          <w:szCs w:val="24"/>
        </w:rPr>
      </w:pPr>
    </w:p>
    <w:p w:rsidR="00980D68" w:rsidRPr="00561C75" w:rsidRDefault="00980D68" w:rsidP="00980D68">
      <w:pPr>
        <w:jc w:val="center"/>
        <w:rPr>
          <w:rFonts w:ascii="Arial" w:hAnsi="Arial" w:cs="Arial"/>
          <w:b/>
          <w:sz w:val="24"/>
          <w:szCs w:val="24"/>
        </w:rPr>
      </w:pPr>
      <w:r>
        <w:rPr>
          <w:rFonts w:ascii="Arial" w:hAnsi="Arial" w:cs="Arial"/>
          <w:b/>
          <w:sz w:val="24"/>
          <w:szCs w:val="24"/>
        </w:rPr>
        <w:t>PERFIL DEL PUESTO</w:t>
      </w:r>
    </w:p>
    <w:tbl>
      <w:tblPr>
        <w:tblStyle w:val="Tablaconcuadrcula"/>
        <w:tblW w:w="0" w:type="auto"/>
        <w:tblLook w:val="04A0" w:firstRow="1" w:lastRow="0" w:firstColumn="1" w:lastColumn="0" w:noHBand="0" w:noVBand="1"/>
      </w:tblPr>
      <w:tblGrid>
        <w:gridCol w:w="4158"/>
        <w:gridCol w:w="4955"/>
      </w:tblGrid>
      <w:tr w:rsidR="00FD0F6F" w:rsidRPr="00561C75" w:rsidTr="005D2310">
        <w:tc>
          <w:tcPr>
            <w:tcW w:w="4158" w:type="dxa"/>
          </w:tcPr>
          <w:p w:rsidR="00FD0F6F" w:rsidRPr="00561C75" w:rsidRDefault="00FD0F6F" w:rsidP="00FD0F6F">
            <w:pPr>
              <w:rPr>
                <w:rFonts w:ascii="Arial" w:hAnsi="Arial" w:cs="Arial"/>
                <w:sz w:val="24"/>
                <w:szCs w:val="24"/>
              </w:rPr>
            </w:pPr>
            <w:r w:rsidRPr="00561C75">
              <w:rPr>
                <w:rFonts w:ascii="Arial" w:hAnsi="Arial" w:cs="Arial"/>
                <w:sz w:val="24"/>
                <w:szCs w:val="24"/>
              </w:rPr>
              <w:t>ESCOLARIDAD:</w:t>
            </w:r>
          </w:p>
        </w:tc>
        <w:tc>
          <w:tcPr>
            <w:tcW w:w="4955"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Título expedido legalmente de Licenciatura en Economía, Contaduría o carrera afín.</w:t>
            </w:r>
          </w:p>
        </w:tc>
      </w:tr>
      <w:tr w:rsidR="00FD0F6F" w:rsidRPr="00561C75" w:rsidTr="005D2310">
        <w:tc>
          <w:tcPr>
            <w:tcW w:w="4158" w:type="dxa"/>
          </w:tcPr>
          <w:p w:rsidR="00FD0F6F" w:rsidRPr="00561C75" w:rsidRDefault="00FD0F6F" w:rsidP="00FD0F6F">
            <w:pPr>
              <w:rPr>
                <w:rFonts w:ascii="Arial" w:hAnsi="Arial" w:cs="Arial"/>
                <w:sz w:val="24"/>
                <w:szCs w:val="24"/>
              </w:rPr>
            </w:pPr>
            <w:r w:rsidRPr="00561C75">
              <w:rPr>
                <w:rFonts w:ascii="Arial" w:hAnsi="Arial" w:cs="Arial"/>
                <w:sz w:val="24"/>
                <w:szCs w:val="24"/>
              </w:rPr>
              <w:t>AÑOS DE EXPERIENCIA:</w:t>
            </w:r>
          </w:p>
        </w:tc>
        <w:tc>
          <w:tcPr>
            <w:tcW w:w="4955" w:type="dxa"/>
          </w:tcPr>
          <w:p w:rsidR="00FD0F6F" w:rsidRPr="00561C75" w:rsidRDefault="00FD0F6F" w:rsidP="00FD0F6F">
            <w:pPr>
              <w:rPr>
                <w:rFonts w:ascii="Arial" w:hAnsi="Arial" w:cs="Arial"/>
                <w:sz w:val="24"/>
                <w:szCs w:val="24"/>
              </w:rPr>
            </w:pPr>
            <w:r w:rsidRPr="00561C75">
              <w:rPr>
                <w:rFonts w:ascii="Arial" w:hAnsi="Arial" w:cs="Arial"/>
                <w:sz w:val="24"/>
                <w:szCs w:val="24"/>
              </w:rPr>
              <w:t xml:space="preserve"> 1 año</w:t>
            </w:r>
          </w:p>
        </w:tc>
      </w:tr>
      <w:tr w:rsidR="00FD0F6F" w:rsidRPr="00561C75" w:rsidTr="005D2310">
        <w:tc>
          <w:tcPr>
            <w:tcW w:w="4158" w:type="dxa"/>
          </w:tcPr>
          <w:p w:rsidR="00FD0F6F" w:rsidRPr="00561C75" w:rsidRDefault="00FD0F6F" w:rsidP="00FD0F6F">
            <w:pPr>
              <w:rPr>
                <w:rFonts w:ascii="Arial" w:hAnsi="Arial" w:cs="Arial"/>
                <w:sz w:val="24"/>
                <w:szCs w:val="24"/>
              </w:rPr>
            </w:pPr>
            <w:r w:rsidRPr="00561C75">
              <w:rPr>
                <w:rFonts w:ascii="Arial" w:hAnsi="Arial" w:cs="Arial"/>
                <w:sz w:val="24"/>
                <w:szCs w:val="24"/>
              </w:rPr>
              <w:t>CONOCIMIENTOS BÁSICOS:</w:t>
            </w:r>
          </w:p>
        </w:tc>
        <w:tc>
          <w:tcPr>
            <w:tcW w:w="4955"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Normatividad aplicable en materia de Obra Pública, control y manejo de los diversos fondos para la ejecución de obra pública, manejo de paquetería, construcción, precios unitarios, Microsoft Office.</w:t>
            </w:r>
          </w:p>
        </w:tc>
      </w:tr>
      <w:tr w:rsidR="00FD0F6F" w:rsidRPr="00561C75" w:rsidTr="005D2310">
        <w:tc>
          <w:tcPr>
            <w:tcW w:w="4158" w:type="dxa"/>
          </w:tcPr>
          <w:p w:rsidR="00FD0F6F" w:rsidRPr="00561C75" w:rsidRDefault="00FD0F6F" w:rsidP="00FD0F6F">
            <w:pPr>
              <w:rPr>
                <w:rFonts w:ascii="Arial" w:hAnsi="Arial" w:cs="Arial"/>
                <w:sz w:val="24"/>
                <w:szCs w:val="24"/>
              </w:rPr>
            </w:pPr>
            <w:r w:rsidRPr="00561C75">
              <w:rPr>
                <w:rFonts w:ascii="Arial" w:hAnsi="Arial" w:cs="Arial"/>
                <w:sz w:val="24"/>
                <w:szCs w:val="24"/>
              </w:rPr>
              <w:t>HABILIDADES:</w:t>
            </w:r>
          </w:p>
        </w:tc>
        <w:tc>
          <w:tcPr>
            <w:tcW w:w="4955"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 xml:space="preserve">Liderazgo, Trabajo en equipo y bajo presión, capacidad de análisis, solucionar problemas específicos dentro de su trabajo; </w:t>
            </w:r>
            <w:r w:rsidRPr="00561C75">
              <w:rPr>
                <w:rFonts w:ascii="Arial" w:hAnsi="Arial" w:cs="Arial"/>
                <w:sz w:val="24"/>
                <w:szCs w:val="24"/>
              </w:rPr>
              <w:lastRenderedPageBreak/>
              <w:t>de comunicación y expresión oral y escrita, responsabilidad para el manejo de información confidencial; disposición laboral.</w:t>
            </w:r>
          </w:p>
        </w:tc>
      </w:tr>
      <w:tr w:rsidR="00FD0F6F" w:rsidRPr="00561C75" w:rsidTr="005D2310">
        <w:tc>
          <w:tcPr>
            <w:tcW w:w="9113" w:type="dxa"/>
            <w:gridSpan w:val="2"/>
          </w:tcPr>
          <w:p w:rsidR="00FD0F6F" w:rsidRPr="00561C75" w:rsidRDefault="00FD0F6F" w:rsidP="00FD0F6F">
            <w:pPr>
              <w:jc w:val="center"/>
              <w:rPr>
                <w:rFonts w:ascii="Arial" w:hAnsi="Arial" w:cs="Arial"/>
                <w:b/>
                <w:sz w:val="24"/>
                <w:szCs w:val="24"/>
              </w:rPr>
            </w:pPr>
          </w:p>
          <w:p w:rsidR="00FD0F6F" w:rsidRPr="00561C75" w:rsidRDefault="00FD0F6F" w:rsidP="00FD0F6F">
            <w:pPr>
              <w:jc w:val="center"/>
              <w:rPr>
                <w:rFonts w:ascii="Arial" w:hAnsi="Arial" w:cs="Arial"/>
                <w:b/>
                <w:sz w:val="24"/>
                <w:szCs w:val="24"/>
              </w:rPr>
            </w:pPr>
            <w:r w:rsidRPr="00561C75">
              <w:rPr>
                <w:rFonts w:ascii="Arial" w:hAnsi="Arial" w:cs="Arial"/>
                <w:b/>
                <w:sz w:val="24"/>
                <w:szCs w:val="24"/>
              </w:rPr>
              <w:t>DESCRIPCIÓN GENERAL DEL PUESTO.</w:t>
            </w:r>
          </w:p>
          <w:p w:rsidR="00FD0F6F" w:rsidRPr="00561C75" w:rsidRDefault="00FD0F6F" w:rsidP="00FD0F6F">
            <w:pPr>
              <w:autoSpaceDE w:val="0"/>
              <w:autoSpaceDN w:val="0"/>
              <w:adjustRightInd w:val="0"/>
              <w:jc w:val="both"/>
              <w:rPr>
                <w:rFonts w:ascii="Arial" w:hAnsi="Arial" w:cs="Arial"/>
                <w:sz w:val="24"/>
                <w:szCs w:val="24"/>
              </w:rPr>
            </w:pPr>
            <w:r w:rsidRPr="00561C75">
              <w:rPr>
                <w:rFonts w:ascii="Arial" w:hAnsi="Arial" w:cs="Arial"/>
                <w:sz w:val="24"/>
                <w:szCs w:val="24"/>
              </w:rPr>
              <w:t>Dar seguimiento a las obras de recursos de origen Municipal Estatal y Federal, integrando la documentación del ejercicio del gasto aplicado a las obras, de acuerdo a la normatividad aplicable; recibir las garantías contractuales que exhiban los contratistas y realizar el trámite respectivo, integrar la documentación necesaria de las obras públicas que se contraten para su registro y control; apoyar al Director/a en la revisión de estimaciones en el aspecto contable y remitir a la Tesorería Municipal para su pago; integrar los expedientes unitarios de obra, mantener el resguardo de éstos, a los que deberá anexar la documentación comprobatoria correspondiente; llevar el control de archivo contable y administrativo de las obras públicas y servicios relacionados con las mismas.</w:t>
            </w:r>
          </w:p>
        </w:tc>
      </w:tr>
      <w:tr w:rsidR="00FD0F6F" w:rsidRPr="00561C75" w:rsidTr="005D2310">
        <w:tc>
          <w:tcPr>
            <w:tcW w:w="9113" w:type="dxa"/>
            <w:gridSpan w:val="2"/>
          </w:tcPr>
          <w:p w:rsidR="00FD0F6F" w:rsidRDefault="00FD0F6F" w:rsidP="00FD0F6F">
            <w:pPr>
              <w:jc w:val="center"/>
              <w:rPr>
                <w:rFonts w:ascii="Arial" w:hAnsi="Arial" w:cs="Arial"/>
                <w:b/>
                <w:sz w:val="24"/>
                <w:szCs w:val="24"/>
              </w:rPr>
            </w:pPr>
          </w:p>
          <w:p w:rsidR="00FD0F6F" w:rsidRPr="00561C75" w:rsidRDefault="00FD0F6F" w:rsidP="00FD0F6F">
            <w:pPr>
              <w:jc w:val="center"/>
              <w:rPr>
                <w:rFonts w:ascii="Arial" w:hAnsi="Arial" w:cs="Arial"/>
                <w:b/>
                <w:sz w:val="24"/>
                <w:szCs w:val="24"/>
              </w:rPr>
            </w:pPr>
            <w:r w:rsidRPr="00561C75">
              <w:rPr>
                <w:rFonts w:ascii="Arial" w:hAnsi="Arial" w:cs="Arial"/>
                <w:b/>
                <w:sz w:val="24"/>
                <w:szCs w:val="24"/>
              </w:rPr>
              <w:t>FUNCIONES PRINCIPALES.</w:t>
            </w:r>
          </w:p>
          <w:p w:rsidR="00BC5611" w:rsidRPr="00446FA0" w:rsidRDefault="00BC5611" w:rsidP="00B45281">
            <w:pPr>
              <w:pStyle w:val="Prrafodelista"/>
              <w:numPr>
                <w:ilvl w:val="0"/>
                <w:numId w:val="15"/>
              </w:numPr>
              <w:autoSpaceDE w:val="0"/>
              <w:autoSpaceDN w:val="0"/>
              <w:adjustRightInd w:val="0"/>
              <w:jc w:val="both"/>
              <w:rPr>
                <w:rFonts w:ascii="Arial" w:eastAsiaTheme="minorHAnsi" w:hAnsi="Arial" w:cs="Arial"/>
              </w:rPr>
            </w:pPr>
            <w:r w:rsidRPr="00446FA0">
              <w:rPr>
                <w:rFonts w:ascii="Arial" w:eastAsiaTheme="minorHAnsi" w:hAnsi="Arial" w:cs="Arial"/>
              </w:rPr>
              <w:t>Acordar con</w:t>
            </w:r>
            <w:r>
              <w:rPr>
                <w:rFonts w:ascii="Arial" w:eastAsiaTheme="minorHAnsi" w:hAnsi="Arial" w:cs="Arial"/>
              </w:rPr>
              <w:t xml:space="preserve"> el</w:t>
            </w:r>
            <w:r w:rsidRPr="00446FA0">
              <w:rPr>
                <w:rFonts w:ascii="Arial" w:eastAsiaTheme="minorHAnsi" w:hAnsi="Arial" w:cs="Arial"/>
              </w:rPr>
              <w:t xml:space="preserve"> Director/a el despacho de los asuntos a su cargo y del personal a su cargo.</w:t>
            </w:r>
          </w:p>
          <w:p w:rsidR="00BC5611" w:rsidRPr="00446FA0" w:rsidRDefault="00BC5611" w:rsidP="00B45281">
            <w:pPr>
              <w:pStyle w:val="Prrafodelista"/>
              <w:numPr>
                <w:ilvl w:val="0"/>
                <w:numId w:val="15"/>
              </w:numPr>
              <w:autoSpaceDE w:val="0"/>
              <w:autoSpaceDN w:val="0"/>
              <w:adjustRightInd w:val="0"/>
              <w:jc w:val="both"/>
              <w:rPr>
                <w:rFonts w:ascii="Arial" w:eastAsiaTheme="minorHAnsi" w:hAnsi="Arial" w:cs="Arial"/>
              </w:rPr>
            </w:pPr>
            <w:r w:rsidRPr="00446FA0">
              <w:rPr>
                <w:rFonts w:ascii="Arial" w:eastAsiaTheme="minorHAnsi" w:hAnsi="Arial" w:cs="Arial"/>
              </w:rPr>
              <w:t>Realizar los trámites necesarios, para la asignación y obtención de recursos Municipales y Federales para la ejecución de la obra pública y servicios relacionados con la misma, así como para su ampliación, en caso de que proceda.</w:t>
            </w:r>
          </w:p>
          <w:p w:rsidR="00BC5611" w:rsidRPr="00446FA0" w:rsidRDefault="00BC5611" w:rsidP="00B45281">
            <w:pPr>
              <w:pStyle w:val="Prrafodelista"/>
              <w:numPr>
                <w:ilvl w:val="0"/>
                <w:numId w:val="15"/>
              </w:numPr>
              <w:autoSpaceDE w:val="0"/>
              <w:autoSpaceDN w:val="0"/>
              <w:adjustRightInd w:val="0"/>
              <w:jc w:val="both"/>
              <w:rPr>
                <w:rFonts w:ascii="Arial" w:eastAsiaTheme="minorHAnsi" w:hAnsi="Arial" w:cs="Arial"/>
              </w:rPr>
            </w:pPr>
            <w:r w:rsidRPr="00446FA0">
              <w:rPr>
                <w:rFonts w:ascii="Arial" w:eastAsiaTheme="minorHAnsi" w:hAnsi="Arial" w:cs="Arial"/>
              </w:rPr>
              <w:t>Formular los documentos necesarios para realizar los trámites para la asignación y obtención de recursos para la ejecución de la obra pública y servicios relacionados con la misma, así como para su ampliación, en caso de que proceda.</w:t>
            </w:r>
          </w:p>
          <w:p w:rsidR="00BC5611" w:rsidRPr="00446FA0" w:rsidRDefault="00BC5611" w:rsidP="00B45281">
            <w:pPr>
              <w:pStyle w:val="Prrafodelista"/>
              <w:numPr>
                <w:ilvl w:val="0"/>
                <w:numId w:val="15"/>
              </w:numPr>
              <w:autoSpaceDE w:val="0"/>
              <w:autoSpaceDN w:val="0"/>
              <w:adjustRightInd w:val="0"/>
              <w:jc w:val="both"/>
              <w:rPr>
                <w:rFonts w:ascii="Arial" w:eastAsiaTheme="minorHAnsi" w:hAnsi="Arial" w:cs="Arial"/>
              </w:rPr>
            </w:pPr>
            <w:r w:rsidRPr="00446FA0">
              <w:rPr>
                <w:rFonts w:ascii="Arial" w:eastAsiaTheme="minorHAnsi" w:hAnsi="Arial" w:cs="Arial"/>
              </w:rPr>
              <w:t xml:space="preserve">Recibir las garantías contractuales que exhiban los contratistas, previa </w:t>
            </w:r>
            <w:r w:rsidRPr="00446FA0">
              <w:rPr>
                <w:rFonts w:ascii="Arial" w:eastAsiaTheme="minorHAnsi" w:hAnsi="Arial" w:cs="Arial"/>
              </w:rPr>
              <w:lastRenderedPageBreak/>
              <w:t>revisión y remitirlas oportunamente a la Tesorería Municipal para su resguardo, registrando cuando menos la fecha del acta de entrega recepción de las obras y de emisión de las fianzas de vicios ocultos y dar seguimiento a su vigencia para en su oportunidad tramitar la cancelación respectiva.</w:t>
            </w:r>
          </w:p>
          <w:p w:rsidR="00BC5611" w:rsidRDefault="00BC5611" w:rsidP="00B45281">
            <w:pPr>
              <w:pStyle w:val="Prrafodelista"/>
              <w:numPr>
                <w:ilvl w:val="0"/>
                <w:numId w:val="15"/>
              </w:numPr>
              <w:autoSpaceDE w:val="0"/>
              <w:autoSpaceDN w:val="0"/>
              <w:adjustRightInd w:val="0"/>
              <w:jc w:val="both"/>
              <w:rPr>
                <w:rFonts w:ascii="Arial" w:eastAsiaTheme="minorHAnsi" w:hAnsi="Arial" w:cs="Arial"/>
              </w:rPr>
            </w:pPr>
            <w:r w:rsidRPr="00A6186E">
              <w:rPr>
                <w:rFonts w:ascii="Arial" w:eastAsiaTheme="minorHAnsi" w:hAnsi="Arial" w:cs="Arial"/>
              </w:rPr>
              <w:t xml:space="preserve">Formular los documentos necesarios para realizar los </w:t>
            </w:r>
            <w:r w:rsidR="00D829EA" w:rsidRPr="00A6186E">
              <w:rPr>
                <w:rFonts w:ascii="Arial" w:eastAsiaTheme="minorHAnsi" w:hAnsi="Arial" w:cs="Arial"/>
              </w:rPr>
              <w:t>trámites</w:t>
            </w:r>
            <w:r w:rsidRPr="00A6186E">
              <w:rPr>
                <w:rFonts w:ascii="Arial" w:eastAsiaTheme="minorHAnsi" w:hAnsi="Arial" w:cs="Arial"/>
              </w:rPr>
              <w:t xml:space="preserve"> de solicitud de suficiencia presupuestal, pagos de estimaciones y finiquito de obra ante la Tesorería Municipal y a la Contraloría Municipal, mediante el oficio suscrito por el Director General Desarrollo Urbano, Obras y Servicios, integrando la documentación necesaria </w:t>
            </w:r>
          </w:p>
          <w:p w:rsidR="00BC5611" w:rsidRPr="00A6186E" w:rsidRDefault="00BC5611" w:rsidP="00B45281">
            <w:pPr>
              <w:pStyle w:val="Prrafodelista"/>
              <w:numPr>
                <w:ilvl w:val="0"/>
                <w:numId w:val="15"/>
              </w:numPr>
              <w:autoSpaceDE w:val="0"/>
              <w:autoSpaceDN w:val="0"/>
              <w:adjustRightInd w:val="0"/>
              <w:jc w:val="both"/>
              <w:rPr>
                <w:rFonts w:ascii="Arial" w:eastAsiaTheme="minorHAnsi" w:hAnsi="Arial" w:cs="Arial"/>
              </w:rPr>
            </w:pPr>
            <w:r w:rsidRPr="00A6186E">
              <w:rPr>
                <w:rFonts w:ascii="Arial" w:eastAsiaTheme="minorHAnsi" w:hAnsi="Arial" w:cs="Arial"/>
              </w:rPr>
              <w:t>Efectuar, a través del personal adscrito al área, la elaboración oportuna y captura de las bases de datos necesarias para el control de la obra pública y servicios relacionados con la misma que realice la Dirección de Obras Públicas; dando seguimiento por fondo y por obra a los montos solicitados, asignados y autorizados a la obras; los montos contratados, los montos ejercidos, los montos por ejercer; adeudos a cargo de los contratista</w:t>
            </w:r>
            <w:r>
              <w:rPr>
                <w:rFonts w:ascii="Arial" w:eastAsiaTheme="minorHAnsi" w:hAnsi="Arial" w:cs="Arial"/>
              </w:rPr>
              <w:t>s</w:t>
            </w:r>
            <w:r w:rsidRPr="00A6186E">
              <w:rPr>
                <w:rFonts w:ascii="Arial" w:eastAsiaTheme="minorHAnsi" w:hAnsi="Arial" w:cs="Arial"/>
              </w:rPr>
              <w:t xml:space="preserve"> derivados de anticipos no amortizados, finiquitos no liquidados o materiales y equipos no devueltos, de conformidad con el calendario financiero y de ejecución; las obras programadas, las obras adjudicadas, las obras contratadas, las obras en proceso, las obras terminadas, las obras con acta de entrega recepción de los trabajos, las obras con finiquito formalizado, las obras con acta de extinción de derechos y obligaciones por las partes, las obras que se resolverán legalmente, las obras de las que se solicitará la autorización de modificación programático presupuestal, las obras que demandan una ampliación de suficiencia de recursos para la formalización de convenios que modifiquen el monto del contrato, las obras con anticipos no amortizados, las obras por administración directa, las obras por contrato, las obras que se realizarán a través de convenio, las obras con expediente unitario completo y concluido. Base de datos que deberá ser por Fondo (fuente de financiamiento) y por ejercicio presupuestal, con independencia de que el referente es el número de obra y el número de contrato; información que será la base para la confirmación de las cifras o datos emitidos por la Tesorería Municipal en lo que respecta a la inversión inicial, cargo, abono y saldos por cada mes, así como las inversiones asignadas, aplicadas y acumuladas por cada mes del ejercicio presupuestal correspondiente.</w:t>
            </w:r>
          </w:p>
          <w:p w:rsidR="00BC5611" w:rsidRPr="00446FA0" w:rsidRDefault="00BC5611" w:rsidP="00B45281">
            <w:pPr>
              <w:pStyle w:val="Prrafodelista"/>
              <w:numPr>
                <w:ilvl w:val="0"/>
                <w:numId w:val="15"/>
              </w:numPr>
              <w:autoSpaceDE w:val="0"/>
              <w:autoSpaceDN w:val="0"/>
              <w:adjustRightInd w:val="0"/>
              <w:jc w:val="both"/>
              <w:rPr>
                <w:rFonts w:ascii="Arial" w:eastAsiaTheme="minorHAnsi" w:hAnsi="Arial" w:cs="Arial"/>
              </w:rPr>
            </w:pPr>
            <w:r w:rsidRPr="00446FA0">
              <w:rPr>
                <w:rFonts w:ascii="Arial" w:eastAsiaTheme="minorHAnsi" w:hAnsi="Arial" w:cs="Arial"/>
              </w:rPr>
              <w:lastRenderedPageBreak/>
              <w:t>Integrar con el auxilio del personal adscrito al área, en forma ordenada y sistemática de los expedientes unitarios de obra a cargo de la Dirección de Obras Públicas, y mantener el resguardo de éstos, los cuales contienen la documentación comprobatoria correspondiente, cuando menos por un lapso no menor de cinco años, contados a partir de la fecha de su recepción.</w:t>
            </w:r>
          </w:p>
          <w:p w:rsidR="00BC5611" w:rsidRPr="00446FA0" w:rsidRDefault="00BC5611" w:rsidP="00B45281">
            <w:pPr>
              <w:pStyle w:val="Prrafodelista"/>
              <w:numPr>
                <w:ilvl w:val="0"/>
                <w:numId w:val="15"/>
              </w:numPr>
              <w:autoSpaceDE w:val="0"/>
              <w:autoSpaceDN w:val="0"/>
              <w:adjustRightInd w:val="0"/>
              <w:jc w:val="both"/>
              <w:rPr>
                <w:rFonts w:ascii="Arial" w:eastAsiaTheme="minorHAnsi" w:hAnsi="Arial" w:cs="Arial"/>
              </w:rPr>
            </w:pPr>
            <w:r w:rsidRPr="00446FA0">
              <w:rPr>
                <w:rFonts w:ascii="Arial" w:eastAsiaTheme="minorHAnsi" w:hAnsi="Arial" w:cs="Arial"/>
              </w:rPr>
              <w:t>Proporcionar los expedientes e información que se solicite para poder comprobar ante los órganos de control, el ejercicio del gasto aplicado a las obras, de acuerdo a la normatividad aplicable.</w:t>
            </w:r>
          </w:p>
          <w:p w:rsidR="00BC5611" w:rsidRPr="00446FA0" w:rsidRDefault="00BC5611" w:rsidP="00B45281">
            <w:pPr>
              <w:pStyle w:val="Prrafodelista"/>
              <w:numPr>
                <w:ilvl w:val="0"/>
                <w:numId w:val="15"/>
              </w:numPr>
              <w:autoSpaceDE w:val="0"/>
              <w:autoSpaceDN w:val="0"/>
              <w:adjustRightInd w:val="0"/>
              <w:jc w:val="both"/>
              <w:rPr>
                <w:rFonts w:ascii="Arial" w:eastAsiaTheme="minorHAnsi" w:hAnsi="Arial" w:cs="Arial"/>
              </w:rPr>
            </w:pPr>
            <w:r w:rsidRPr="00446FA0">
              <w:rPr>
                <w:rFonts w:ascii="Arial" w:eastAsiaTheme="minorHAnsi" w:hAnsi="Arial" w:cs="Arial"/>
              </w:rPr>
              <w:t>Acopiar la información necesaria y completa para registrar los avances de la ejecución de obra pública y servicios relacionados con la misma en la base de datos establecida en la Dirección General de Desarrollo Urbano Obras y Servicios Públicos de Calidad para el control de la obra pública y servicios relacionados, para los efectos conducentes.</w:t>
            </w:r>
          </w:p>
          <w:p w:rsidR="00BC5611" w:rsidRPr="00446FA0" w:rsidRDefault="00BC5611" w:rsidP="00B45281">
            <w:pPr>
              <w:pStyle w:val="Prrafodelista"/>
              <w:numPr>
                <w:ilvl w:val="0"/>
                <w:numId w:val="15"/>
              </w:numPr>
              <w:autoSpaceDE w:val="0"/>
              <w:autoSpaceDN w:val="0"/>
              <w:adjustRightInd w:val="0"/>
              <w:jc w:val="both"/>
              <w:rPr>
                <w:rFonts w:ascii="Arial" w:eastAsiaTheme="minorHAnsi" w:hAnsi="Arial" w:cs="Arial"/>
              </w:rPr>
            </w:pPr>
            <w:r w:rsidRPr="00446FA0">
              <w:rPr>
                <w:rFonts w:ascii="Arial" w:eastAsiaTheme="minorHAnsi" w:hAnsi="Arial" w:cs="Arial"/>
              </w:rPr>
              <w:t>Evaluar con el auxilio del personal adscrito al área, el impacto económico y social de los proyectos de obra pública que se realicen en el Municipio.</w:t>
            </w:r>
          </w:p>
          <w:p w:rsidR="00BC5611" w:rsidRPr="00446FA0" w:rsidRDefault="00BC5611" w:rsidP="00B45281">
            <w:pPr>
              <w:pStyle w:val="Prrafodelista"/>
              <w:numPr>
                <w:ilvl w:val="0"/>
                <w:numId w:val="15"/>
              </w:numPr>
              <w:autoSpaceDE w:val="0"/>
              <w:autoSpaceDN w:val="0"/>
              <w:adjustRightInd w:val="0"/>
              <w:jc w:val="both"/>
              <w:rPr>
                <w:rFonts w:ascii="Arial" w:eastAsiaTheme="minorHAnsi" w:hAnsi="Arial" w:cs="Arial"/>
              </w:rPr>
            </w:pPr>
            <w:r w:rsidRPr="00446FA0">
              <w:rPr>
                <w:rFonts w:ascii="Arial" w:eastAsiaTheme="minorHAnsi" w:hAnsi="Arial" w:cs="Arial"/>
              </w:rPr>
              <w:t>Suscribir los documentos relativos al ejercicio de sus atribuciones y aquellos que le sean señalados por delegación o le correspondan por suplencia.</w:t>
            </w:r>
          </w:p>
          <w:p w:rsidR="00BC5611" w:rsidRDefault="00BC5611" w:rsidP="00B45281">
            <w:pPr>
              <w:pStyle w:val="Prrafodelista"/>
              <w:numPr>
                <w:ilvl w:val="0"/>
                <w:numId w:val="15"/>
              </w:numPr>
              <w:autoSpaceDE w:val="0"/>
              <w:autoSpaceDN w:val="0"/>
              <w:adjustRightInd w:val="0"/>
              <w:jc w:val="both"/>
              <w:rPr>
                <w:rFonts w:ascii="Arial" w:eastAsiaTheme="minorHAnsi" w:hAnsi="Arial" w:cs="Arial"/>
              </w:rPr>
            </w:pPr>
            <w:r w:rsidRPr="00446FA0">
              <w:rPr>
                <w:rFonts w:ascii="Arial" w:eastAsiaTheme="minorHAnsi" w:hAnsi="Arial" w:cs="Arial"/>
              </w:rPr>
              <w:t>Participar en la actualización de Manuales de Organización y de Procedimientos del Departamento.</w:t>
            </w:r>
          </w:p>
          <w:p w:rsidR="00BC5611" w:rsidRDefault="00BC5611" w:rsidP="00B45281">
            <w:pPr>
              <w:pStyle w:val="Prrafodelista"/>
              <w:numPr>
                <w:ilvl w:val="0"/>
                <w:numId w:val="15"/>
              </w:numPr>
              <w:autoSpaceDE w:val="0"/>
              <w:autoSpaceDN w:val="0"/>
              <w:adjustRightInd w:val="0"/>
              <w:jc w:val="both"/>
              <w:rPr>
                <w:rFonts w:ascii="Arial" w:eastAsiaTheme="minorHAnsi" w:hAnsi="Arial" w:cs="Arial"/>
              </w:rPr>
            </w:pPr>
            <w:r>
              <w:rPr>
                <w:rFonts w:ascii="Arial" w:eastAsiaTheme="minorHAnsi" w:hAnsi="Arial" w:cs="Arial"/>
              </w:rPr>
              <w:t>Tener el control del inventario de bienes muebles.</w:t>
            </w:r>
          </w:p>
          <w:p w:rsidR="00BC5611" w:rsidRPr="00446FA0" w:rsidRDefault="00BC5611" w:rsidP="00B45281">
            <w:pPr>
              <w:pStyle w:val="Prrafodelista"/>
              <w:numPr>
                <w:ilvl w:val="0"/>
                <w:numId w:val="15"/>
              </w:numPr>
              <w:jc w:val="both"/>
              <w:rPr>
                <w:rFonts w:ascii="Arial" w:eastAsiaTheme="minorHAnsi" w:hAnsi="Arial" w:cs="Arial"/>
              </w:rPr>
            </w:pPr>
            <w:r w:rsidRPr="00446FA0">
              <w:rPr>
                <w:rFonts w:ascii="Arial" w:eastAsiaTheme="minorHAnsi" w:hAnsi="Arial" w:cs="Arial"/>
              </w:rPr>
              <w:t>Desarrollar todas aquellas funciones inherentes al área de su competencia y los que le sean encomendados por su jefe inmediato</w:t>
            </w:r>
          </w:p>
          <w:p w:rsidR="00BC5611" w:rsidRPr="00446FA0" w:rsidRDefault="00BC5611" w:rsidP="00B45281">
            <w:pPr>
              <w:pStyle w:val="Prrafodelista"/>
              <w:numPr>
                <w:ilvl w:val="0"/>
                <w:numId w:val="15"/>
              </w:numPr>
              <w:jc w:val="both"/>
              <w:rPr>
                <w:rFonts w:ascii="Arial" w:eastAsiaTheme="minorHAnsi" w:hAnsi="Arial" w:cs="Arial"/>
              </w:rPr>
            </w:pPr>
            <w:r w:rsidRPr="00446FA0">
              <w:rPr>
                <w:rFonts w:ascii="Arial" w:eastAsiaTheme="minorHAnsi" w:hAnsi="Arial" w:cs="Arial"/>
              </w:rPr>
              <w:t>Conducirse con honestidad e integridad.</w:t>
            </w:r>
          </w:p>
          <w:p w:rsidR="00BC5611" w:rsidRDefault="00BC5611" w:rsidP="00B45281">
            <w:pPr>
              <w:pStyle w:val="Prrafodelista"/>
              <w:numPr>
                <w:ilvl w:val="0"/>
                <w:numId w:val="15"/>
              </w:numPr>
              <w:jc w:val="both"/>
              <w:rPr>
                <w:rFonts w:ascii="Arial" w:eastAsiaTheme="minorHAnsi" w:hAnsi="Arial" w:cs="Arial"/>
              </w:rPr>
            </w:pPr>
            <w:r w:rsidRPr="00446FA0">
              <w:rPr>
                <w:rFonts w:ascii="Arial" w:eastAsiaTheme="minorHAnsi" w:hAnsi="Arial" w:cs="Arial"/>
              </w:rPr>
              <w:t>Cumplir con la máxima diligencia en el marco normativo que rigen en su actuar en el área.</w:t>
            </w:r>
          </w:p>
          <w:p w:rsidR="00B45281" w:rsidRPr="009B5320" w:rsidRDefault="009B5320" w:rsidP="00B45281">
            <w:pPr>
              <w:pStyle w:val="Prrafodelista"/>
              <w:numPr>
                <w:ilvl w:val="0"/>
                <w:numId w:val="15"/>
              </w:numPr>
              <w:autoSpaceDE w:val="0"/>
              <w:autoSpaceDN w:val="0"/>
              <w:adjustRightInd w:val="0"/>
              <w:spacing w:after="200" w:line="276" w:lineRule="auto"/>
              <w:contextualSpacing/>
              <w:jc w:val="both"/>
              <w:rPr>
                <w:rFonts w:ascii="Arial" w:eastAsiaTheme="minorHAnsi" w:hAnsi="Arial" w:cs="Arial"/>
              </w:rPr>
            </w:pPr>
            <w:r>
              <w:rPr>
                <w:rFonts w:ascii="Arial" w:eastAsiaTheme="minorHAnsi" w:hAnsi="Arial" w:cs="Arial"/>
              </w:rPr>
              <w:t>Apoya a d</w:t>
            </w:r>
            <w:r w:rsidR="00B45281" w:rsidRPr="009B5320">
              <w:rPr>
                <w:rFonts w:ascii="Arial" w:eastAsiaTheme="minorHAnsi" w:hAnsi="Arial" w:cs="Arial"/>
              </w:rPr>
              <w:t>ar</w:t>
            </w:r>
            <w:r>
              <w:rPr>
                <w:rFonts w:ascii="Arial" w:eastAsiaTheme="minorHAnsi" w:hAnsi="Arial" w:cs="Arial"/>
              </w:rPr>
              <w:t xml:space="preserve"> </w:t>
            </w:r>
            <w:r w:rsidR="00B45281" w:rsidRPr="009B5320">
              <w:rPr>
                <w:rFonts w:ascii="Arial" w:eastAsiaTheme="minorHAnsi" w:hAnsi="Arial" w:cs="Arial"/>
              </w:rPr>
              <w:t>Seguimiento a la elaboración y cumplimiento del Programa Presupuestario</w:t>
            </w:r>
            <w:r>
              <w:rPr>
                <w:rFonts w:ascii="Arial" w:eastAsiaTheme="minorHAnsi" w:hAnsi="Arial" w:cs="Arial"/>
              </w:rPr>
              <w:t>.</w:t>
            </w:r>
            <w:r w:rsidR="00B45281" w:rsidRPr="009B5320">
              <w:rPr>
                <w:rFonts w:ascii="Arial" w:eastAsiaTheme="minorHAnsi" w:hAnsi="Arial" w:cs="Arial"/>
              </w:rPr>
              <w:t xml:space="preserve"> </w:t>
            </w:r>
          </w:p>
          <w:p w:rsidR="00B45281" w:rsidRPr="009B5320" w:rsidRDefault="00B45281" w:rsidP="00B45281">
            <w:pPr>
              <w:pStyle w:val="Prrafodelista"/>
              <w:numPr>
                <w:ilvl w:val="0"/>
                <w:numId w:val="15"/>
              </w:numPr>
              <w:autoSpaceDE w:val="0"/>
              <w:autoSpaceDN w:val="0"/>
              <w:adjustRightInd w:val="0"/>
              <w:spacing w:before="120" w:after="200" w:line="276" w:lineRule="auto"/>
              <w:contextualSpacing/>
              <w:jc w:val="both"/>
              <w:rPr>
                <w:rFonts w:ascii="Arial" w:eastAsiaTheme="minorHAnsi" w:hAnsi="Arial" w:cs="Arial"/>
              </w:rPr>
            </w:pPr>
            <w:r w:rsidRPr="009B5320">
              <w:rPr>
                <w:rFonts w:ascii="Arial" w:eastAsiaTheme="minorHAnsi" w:hAnsi="Arial" w:cs="Arial"/>
              </w:rPr>
              <w:t xml:space="preserve">Implementación del Control Interno de la Unidad Administrativa a su cargo, de acuerdo a los lineamientos aplicables. </w:t>
            </w:r>
          </w:p>
          <w:p w:rsidR="005D2310" w:rsidRDefault="005D2310" w:rsidP="00B45281">
            <w:pPr>
              <w:pStyle w:val="Prrafodelista"/>
              <w:numPr>
                <w:ilvl w:val="0"/>
                <w:numId w:val="15"/>
              </w:numPr>
              <w:jc w:val="both"/>
              <w:rPr>
                <w:rFonts w:ascii="Arial" w:eastAsiaTheme="minorHAnsi" w:hAnsi="Arial" w:cs="Arial"/>
              </w:rPr>
            </w:pPr>
            <w:r w:rsidRPr="00DD50F0">
              <w:rPr>
                <w:rFonts w:ascii="Arial" w:eastAsiaTheme="minorHAnsi" w:hAnsi="Arial" w:cs="Arial"/>
              </w:rPr>
              <w:t>Mantener debidamente organizados los documentos para su fácil localización y consulta, debiendo dar cumplimiento a la Ley de Archivos del Estado de Puebla, su Reglamento y la normatividad aplicable al tema.</w:t>
            </w:r>
          </w:p>
          <w:p w:rsidR="005D2310" w:rsidRPr="00867F08" w:rsidRDefault="005D2310" w:rsidP="00B45281">
            <w:pPr>
              <w:pStyle w:val="Prrafodelista"/>
              <w:numPr>
                <w:ilvl w:val="0"/>
                <w:numId w:val="15"/>
              </w:numPr>
              <w:jc w:val="both"/>
              <w:rPr>
                <w:rFonts w:ascii="Arial" w:eastAsiaTheme="minorHAnsi" w:hAnsi="Arial" w:cs="Arial"/>
              </w:rPr>
            </w:pPr>
            <w:r w:rsidRPr="00DD50F0">
              <w:rPr>
                <w:rFonts w:ascii="Arial" w:eastAsiaTheme="minorHAnsi" w:hAnsi="Arial" w:cs="Arial"/>
              </w:rPr>
              <w:t xml:space="preserve">Custodiar y cuidar los bienes muebles que estén bajo su uso y resguardo, evitando su pérdida, sustracción del área asignada y/o destrucción, utilizándolos exclusivamente para los fines que estén afectos, debiendo </w:t>
            </w:r>
            <w:r w:rsidRPr="00DD50F0">
              <w:rPr>
                <w:rFonts w:ascii="Arial" w:eastAsiaTheme="minorHAnsi" w:hAnsi="Arial" w:cs="Arial"/>
              </w:rPr>
              <w:lastRenderedPageBreak/>
              <w:t>mantener informadas a las dependencias correspondientes sobre el alta, baja y cambio de área de los bienes que estén bajo su resguardo</w:t>
            </w:r>
          </w:p>
          <w:p w:rsidR="00FD0F6F" w:rsidRPr="00BC5611" w:rsidRDefault="00BC5611" w:rsidP="00B45281">
            <w:pPr>
              <w:pStyle w:val="Prrafodelista"/>
              <w:numPr>
                <w:ilvl w:val="0"/>
                <w:numId w:val="15"/>
              </w:numPr>
              <w:jc w:val="both"/>
              <w:rPr>
                <w:rFonts w:ascii="Arial" w:hAnsi="Arial" w:cs="Arial"/>
              </w:rPr>
            </w:pPr>
            <w:r w:rsidRPr="00446FA0">
              <w:rPr>
                <w:rFonts w:ascii="Arial" w:eastAsiaTheme="minorHAnsi" w:hAnsi="Arial" w:cs="Arial"/>
              </w:rPr>
              <w:t>Y las demás inherentes al cargo que desempeñan dentro de la administración pública municipal.</w:t>
            </w:r>
          </w:p>
        </w:tc>
      </w:tr>
    </w:tbl>
    <w:p w:rsidR="00FD0F6F" w:rsidRDefault="00FD0F6F" w:rsidP="00FD0F6F">
      <w:pPr>
        <w:autoSpaceDE w:val="0"/>
        <w:autoSpaceDN w:val="0"/>
        <w:adjustRightInd w:val="0"/>
        <w:jc w:val="both"/>
        <w:rPr>
          <w:rFonts w:ascii="Arial" w:hAnsi="Arial" w:cs="Arial"/>
          <w:color w:val="000000"/>
          <w:sz w:val="24"/>
          <w:szCs w:val="24"/>
          <w:lang w:eastAsia="es-MX"/>
        </w:rPr>
      </w:pPr>
    </w:p>
    <w:p w:rsidR="003E0722" w:rsidRDefault="003E0722" w:rsidP="0005232A">
      <w:pPr>
        <w:autoSpaceDE w:val="0"/>
        <w:autoSpaceDN w:val="0"/>
        <w:adjustRightInd w:val="0"/>
        <w:jc w:val="both"/>
        <w:rPr>
          <w:rFonts w:ascii="Arial" w:hAnsi="Arial" w:cs="Arial"/>
          <w:color w:val="000000"/>
          <w:sz w:val="24"/>
          <w:szCs w:val="24"/>
          <w:lang w:eastAsia="es-MX"/>
        </w:rPr>
      </w:pPr>
    </w:p>
    <w:p w:rsidR="003E0722" w:rsidRDefault="003E0722" w:rsidP="0005232A">
      <w:pPr>
        <w:autoSpaceDE w:val="0"/>
        <w:autoSpaceDN w:val="0"/>
        <w:adjustRightInd w:val="0"/>
        <w:jc w:val="both"/>
        <w:rPr>
          <w:rFonts w:ascii="Arial" w:hAnsi="Arial" w:cs="Arial"/>
          <w:color w:val="000000"/>
          <w:sz w:val="24"/>
          <w:szCs w:val="24"/>
          <w:lang w:eastAsia="es-MX"/>
        </w:rPr>
      </w:pPr>
    </w:p>
    <w:p w:rsidR="003E0722" w:rsidRDefault="003E0722" w:rsidP="0005232A">
      <w:pPr>
        <w:autoSpaceDE w:val="0"/>
        <w:autoSpaceDN w:val="0"/>
        <w:adjustRightInd w:val="0"/>
        <w:jc w:val="both"/>
        <w:rPr>
          <w:rFonts w:ascii="Arial" w:hAnsi="Arial" w:cs="Arial"/>
          <w:color w:val="000000"/>
          <w:sz w:val="24"/>
          <w:szCs w:val="24"/>
          <w:lang w:eastAsia="es-MX"/>
        </w:rPr>
      </w:pPr>
    </w:p>
    <w:p w:rsidR="003E0722" w:rsidRDefault="003E0722" w:rsidP="003E0722">
      <w:pPr>
        <w:spacing w:after="0" w:line="240" w:lineRule="auto"/>
        <w:ind w:left="4255" w:hanging="4255"/>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 xml:space="preserve">             ___</w:t>
      </w:r>
      <w:r w:rsidRPr="00B16C99">
        <w:rPr>
          <w:rFonts w:ascii="Arial" w:hAnsi="Arial" w:cs="Arial"/>
          <w:sz w:val="24"/>
          <w:szCs w:val="24"/>
        </w:rPr>
        <w:t>_______________</w:t>
      </w:r>
      <w:r>
        <w:rPr>
          <w:rFonts w:ascii="Arial" w:hAnsi="Arial" w:cs="Arial"/>
          <w:sz w:val="24"/>
          <w:szCs w:val="24"/>
        </w:rPr>
        <w:t>_______</w:t>
      </w:r>
    </w:p>
    <w:p w:rsidR="003E0722" w:rsidRDefault="003E0722" w:rsidP="003E0722">
      <w:pPr>
        <w:spacing w:after="0" w:line="240" w:lineRule="auto"/>
        <w:ind w:left="4255" w:hanging="4255"/>
        <w:rPr>
          <w:rFonts w:ascii="Arial" w:hAnsi="Arial" w:cs="Arial"/>
          <w:sz w:val="24"/>
          <w:szCs w:val="24"/>
        </w:rPr>
      </w:pPr>
      <w:r>
        <w:rPr>
          <w:rFonts w:ascii="Arial" w:hAnsi="Arial" w:cs="Arial"/>
          <w:sz w:val="24"/>
          <w:szCs w:val="24"/>
        </w:rPr>
        <w:t xml:space="preserve">           Jefe Administrativo                </w:t>
      </w:r>
      <w:r>
        <w:rPr>
          <w:rFonts w:ascii="Arial" w:hAnsi="Arial" w:cs="Arial"/>
          <w:sz w:val="24"/>
          <w:szCs w:val="24"/>
        </w:rPr>
        <w:tab/>
      </w:r>
      <w:r>
        <w:rPr>
          <w:rFonts w:ascii="Arial" w:hAnsi="Arial" w:cs="Arial"/>
          <w:sz w:val="24"/>
          <w:szCs w:val="24"/>
        </w:rPr>
        <w:tab/>
        <w:t xml:space="preserve">    Directora de Obras Públicas</w:t>
      </w:r>
    </w:p>
    <w:p w:rsidR="003E0722" w:rsidRPr="00D931EA" w:rsidRDefault="003E0722" w:rsidP="003E0722">
      <w:pPr>
        <w:spacing w:after="0" w:line="240" w:lineRule="auto"/>
        <w:rPr>
          <w:rFonts w:ascii="Arial" w:hAnsi="Arial" w:cs="Arial"/>
          <w:sz w:val="24"/>
          <w:szCs w:val="24"/>
        </w:rPr>
      </w:pPr>
      <w:r>
        <w:rPr>
          <w:rFonts w:ascii="Arial" w:hAnsi="Arial" w:cs="Arial"/>
          <w:sz w:val="24"/>
          <w:szCs w:val="24"/>
        </w:rPr>
        <w:t xml:space="preserve">       (Jefe de departamento B)</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 Calidad  </w:t>
      </w:r>
    </w:p>
    <w:p w:rsidR="003E0722" w:rsidRDefault="003E0722" w:rsidP="003E0722">
      <w:pPr>
        <w:spacing w:after="0"/>
        <w:rPr>
          <w:rFonts w:ascii="Arial" w:hAnsi="Arial" w:cs="Arial"/>
          <w:sz w:val="24"/>
          <w:szCs w:val="24"/>
        </w:rPr>
      </w:pPr>
    </w:p>
    <w:p w:rsidR="003E0722" w:rsidRDefault="003E0722" w:rsidP="0005232A">
      <w:pPr>
        <w:autoSpaceDE w:val="0"/>
        <w:autoSpaceDN w:val="0"/>
        <w:adjustRightInd w:val="0"/>
        <w:jc w:val="both"/>
        <w:rPr>
          <w:rFonts w:ascii="Arial" w:hAnsi="Arial" w:cs="Arial"/>
          <w:color w:val="000000"/>
          <w:sz w:val="24"/>
          <w:szCs w:val="24"/>
          <w:lang w:eastAsia="es-MX"/>
        </w:rPr>
      </w:pPr>
    </w:p>
    <w:p w:rsidR="003E0722" w:rsidRDefault="003E0722" w:rsidP="0005232A">
      <w:pPr>
        <w:autoSpaceDE w:val="0"/>
        <w:autoSpaceDN w:val="0"/>
        <w:adjustRightInd w:val="0"/>
        <w:jc w:val="both"/>
        <w:rPr>
          <w:rFonts w:ascii="Arial" w:hAnsi="Arial" w:cs="Arial"/>
          <w:color w:val="000000"/>
          <w:sz w:val="24"/>
          <w:szCs w:val="24"/>
          <w:lang w:eastAsia="es-MX"/>
        </w:rPr>
      </w:pPr>
    </w:p>
    <w:p w:rsidR="009B5320" w:rsidRDefault="009B5320" w:rsidP="0005232A">
      <w:pPr>
        <w:autoSpaceDE w:val="0"/>
        <w:autoSpaceDN w:val="0"/>
        <w:adjustRightInd w:val="0"/>
        <w:jc w:val="both"/>
        <w:rPr>
          <w:rFonts w:ascii="Arial" w:hAnsi="Arial" w:cs="Arial"/>
          <w:color w:val="000000"/>
          <w:sz w:val="24"/>
          <w:szCs w:val="24"/>
          <w:lang w:eastAsia="es-MX"/>
        </w:rPr>
      </w:pPr>
    </w:p>
    <w:p w:rsidR="009B5320" w:rsidRDefault="009B5320" w:rsidP="0005232A">
      <w:pPr>
        <w:autoSpaceDE w:val="0"/>
        <w:autoSpaceDN w:val="0"/>
        <w:adjustRightInd w:val="0"/>
        <w:jc w:val="both"/>
        <w:rPr>
          <w:rFonts w:ascii="Arial" w:hAnsi="Arial" w:cs="Arial"/>
          <w:color w:val="000000"/>
          <w:sz w:val="24"/>
          <w:szCs w:val="24"/>
          <w:lang w:eastAsia="es-MX"/>
        </w:rPr>
      </w:pPr>
    </w:p>
    <w:p w:rsidR="009B5320" w:rsidRDefault="009B5320" w:rsidP="0005232A">
      <w:pPr>
        <w:autoSpaceDE w:val="0"/>
        <w:autoSpaceDN w:val="0"/>
        <w:adjustRightInd w:val="0"/>
        <w:jc w:val="both"/>
        <w:rPr>
          <w:rFonts w:ascii="Arial" w:hAnsi="Arial" w:cs="Arial"/>
          <w:color w:val="000000"/>
          <w:sz w:val="24"/>
          <w:szCs w:val="24"/>
          <w:lang w:eastAsia="es-MX"/>
        </w:rPr>
      </w:pPr>
    </w:p>
    <w:p w:rsidR="009B5320" w:rsidRDefault="009B5320" w:rsidP="0005232A">
      <w:pPr>
        <w:autoSpaceDE w:val="0"/>
        <w:autoSpaceDN w:val="0"/>
        <w:adjustRightInd w:val="0"/>
        <w:jc w:val="both"/>
        <w:rPr>
          <w:rFonts w:ascii="Arial" w:hAnsi="Arial" w:cs="Arial"/>
          <w:color w:val="000000"/>
          <w:sz w:val="24"/>
          <w:szCs w:val="24"/>
          <w:lang w:eastAsia="es-MX"/>
        </w:rPr>
      </w:pPr>
    </w:p>
    <w:p w:rsidR="009B5320" w:rsidRDefault="009B5320" w:rsidP="0005232A">
      <w:pPr>
        <w:autoSpaceDE w:val="0"/>
        <w:autoSpaceDN w:val="0"/>
        <w:adjustRightInd w:val="0"/>
        <w:jc w:val="both"/>
        <w:rPr>
          <w:rFonts w:ascii="Arial" w:hAnsi="Arial" w:cs="Arial"/>
          <w:color w:val="000000"/>
          <w:sz w:val="24"/>
          <w:szCs w:val="24"/>
          <w:lang w:eastAsia="es-MX"/>
        </w:rPr>
      </w:pPr>
    </w:p>
    <w:p w:rsidR="009B5320" w:rsidRDefault="009B5320" w:rsidP="0005232A">
      <w:pPr>
        <w:autoSpaceDE w:val="0"/>
        <w:autoSpaceDN w:val="0"/>
        <w:adjustRightInd w:val="0"/>
        <w:jc w:val="both"/>
        <w:rPr>
          <w:rFonts w:ascii="Arial" w:hAnsi="Arial" w:cs="Arial"/>
          <w:color w:val="000000"/>
          <w:sz w:val="24"/>
          <w:szCs w:val="24"/>
          <w:lang w:eastAsia="es-MX"/>
        </w:rPr>
      </w:pPr>
    </w:p>
    <w:p w:rsidR="009B5320" w:rsidRDefault="009B5320" w:rsidP="0005232A">
      <w:pPr>
        <w:autoSpaceDE w:val="0"/>
        <w:autoSpaceDN w:val="0"/>
        <w:adjustRightInd w:val="0"/>
        <w:jc w:val="both"/>
        <w:rPr>
          <w:rFonts w:ascii="Arial" w:hAnsi="Arial" w:cs="Arial"/>
          <w:color w:val="000000"/>
          <w:sz w:val="24"/>
          <w:szCs w:val="24"/>
          <w:lang w:eastAsia="es-MX"/>
        </w:rPr>
      </w:pPr>
    </w:p>
    <w:p w:rsidR="003E0722" w:rsidRDefault="003E0722" w:rsidP="0005232A">
      <w:pPr>
        <w:autoSpaceDE w:val="0"/>
        <w:autoSpaceDN w:val="0"/>
        <w:adjustRightInd w:val="0"/>
        <w:jc w:val="both"/>
        <w:rPr>
          <w:rFonts w:ascii="Arial" w:hAnsi="Arial" w:cs="Arial"/>
          <w:color w:val="000000"/>
          <w:sz w:val="24"/>
          <w:szCs w:val="24"/>
          <w:lang w:eastAsia="es-MX"/>
        </w:rPr>
      </w:pPr>
    </w:p>
    <w:p w:rsidR="003E0722" w:rsidRDefault="003E0722" w:rsidP="0005232A">
      <w:pPr>
        <w:autoSpaceDE w:val="0"/>
        <w:autoSpaceDN w:val="0"/>
        <w:adjustRightInd w:val="0"/>
        <w:jc w:val="both"/>
        <w:rPr>
          <w:rFonts w:ascii="Arial" w:hAnsi="Arial" w:cs="Arial"/>
          <w:color w:val="000000"/>
          <w:sz w:val="24"/>
          <w:szCs w:val="24"/>
          <w:lang w:eastAsia="es-MX"/>
        </w:rPr>
      </w:pPr>
    </w:p>
    <w:p w:rsidR="00FD0F6F" w:rsidRDefault="00FD0F6F" w:rsidP="00C3220A">
      <w:pPr>
        <w:spacing w:after="0"/>
        <w:jc w:val="center"/>
        <w:rPr>
          <w:rFonts w:ascii="Arial" w:eastAsiaTheme="minorHAnsi" w:hAnsi="Arial" w:cs="Arial"/>
          <w:b/>
          <w:sz w:val="24"/>
          <w:szCs w:val="24"/>
        </w:rPr>
      </w:pPr>
      <w:r w:rsidRPr="00FD0F6F">
        <w:rPr>
          <w:rFonts w:ascii="Arial" w:eastAsiaTheme="minorHAnsi" w:hAnsi="Arial" w:cs="Arial"/>
          <w:b/>
          <w:sz w:val="24"/>
          <w:szCs w:val="24"/>
        </w:rPr>
        <w:lastRenderedPageBreak/>
        <w:t>D</w:t>
      </w:r>
      <w:r>
        <w:rPr>
          <w:rFonts w:ascii="Arial" w:eastAsiaTheme="minorHAnsi" w:hAnsi="Arial" w:cs="Arial"/>
          <w:b/>
          <w:sz w:val="24"/>
          <w:szCs w:val="24"/>
        </w:rPr>
        <w:t>E</w:t>
      </w:r>
      <w:r w:rsidRPr="00FD0F6F">
        <w:rPr>
          <w:rFonts w:ascii="Arial" w:eastAsiaTheme="minorHAnsi" w:hAnsi="Arial" w:cs="Arial"/>
          <w:b/>
          <w:sz w:val="24"/>
          <w:szCs w:val="24"/>
        </w:rPr>
        <w:t>SCRIPCION  D</w:t>
      </w:r>
      <w:r>
        <w:rPr>
          <w:rFonts w:ascii="Arial" w:eastAsiaTheme="minorHAnsi" w:hAnsi="Arial" w:cs="Arial"/>
          <w:b/>
          <w:sz w:val="24"/>
          <w:szCs w:val="24"/>
        </w:rPr>
        <w:t>E  P</w:t>
      </w:r>
      <w:r w:rsidRPr="00FD0F6F">
        <w:rPr>
          <w:rFonts w:ascii="Arial" w:eastAsiaTheme="minorHAnsi" w:hAnsi="Arial" w:cs="Arial"/>
          <w:b/>
          <w:sz w:val="24"/>
          <w:szCs w:val="24"/>
        </w:rPr>
        <w:t>UESTO</w:t>
      </w:r>
    </w:p>
    <w:p w:rsidR="00C3220A" w:rsidRPr="00FD0F6F" w:rsidRDefault="00C3220A" w:rsidP="00C3220A">
      <w:pPr>
        <w:spacing w:after="0"/>
        <w:jc w:val="center"/>
        <w:rPr>
          <w:rFonts w:ascii="Arial" w:eastAsiaTheme="minorHAnsi" w:hAnsi="Arial" w:cs="Arial"/>
          <w:b/>
          <w:sz w:val="24"/>
          <w:szCs w:val="24"/>
        </w:rPr>
      </w:pPr>
    </w:p>
    <w:tbl>
      <w:tblPr>
        <w:tblStyle w:val="Tablaconcuadrcula"/>
        <w:tblW w:w="0" w:type="auto"/>
        <w:tblLook w:val="04A0" w:firstRow="1" w:lastRow="0" w:firstColumn="1" w:lastColumn="0" w:noHBand="0" w:noVBand="1"/>
      </w:tblPr>
      <w:tblGrid>
        <w:gridCol w:w="4046"/>
        <w:gridCol w:w="5016"/>
      </w:tblGrid>
      <w:tr w:rsidR="00FD0F6F" w:rsidRPr="00561C75" w:rsidTr="00FD0F6F">
        <w:trPr>
          <w:trHeight w:val="507"/>
        </w:trPr>
        <w:tc>
          <w:tcPr>
            <w:tcW w:w="4046" w:type="dxa"/>
          </w:tcPr>
          <w:p w:rsidR="00FD0F6F" w:rsidRPr="00561C75" w:rsidRDefault="00FD0F6F" w:rsidP="00FD0F6F">
            <w:pPr>
              <w:rPr>
                <w:rFonts w:ascii="Arial" w:hAnsi="Arial" w:cs="Arial"/>
                <w:sz w:val="24"/>
                <w:szCs w:val="24"/>
              </w:rPr>
            </w:pPr>
            <w:r w:rsidRPr="00561C75">
              <w:rPr>
                <w:rFonts w:ascii="Arial" w:hAnsi="Arial" w:cs="Arial"/>
                <w:sz w:val="24"/>
                <w:szCs w:val="24"/>
              </w:rPr>
              <w:t>TITULO DE PUESTO:</w:t>
            </w:r>
          </w:p>
        </w:tc>
        <w:tc>
          <w:tcPr>
            <w:tcW w:w="5016" w:type="dxa"/>
          </w:tcPr>
          <w:p w:rsidR="00FD0F6F" w:rsidRPr="00561C75" w:rsidRDefault="00FD0F6F" w:rsidP="00FD0F6F">
            <w:pPr>
              <w:rPr>
                <w:rFonts w:ascii="Arial" w:hAnsi="Arial" w:cs="Arial"/>
                <w:b/>
                <w:sz w:val="24"/>
                <w:szCs w:val="24"/>
              </w:rPr>
            </w:pPr>
            <w:r w:rsidRPr="00561C75">
              <w:rPr>
                <w:rFonts w:ascii="Arial" w:hAnsi="Arial" w:cs="Arial"/>
                <w:b/>
                <w:sz w:val="24"/>
                <w:szCs w:val="24"/>
              </w:rPr>
              <w:t xml:space="preserve">AUXILIAR </w:t>
            </w:r>
          </w:p>
        </w:tc>
      </w:tr>
      <w:tr w:rsidR="00FD0F6F" w:rsidRPr="00561C75" w:rsidTr="00FD0F6F">
        <w:tc>
          <w:tcPr>
            <w:tcW w:w="4046" w:type="dxa"/>
          </w:tcPr>
          <w:p w:rsidR="00FD0F6F" w:rsidRPr="00561C75" w:rsidRDefault="00FD0F6F" w:rsidP="00FD0F6F">
            <w:pPr>
              <w:rPr>
                <w:rFonts w:ascii="Arial" w:hAnsi="Arial" w:cs="Arial"/>
                <w:sz w:val="24"/>
                <w:szCs w:val="24"/>
              </w:rPr>
            </w:pPr>
            <w:r w:rsidRPr="00561C75">
              <w:rPr>
                <w:rFonts w:ascii="Arial" w:hAnsi="Arial" w:cs="Arial"/>
                <w:sz w:val="24"/>
                <w:szCs w:val="24"/>
              </w:rPr>
              <w:t>UNIDAD ADMINISTRATIVA:</w:t>
            </w:r>
          </w:p>
        </w:tc>
        <w:tc>
          <w:tcPr>
            <w:tcW w:w="5016" w:type="dxa"/>
          </w:tcPr>
          <w:p w:rsidR="00FD0F6F" w:rsidRPr="00561C75" w:rsidRDefault="003E0722" w:rsidP="00FD0F6F">
            <w:pPr>
              <w:jc w:val="both"/>
              <w:rPr>
                <w:rFonts w:ascii="Arial" w:hAnsi="Arial" w:cs="Arial"/>
                <w:sz w:val="24"/>
                <w:szCs w:val="24"/>
              </w:rPr>
            </w:pPr>
            <w:r w:rsidRPr="00561C75">
              <w:rPr>
                <w:rFonts w:ascii="Arial" w:hAnsi="Arial" w:cs="Arial"/>
                <w:sz w:val="24"/>
                <w:szCs w:val="24"/>
              </w:rPr>
              <w:t>Dirección general de desarrollo urbano, obras y servicios</w:t>
            </w:r>
            <w:r>
              <w:rPr>
                <w:rFonts w:ascii="Arial" w:hAnsi="Arial" w:cs="Arial"/>
                <w:sz w:val="24"/>
                <w:szCs w:val="24"/>
              </w:rPr>
              <w:t xml:space="preserve"> públicos de calidad</w:t>
            </w:r>
          </w:p>
        </w:tc>
      </w:tr>
      <w:tr w:rsidR="00FD0F6F" w:rsidRPr="00561C75" w:rsidTr="00FD0F6F">
        <w:tc>
          <w:tcPr>
            <w:tcW w:w="4046" w:type="dxa"/>
          </w:tcPr>
          <w:p w:rsidR="00FD0F6F" w:rsidRPr="00561C75" w:rsidRDefault="00FD0F6F" w:rsidP="00FD0F6F">
            <w:pPr>
              <w:rPr>
                <w:rFonts w:ascii="Arial" w:hAnsi="Arial" w:cs="Arial"/>
                <w:sz w:val="24"/>
                <w:szCs w:val="24"/>
              </w:rPr>
            </w:pPr>
            <w:r w:rsidRPr="00561C75">
              <w:rPr>
                <w:rFonts w:ascii="Arial" w:hAnsi="Arial" w:cs="Arial"/>
                <w:sz w:val="24"/>
                <w:szCs w:val="24"/>
              </w:rPr>
              <w:t>ÁREA DE ADSCRIPCIÓN:</w:t>
            </w:r>
          </w:p>
        </w:tc>
        <w:tc>
          <w:tcPr>
            <w:tcW w:w="5016" w:type="dxa"/>
          </w:tcPr>
          <w:p w:rsidR="00FD0F6F" w:rsidRPr="00561C75" w:rsidRDefault="003E0722" w:rsidP="00FD0F6F">
            <w:pPr>
              <w:jc w:val="both"/>
              <w:rPr>
                <w:rFonts w:ascii="Arial" w:hAnsi="Arial" w:cs="Arial"/>
                <w:sz w:val="24"/>
                <w:szCs w:val="24"/>
              </w:rPr>
            </w:pPr>
            <w:r>
              <w:rPr>
                <w:rFonts w:ascii="Arial" w:hAnsi="Arial" w:cs="Arial"/>
                <w:sz w:val="24"/>
                <w:szCs w:val="24"/>
              </w:rPr>
              <w:t>Dirección de obras publicas</w:t>
            </w:r>
          </w:p>
        </w:tc>
      </w:tr>
      <w:tr w:rsidR="00FD0F6F" w:rsidRPr="00561C75" w:rsidTr="00FD0F6F">
        <w:tc>
          <w:tcPr>
            <w:tcW w:w="4046" w:type="dxa"/>
          </w:tcPr>
          <w:p w:rsidR="00FD0F6F" w:rsidRPr="00561C75" w:rsidRDefault="00FD0F6F" w:rsidP="00FD0F6F">
            <w:pPr>
              <w:rPr>
                <w:rFonts w:ascii="Arial" w:hAnsi="Arial" w:cs="Arial"/>
                <w:sz w:val="24"/>
                <w:szCs w:val="24"/>
              </w:rPr>
            </w:pPr>
            <w:r w:rsidRPr="00561C75">
              <w:rPr>
                <w:rFonts w:ascii="Arial" w:hAnsi="Arial" w:cs="Arial"/>
                <w:sz w:val="24"/>
                <w:szCs w:val="24"/>
              </w:rPr>
              <w:t>A QUIEN REPORTA:</w:t>
            </w:r>
          </w:p>
        </w:tc>
        <w:tc>
          <w:tcPr>
            <w:tcW w:w="5016" w:type="dxa"/>
          </w:tcPr>
          <w:p w:rsidR="00FD0F6F" w:rsidRPr="00561C75" w:rsidRDefault="00FD0F6F" w:rsidP="00FD0F6F">
            <w:pPr>
              <w:rPr>
                <w:rFonts w:ascii="Arial" w:hAnsi="Arial" w:cs="Arial"/>
                <w:sz w:val="24"/>
                <w:szCs w:val="24"/>
              </w:rPr>
            </w:pPr>
            <w:r w:rsidRPr="00561C75">
              <w:rPr>
                <w:rFonts w:ascii="Arial" w:hAnsi="Arial" w:cs="Arial"/>
                <w:sz w:val="24"/>
                <w:szCs w:val="24"/>
              </w:rPr>
              <w:t>Jefatura administrativa</w:t>
            </w:r>
          </w:p>
        </w:tc>
      </w:tr>
      <w:tr w:rsidR="00FD0F6F" w:rsidRPr="00561C75" w:rsidTr="00FD0F6F">
        <w:tc>
          <w:tcPr>
            <w:tcW w:w="4046" w:type="dxa"/>
          </w:tcPr>
          <w:p w:rsidR="00FD0F6F" w:rsidRPr="00561C75" w:rsidRDefault="00FD0F6F" w:rsidP="00FD0F6F">
            <w:pPr>
              <w:rPr>
                <w:rFonts w:ascii="Arial" w:hAnsi="Arial" w:cs="Arial"/>
                <w:sz w:val="24"/>
                <w:szCs w:val="24"/>
              </w:rPr>
            </w:pPr>
            <w:r w:rsidRPr="00561C75">
              <w:rPr>
                <w:rFonts w:ascii="Arial" w:hAnsi="Arial" w:cs="Arial"/>
                <w:sz w:val="24"/>
                <w:szCs w:val="24"/>
              </w:rPr>
              <w:t>A QUIEN SUPERVISA</w:t>
            </w:r>
          </w:p>
        </w:tc>
        <w:tc>
          <w:tcPr>
            <w:tcW w:w="5016" w:type="dxa"/>
          </w:tcPr>
          <w:p w:rsidR="00FD0F6F" w:rsidRPr="00561C75" w:rsidRDefault="00FD0F6F" w:rsidP="00FD0F6F">
            <w:pPr>
              <w:autoSpaceDE w:val="0"/>
              <w:autoSpaceDN w:val="0"/>
              <w:adjustRightInd w:val="0"/>
              <w:rPr>
                <w:rFonts w:ascii="Arial" w:hAnsi="Arial" w:cs="Arial"/>
                <w:sz w:val="24"/>
                <w:szCs w:val="24"/>
              </w:rPr>
            </w:pPr>
            <w:r w:rsidRPr="00561C75">
              <w:rPr>
                <w:rFonts w:ascii="Arial" w:hAnsi="Arial" w:cs="Arial"/>
                <w:sz w:val="24"/>
                <w:szCs w:val="24"/>
              </w:rPr>
              <w:t>No aplica</w:t>
            </w:r>
          </w:p>
        </w:tc>
      </w:tr>
      <w:tr w:rsidR="00FD0F6F" w:rsidRPr="00561C75" w:rsidTr="00FD0F6F">
        <w:tc>
          <w:tcPr>
            <w:tcW w:w="4046" w:type="dxa"/>
          </w:tcPr>
          <w:p w:rsidR="00FD0F6F" w:rsidRPr="00561C75" w:rsidRDefault="00FD0F6F" w:rsidP="00FD0F6F">
            <w:pPr>
              <w:rPr>
                <w:rFonts w:ascii="Arial" w:hAnsi="Arial" w:cs="Arial"/>
                <w:sz w:val="24"/>
                <w:szCs w:val="24"/>
              </w:rPr>
            </w:pPr>
            <w:r w:rsidRPr="0035364C">
              <w:rPr>
                <w:rFonts w:ascii="Arial" w:hAnsi="Arial" w:cs="Arial"/>
                <w:sz w:val="24"/>
                <w:szCs w:val="24"/>
              </w:rPr>
              <w:t>N° DE PERSONAS EN EL</w:t>
            </w:r>
            <w:r w:rsidRPr="00561C75">
              <w:rPr>
                <w:rFonts w:ascii="Arial" w:hAnsi="Arial" w:cs="Arial"/>
                <w:sz w:val="24"/>
                <w:szCs w:val="24"/>
              </w:rPr>
              <w:t xml:space="preserve"> PUESTO:</w:t>
            </w:r>
          </w:p>
        </w:tc>
        <w:tc>
          <w:tcPr>
            <w:tcW w:w="5016" w:type="dxa"/>
          </w:tcPr>
          <w:p w:rsidR="00FD0F6F" w:rsidRPr="00561C75" w:rsidRDefault="00CA727C" w:rsidP="00FD0F6F">
            <w:pPr>
              <w:rPr>
                <w:rFonts w:ascii="Arial" w:hAnsi="Arial" w:cs="Arial"/>
                <w:sz w:val="24"/>
                <w:szCs w:val="24"/>
              </w:rPr>
            </w:pPr>
            <w:r>
              <w:rPr>
                <w:rFonts w:ascii="Arial" w:hAnsi="Arial" w:cs="Arial"/>
                <w:sz w:val="24"/>
                <w:szCs w:val="24"/>
              </w:rPr>
              <w:t>1</w:t>
            </w:r>
          </w:p>
        </w:tc>
      </w:tr>
    </w:tbl>
    <w:p w:rsidR="00FD0F6F" w:rsidRDefault="00FD0F6F" w:rsidP="00FD0F6F">
      <w:pPr>
        <w:jc w:val="center"/>
        <w:rPr>
          <w:rFonts w:ascii="Arial" w:hAnsi="Arial" w:cs="Arial"/>
          <w:b/>
          <w:sz w:val="24"/>
          <w:szCs w:val="24"/>
        </w:rPr>
      </w:pPr>
    </w:p>
    <w:p w:rsidR="00980D68" w:rsidRPr="00561C75" w:rsidRDefault="00980D68" w:rsidP="00980D68">
      <w:pPr>
        <w:jc w:val="center"/>
        <w:rPr>
          <w:rFonts w:ascii="Arial" w:hAnsi="Arial" w:cs="Arial"/>
          <w:b/>
          <w:sz w:val="24"/>
          <w:szCs w:val="24"/>
        </w:rPr>
      </w:pPr>
      <w:r>
        <w:rPr>
          <w:rFonts w:ascii="Arial" w:hAnsi="Arial" w:cs="Arial"/>
          <w:b/>
          <w:sz w:val="24"/>
          <w:szCs w:val="24"/>
        </w:rPr>
        <w:t>PERFIL DEL PUESTO</w:t>
      </w:r>
    </w:p>
    <w:tbl>
      <w:tblPr>
        <w:tblStyle w:val="Tablaconcuadrcula"/>
        <w:tblW w:w="0" w:type="auto"/>
        <w:tblLook w:val="04A0" w:firstRow="1" w:lastRow="0" w:firstColumn="1" w:lastColumn="0" w:noHBand="0" w:noVBand="1"/>
      </w:tblPr>
      <w:tblGrid>
        <w:gridCol w:w="4077"/>
        <w:gridCol w:w="5211"/>
      </w:tblGrid>
      <w:tr w:rsidR="00FD0F6F" w:rsidRPr="00561C75" w:rsidTr="00FD0F6F">
        <w:tc>
          <w:tcPr>
            <w:tcW w:w="4077" w:type="dxa"/>
          </w:tcPr>
          <w:p w:rsidR="00FD0F6F" w:rsidRPr="00561C75" w:rsidRDefault="00FD0F6F" w:rsidP="00FD0F6F">
            <w:pPr>
              <w:rPr>
                <w:rFonts w:ascii="Arial" w:hAnsi="Arial" w:cs="Arial"/>
                <w:sz w:val="24"/>
                <w:szCs w:val="24"/>
              </w:rPr>
            </w:pPr>
            <w:r w:rsidRPr="00561C75">
              <w:rPr>
                <w:rFonts w:ascii="Arial" w:hAnsi="Arial" w:cs="Arial"/>
                <w:sz w:val="24"/>
                <w:szCs w:val="24"/>
              </w:rPr>
              <w:t>ESCOLARIDAD:</w:t>
            </w:r>
          </w:p>
        </w:tc>
        <w:tc>
          <w:tcPr>
            <w:tcW w:w="5211" w:type="dxa"/>
          </w:tcPr>
          <w:p w:rsidR="00FD0F6F" w:rsidRPr="00561C75" w:rsidRDefault="00FD0F6F" w:rsidP="00FD0F6F">
            <w:pPr>
              <w:autoSpaceDE w:val="0"/>
              <w:autoSpaceDN w:val="0"/>
              <w:adjustRightInd w:val="0"/>
              <w:rPr>
                <w:rFonts w:ascii="Arial" w:hAnsi="Arial" w:cs="Arial"/>
                <w:sz w:val="24"/>
                <w:szCs w:val="24"/>
              </w:rPr>
            </w:pPr>
            <w:r w:rsidRPr="00561C75">
              <w:rPr>
                <w:rFonts w:ascii="Arial" w:eastAsia="ArialNarrow" w:hAnsi="Arial" w:cs="Arial"/>
                <w:sz w:val="24"/>
                <w:szCs w:val="24"/>
              </w:rPr>
              <w:t>Bachillerato o equivalente</w:t>
            </w:r>
          </w:p>
        </w:tc>
      </w:tr>
      <w:tr w:rsidR="00FD0F6F" w:rsidRPr="00561C75" w:rsidTr="00FD0F6F">
        <w:tc>
          <w:tcPr>
            <w:tcW w:w="4077" w:type="dxa"/>
          </w:tcPr>
          <w:p w:rsidR="00FD0F6F" w:rsidRPr="00561C75" w:rsidRDefault="00FD0F6F" w:rsidP="00FD0F6F">
            <w:pPr>
              <w:rPr>
                <w:rFonts w:ascii="Arial" w:hAnsi="Arial" w:cs="Arial"/>
                <w:sz w:val="24"/>
                <w:szCs w:val="24"/>
              </w:rPr>
            </w:pPr>
            <w:r w:rsidRPr="00561C75">
              <w:rPr>
                <w:rFonts w:ascii="Arial" w:hAnsi="Arial" w:cs="Arial"/>
                <w:sz w:val="24"/>
                <w:szCs w:val="24"/>
              </w:rPr>
              <w:t>AÑOS DE EXPERIENCIA:</w:t>
            </w:r>
          </w:p>
        </w:tc>
        <w:tc>
          <w:tcPr>
            <w:tcW w:w="5211" w:type="dxa"/>
          </w:tcPr>
          <w:p w:rsidR="00FD0F6F" w:rsidRPr="00561C75" w:rsidRDefault="00FD0F6F" w:rsidP="00FD0F6F">
            <w:pPr>
              <w:rPr>
                <w:rFonts w:ascii="Arial" w:hAnsi="Arial" w:cs="Arial"/>
                <w:sz w:val="24"/>
                <w:szCs w:val="24"/>
              </w:rPr>
            </w:pPr>
            <w:r w:rsidRPr="00561C75">
              <w:rPr>
                <w:rFonts w:ascii="Arial" w:hAnsi="Arial" w:cs="Arial"/>
                <w:sz w:val="24"/>
                <w:szCs w:val="24"/>
              </w:rPr>
              <w:t xml:space="preserve"> 1 año</w:t>
            </w:r>
          </w:p>
        </w:tc>
      </w:tr>
      <w:tr w:rsidR="00FD0F6F" w:rsidRPr="00561C75" w:rsidTr="00FD0F6F">
        <w:tc>
          <w:tcPr>
            <w:tcW w:w="4077" w:type="dxa"/>
          </w:tcPr>
          <w:p w:rsidR="00FD0F6F" w:rsidRPr="00561C75" w:rsidRDefault="00FD0F6F" w:rsidP="00FD0F6F">
            <w:pPr>
              <w:rPr>
                <w:rFonts w:ascii="Arial" w:hAnsi="Arial" w:cs="Arial"/>
                <w:sz w:val="24"/>
                <w:szCs w:val="24"/>
              </w:rPr>
            </w:pPr>
            <w:r w:rsidRPr="00561C75">
              <w:rPr>
                <w:rFonts w:ascii="Arial" w:hAnsi="Arial" w:cs="Arial"/>
                <w:sz w:val="24"/>
                <w:szCs w:val="24"/>
              </w:rPr>
              <w:t>CONOCIMIENTOS BÁSICOS:</w:t>
            </w:r>
          </w:p>
        </w:tc>
        <w:tc>
          <w:tcPr>
            <w:tcW w:w="5211"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eastAsia="ArialNarrow" w:hAnsi="Arial" w:cs="Arial"/>
                <w:sz w:val="24"/>
                <w:szCs w:val="24"/>
              </w:rPr>
              <w:t>En paquetería en general, planeación, administración de obra y manejo de obra civil en general</w:t>
            </w:r>
          </w:p>
        </w:tc>
      </w:tr>
      <w:tr w:rsidR="00FD0F6F" w:rsidRPr="00561C75" w:rsidTr="00FD0F6F">
        <w:tc>
          <w:tcPr>
            <w:tcW w:w="4077" w:type="dxa"/>
          </w:tcPr>
          <w:p w:rsidR="00FD0F6F" w:rsidRPr="00561C75" w:rsidRDefault="00FD0F6F" w:rsidP="00FD0F6F">
            <w:pPr>
              <w:rPr>
                <w:rFonts w:ascii="Arial" w:hAnsi="Arial" w:cs="Arial"/>
                <w:sz w:val="24"/>
                <w:szCs w:val="24"/>
              </w:rPr>
            </w:pPr>
            <w:r w:rsidRPr="00561C75">
              <w:rPr>
                <w:rFonts w:ascii="Arial" w:hAnsi="Arial" w:cs="Arial"/>
                <w:sz w:val="24"/>
                <w:szCs w:val="24"/>
              </w:rPr>
              <w:t>HABILIDADES:</w:t>
            </w:r>
          </w:p>
        </w:tc>
        <w:tc>
          <w:tcPr>
            <w:tcW w:w="5211" w:type="dxa"/>
          </w:tcPr>
          <w:p w:rsidR="00FD0F6F" w:rsidRPr="00561C75" w:rsidRDefault="00FD0F6F" w:rsidP="00FD0F6F">
            <w:pPr>
              <w:autoSpaceDE w:val="0"/>
              <w:autoSpaceDN w:val="0"/>
              <w:adjustRightInd w:val="0"/>
              <w:jc w:val="both"/>
              <w:rPr>
                <w:rFonts w:ascii="Arial" w:hAnsi="Arial" w:cs="Arial"/>
                <w:sz w:val="24"/>
                <w:szCs w:val="24"/>
              </w:rPr>
            </w:pPr>
            <w:r w:rsidRPr="00561C75">
              <w:rPr>
                <w:rFonts w:ascii="Arial" w:eastAsia="ArialNarrow" w:hAnsi="Arial" w:cs="Arial"/>
                <w:sz w:val="24"/>
                <w:szCs w:val="24"/>
              </w:rPr>
              <w:t>Solucionar problemas específicos dentro de su trabajo; comunicación y expresión oral y escrita, responsabilidad para el manejo de información confidencial; buena disposición y calidad para relacionarse con personal de las diferentes áreas de la Dirección.</w:t>
            </w:r>
          </w:p>
        </w:tc>
      </w:tr>
    </w:tbl>
    <w:p w:rsidR="00FD0F6F" w:rsidRPr="00561C75" w:rsidRDefault="00FD0F6F" w:rsidP="00FD0F6F">
      <w:pPr>
        <w:rPr>
          <w:rFonts w:ascii="Arial" w:hAnsi="Arial" w:cs="Arial"/>
          <w:sz w:val="24"/>
          <w:szCs w:val="24"/>
        </w:rPr>
      </w:pPr>
    </w:p>
    <w:tbl>
      <w:tblPr>
        <w:tblStyle w:val="Tablaconcuadrcula"/>
        <w:tblW w:w="0" w:type="auto"/>
        <w:tblLook w:val="04A0" w:firstRow="1" w:lastRow="0" w:firstColumn="1" w:lastColumn="0" w:noHBand="0" w:noVBand="1"/>
      </w:tblPr>
      <w:tblGrid>
        <w:gridCol w:w="9113"/>
      </w:tblGrid>
      <w:tr w:rsidR="00FD0F6F" w:rsidRPr="00561C75" w:rsidTr="005D2310">
        <w:tc>
          <w:tcPr>
            <w:tcW w:w="9113" w:type="dxa"/>
          </w:tcPr>
          <w:p w:rsidR="008545D6" w:rsidRDefault="008545D6" w:rsidP="00FD0F6F">
            <w:pPr>
              <w:jc w:val="center"/>
              <w:rPr>
                <w:rFonts w:ascii="Arial" w:hAnsi="Arial" w:cs="Arial"/>
                <w:b/>
                <w:sz w:val="24"/>
                <w:szCs w:val="24"/>
              </w:rPr>
            </w:pPr>
          </w:p>
          <w:p w:rsidR="00FD0F6F" w:rsidRPr="00446FA0" w:rsidRDefault="00FD0F6F" w:rsidP="00FD0F6F">
            <w:pPr>
              <w:jc w:val="center"/>
              <w:rPr>
                <w:rFonts w:ascii="Arial" w:hAnsi="Arial" w:cs="Arial"/>
                <w:b/>
                <w:sz w:val="24"/>
                <w:szCs w:val="24"/>
              </w:rPr>
            </w:pPr>
            <w:r w:rsidRPr="00446FA0">
              <w:rPr>
                <w:rFonts w:ascii="Arial" w:hAnsi="Arial" w:cs="Arial"/>
                <w:b/>
                <w:sz w:val="24"/>
                <w:szCs w:val="24"/>
              </w:rPr>
              <w:t>DESCRIPCIÓN GENERAL DEL PUESTO.</w:t>
            </w:r>
          </w:p>
          <w:p w:rsidR="00FD0F6F" w:rsidRDefault="00FD0F6F" w:rsidP="00FD0F6F">
            <w:pPr>
              <w:autoSpaceDE w:val="0"/>
              <w:autoSpaceDN w:val="0"/>
              <w:adjustRightInd w:val="0"/>
              <w:jc w:val="both"/>
              <w:rPr>
                <w:rFonts w:ascii="Arial" w:eastAsia="ArialNarrow" w:hAnsi="Arial" w:cs="Arial"/>
                <w:sz w:val="24"/>
                <w:szCs w:val="24"/>
              </w:rPr>
            </w:pPr>
            <w:r w:rsidRPr="00561C75">
              <w:rPr>
                <w:rFonts w:ascii="Arial" w:eastAsia="ArialNarrow" w:hAnsi="Arial" w:cs="Arial"/>
                <w:sz w:val="24"/>
                <w:szCs w:val="24"/>
              </w:rPr>
              <w:t>Auxiliar en todas las actividades relacionadas con su área de trabajo.</w:t>
            </w:r>
          </w:p>
          <w:p w:rsidR="008545D6" w:rsidRPr="00561C75" w:rsidRDefault="008545D6" w:rsidP="00FD0F6F">
            <w:pPr>
              <w:autoSpaceDE w:val="0"/>
              <w:autoSpaceDN w:val="0"/>
              <w:adjustRightInd w:val="0"/>
              <w:jc w:val="both"/>
              <w:rPr>
                <w:rFonts w:ascii="Arial" w:hAnsi="Arial" w:cs="Arial"/>
                <w:sz w:val="24"/>
                <w:szCs w:val="24"/>
              </w:rPr>
            </w:pPr>
          </w:p>
        </w:tc>
      </w:tr>
      <w:tr w:rsidR="00FD0F6F" w:rsidRPr="00561C75" w:rsidTr="005D2310">
        <w:tc>
          <w:tcPr>
            <w:tcW w:w="9113" w:type="dxa"/>
          </w:tcPr>
          <w:p w:rsidR="00FD0F6F" w:rsidRPr="00446FA0" w:rsidRDefault="00FD0F6F" w:rsidP="00FD0F6F">
            <w:pPr>
              <w:jc w:val="center"/>
              <w:rPr>
                <w:rFonts w:ascii="Arial" w:hAnsi="Arial" w:cs="Arial"/>
                <w:b/>
                <w:sz w:val="24"/>
                <w:szCs w:val="24"/>
              </w:rPr>
            </w:pPr>
            <w:r w:rsidRPr="00446FA0">
              <w:rPr>
                <w:rFonts w:ascii="Arial" w:hAnsi="Arial" w:cs="Arial"/>
                <w:b/>
                <w:sz w:val="24"/>
                <w:szCs w:val="24"/>
              </w:rPr>
              <w:t>FUNCIONES PRINCIPALES.</w:t>
            </w:r>
          </w:p>
          <w:p w:rsidR="00BC5611" w:rsidRDefault="00FD0F6F" w:rsidP="00BC5611">
            <w:pPr>
              <w:autoSpaceDE w:val="0"/>
              <w:autoSpaceDN w:val="0"/>
              <w:adjustRightInd w:val="0"/>
              <w:spacing w:after="0" w:line="240" w:lineRule="auto"/>
              <w:ind w:left="360"/>
              <w:jc w:val="both"/>
              <w:rPr>
                <w:rFonts w:ascii="Arial" w:eastAsia="ArialNarrow" w:hAnsi="Arial" w:cs="Arial"/>
                <w:sz w:val="24"/>
                <w:szCs w:val="24"/>
                <w:lang w:val="es-ES" w:eastAsia="es-ES"/>
              </w:rPr>
            </w:pPr>
            <w:r w:rsidRPr="00446FA0">
              <w:rPr>
                <w:rFonts w:ascii="Arial" w:eastAsia="ArialNarrow" w:hAnsi="Arial" w:cs="Arial"/>
              </w:rPr>
              <w:t xml:space="preserve">1.- </w:t>
            </w:r>
            <w:r w:rsidR="00BC5611" w:rsidRPr="00BC5611">
              <w:rPr>
                <w:rFonts w:ascii="Arial" w:eastAsia="ArialNarrow" w:hAnsi="Arial" w:cs="Arial"/>
                <w:sz w:val="24"/>
                <w:szCs w:val="24"/>
                <w:lang w:val="es-ES" w:eastAsia="es-ES"/>
              </w:rPr>
              <w:t>Colaboración para la integración de expedientes unitarios</w:t>
            </w:r>
          </w:p>
          <w:p w:rsidR="00BC5611" w:rsidRPr="00446FA0" w:rsidRDefault="00BC5611" w:rsidP="003E0722">
            <w:pPr>
              <w:pStyle w:val="Prrafodelista"/>
              <w:numPr>
                <w:ilvl w:val="0"/>
                <w:numId w:val="25"/>
              </w:numPr>
              <w:autoSpaceDE w:val="0"/>
              <w:autoSpaceDN w:val="0"/>
              <w:adjustRightInd w:val="0"/>
              <w:rPr>
                <w:rFonts w:ascii="Arial" w:eastAsia="ArialNarrow" w:hAnsi="Arial" w:cs="Arial"/>
              </w:rPr>
            </w:pPr>
            <w:r w:rsidRPr="00446FA0">
              <w:rPr>
                <w:rFonts w:ascii="Arial" w:eastAsia="ArialNarrow" w:hAnsi="Arial" w:cs="Arial"/>
              </w:rPr>
              <w:t>Relación y seguimiento de oficios, así como mantener comunicación entre los departamentos y dependencias con la que se necesite.</w:t>
            </w:r>
          </w:p>
          <w:p w:rsidR="00BC5611" w:rsidRPr="00446FA0" w:rsidRDefault="00BC5611" w:rsidP="003E0722">
            <w:pPr>
              <w:pStyle w:val="Prrafodelista"/>
              <w:numPr>
                <w:ilvl w:val="0"/>
                <w:numId w:val="25"/>
              </w:numPr>
              <w:jc w:val="both"/>
              <w:rPr>
                <w:rFonts w:ascii="Arial" w:eastAsia="ArialNarrow" w:hAnsi="Arial" w:cs="Arial"/>
              </w:rPr>
            </w:pPr>
            <w:r w:rsidRPr="00446FA0">
              <w:rPr>
                <w:rFonts w:ascii="Arial" w:eastAsia="ArialNarrow" w:hAnsi="Arial" w:cs="Arial"/>
              </w:rPr>
              <w:t>Desarrollar todas aquellas funciones inherentes al área de su competencia y las que le sean encomendadas por su jefe inmediato.</w:t>
            </w:r>
          </w:p>
          <w:p w:rsidR="00BC5611" w:rsidRDefault="00BC5611" w:rsidP="003E0722">
            <w:pPr>
              <w:pStyle w:val="Prrafodelista"/>
              <w:numPr>
                <w:ilvl w:val="0"/>
                <w:numId w:val="25"/>
              </w:numPr>
              <w:jc w:val="both"/>
              <w:rPr>
                <w:rFonts w:ascii="Arial" w:eastAsiaTheme="minorHAnsi" w:hAnsi="Arial" w:cs="Arial"/>
              </w:rPr>
            </w:pPr>
            <w:r w:rsidRPr="00446FA0">
              <w:rPr>
                <w:rFonts w:ascii="Arial" w:eastAsiaTheme="minorHAnsi" w:hAnsi="Arial" w:cs="Arial"/>
              </w:rPr>
              <w:t>Cumplir con la máxima diligencia en el marco normativo que rigen en su actuar en el área.</w:t>
            </w:r>
          </w:p>
          <w:p w:rsidR="005D2310" w:rsidRDefault="005D2310" w:rsidP="003E0722">
            <w:pPr>
              <w:pStyle w:val="Prrafodelista"/>
              <w:numPr>
                <w:ilvl w:val="0"/>
                <w:numId w:val="25"/>
              </w:numPr>
              <w:jc w:val="both"/>
              <w:rPr>
                <w:rFonts w:ascii="Arial" w:eastAsiaTheme="minorHAnsi" w:hAnsi="Arial" w:cs="Arial"/>
              </w:rPr>
            </w:pPr>
            <w:r w:rsidRPr="00DD50F0">
              <w:rPr>
                <w:rFonts w:ascii="Arial" w:eastAsiaTheme="minorHAnsi" w:hAnsi="Arial" w:cs="Arial"/>
              </w:rPr>
              <w:t>Mantener debidamente organizados los documentos para su fácil localización y consulta, debiendo dar cumplimiento a la Ley de Archivos del Estado de Puebla, su Reglamento y la normatividad aplicable al tema.</w:t>
            </w:r>
          </w:p>
          <w:p w:rsidR="005D2310" w:rsidRPr="00867F08" w:rsidRDefault="005D2310" w:rsidP="003E0722">
            <w:pPr>
              <w:pStyle w:val="Prrafodelista"/>
              <w:numPr>
                <w:ilvl w:val="0"/>
                <w:numId w:val="25"/>
              </w:numPr>
              <w:jc w:val="both"/>
              <w:rPr>
                <w:rFonts w:ascii="Arial" w:eastAsiaTheme="minorHAnsi" w:hAnsi="Arial" w:cs="Arial"/>
              </w:rPr>
            </w:pPr>
            <w:r w:rsidRPr="00DD50F0">
              <w:rPr>
                <w:rFonts w:ascii="Arial" w:eastAsiaTheme="minorHAnsi" w:hAnsi="Arial" w:cs="Arial"/>
              </w:rPr>
              <w:t>Custodiar y cuidar los bienes muebles que estén bajo su uso y resguardo, evitando su pérdida, sustracción del área asignada y/o destrucción, utilizándolos exclusivamente para los fines que estén afectos, debiendo mantener informadas a las dependencias correspondientes sobre el alta, baja y cambio de área de los bienes que estén bajo su resguardo</w:t>
            </w:r>
          </w:p>
          <w:p w:rsidR="00FD0F6F" w:rsidRPr="00446FA0" w:rsidRDefault="00BC5611" w:rsidP="003E0722">
            <w:pPr>
              <w:pStyle w:val="Prrafodelista"/>
              <w:numPr>
                <w:ilvl w:val="0"/>
                <w:numId w:val="25"/>
              </w:numPr>
              <w:jc w:val="both"/>
              <w:rPr>
                <w:rFonts w:ascii="Arial" w:eastAsiaTheme="minorHAnsi" w:hAnsi="Arial" w:cs="Arial"/>
              </w:rPr>
            </w:pPr>
            <w:r w:rsidRPr="00446FA0">
              <w:rPr>
                <w:rFonts w:ascii="Arial" w:eastAsiaTheme="minorHAnsi" w:hAnsi="Arial" w:cs="Arial"/>
              </w:rPr>
              <w:t>Y las demás inherentes al cargo que desempeñan dentro de la administración pública municipal.</w:t>
            </w:r>
          </w:p>
        </w:tc>
      </w:tr>
    </w:tbl>
    <w:p w:rsidR="00FD0F6F" w:rsidRDefault="00FD0F6F" w:rsidP="00FD0F6F">
      <w:pPr>
        <w:jc w:val="center"/>
        <w:rPr>
          <w:rFonts w:ascii="Arial" w:hAnsi="Arial" w:cs="Arial"/>
          <w:b/>
          <w:sz w:val="24"/>
          <w:szCs w:val="24"/>
        </w:rPr>
      </w:pPr>
    </w:p>
    <w:p w:rsidR="008545D6" w:rsidRDefault="008545D6" w:rsidP="003E0722">
      <w:pPr>
        <w:spacing w:after="0"/>
        <w:rPr>
          <w:rFonts w:ascii="Arial" w:hAnsi="Arial" w:cs="Arial"/>
          <w:sz w:val="24"/>
          <w:szCs w:val="24"/>
        </w:rPr>
      </w:pPr>
    </w:p>
    <w:p w:rsidR="0035364C" w:rsidRDefault="0035364C" w:rsidP="003E0722">
      <w:pPr>
        <w:spacing w:after="0"/>
        <w:rPr>
          <w:rFonts w:ascii="Arial" w:hAnsi="Arial" w:cs="Arial"/>
          <w:sz w:val="24"/>
          <w:szCs w:val="24"/>
        </w:rPr>
      </w:pPr>
    </w:p>
    <w:p w:rsidR="008545D6" w:rsidRDefault="008545D6" w:rsidP="003E0722">
      <w:pPr>
        <w:spacing w:after="0"/>
        <w:rPr>
          <w:rFonts w:ascii="Arial" w:hAnsi="Arial" w:cs="Arial"/>
          <w:sz w:val="24"/>
          <w:szCs w:val="24"/>
        </w:rPr>
      </w:pPr>
    </w:p>
    <w:p w:rsidR="003E0722" w:rsidRDefault="003E0722" w:rsidP="003E0722">
      <w:pPr>
        <w:spacing w:after="0"/>
        <w:rPr>
          <w:rFonts w:ascii="Arial" w:hAnsi="Arial" w:cs="Arial"/>
          <w:sz w:val="24"/>
          <w:szCs w:val="24"/>
        </w:rPr>
      </w:pPr>
      <w:r>
        <w:rPr>
          <w:rFonts w:ascii="Arial" w:hAnsi="Arial" w:cs="Arial"/>
          <w:sz w:val="24"/>
          <w:szCs w:val="24"/>
        </w:rPr>
        <w:t xml:space="preserve">     </w:t>
      </w:r>
      <w:r w:rsidRPr="00B16C99">
        <w:rPr>
          <w:rFonts w:ascii="Arial" w:hAnsi="Arial" w:cs="Arial"/>
          <w:sz w:val="24"/>
          <w:szCs w:val="24"/>
        </w:rPr>
        <w:t>________________________</w:t>
      </w:r>
      <w:r>
        <w:rPr>
          <w:rFonts w:ascii="Arial" w:hAnsi="Arial" w:cs="Arial"/>
          <w:sz w:val="24"/>
          <w:szCs w:val="24"/>
        </w:rPr>
        <w:t xml:space="preserve">                        </w:t>
      </w:r>
      <w:r w:rsidRPr="00B16C99">
        <w:rPr>
          <w:rFonts w:ascii="Arial" w:hAnsi="Arial" w:cs="Arial"/>
          <w:sz w:val="24"/>
          <w:szCs w:val="24"/>
        </w:rPr>
        <w:t>_________________</w:t>
      </w:r>
      <w:r>
        <w:rPr>
          <w:rFonts w:ascii="Arial" w:hAnsi="Arial" w:cs="Arial"/>
          <w:sz w:val="24"/>
          <w:szCs w:val="24"/>
        </w:rPr>
        <w:t>___</w:t>
      </w:r>
      <w:r w:rsidRPr="00B16C99">
        <w:rPr>
          <w:rFonts w:ascii="Arial" w:hAnsi="Arial" w:cs="Arial"/>
          <w:sz w:val="24"/>
          <w:szCs w:val="24"/>
        </w:rPr>
        <w:t>_____</w:t>
      </w:r>
    </w:p>
    <w:p w:rsidR="003E0722" w:rsidRPr="00B16C99" w:rsidRDefault="003E0722" w:rsidP="003E0722">
      <w:pPr>
        <w:spacing w:after="0"/>
        <w:rPr>
          <w:rFonts w:ascii="Arial" w:hAnsi="Arial" w:cs="Arial"/>
          <w:sz w:val="24"/>
          <w:szCs w:val="24"/>
        </w:rPr>
      </w:pPr>
      <w:r>
        <w:rPr>
          <w:rFonts w:ascii="Arial" w:hAnsi="Arial" w:cs="Arial"/>
          <w:sz w:val="24"/>
          <w:szCs w:val="24"/>
        </w:rPr>
        <w:t xml:space="preserve">                      AUXILIAR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AUXILIAR </w:t>
      </w:r>
    </w:p>
    <w:p w:rsidR="003E0722" w:rsidRDefault="003E0722" w:rsidP="003E0722">
      <w:pPr>
        <w:autoSpaceDE w:val="0"/>
        <w:autoSpaceDN w:val="0"/>
        <w:adjustRightInd w:val="0"/>
        <w:jc w:val="both"/>
        <w:rPr>
          <w:rFonts w:ascii="Arial" w:hAnsi="Arial" w:cs="Arial"/>
          <w:color w:val="000000"/>
          <w:sz w:val="24"/>
          <w:szCs w:val="24"/>
          <w:lang w:eastAsia="es-MX"/>
        </w:rPr>
      </w:pPr>
    </w:p>
    <w:p w:rsidR="008545D6" w:rsidRDefault="008545D6" w:rsidP="003E0722">
      <w:pPr>
        <w:autoSpaceDE w:val="0"/>
        <w:autoSpaceDN w:val="0"/>
        <w:adjustRightInd w:val="0"/>
        <w:jc w:val="both"/>
        <w:rPr>
          <w:rFonts w:ascii="Arial" w:hAnsi="Arial" w:cs="Arial"/>
          <w:color w:val="000000"/>
          <w:sz w:val="24"/>
          <w:szCs w:val="24"/>
          <w:lang w:eastAsia="es-MX"/>
        </w:rPr>
      </w:pPr>
    </w:p>
    <w:p w:rsidR="0035364C" w:rsidRDefault="0035364C" w:rsidP="003E0722">
      <w:pPr>
        <w:autoSpaceDE w:val="0"/>
        <w:autoSpaceDN w:val="0"/>
        <w:adjustRightInd w:val="0"/>
        <w:jc w:val="both"/>
        <w:rPr>
          <w:rFonts w:ascii="Arial" w:hAnsi="Arial" w:cs="Arial"/>
          <w:color w:val="000000"/>
          <w:sz w:val="24"/>
          <w:szCs w:val="24"/>
          <w:lang w:eastAsia="es-MX"/>
        </w:rPr>
      </w:pPr>
    </w:p>
    <w:p w:rsidR="003E0722" w:rsidRDefault="003E0722" w:rsidP="003E0722">
      <w:pPr>
        <w:autoSpaceDE w:val="0"/>
        <w:autoSpaceDN w:val="0"/>
        <w:adjustRightInd w:val="0"/>
        <w:jc w:val="both"/>
        <w:rPr>
          <w:rFonts w:ascii="Arial" w:hAnsi="Arial" w:cs="Arial"/>
          <w:color w:val="000000"/>
          <w:sz w:val="24"/>
          <w:szCs w:val="24"/>
          <w:lang w:eastAsia="es-MX"/>
        </w:rPr>
      </w:pPr>
    </w:p>
    <w:p w:rsidR="003E0722" w:rsidRDefault="003E0722" w:rsidP="003E0722">
      <w:pPr>
        <w:spacing w:after="0"/>
        <w:rPr>
          <w:rFonts w:ascii="Arial" w:hAnsi="Arial" w:cs="Arial"/>
          <w:sz w:val="24"/>
          <w:szCs w:val="24"/>
        </w:rPr>
      </w:pPr>
      <w:r>
        <w:rPr>
          <w:rFonts w:ascii="Arial" w:hAnsi="Arial" w:cs="Arial"/>
          <w:sz w:val="24"/>
          <w:szCs w:val="24"/>
        </w:rPr>
        <w:t xml:space="preserve">     </w:t>
      </w:r>
      <w:r w:rsidRPr="00B16C99">
        <w:rPr>
          <w:rFonts w:ascii="Arial" w:hAnsi="Arial" w:cs="Arial"/>
          <w:sz w:val="24"/>
          <w:szCs w:val="24"/>
        </w:rPr>
        <w:t>________________________</w:t>
      </w:r>
      <w:r>
        <w:rPr>
          <w:rFonts w:ascii="Arial" w:hAnsi="Arial" w:cs="Arial"/>
          <w:sz w:val="24"/>
          <w:szCs w:val="24"/>
        </w:rPr>
        <w:t xml:space="preserve">                        </w:t>
      </w:r>
      <w:r w:rsidRPr="00B16C99">
        <w:rPr>
          <w:rFonts w:ascii="Arial" w:hAnsi="Arial" w:cs="Arial"/>
          <w:sz w:val="24"/>
          <w:szCs w:val="24"/>
        </w:rPr>
        <w:t>_________________</w:t>
      </w:r>
      <w:r>
        <w:rPr>
          <w:rFonts w:ascii="Arial" w:hAnsi="Arial" w:cs="Arial"/>
          <w:sz w:val="24"/>
          <w:szCs w:val="24"/>
        </w:rPr>
        <w:t>___</w:t>
      </w:r>
      <w:r w:rsidRPr="00B16C99">
        <w:rPr>
          <w:rFonts w:ascii="Arial" w:hAnsi="Arial" w:cs="Arial"/>
          <w:sz w:val="24"/>
          <w:szCs w:val="24"/>
        </w:rPr>
        <w:t>_____</w:t>
      </w:r>
    </w:p>
    <w:p w:rsidR="003E0722" w:rsidRPr="00B16C99" w:rsidRDefault="003E0722" w:rsidP="003E0722">
      <w:pPr>
        <w:spacing w:after="0"/>
        <w:rPr>
          <w:rFonts w:ascii="Arial" w:hAnsi="Arial" w:cs="Arial"/>
          <w:sz w:val="24"/>
          <w:szCs w:val="24"/>
        </w:rPr>
      </w:pPr>
      <w:r>
        <w:rPr>
          <w:rFonts w:ascii="Arial" w:hAnsi="Arial" w:cs="Arial"/>
          <w:sz w:val="24"/>
          <w:szCs w:val="24"/>
        </w:rPr>
        <w:t xml:space="preserve">                      AUXILIAR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AUXILIAR </w:t>
      </w:r>
    </w:p>
    <w:p w:rsidR="003E0722" w:rsidRDefault="003E0722" w:rsidP="003E0722">
      <w:pPr>
        <w:autoSpaceDE w:val="0"/>
        <w:autoSpaceDN w:val="0"/>
        <w:adjustRightInd w:val="0"/>
        <w:jc w:val="both"/>
        <w:rPr>
          <w:rFonts w:ascii="Arial" w:hAnsi="Arial" w:cs="Arial"/>
          <w:color w:val="000000"/>
          <w:sz w:val="24"/>
          <w:szCs w:val="24"/>
          <w:lang w:eastAsia="es-MX"/>
        </w:rPr>
      </w:pPr>
    </w:p>
    <w:p w:rsidR="003E0722" w:rsidRDefault="003E0722" w:rsidP="003E0722">
      <w:pPr>
        <w:autoSpaceDE w:val="0"/>
        <w:autoSpaceDN w:val="0"/>
        <w:adjustRightInd w:val="0"/>
        <w:jc w:val="both"/>
        <w:rPr>
          <w:rFonts w:ascii="Arial" w:hAnsi="Arial" w:cs="Arial"/>
          <w:color w:val="000000"/>
          <w:sz w:val="24"/>
          <w:szCs w:val="24"/>
          <w:lang w:eastAsia="es-MX"/>
        </w:rPr>
      </w:pPr>
    </w:p>
    <w:p w:rsidR="0035364C" w:rsidRDefault="0035364C" w:rsidP="003E0722">
      <w:pPr>
        <w:autoSpaceDE w:val="0"/>
        <w:autoSpaceDN w:val="0"/>
        <w:adjustRightInd w:val="0"/>
        <w:jc w:val="both"/>
        <w:rPr>
          <w:rFonts w:ascii="Arial" w:hAnsi="Arial" w:cs="Arial"/>
          <w:color w:val="000000"/>
          <w:sz w:val="24"/>
          <w:szCs w:val="24"/>
          <w:lang w:eastAsia="es-MX"/>
        </w:rPr>
      </w:pPr>
    </w:p>
    <w:p w:rsidR="0035364C" w:rsidRDefault="0035364C" w:rsidP="003E0722">
      <w:pPr>
        <w:autoSpaceDE w:val="0"/>
        <w:autoSpaceDN w:val="0"/>
        <w:adjustRightInd w:val="0"/>
        <w:jc w:val="both"/>
        <w:rPr>
          <w:rFonts w:ascii="Arial" w:hAnsi="Arial" w:cs="Arial"/>
          <w:color w:val="000000"/>
          <w:sz w:val="24"/>
          <w:szCs w:val="24"/>
          <w:lang w:eastAsia="es-MX"/>
        </w:rPr>
      </w:pPr>
    </w:p>
    <w:p w:rsidR="00E20044" w:rsidRDefault="0035364C" w:rsidP="00E20044">
      <w:pPr>
        <w:spacing w:after="0"/>
        <w:rPr>
          <w:rFonts w:ascii="Arial" w:hAnsi="Arial" w:cs="Arial"/>
          <w:sz w:val="24"/>
          <w:szCs w:val="24"/>
        </w:rPr>
      </w:pPr>
      <w:r w:rsidRPr="00B16C99">
        <w:rPr>
          <w:rFonts w:ascii="Arial" w:hAnsi="Arial" w:cs="Arial"/>
          <w:sz w:val="24"/>
          <w:szCs w:val="24"/>
        </w:rPr>
        <w:t>________________________</w:t>
      </w:r>
      <w:r>
        <w:rPr>
          <w:rFonts w:ascii="Arial" w:hAnsi="Arial" w:cs="Arial"/>
          <w:sz w:val="24"/>
          <w:szCs w:val="24"/>
        </w:rPr>
        <w:t xml:space="preserve">                        </w:t>
      </w:r>
      <w:r w:rsidR="00E20044" w:rsidRPr="00B16C99">
        <w:rPr>
          <w:rFonts w:ascii="Arial" w:hAnsi="Arial" w:cs="Arial"/>
          <w:sz w:val="24"/>
          <w:szCs w:val="24"/>
        </w:rPr>
        <w:t>________________________</w:t>
      </w:r>
      <w:r w:rsidR="00E20044">
        <w:rPr>
          <w:rFonts w:ascii="Arial" w:hAnsi="Arial" w:cs="Arial"/>
          <w:sz w:val="24"/>
          <w:szCs w:val="24"/>
        </w:rPr>
        <w:t xml:space="preserve">                        </w:t>
      </w:r>
    </w:p>
    <w:p w:rsidR="0035364C" w:rsidRDefault="00E20044" w:rsidP="00E20044">
      <w:pPr>
        <w:spacing w:after="0"/>
        <w:rPr>
          <w:rFonts w:ascii="Arial" w:hAnsi="Arial" w:cs="Arial"/>
          <w:sz w:val="24"/>
          <w:szCs w:val="24"/>
        </w:rPr>
      </w:pPr>
      <w:r>
        <w:rPr>
          <w:rFonts w:ascii="Arial" w:hAnsi="Arial" w:cs="Arial"/>
          <w:sz w:val="24"/>
          <w:szCs w:val="24"/>
        </w:rPr>
        <w:t xml:space="preserve">                  AUXILIAR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AUXILIAR</w:t>
      </w:r>
      <w:proofErr w:type="spellEnd"/>
    </w:p>
    <w:p w:rsidR="0035364C" w:rsidRPr="00B16C99" w:rsidRDefault="0035364C" w:rsidP="0035364C">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35364C" w:rsidRDefault="0035364C" w:rsidP="003E0722">
      <w:pPr>
        <w:autoSpaceDE w:val="0"/>
        <w:autoSpaceDN w:val="0"/>
        <w:adjustRightInd w:val="0"/>
        <w:jc w:val="both"/>
        <w:rPr>
          <w:rFonts w:ascii="Arial" w:hAnsi="Arial" w:cs="Arial"/>
          <w:color w:val="000000"/>
          <w:sz w:val="24"/>
          <w:szCs w:val="24"/>
          <w:lang w:eastAsia="es-MX"/>
        </w:rPr>
      </w:pPr>
    </w:p>
    <w:p w:rsidR="0035364C" w:rsidRDefault="0035364C" w:rsidP="003E0722">
      <w:pPr>
        <w:autoSpaceDE w:val="0"/>
        <w:autoSpaceDN w:val="0"/>
        <w:adjustRightInd w:val="0"/>
        <w:jc w:val="both"/>
        <w:rPr>
          <w:rFonts w:ascii="Arial" w:hAnsi="Arial" w:cs="Arial"/>
          <w:color w:val="000000"/>
          <w:sz w:val="24"/>
          <w:szCs w:val="24"/>
          <w:lang w:eastAsia="es-MX"/>
        </w:rPr>
      </w:pPr>
    </w:p>
    <w:p w:rsidR="0035364C" w:rsidRDefault="0035364C" w:rsidP="003E0722">
      <w:pPr>
        <w:autoSpaceDE w:val="0"/>
        <w:autoSpaceDN w:val="0"/>
        <w:adjustRightInd w:val="0"/>
        <w:jc w:val="both"/>
        <w:rPr>
          <w:rFonts w:ascii="Arial" w:hAnsi="Arial" w:cs="Arial"/>
          <w:color w:val="000000"/>
          <w:sz w:val="24"/>
          <w:szCs w:val="24"/>
          <w:lang w:eastAsia="es-MX"/>
        </w:rPr>
      </w:pPr>
    </w:p>
    <w:p w:rsidR="008545D6" w:rsidRDefault="008545D6" w:rsidP="003E0722">
      <w:pPr>
        <w:autoSpaceDE w:val="0"/>
        <w:autoSpaceDN w:val="0"/>
        <w:adjustRightInd w:val="0"/>
        <w:jc w:val="both"/>
        <w:rPr>
          <w:rFonts w:ascii="Arial" w:hAnsi="Arial" w:cs="Arial"/>
          <w:color w:val="000000"/>
          <w:sz w:val="24"/>
          <w:szCs w:val="24"/>
          <w:lang w:eastAsia="es-MX"/>
        </w:rPr>
      </w:pPr>
    </w:p>
    <w:p w:rsidR="003E0722" w:rsidRDefault="003E0722" w:rsidP="003E0722">
      <w:pPr>
        <w:spacing w:after="0" w:line="240" w:lineRule="auto"/>
        <w:ind w:left="4255" w:hanging="4255"/>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 xml:space="preserve">             ___</w:t>
      </w:r>
      <w:r w:rsidRPr="00B16C99">
        <w:rPr>
          <w:rFonts w:ascii="Arial" w:hAnsi="Arial" w:cs="Arial"/>
          <w:sz w:val="24"/>
          <w:szCs w:val="24"/>
        </w:rPr>
        <w:t>_______________</w:t>
      </w:r>
      <w:r>
        <w:rPr>
          <w:rFonts w:ascii="Arial" w:hAnsi="Arial" w:cs="Arial"/>
          <w:sz w:val="24"/>
          <w:szCs w:val="24"/>
        </w:rPr>
        <w:t>_______</w:t>
      </w:r>
    </w:p>
    <w:p w:rsidR="003E0722" w:rsidRDefault="003E0722" w:rsidP="003E0722">
      <w:pPr>
        <w:spacing w:after="0" w:line="240" w:lineRule="auto"/>
        <w:ind w:left="4255" w:hanging="4255"/>
        <w:rPr>
          <w:rFonts w:ascii="Arial" w:hAnsi="Arial" w:cs="Arial"/>
          <w:sz w:val="24"/>
          <w:szCs w:val="24"/>
        </w:rPr>
      </w:pPr>
      <w:r>
        <w:rPr>
          <w:rFonts w:ascii="Arial" w:hAnsi="Arial" w:cs="Arial"/>
          <w:sz w:val="24"/>
          <w:szCs w:val="24"/>
        </w:rPr>
        <w:t xml:space="preserve">           Jefe Administrativo                </w:t>
      </w:r>
      <w:r>
        <w:rPr>
          <w:rFonts w:ascii="Arial" w:hAnsi="Arial" w:cs="Arial"/>
          <w:sz w:val="24"/>
          <w:szCs w:val="24"/>
        </w:rPr>
        <w:tab/>
      </w:r>
      <w:r>
        <w:rPr>
          <w:rFonts w:ascii="Arial" w:hAnsi="Arial" w:cs="Arial"/>
          <w:sz w:val="24"/>
          <w:szCs w:val="24"/>
        </w:rPr>
        <w:tab/>
        <w:t xml:space="preserve">    Directora de Obras Públicas</w:t>
      </w:r>
    </w:p>
    <w:p w:rsidR="003E0722" w:rsidRPr="00D931EA" w:rsidRDefault="003E0722" w:rsidP="003E0722">
      <w:pPr>
        <w:spacing w:after="0" w:line="240" w:lineRule="auto"/>
        <w:rPr>
          <w:rFonts w:ascii="Arial" w:hAnsi="Arial" w:cs="Arial"/>
          <w:sz w:val="24"/>
          <w:szCs w:val="24"/>
        </w:rPr>
      </w:pPr>
      <w:r>
        <w:rPr>
          <w:rFonts w:ascii="Arial" w:hAnsi="Arial" w:cs="Arial"/>
          <w:sz w:val="24"/>
          <w:szCs w:val="24"/>
        </w:rPr>
        <w:t xml:space="preserve">       (Jefe de departamento B)</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 Calidad  </w:t>
      </w:r>
    </w:p>
    <w:p w:rsidR="005D2310" w:rsidRDefault="005D2310" w:rsidP="00FD0F6F">
      <w:pPr>
        <w:spacing w:after="0"/>
        <w:rPr>
          <w:rFonts w:ascii="Arial" w:hAnsi="Arial" w:cs="Arial"/>
          <w:sz w:val="24"/>
          <w:szCs w:val="24"/>
        </w:rPr>
      </w:pPr>
    </w:p>
    <w:p w:rsidR="005D2310" w:rsidRDefault="005D2310" w:rsidP="00FD0F6F">
      <w:pPr>
        <w:spacing w:after="0"/>
        <w:rPr>
          <w:rFonts w:ascii="Arial" w:hAnsi="Arial" w:cs="Arial"/>
          <w:sz w:val="24"/>
          <w:szCs w:val="24"/>
        </w:rPr>
      </w:pPr>
    </w:p>
    <w:p w:rsidR="003E0722" w:rsidRDefault="003E0722" w:rsidP="00FD0F6F">
      <w:pPr>
        <w:spacing w:after="0"/>
        <w:rPr>
          <w:rFonts w:ascii="Arial" w:hAnsi="Arial" w:cs="Arial"/>
          <w:sz w:val="24"/>
          <w:szCs w:val="24"/>
        </w:rPr>
      </w:pPr>
    </w:p>
    <w:p w:rsidR="003E0722" w:rsidRDefault="003E0722" w:rsidP="00FD0F6F">
      <w:pPr>
        <w:spacing w:after="0"/>
        <w:rPr>
          <w:rFonts w:ascii="Arial" w:hAnsi="Arial" w:cs="Arial"/>
          <w:sz w:val="24"/>
          <w:szCs w:val="24"/>
        </w:rPr>
      </w:pPr>
    </w:p>
    <w:p w:rsidR="008545D6" w:rsidRDefault="008545D6" w:rsidP="00FD0F6F">
      <w:pPr>
        <w:spacing w:after="0"/>
        <w:rPr>
          <w:rFonts w:ascii="Arial" w:hAnsi="Arial" w:cs="Arial"/>
          <w:sz w:val="24"/>
          <w:szCs w:val="24"/>
        </w:rPr>
      </w:pPr>
    </w:p>
    <w:p w:rsidR="008545D6" w:rsidRDefault="008545D6" w:rsidP="00FD0F6F">
      <w:pPr>
        <w:spacing w:after="0"/>
        <w:rPr>
          <w:rFonts w:ascii="Arial" w:hAnsi="Arial" w:cs="Arial"/>
          <w:sz w:val="24"/>
          <w:szCs w:val="24"/>
        </w:rPr>
      </w:pPr>
    </w:p>
    <w:p w:rsidR="003E0722" w:rsidRDefault="003E0722" w:rsidP="00FD0F6F">
      <w:pPr>
        <w:spacing w:after="0"/>
        <w:rPr>
          <w:rFonts w:ascii="Arial" w:hAnsi="Arial" w:cs="Arial"/>
          <w:sz w:val="24"/>
          <w:szCs w:val="24"/>
        </w:rPr>
      </w:pPr>
      <w:bookmarkStart w:id="0" w:name="_GoBack"/>
      <w:bookmarkEnd w:id="0"/>
    </w:p>
    <w:p w:rsidR="00215109" w:rsidRPr="00561C75" w:rsidRDefault="00215109" w:rsidP="00215109">
      <w:pPr>
        <w:tabs>
          <w:tab w:val="left" w:pos="1122"/>
          <w:tab w:val="left" w:pos="5790"/>
        </w:tabs>
        <w:ind w:right="-801"/>
        <w:contextualSpacing/>
        <w:rPr>
          <w:rFonts w:ascii="Arial" w:hAnsi="Arial" w:cs="Arial"/>
          <w:b/>
          <w:sz w:val="24"/>
          <w:szCs w:val="24"/>
        </w:rPr>
      </w:pPr>
      <w:r w:rsidRPr="00561C75">
        <w:rPr>
          <w:rFonts w:ascii="Arial" w:hAnsi="Arial" w:cs="Arial"/>
          <w:b/>
          <w:sz w:val="24"/>
          <w:szCs w:val="24"/>
        </w:rPr>
        <w:t>ATRIBUCIONES</w:t>
      </w:r>
    </w:p>
    <w:p w:rsidR="00215109" w:rsidRPr="00561C75" w:rsidRDefault="00215109" w:rsidP="00215109">
      <w:pPr>
        <w:tabs>
          <w:tab w:val="left" w:pos="1373"/>
          <w:tab w:val="left" w:pos="5790"/>
        </w:tabs>
        <w:ind w:left="-709" w:right="-801"/>
        <w:contextualSpacing/>
        <w:rPr>
          <w:rFonts w:ascii="Arial" w:hAnsi="Arial" w:cs="Arial"/>
          <w:b/>
          <w:sz w:val="24"/>
          <w:szCs w:val="24"/>
        </w:rPr>
      </w:pPr>
    </w:p>
    <w:p w:rsidR="00215109" w:rsidRPr="00561C75" w:rsidRDefault="009B16E6" w:rsidP="00215109">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Elaborar </w:t>
      </w:r>
      <w:r w:rsidR="00215109" w:rsidRPr="00561C75">
        <w:rPr>
          <w:rFonts w:ascii="Arial" w:hAnsi="Arial" w:cs="Arial"/>
          <w:color w:val="000000"/>
          <w:sz w:val="24"/>
          <w:szCs w:val="24"/>
        </w:rPr>
        <w:t>los expedientes técnicos que incluyen el proyecto ejecutivo, para la tramitación de obras Federales</w:t>
      </w:r>
      <w:r>
        <w:rPr>
          <w:rFonts w:ascii="Arial" w:hAnsi="Arial" w:cs="Arial"/>
          <w:color w:val="000000"/>
          <w:sz w:val="24"/>
          <w:szCs w:val="24"/>
        </w:rPr>
        <w:t xml:space="preserve">, </w:t>
      </w:r>
      <w:r w:rsidRPr="00561C75">
        <w:rPr>
          <w:rFonts w:ascii="Arial" w:hAnsi="Arial" w:cs="Arial"/>
          <w:color w:val="000000"/>
          <w:sz w:val="24"/>
          <w:szCs w:val="24"/>
        </w:rPr>
        <w:t>Estatales</w:t>
      </w:r>
      <w:r w:rsidR="00215109" w:rsidRPr="00561C75">
        <w:rPr>
          <w:rFonts w:ascii="Arial" w:hAnsi="Arial" w:cs="Arial"/>
          <w:color w:val="000000"/>
          <w:sz w:val="24"/>
          <w:szCs w:val="24"/>
        </w:rPr>
        <w:t xml:space="preserve"> y Municipales</w:t>
      </w:r>
      <w:r>
        <w:rPr>
          <w:rFonts w:ascii="Arial" w:hAnsi="Arial" w:cs="Arial"/>
          <w:color w:val="000000"/>
          <w:sz w:val="24"/>
          <w:szCs w:val="24"/>
        </w:rPr>
        <w:t xml:space="preserve">, y realizar </w:t>
      </w:r>
      <w:r w:rsidR="00215109" w:rsidRPr="00561C75">
        <w:rPr>
          <w:rFonts w:ascii="Arial" w:hAnsi="Arial" w:cs="Arial"/>
          <w:color w:val="000000"/>
          <w:sz w:val="24"/>
          <w:szCs w:val="24"/>
        </w:rPr>
        <w:t xml:space="preserve">la correcta ejecución, supervisión y comprobación de las mismas. </w:t>
      </w:r>
    </w:p>
    <w:p w:rsidR="00215109" w:rsidRPr="00561C75" w:rsidRDefault="00215109" w:rsidP="00215109">
      <w:pPr>
        <w:autoSpaceDE w:val="0"/>
        <w:autoSpaceDN w:val="0"/>
        <w:adjustRightInd w:val="0"/>
        <w:spacing w:after="0"/>
        <w:jc w:val="both"/>
        <w:rPr>
          <w:rFonts w:ascii="Arial" w:hAnsi="Arial" w:cs="Arial"/>
          <w:color w:val="000000"/>
          <w:sz w:val="24"/>
          <w:szCs w:val="24"/>
        </w:rPr>
      </w:pPr>
    </w:p>
    <w:p w:rsidR="00215109" w:rsidRPr="00561C75" w:rsidRDefault="00215109" w:rsidP="00215109">
      <w:pPr>
        <w:autoSpaceDE w:val="0"/>
        <w:autoSpaceDN w:val="0"/>
        <w:adjustRightInd w:val="0"/>
        <w:spacing w:after="0"/>
        <w:jc w:val="both"/>
        <w:rPr>
          <w:rFonts w:ascii="Arial" w:hAnsi="Arial" w:cs="Arial"/>
          <w:sz w:val="24"/>
          <w:szCs w:val="24"/>
        </w:rPr>
      </w:pPr>
      <w:r w:rsidRPr="00561C75">
        <w:rPr>
          <w:rFonts w:ascii="Arial" w:hAnsi="Arial" w:cs="Arial"/>
          <w:sz w:val="24"/>
          <w:szCs w:val="24"/>
        </w:rPr>
        <w:t xml:space="preserve">Esta área tiene la encomienda de dirigir a través de una eficaz y eficiente planeación el rumbo que brinde una mejor calidad de vida a los habitantes del Municipio, proporcionando el equipamiento para el desarrollo, esto regido por el Marco Jurídico de Obra Pública. </w:t>
      </w:r>
    </w:p>
    <w:p w:rsidR="00215109" w:rsidRPr="00561C75" w:rsidRDefault="00215109" w:rsidP="00215109">
      <w:pPr>
        <w:autoSpaceDE w:val="0"/>
        <w:autoSpaceDN w:val="0"/>
        <w:adjustRightInd w:val="0"/>
        <w:spacing w:after="0"/>
        <w:jc w:val="both"/>
        <w:rPr>
          <w:rFonts w:ascii="Arial" w:hAnsi="Arial" w:cs="Arial"/>
          <w:color w:val="000000"/>
          <w:sz w:val="24"/>
          <w:szCs w:val="24"/>
        </w:rPr>
      </w:pPr>
    </w:p>
    <w:p w:rsidR="00215109" w:rsidRPr="00561C75" w:rsidRDefault="00215109" w:rsidP="00215109">
      <w:pPr>
        <w:tabs>
          <w:tab w:val="left" w:pos="1122"/>
          <w:tab w:val="left" w:pos="5790"/>
        </w:tabs>
        <w:spacing w:line="240" w:lineRule="auto"/>
        <w:ind w:right="-801"/>
        <w:contextualSpacing/>
        <w:rPr>
          <w:rFonts w:ascii="Arial" w:hAnsi="Arial" w:cs="Arial"/>
          <w:sz w:val="24"/>
          <w:szCs w:val="24"/>
        </w:rPr>
      </w:pPr>
      <w:r w:rsidRPr="00561C75">
        <w:rPr>
          <w:rFonts w:ascii="Arial" w:hAnsi="Arial" w:cs="Arial"/>
          <w:sz w:val="24"/>
          <w:szCs w:val="24"/>
        </w:rPr>
        <w:t>Las atribuciones de esta Dirección están conferidas por los siguientes artículos:</w:t>
      </w:r>
    </w:p>
    <w:p w:rsidR="00215109" w:rsidRPr="00561C75" w:rsidRDefault="00215109" w:rsidP="00215109">
      <w:pPr>
        <w:tabs>
          <w:tab w:val="left" w:pos="1373"/>
          <w:tab w:val="left" w:pos="5790"/>
        </w:tabs>
        <w:spacing w:line="240" w:lineRule="auto"/>
        <w:ind w:left="-709" w:right="-801"/>
        <w:contextualSpacing/>
        <w:rPr>
          <w:rFonts w:ascii="Arial" w:hAnsi="Arial" w:cs="Arial"/>
          <w:b/>
          <w:sz w:val="24"/>
          <w:szCs w:val="24"/>
        </w:rPr>
      </w:pPr>
    </w:p>
    <w:p w:rsidR="00215109" w:rsidRPr="00561C75" w:rsidRDefault="00215109" w:rsidP="006111FD">
      <w:pPr>
        <w:pStyle w:val="Prrafodelista"/>
        <w:numPr>
          <w:ilvl w:val="0"/>
          <w:numId w:val="7"/>
        </w:numPr>
        <w:spacing w:line="360" w:lineRule="auto"/>
        <w:jc w:val="both"/>
        <w:rPr>
          <w:rFonts w:ascii="Arial" w:hAnsi="Arial" w:cs="Arial"/>
          <w:b/>
        </w:rPr>
      </w:pPr>
      <w:r w:rsidRPr="00561C75">
        <w:rPr>
          <w:rFonts w:ascii="Arial" w:hAnsi="Arial" w:cs="Arial"/>
          <w:b/>
        </w:rPr>
        <w:t>Constitución Política de los Estados Unidos Mexicanos Artículo 115, fracción III, inciso g)</w:t>
      </w:r>
    </w:p>
    <w:p w:rsidR="00215109" w:rsidRPr="00561C75" w:rsidRDefault="00215109" w:rsidP="00215109">
      <w:pPr>
        <w:pStyle w:val="Prrafodelista"/>
        <w:spacing w:line="360" w:lineRule="auto"/>
        <w:jc w:val="both"/>
        <w:rPr>
          <w:rFonts w:ascii="Arial" w:hAnsi="Arial" w:cs="Arial"/>
        </w:rPr>
      </w:pPr>
    </w:p>
    <w:p w:rsidR="00215109" w:rsidRPr="00561C75" w:rsidRDefault="00215109" w:rsidP="00215109">
      <w:pPr>
        <w:pStyle w:val="Prrafodelista"/>
        <w:spacing w:line="360" w:lineRule="auto"/>
        <w:jc w:val="both"/>
        <w:rPr>
          <w:rFonts w:ascii="Arial" w:hAnsi="Arial" w:cs="Arial"/>
          <w:lang w:val="es-MX"/>
        </w:rPr>
      </w:pPr>
      <w:r w:rsidRPr="00561C75">
        <w:rPr>
          <w:rFonts w:ascii="Arial" w:hAnsi="Arial" w:cs="Arial"/>
          <w:lang w:val="es-MX"/>
        </w:rPr>
        <w:t>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215109" w:rsidRPr="00561C75" w:rsidRDefault="00215109" w:rsidP="00215109">
      <w:pPr>
        <w:pStyle w:val="Prrafodelista"/>
        <w:spacing w:line="360" w:lineRule="auto"/>
        <w:jc w:val="both"/>
        <w:rPr>
          <w:rFonts w:ascii="Arial" w:hAnsi="Arial" w:cs="Arial"/>
          <w:lang w:val="es-MX"/>
        </w:rPr>
      </w:pPr>
      <w:r w:rsidRPr="00561C75">
        <w:rPr>
          <w:rFonts w:ascii="Arial" w:hAnsi="Arial" w:cs="Arial"/>
          <w:lang w:val="es-MX"/>
        </w:rPr>
        <w:t>Los Municipios tendrán a su cargo las funciones y servicios públicos siguientes:</w:t>
      </w:r>
    </w:p>
    <w:p w:rsidR="00215109" w:rsidRPr="00561C75" w:rsidRDefault="00215109" w:rsidP="00215109">
      <w:pPr>
        <w:pStyle w:val="Prrafodelista"/>
        <w:spacing w:line="360" w:lineRule="auto"/>
        <w:jc w:val="both"/>
        <w:rPr>
          <w:rFonts w:ascii="Arial" w:hAnsi="Arial" w:cs="Arial"/>
          <w:lang w:val="es-MX"/>
        </w:rPr>
      </w:pPr>
    </w:p>
    <w:p w:rsidR="00215109" w:rsidRPr="00561C75" w:rsidRDefault="00215109" w:rsidP="00215109">
      <w:pPr>
        <w:pStyle w:val="Prrafodelista"/>
        <w:spacing w:line="360" w:lineRule="auto"/>
        <w:jc w:val="both"/>
        <w:rPr>
          <w:rFonts w:ascii="Arial" w:hAnsi="Arial" w:cs="Arial"/>
          <w:lang w:val="es-MX"/>
        </w:rPr>
      </w:pPr>
      <w:r w:rsidRPr="00561C75">
        <w:rPr>
          <w:rFonts w:ascii="Arial" w:hAnsi="Arial" w:cs="Arial"/>
          <w:lang w:val="es-MX"/>
        </w:rPr>
        <w:t>g) Calles, parques y jardines y su equipamiento;</w:t>
      </w:r>
    </w:p>
    <w:p w:rsidR="00215109" w:rsidRDefault="00215109" w:rsidP="00215109">
      <w:pPr>
        <w:pStyle w:val="Prrafodelista"/>
        <w:spacing w:line="360" w:lineRule="auto"/>
        <w:jc w:val="both"/>
        <w:rPr>
          <w:rFonts w:ascii="Arial" w:hAnsi="Arial" w:cs="Arial"/>
        </w:rPr>
      </w:pPr>
    </w:p>
    <w:p w:rsidR="00A92341" w:rsidRPr="00561C75" w:rsidRDefault="00A92341" w:rsidP="00215109">
      <w:pPr>
        <w:pStyle w:val="Prrafodelista"/>
        <w:spacing w:line="360" w:lineRule="auto"/>
        <w:jc w:val="both"/>
        <w:rPr>
          <w:rFonts w:ascii="Arial" w:hAnsi="Arial" w:cs="Arial"/>
        </w:rPr>
      </w:pPr>
    </w:p>
    <w:p w:rsidR="00215109" w:rsidRPr="00561C75" w:rsidRDefault="00215109" w:rsidP="006111FD">
      <w:pPr>
        <w:pStyle w:val="Prrafodelista"/>
        <w:numPr>
          <w:ilvl w:val="0"/>
          <w:numId w:val="7"/>
        </w:numPr>
        <w:spacing w:line="360" w:lineRule="auto"/>
        <w:jc w:val="both"/>
        <w:rPr>
          <w:rFonts w:ascii="Arial" w:hAnsi="Arial" w:cs="Arial"/>
          <w:b/>
        </w:rPr>
      </w:pPr>
      <w:r w:rsidRPr="00561C75">
        <w:rPr>
          <w:rFonts w:ascii="Arial" w:hAnsi="Arial" w:cs="Arial"/>
          <w:b/>
        </w:rPr>
        <w:lastRenderedPageBreak/>
        <w:t>Constitución Política del Estado Libre y Soberano de Puebla, Articulo 104, inciso g).</w:t>
      </w:r>
    </w:p>
    <w:p w:rsidR="00215109" w:rsidRPr="00561C75" w:rsidRDefault="00215109" w:rsidP="00215109">
      <w:pPr>
        <w:pStyle w:val="Prrafodelista"/>
        <w:spacing w:line="360" w:lineRule="auto"/>
        <w:jc w:val="both"/>
        <w:rPr>
          <w:rFonts w:ascii="Arial" w:hAnsi="Arial" w:cs="Arial"/>
        </w:rPr>
      </w:pPr>
    </w:p>
    <w:p w:rsidR="00215109" w:rsidRPr="00561C75" w:rsidRDefault="00215109" w:rsidP="00215109">
      <w:pPr>
        <w:pStyle w:val="Prrafodelista"/>
        <w:spacing w:line="360" w:lineRule="auto"/>
        <w:jc w:val="both"/>
        <w:rPr>
          <w:rFonts w:ascii="Arial" w:hAnsi="Arial" w:cs="Arial"/>
          <w:lang w:val="es-MX"/>
        </w:rPr>
      </w:pPr>
      <w:r w:rsidRPr="00561C75">
        <w:rPr>
          <w:rFonts w:ascii="Arial" w:hAnsi="Arial" w:cs="Arial"/>
          <w:lang w:val="es-MX"/>
        </w:rPr>
        <w:t>Artículo 104.- Los Municipios tendrán a su cargo las funciones y servicios públicos siguientes:</w:t>
      </w:r>
    </w:p>
    <w:p w:rsidR="00215109" w:rsidRPr="00561C75" w:rsidRDefault="00215109" w:rsidP="00215109">
      <w:pPr>
        <w:pStyle w:val="Prrafodelista"/>
        <w:spacing w:line="360" w:lineRule="auto"/>
        <w:jc w:val="both"/>
        <w:rPr>
          <w:rFonts w:ascii="Arial" w:hAnsi="Arial" w:cs="Arial"/>
          <w:lang w:val="es-MX"/>
        </w:rPr>
      </w:pPr>
      <w:r w:rsidRPr="00561C75">
        <w:rPr>
          <w:rFonts w:ascii="Arial" w:hAnsi="Arial" w:cs="Arial"/>
          <w:lang w:val="es-MX"/>
        </w:rPr>
        <w:t xml:space="preserve">g).- Calles, parques y jardines y su equipamiento; </w:t>
      </w:r>
    </w:p>
    <w:p w:rsidR="00215109" w:rsidRPr="00561C75" w:rsidRDefault="00215109" w:rsidP="00215109">
      <w:pPr>
        <w:pStyle w:val="Prrafodelista"/>
        <w:spacing w:line="360" w:lineRule="auto"/>
        <w:jc w:val="both"/>
        <w:rPr>
          <w:rFonts w:ascii="Arial" w:hAnsi="Arial" w:cs="Arial"/>
          <w:lang w:val="es-MX"/>
        </w:rPr>
      </w:pPr>
    </w:p>
    <w:p w:rsidR="00215109" w:rsidRPr="00561C75" w:rsidRDefault="00215109" w:rsidP="006111FD">
      <w:pPr>
        <w:pStyle w:val="Prrafodelista"/>
        <w:numPr>
          <w:ilvl w:val="0"/>
          <w:numId w:val="7"/>
        </w:numPr>
        <w:spacing w:line="360" w:lineRule="auto"/>
        <w:jc w:val="both"/>
        <w:rPr>
          <w:rFonts w:ascii="Arial" w:hAnsi="Arial" w:cs="Arial"/>
          <w:b/>
        </w:rPr>
      </w:pPr>
      <w:r w:rsidRPr="00561C75">
        <w:rPr>
          <w:rFonts w:ascii="Arial" w:hAnsi="Arial" w:cs="Arial"/>
          <w:b/>
        </w:rPr>
        <w:t>Ley Orgánica Municipal artículos 1, 78.</w:t>
      </w:r>
    </w:p>
    <w:p w:rsidR="00215109" w:rsidRPr="00561C75" w:rsidRDefault="00215109" w:rsidP="00215109">
      <w:pPr>
        <w:pStyle w:val="Prrafodelista"/>
        <w:spacing w:line="360" w:lineRule="auto"/>
        <w:rPr>
          <w:rFonts w:ascii="Arial" w:hAnsi="Arial" w:cs="Arial"/>
        </w:rPr>
      </w:pPr>
    </w:p>
    <w:p w:rsidR="00215109" w:rsidRPr="00561C75" w:rsidRDefault="00215109" w:rsidP="00215109">
      <w:pPr>
        <w:pStyle w:val="Prrafodelista"/>
        <w:spacing w:line="360" w:lineRule="auto"/>
        <w:jc w:val="both"/>
        <w:rPr>
          <w:rFonts w:ascii="Arial" w:hAnsi="Arial" w:cs="Arial"/>
        </w:rPr>
      </w:pPr>
      <w:r w:rsidRPr="00561C75">
        <w:rPr>
          <w:rFonts w:ascii="Arial" w:hAnsi="Arial" w:cs="Arial"/>
        </w:rPr>
        <w:t>ARTÍCULO 1.- La presente Ley es de orden público y de observancia general en los Municipios que conforman el Estado Libre y Soberano de Puebla, y tiene por objeto regular las bases para la integración y organización en el ámbito municipal del territorio, la población y el gobierno, así como dotar de lineamientos básicos a la Administración Pública Municipal, desarrollando las disposiciones contenidas en la Constitución Política de los Estados Unidos Mexicanos y la del Estado.</w:t>
      </w:r>
    </w:p>
    <w:p w:rsidR="00215109" w:rsidRPr="00561C75" w:rsidRDefault="00215109" w:rsidP="00215109">
      <w:pPr>
        <w:pStyle w:val="Prrafodelista"/>
        <w:spacing w:line="360" w:lineRule="auto"/>
        <w:jc w:val="center"/>
        <w:rPr>
          <w:rFonts w:ascii="Arial" w:hAnsi="Arial" w:cs="Arial"/>
        </w:rPr>
      </w:pPr>
    </w:p>
    <w:p w:rsidR="00215109" w:rsidRPr="00561C75" w:rsidRDefault="00215109" w:rsidP="00215109">
      <w:pPr>
        <w:pStyle w:val="Prrafodelista"/>
        <w:spacing w:line="360" w:lineRule="auto"/>
        <w:jc w:val="both"/>
        <w:rPr>
          <w:rFonts w:ascii="Arial" w:hAnsi="Arial" w:cs="Arial"/>
        </w:rPr>
      </w:pPr>
      <w:r w:rsidRPr="00561C75">
        <w:rPr>
          <w:rFonts w:ascii="Arial" w:hAnsi="Arial" w:cs="Arial"/>
          <w:b/>
        </w:rPr>
        <w:t xml:space="preserve">ARTÍCULO 78.- </w:t>
      </w:r>
      <w:r w:rsidRPr="00561C75">
        <w:rPr>
          <w:rFonts w:ascii="Arial" w:hAnsi="Arial" w:cs="Arial"/>
        </w:rPr>
        <w:t>Son atribuciones de los Ayuntamientos:</w:t>
      </w:r>
    </w:p>
    <w:p w:rsidR="00215109" w:rsidRPr="00561C75" w:rsidRDefault="00215109" w:rsidP="00215109">
      <w:pPr>
        <w:pStyle w:val="Prrafodelista"/>
        <w:spacing w:line="360" w:lineRule="auto"/>
        <w:jc w:val="both"/>
        <w:rPr>
          <w:rFonts w:ascii="Arial" w:hAnsi="Arial" w:cs="Arial"/>
        </w:rPr>
      </w:pPr>
    </w:p>
    <w:p w:rsidR="00215109" w:rsidRPr="00561C75" w:rsidRDefault="00215109" w:rsidP="00215109">
      <w:pPr>
        <w:pStyle w:val="Prrafodelista"/>
        <w:spacing w:line="360" w:lineRule="auto"/>
        <w:jc w:val="both"/>
        <w:rPr>
          <w:rFonts w:ascii="Arial" w:hAnsi="Arial" w:cs="Arial"/>
        </w:rPr>
      </w:pPr>
      <w:r w:rsidRPr="00561C75">
        <w:rPr>
          <w:rFonts w:ascii="Arial" w:hAnsi="Arial" w:cs="Arial"/>
          <w:b/>
        </w:rPr>
        <w:t>XVIII.-</w:t>
      </w:r>
      <w:r w:rsidRPr="00561C75">
        <w:rPr>
          <w:rFonts w:ascii="Arial" w:hAnsi="Arial" w:cs="Arial"/>
        </w:rPr>
        <w:t xml:space="preserve"> Promover cuanto estime conveniente para el progreso económico, social y cultural del Municipio y acordar la realización de las obras públicas que fueren necesarias;</w:t>
      </w:r>
    </w:p>
    <w:p w:rsidR="00215109" w:rsidRPr="00561C75" w:rsidRDefault="00215109" w:rsidP="00215109">
      <w:pPr>
        <w:pStyle w:val="Prrafodelista"/>
        <w:spacing w:line="360" w:lineRule="auto"/>
        <w:jc w:val="both"/>
        <w:rPr>
          <w:rFonts w:ascii="Arial" w:hAnsi="Arial" w:cs="Arial"/>
        </w:rPr>
      </w:pPr>
    </w:p>
    <w:p w:rsidR="00215109" w:rsidRPr="00561C75" w:rsidRDefault="00215109" w:rsidP="00215109">
      <w:pPr>
        <w:pStyle w:val="Prrafodelista"/>
        <w:spacing w:line="360" w:lineRule="auto"/>
        <w:jc w:val="both"/>
        <w:rPr>
          <w:rFonts w:ascii="Arial" w:hAnsi="Arial" w:cs="Arial"/>
        </w:rPr>
      </w:pPr>
      <w:r w:rsidRPr="00561C75">
        <w:rPr>
          <w:rFonts w:ascii="Arial" w:hAnsi="Arial" w:cs="Arial"/>
          <w:b/>
        </w:rPr>
        <w:lastRenderedPageBreak/>
        <w:t>XLVII.-</w:t>
      </w:r>
      <w:r w:rsidRPr="00561C75">
        <w:rPr>
          <w:rFonts w:ascii="Arial" w:hAnsi="Arial" w:cs="Arial"/>
        </w:rPr>
        <w:t xml:space="preserve"> Fomentar la creación de empleos en el Municipio, acorde a los programas que para tal efecto se implementen con el Gobierno Federal, Estatal, Municipal y particulares; pretendiendo con lo anterior las siguientes finalidades: </w:t>
      </w:r>
    </w:p>
    <w:p w:rsidR="00215109" w:rsidRPr="00561C75" w:rsidRDefault="00215109" w:rsidP="00215109">
      <w:pPr>
        <w:pStyle w:val="Prrafodelista"/>
        <w:spacing w:line="360" w:lineRule="auto"/>
        <w:jc w:val="both"/>
        <w:rPr>
          <w:rFonts w:ascii="Arial" w:hAnsi="Arial" w:cs="Arial"/>
        </w:rPr>
      </w:pPr>
    </w:p>
    <w:p w:rsidR="00215109" w:rsidRPr="00561C75" w:rsidRDefault="00215109" w:rsidP="00215109">
      <w:pPr>
        <w:pStyle w:val="Prrafodelista"/>
        <w:spacing w:line="360" w:lineRule="auto"/>
        <w:jc w:val="both"/>
        <w:rPr>
          <w:rFonts w:ascii="Arial" w:hAnsi="Arial" w:cs="Arial"/>
        </w:rPr>
      </w:pPr>
      <w:r w:rsidRPr="00561C75">
        <w:rPr>
          <w:rFonts w:ascii="Arial" w:hAnsi="Arial" w:cs="Arial"/>
        </w:rPr>
        <w:t>a) Fomentar el desarrollo urbano del Municipio mediante la construcción y mantenimiento de obras de infraestructura que mejoren los servicios municipales;</w:t>
      </w:r>
    </w:p>
    <w:p w:rsidR="00215109" w:rsidRPr="00561C75" w:rsidRDefault="00215109" w:rsidP="00215109">
      <w:pPr>
        <w:pStyle w:val="Prrafodelista"/>
        <w:spacing w:line="360" w:lineRule="auto"/>
        <w:jc w:val="both"/>
        <w:rPr>
          <w:rFonts w:ascii="Arial" w:hAnsi="Arial" w:cs="Arial"/>
        </w:rPr>
      </w:pPr>
    </w:p>
    <w:p w:rsidR="00215109" w:rsidRPr="00561C75" w:rsidRDefault="00215109" w:rsidP="00215109">
      <w:pPr>
        <w:pStyle w:val="Prrafodelista"/>
        <w:spacing w:line="360" w:lineRule="auto"/>
        <w:jc w:val="both"/>
        <w:rPr>
          <w:rFonts w:ascii="Arial" w:hAnsi="Arial" w:cs="Arial"/>
        </w:rPr>
      </w:pPr>
      <w:r w:rsidRPr="00561C75">
        <w:rPr>
          <w:rFonts w:ascii="Arial" w:hAnsi="Arial" w:cs="Arial"/>
        </w:rPr>
        <w:t>d) Realizar obras de reestructuración, con excepción de las llamadas de ornato</w:t>
      </w:r>
    </w:p>
    <w:p w:rsidR="006023C4" w:rsidRDefault="00021846" w:rsidP="006023C4">
      <w:pPr>
        <w:tabs>
          <w:tab w:val="left" w:pos="5790"/>
        </w:tabs>
        <w:ind w:left="-709" w:right="-801"/>
        <w:contextualSpacing/>
        <w:rPr>
          <w:rFonts w:ascii="Arial" w:hAnsi="Arial" w:cs="Arial"/>
          <w:b/>
          <w:sz w:val="24"/>
          <w:szCs w:val="24"/>
        </w:rPr>
      </w:pPr>
      <w:r w:rsidRPr="00561C75">
        <w:rPr>
          <w:rFonts w:ascii="Arial" w:hAnsi="Arial" w:cs="Arial"/>
          <w:b/>
          <w:sz w:val="24"/>
          <w:szCs w:val="24"/>
        </w:rPr>
        <w:t xml:space="preserve"> </w:t>
      </w:r>
    </w:p>
    <w:p w:rsidR="00465EDB" w:rsidRDefault="006023C4" w:rsidP="006023C4">
      <w:pPr>
        <w:tabs>
          <w:tab w:val="left" w:pos="5790"/>
        </w:tabs>
        <w:ind w:left="-709" w:right="-801"/>
        <w:contextualSpacing/>
        <w:rPr>
          <w:rFonts w:ascii="Arial" w:hAnsi="Arial" w:cs="Arial"/>
          <w:b/>
          <w:sz w:val="24"/>
          <w:szCs w:val="24"/>
        </w:rPr>
      </w:pPr>
      <w:r>
        <w:rPr>
          <w:rFonts w:ascii="Arial" w:hAnsi="Arial" w:cs="Arial"/>
          <w:b/>
          <w:sz w:val="24"/>
          <w:szCs w:val="24"/>
        </w:rPr>
        <w:t>FUNCIONE</w:t>
      </w:r>
      <w:r w:rsidRPr="00561C75">
        <w:rPr>
          <w:rFonts w:ascii="Arial" w:hAnsi="Arial" w:cs="Arial"/>
          <w:b/>
          <w:sz w:val="24"/>
          <w:szCs w:val="24"/>
        </w:rPr>
        <w:t>S</w:t>
      </w:r>
    </w:p>
    <w:p w:rsidR="006023C4" w:rsidRPr="006023C4" w:rsidRDefault="006023C4" w:rsidP="006023C4">
      <w:pPr>
        <w:pStyle w:val="Prrafodelista"/>
        <w:spacing w:line="360" w:lineRule="auto"/>
        <w:ind w:left="0"/>
        <w:jc w:val="both"/>
        <w:rPr>
          <w:rFonts w:ascii="Arial" w:hAnsi="Arial" w:cs="Arial"/>
        </w:rPr>
      </w:pPr>
      <w:r w:rsidRPr="006023C4">
        <w:rPr>
          <w:rFonts w:ascii="Arial" w:hAnsi="Arial" w:cs="Arial"/>
        </w:rPr>
        <w:t xml:space="preserve">Planear, programar, presupuestar obras y acciones a ejecutarse en el año 2017 que conlleven a la administración eficiente de los recursos de forma oportuna para satisfacer las necesidades básicas de la ciudadanía en cuanto a Infraestructura se refiere. </w:t>
      </w:r>
    </w:p>
    <w:p w:rsidR="006023C4" w:rsidRPr="006023C4" w:rsidRDefault="006023C4" w:rsidP="006023C4">
      <w:pPr>
        <w:pStyle w:val="Prrafodelista"/>
        <w:spacing w:line="360" w:lineRule="auto"/>
        <w:ind w:left="0"/>
        <w:jc w:val="both"/>
        <w:rPr>
          <w:rFonts w:ascii="Arial" w:hAnsi="Arial" w:cs="Arial"/>
        </w:rPr>
      </w:pPr>
      <w:r w:rsidRPr="006023C4">
        <w:rPr>
          <w:rFonts w:ascii="Arial" w:hAnsi="Arial" w:cs="Arial"/>
        </w:rPr>
        <w:t xml:space="preserve">Esta administración tiene el compromiso de realizar obras, acciones sociales básicas e inversiones que beneficien a la población que se encuentra en condiciones de pobreza extrema y rezago social, en los rubros siguientes: </w:t>
      </w:r>
    </w:p>
    <w:p w:rsidR="006023C4" w:rsidRPr="006023C4" w:rsidRDefault="006023C4" w:rsidP="006023C4">
      <w:pPr>
        <w:pStyle w:val="Prrafodelista"/>
        <w:numPr>
          <w:ilvl w:val="0"/>
          <w:numId w:val="2"/>
        </w:numPr>
        <w:spacing w:line="360" w:lineRule="auto"/>
        <w:jc w:val="both"/>
        <w:rPr>
          <w:rFonts w:ascii="Arial" w:hAnsi="Arial" w:cs="Arial"/>
        </w:rPr>
      </w:pPr>
      <w:r w:rsidRPr="006023C4">
        <w:rPr>
          <w:rFonts w:ascii="Arial" w:hAnsi="Arial" w:cs="Arial"/>
        </w:rPr>
        <w:t>Agua potable.</w:t>
      </w:r>
    </w:p>
    <w:p w:rsidR="006023C4" w:rsidRPr="006023C4" w:rsidRDefault="006023C4" w:rsidP="006023C4">
      <w:pPr>
        <w:pStyle w:val="Prrafodelista"/>
        <w:numPr>
          <w:ilvl w:val="0"/>
          <w:numId w:val="2"/>
        </w:numPr>
        <w:spacing w:line="360" w:lineRule="auto"/>
        <w:jc w:val="both"/>
        <w:rPr>
          <w:rFonts w:ascii="Arial" w:hAnsi="Arial" w:cs="Arial"/>
        </w:rPr>
      </w:pPr>
      <w:r w:rsidRPr="006023C4">
        <w:rPr>
          <w:rFonts w:ascii="Arial" w:hAnsi="Arial" w:cs="Arial"/>
        </w:rPr>
        <w:t>Alcantarillado.</w:t>
      </w:r>
    </w:p>
    <w:p w:rsidR="006023C4" w:rsidRPr="006023C4" w:rsidRDefault="006023C4" w:rsidP="006023C4">
      <w:pPr>
        <w:pStyle w:val="Prrafodelista"/>
        <w:numPr>
          <w:ilvl w:val="0"/>
          <w:numId w:val="2"/>
        </w:numPr>
        <w:spacing w:line="360" w:lineRule="auto"/>
        <w:jc w:val="both"/>
        <w:rPr>
          <w:rFonts w:ascii="Arial" w:hAnsi="Arial" w:cs="Arial"/>
        </w:rPr>
      </w:pPr>
      <w:r w:rsidRPr="006023C4">
        <w:rPr>
          <w:rFonts w:ascii="Arial" w:hAnsi="Arial" w:cs="Arial"/>
        </w:rPr>
        <w:t xml:space="preserve">Drenaje y letrinas. </w:t>
      </w:r>
    </w:p>
    <w:p w:rsidR="006023C4" w:rsidRPr="006023C4" w:rsidRDefault="006023C4" w:rsidP="006023C4">
      <w:pPr>
        <w:pStyle w:val="Prrafodelista"/>
        <w:numPr>
          <w:ilvl w:val="0"/>
          <w:numId w:val="2"/>
        </w:numPr>
        <w:spacing w:line="360" w:lineRule="auto"/>
        <w:jc w:val="both"/>
        <w:rPr>
          <w:rFonts w:ascii="Arial" w:hAnsi="Arial" w:cs="Arial"/>
        </w:rPr>
      </w:pPr>
      <w:r w:rsidRPr="006023C4">
        <w:rPr>
          <w:rFonts w:ascii="Arial" w:hAnsi="Arial" w:cs="Arial"/>
        </w:rPr>
        <w:t xml:space="preserve">Electricidad rural y de colonias pobres. </w:t>
      </w:r>
    </w:p>
    <w:p w:rsidR="006023C4" w:rsidRPr="006023C4" w:rsidRDefault="006023C4" w:rsidP="006023C4">
      <w:pPr>
        <w:pStyle w:val="Prrafodelista"/>
        <w:numPr>
          <w:ilvl w:val="0"/>
          <w:numId w:val="2"/>
        </w:numPr>
        <w:spacing w:line="360" w:lineRule="auto"/>
        <w:jc w:val="both"/>
        <w:rPr>
          <w:rFonts w:ascii="Arial" w:hAnsi="Arial" w:cs="Arial"/>
        </w:rPr>
      </w:pPr>
      <w:r w:rsidRPr="006023C4">
        <w:rPr>
          <w:rFonts w:ascii="Arial" w:hAnsi="Arial" w:cs="Arial"/>
        </w:rPr>
        <w:lastRenderedPageBreak/>
        <w:t xml:space="preserve">Caminos rurales. </w:t>
      </w:r>
    </w:p>
    <w:p w:rsidR="006023C4" w:rsidRPr="006023C4" w:rsidRDefault="006023C4" w:rsidP="006023C4">
      <w:pPr>
        <w:pStyle w:val="Prrafodelista"/>
        <w:numPr>
          <w:ilvl w:val="0"/>
          <w:numId w:val="2"/>
        </w:numPr>
        <w:spacing w:line="360" w:lineRule="auto"/>
        <w:jc w:val="both"/>
        <w:rPr>
          <w:rFonts w:ascii="Arial" w:hAnsi="Arial" w:cs="Arial"/>
        </w:rPr>
      </w:pPr>
      <w:r w:rsidRPr="006023C4">
        <w:rPr>
          <w:rFonts w:ascii="Arial" w:hAnsi="Arial" w:cs="Arial"/>
        </w:rPr>
        <w:t xml:space="preserve">Urbanización municipal. </w:t>
      </w:r>
    </w:p>
    <w:p w:rsidR="006023C4" w:rsidRPr="006023C4" w:rsidRDefault="006023C4" w:rsidP="006023C4">
      <w:pPr>
        <w:pStyle w:val="Prrafodelista"/>
        <w:numPr>
          <w:ilvl w:val="0"/>
          <w:numId w:val="2"/>
        </w:numPr>
        <w:spacing w:line="360" w:lineRule="auto"/>
        <w:jc w:val="both"/>
        <w:rPr>
          <w:rFonts w:ascii="Arial" w:hAnsi="Arial" w:cs="Arial"/>
        </w:rPr>
      </w:pPr>
      <w:r w:rsidRPr="006023C4">
        <w:rPr>
          <w:rFonts w:ascii="Arial" w:hAnsi="Arial" w:cs="Arial"/>
        </w:rPr>
        <w:t xml:space="preserve">Infraestructura básica de salud. </w:t>
      </w:r>
    </w:p>
    <w:p w:rsidR="006023C4" w:rsidRPr="006023C4" w:rsidRDefault="006023C4" w:rsidP="006023C4">
      <w:pPr>
        <w:pStyle w:val="Prrafodelista"/>
        <w:numPr>
          <w:ilvl w:val="0"/>
          <w:numId w:val="2"/>
        </w:numPr>
        <w:spacing w:line="360" w:lineRule="auto"/>
        <w:jc w:val="both"/>
        <w:rPr>
          <w:rFonts w:ascii="Arial" w:hAnsi="Arial" w:cs="Arial"/>
        </w:rPr>
      </w:pPr>
      <w:r w:rsidRPr="006023C4">
        <w:rPr>
          <w:rFonts w:ascii="Arial" w:hAnsi="Arial" w:cs="Arial"/>
        </w:rPr>
        <w:t xml:space="preserve">Infraestructura básica educativa. </w:t>
      </w:r>
    </w:p>
    <w:p w:rsidR="006023C4" w:rsidRPr="006023C4" w:rsidRDefault="006023C4" w:rsidP="006023C4">
      <w:pPr>
        <w:pStyle w:val="Prrafodelista"/>
        <w:numPr>
          <w:ilvl w:val="0"/>
          <w:numId w:val="2"/>
        </w:numPr>
        <w:spacing w:line="360" w:lineRule="auto"/>
        <w:jc w:val="both"/>
        <w:rPr>
          <w:rFonts w:ascii="Arial" w:hAnsi="Arial" w:cs="Arial"/>
        </w:rPr>
      </w:pPr>
      <w:r w:rsidRPr="006023C4">
        <w:rPr>
          <w:rFonts w:ascii="Arial" w:hAnsi="Arial" w:cs="Arial"/>
        </w:rPr>
        <w:t xml:space="preserve">Infraestructura productiva rural. </w:t>
      </w:r>
    </w:p>
    <w:p w:rsidR="006023C4" w:rsidRPr="006023C4" w:rsidRDefault="006023C4" w:rsidP="006023C4">
      <w:pPr>
        <w:pStyle w:val="Prrafodelista"/>
        <w:numPr>
          <w:ilvl w:val="0"/>
          <w:numId w:val="2"/>
        </w:numPr>
        <w:spacing w:line="360" w:lineRule="auto"/>
        <w:jc w:val="both"/>
        <w:rPr>
          <w:rFonts w:ascii="Arial" w:hAnsi="Arial" w:cs="Arial"/>
        </w:rPr>
      </w:pPr>
      <w:r w:rsidRPr="006023C4">
        <w:rPr>
          <w:rFonts w:ascii="Arial" w:hAnsi="Arial" w:cs="Arial"/>
        </w:rPr>
        <w:t>Mejoramiento de la vivienda.</w:t>
      </w:r>
    </w:p>
    <w:p w:rsidR="006023C4" w:rsidRPr="00575AE6" w:rsidRDefault="006023C4" w:rsidP="006023C4">
      <w:pPr>
        <w:spacing w:after="0" w:line="240" w:lineRule="auto"/>
        <w:rPr>
          <w:rFonts w:ascii="Tahoma" w:hAnsi="Tahoma" w:cs="Tahoma"/>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A92341" w:rsidRDefault="00A92341" w:rsidP="00D82730">
      <w:pPr>
        <w:tabs>
          <w:tab w:val="left" w:pos="5790"/>
        </w:tabs>
        <w:ind w:left="-709" w:right="-801"/>
        <w:contextualSpacing/>
        <w:rPr>
          <w:rFonts w:ascii="Arial" w:hAnsi="Arial" w:cs="Arial"/>
          <w:b/>
          <w:sz w:val="24"/>
          <w:szCs w:val="24"/>
        </w:rPr>
      </w:pPr>
    </w:p>
    <w:p w:rsidR="003F3983" w:rsidRPr="00561C75" w:rsidRDefault="003F3983" w:rsidP="00D82730">
      <w:pPr>
        <w:tabs>
          <w:tab w:val="left" w:pos="5790"/>
        </w:tabs>
        <w:ind w:left="-709" w:right="-801"/>
        <w:contextualSpacing/>
        <w:rPr>
          <w:rFonts w:ascii="Arial" w:hAnsi="Arial" w:cs="Arial"/>
          <w:b/>
          <w:sz w:val="24"/>
          <w:szCs w:val="24"/>
        </w:rPr>
      </w:pPr>
      <w:r w:rsidRPr="00561C75">
        <w:rPr>
          <w:rFonts w:ascii="Arial" w:hAnsi="Arial" w:cs="Arial"/>
          <w:b/>
          <w:sz w:val="24"/>
          <w:szCs w:val="24"/>
        </w:rPr>
        <w:lastRenderedPageBreak/>
        <w:t>PROCEDIMIENTOS</w:t>
      </w:r>
    </w:p>
    <w:p w:rsidR="00B47252" w:rsidRDefault="00980D68" w:rsidP="00D4268A">
      <w:pPr>
        <w:rPr>
          <w:rFonts w:ascii="Arial" w:hAnsi="Arial" w:cs="Arial"/>
          <w:b/>
          <w:sz w:val="24"/>
          <w:szCs w:val="24"/>
        </w:rPr>
      </w:pPr>
      <w:r>
        <w:rPr>
          <w:noProof/>
          <w:lang w:eastAsia="es-MX"/>
        </w:rPr>
        <w:drawing>
          <wp:anchor distT="0" distB="0" distL="114300" distR="114300" simplePos="0" relativeHeight="251683328" behindDoc="0" locked="0" layoutInCell="1" allowOverlap="1">
            <wp:simplePos x="0" y="0"/>
            <wp:positionH relativeFrom="margin">
              <wp:posOffset>-305972</wp:posOffset>
            </wp:positionH>
            <wp:positionV relativeFrom="paragraph">
              <wp:posOffset>337234</wp:posOffset>
            </wp:positionV>
            <wp:extent cx="6282047" cy="5153660"/>
            <wp:effectExtent l="0" t="0" r="508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3400" t="22054" r="17988" b="17957"/>
                    <a:stretch/>
                  </pic:blipFill>
                  <pic:spPr bwMode="auto">
                    <a:xfrm>
                      <a:off x="0" y="0"/>
                      <a:ext cx="6282047" cy="5153660"/>
                    </a:xfrm>
                    <a:prstGeom prst="rect">
                      <a:avLst/>
                    </a:prstGeom>
                    <a:ln>
                      <a:noFill/>
                    </a:ln>
                    <a:extLst>
                      <a:ext uri="{53640926-AAD7-44D8-BBD7-CCE9431645EC}">
                        <a14:shadowObscured xmlns:a14="http://schemas.microsoft.com/office/drawing/2010/main"/>
                      </a:ext>
                    </a:extLst>
                  </pic:spPr>
                </pic:pic>
              </a:graphicData>
            </a:graphic>
          </wp:anchor>
        </w:drawing>
      </w:r>
    </w:p>
    <w:p w:rsidR="00B47252" w:rsidRDefault="00B47252" w:rsidP="00D82730">
      <w:pPr>
        <w:jc w:val="center"/>
        <w:rPr>
          <w:rFonts w:ascii="Arial" w:hAnsi="Arial" w:cs="Arial"/>
          <w:b/>
          <w:sz w:val="24"/>
          <w:szCs w:val="24"/>
        </w:rPr>
      </w:pPr>
    </w:p>
    <w:p w:rsidR="00B47252" w:rsidRDefault="00B47252" w:rsidP="00D4268A">
      <w:pPr>
        <w:rPr>
          <w:rFonts w:ascii="Arial" w:hAnsi="Arial" w:cs="Arial"/>
          <w:b/>
          <w:sz w:val="24"/>
          <w:szCs w:val="24"/>
        </w:rPr>
      </w:pPr>
    </w:p>
    <w:p w:rsidR="00B47252" w:rsidRDefault="00B47252" w:rsidP="00D82730">
      <w:pPr>
        <w:jc w:val="center"/>
        <w:rPr>
          <w:rFonts w:ascii="Arial" w:hAnsi="Arial" w:cs="Arial"/>
          <w:b/>
          <w:sz w:val="24"/>
          <w:szCs w:val="24"/>
        </w:rPr>
      </w:pPr>
    </w:p>
    <w:p w:rsidR="00B47252" w:rsidRDefault="00B47252" w:rsidP="00D82730">
      <w:pPr>
        <w:jc w:val="center"/>
        <w:rPr>
          <w:rFonts w:ascii="Arial" w:hAnsi="Arial" w:cs="Arial"/>
          <w:b/>
          <w:sz w:val="24"/>
          <w:szCs w:val="24"/>
        </w:rPr>
      </w:pPr>
    </w:p>
    <w:p w:rsidR="006023C4" w:rsidRDefault="006023C4" w:rsidP="00D82730">
      <w:pPr>
        <w:jc w:val="center"/>
        <w:rPr>
          <w:rFonts w:ascii="Arial" w:hAnsi="Arial" w:cs="Arial"/>
          <w:b/>
          <w:sz w:val="24"/>
          <w:szCs w:val="24"/>
        </w:rPr>
      </w:pPr>
    </w:p>
    <w:p w:rsidR="006023C4" w:rsidRDefault="006023C4" w:rsidP="00D82730">
      <w:pPr>
        <w:jc w:val="center"/>
        <w:rPr>
          <w:rFonts w:ascii="Arial" w:hAnsi="Arial" w:cs="Arial"/>
          <w:b/>
          <w:sz w:val="24"/>
          <w:szCs w:val="24"/>
        </w:rPr>
      </w:pPr>
    </w:p>
    <w:p w:rsidR="006023C4" w:rsidRDefault="006023C4" w:rsidP="00D82730">
      <w:pPr>
        <w:jc w:val="center"/>
        <w:rPr>
          <w:rFonts w:ascii="Arial" w:hAnsi="Arial" w:cs="Arial"/>
          <w:b/>
          <w:sz w:val="24"/>
          <w:szCs w:val="24"/>
        </w:rPr>
      </w:pPr>
    </w:p>
    <w:p w:rsidR="006023C4" w:rsidRDefault="006023C4" w:rsidP="00D82730">
      <w:pPr>
        <w:jc w:val="center"/>
        <w:rPr>
          <w:rFonts w:ascii="Arial" w:hAnsi="Arial" w:cs="Arial"/>
          <w:b/>
          <w:sz w:val="24"/>
          <w:szCs w:val="24"/>
        </w:rPr>
      </w:pPr>
    </w:p>
    <w:p w:rsidR="006023C4" w:rsidRDefault="006023C4" w:rsidP="00D82730">
      <w:pPr>
        <w:jc w:val="center"/>
        <w:rPr>
          <w:rFonts w:ascii="Arial" w:hAnsi="Arial" w:cs="Arial"/>
          <w:b/>
          <w:sz w:val="24"/>
          <w:szCs w:val="24"/>
        </w:rPr>
      </w:pPr>
    </w:p>
    <w:p w:rsidR="006023C4" w:rsidRDefault="006023C4" w:rsidP="00D82730">
      <w:pPr>
        <w:jc w:val="center"/>
        <w:rPr>
          <w:rFonts w:ascii="Arial" w:hAnsi="Arial" w:cs="Arial"/>
          <w:b/>
          <w:sz w:val="24"/>
          <w:szCs w:val="24"/>
        </w:rPr>
      </w:pPr>
    </w:p>
    <w:p w:rsidR="006023C4" w:rsidRDefault="006023C4" w:rsidP="00D82730">
      <w:pPr>
        <w:jc w:val="center"/>
        <w:rPr>
          <w:rFonts w:ascii="Arial" w:hAnsi="Arial" w:cs="Arial"/>
          <w:b/>
          <w:sz w:val="24"/>
          <w:szCs w:val="24"/>
        </w:rPr>
      </w:pPr>
    </w:p>
    <w:p w:rsidR="006023C4" w:rsidRDefault="006023C4" w:rsidP="00D82730">
      <w:pPr>
        <w:jc w:val="center"/>
        <w:rPr>
          <w:rFonts w:ascii="Arial" w:hAnsi="Arial" w:cs="Arial"/>
          <w:b/>
          <w:sz w:val="24"/>
          <w:szCs w:val="24"/>
        </w:rPr>
      </w:pPr>
    </w:p>
    <w:p w:rsidR="006023C4" w:rsidRDefault="006023C4" w:rsidP="00D82730">
      <w:pPr>
        <w:jc w:val="center"/>
        <w:rPr>
          <w:rFonts w:ascii="Arial" w:hAnsi="Arial" w:cs="Arial"/>
          <w:b/>
          <w:sz w:val="24"/>
          <w:szCs w:val="24"/>
        </w:rPr>
      </w:pPr>
    </w:p>
    <w:p w:rsidR="006023C4" w:rsidRDefault="006023C4" w:rsidP="00D82730">
      <w:pPr>
        <w:jc w:val="center"/>
        <w:rPr>
          <w:rFonts w:ascii="Arial" w:hAnsi="Arial" w:cs="Arial"/>
          <w:b/>
          <w:sz w:val="24"/>
          <w:szCs w:val="24"/>
        </w:rPr>
      </w:pPr>
    </w:p>
    <w:p w:rsidR="006023C4" w:rsidRDefault="006023C4" w:rsidP="00D82730">
      <w:pPr>
        <w:jc w:val="center"/>
        <w:rPr>
          <w:rFonts w:ascii="Arial" w:hAnsi="Arial" w:cs="Arial"/>
          <w:b/>
          <w:sz w:val="24"/>
          <w:szCs w:val="24"/>
        </w:rPr>
      </w:pPr>
    </w:p>
    <w:p w:rsidR="006023C4" w:rsidRDefault="006023C4" w:rsidP="00D82730">
      <w:pPr>
        <w:jc w:val="center"/>
        <w:rPr>
          <w:rFonts w:ascii="Arial" w:hAnsi="Arial" w:cs="Arial"/>
          <w:b/>
          <w:sz w:val="24"/>
          <w:szCs w:val="24"/>
        </w:rPr>
      </w:pPr>
    </w:p>
    <w:p w:rsidR="00807ABF" w:rsidRDefault="00807ABF" w:rsidP="00561C75">
      <w:pPr>
        <w:autoSpaceDE w:val="0"/>
        <w:autoSpaceDN w:val="0"/>
        <w:adjustRightInd w:val="0"/>
        <w:jc w:val="both"/>
        <w:rPr>
          <w:rFonts w:ascii="Arial" w:hAnsi="Arial" w:cs="Arial"/>
          <w:b/>
          <w:color w:val="000000"/>
          <w:sz w:val="24"/>
          <w:szCs w:val="24"/>
          <w:lang w:eastAsia="es-MX"/>
        </w:rPr>
      </w:pPr>
    </w:p>
    <w:p w:rsidR="00A92341" w:rsidRDefault="00A92341" w:rsidP="00561C75">
      <w:pPr>
        <w:autoSpaceDE w:val="0"/>
        <w:autoSpaceDN w:val="0"/>
        <w:adjustRightInd w:val="0"/>
        <w:jc w:val="both"/>
        <w:rPr>
          <w:rFonts w:ascii="Arial" w:hAnsi="Arial" w:cs="Arial"/>
          <w:b/>
          <w:color w:val="000000"/>
          <w:sz w:val="24"/>
          <w:szCs w:val="24"/>
          <w:lang w:eastAsia="es-MX"/>
        </w:rPr>
      </w:pPr>
    </w:p>
    <w:p w:rsidR="00B47252" w:rsidRPr="004C4A60" w:rsidRDefault="008A5860" w:rsidP="00561C75">
      <w:pPr>
        <w:autoSpaceDE w:val="0"/>
        <w:autoSpaceDN w:val="0"/>
        <w:adjustRightInd w:val="0"/>
        <w:jc w:val="both"/>
        <w:rPr>
          <w:rFonts w:ascii="Arial" w:hAnsi="Arial" w:cs="Arial"/>
          <w:b/>
          <w:color w:val="000000"/>
          <w:sz w:val="24"/>
          <w:szCs w:val="24"/>
          <w:lang w:eastAsia="es-MX"/>
        </w:rPr>
      </w:pPr>
      <w:r w:rsidRPr="004C4A60">
        <w:rPr>
          <w:rFonts w:ascii="Arial" w:hAnsi="Arial" w:cs="Arial"/>
          <w:b/>
          <w:color w:val="000000"/>
          <w:sz w:val="24"/>
          <w:szCs w:val="24"/>
          <w:lang w:eastAsia="es-MX"/>
        </w:rPr>
        <w:lastRenderedPageBreak/>
        <w:t>DESCRIPCION DE FLUJOGRAMA</w:t>
      </w:r>
      <w:r w:rsidR="000644EA">
        <w:rPr>
          <w:rFonts w:ascii="Arial" w:hAnsi="Arial" w:cs="Arial"/>
          <w:b/>
          <w:color w:val="000000"/>
          <w:sz w:val="24"/>
          <w:szCs w:val="24"/>
          <w:lang w:eastAsia="es-MX"/>
        </w:rPr>
        <w:t>.</w:t>
      </w:r>
    </w:p>
    <w:p w:rsidR="008A5860" w:rsidRDefault="00BE4D2A" w:rsidP="00561C75">
      <w:pPr>
        <w:autoSpaceDE w:val="0"/>
        <w:autoSpaceDN w:val="0"/>
        <w:adjustRightInd w:val="0"/>
        <w:jc w:val="both"/>
        <w:rPr>
          <w:rFonts w:ascii="Arial" w:hAnsi="Arial" w:cs="Arial"/>
          <w:color w:val="000000"/>
          <w:sz w:val="24"/>
          <w:szCs w:val="24"/>
          <w:lang w:eastAsia="es-MX"/>
        </w:rPr>
      </w:pPr>
      <w:r>
        <w:rPr>
          <w:rFonts w:ascii="Arial" w:hAnsi="Arial" w:cs="Arial"/>
          <w:color w:val="000000"/>
          <w:sz w:val="24"/>
          <w:szCs w:val="24"/>
          <w:lang w:eastAsia="es-MX"/>
        </w:rPr>
        <w:t xml:space="preserve">Se realiza mediante el COPLAM la </w:t>
      </w:r>
      <w:r w:rsidR="00D4268A">
        <w:rPr>
          <w:rFonts w:ascii="Arial" w:hAnsi="Arial" w:cs="Arial"/>
          <w:color w:val="000000"/>
          <w:sz w:val="24"/>
          <w:szCs w:val="24"/>
          <w:lang w:eastAsia="es-MX"/>
        </w:rPr>
        <w:t>planeación</w:t>
      </w:r>
      <w:r>
        <w:rPr>
          <w:rFonts w:ascii="Arial" w:hAnsi="Arial" w:cs="Arial"/>
          <w:color w:val="000000"/>
          <w:sz w:val="24"/>
          <w:szCs w:val="24"/>
          <w:lang w:eastAsia="es-MX"/>
        </w:rPr>
        <w:t xml:space="preserve"> de obras a ejecutar durante el año, una vez que se ha determinado la obra y lugar se realizara el levantamiento topográfico o arquitectónico para poder realizar el proyecto, dicho proyecto es enviado a tesorería para que sea asignada la suficiencia presupuestal, una vez teniendo el recurso se realiza el proceso de adjudicación para dar paso al inicio de la obra teniendo una supervisión </w:t>
      </w:r>
      <w:r w:rsidR="00D4268A">
        <w:rPr>
          <w:rFonts w:ascii="Arial" w:hAnsi="Arial" w:cs="Arial"/>
          <w:color w:val="000000"/>
          <w:sz w:val="24"/>
          <w:szCs w:val="24"/>
          <w:lang w:eastAsia="es-MX"/>
        </w:rPr>
        <w:t>durante</w:t>
      </w:r>
      <w:r>
        <w:rPr>
          <w:rFonts w:ascii="Arial" w:hAnsi="Arial" w:cs="Arial"/>
          <w:color w:val="000000"/>
          <w:sz w:val="24"/>
          <w:szCs w:val="24"/>
          <w:lang w:eastAsia="es-MX"/>
        </w:rPr>
        <w:t xml:space="preserve"> su ejecución, en caso de ser necesario se realizara la autorización de precios extraordinarios, una vez concluida la obra se realizara el finiquito correspondiente y se integrara el expediente unitario.</w:t>
      </w:r>
    </w:p>
    <w:p w:rsidR="004C4A60" w:rsidRDefault="004C4A60" w:rsidP="000F7FB5">
      <w:pPr>
        <w:tabs>
          <w:tab w:val="left" w:pos="5790"/>
        </w:tabs>
        <w:spacing w:line="240" w:lineRule="auto"/>
        <w:ind w:left="-142" w:right="-284"/>
        <w:contextualSpacing/>
        <w:jc w:val="both"/>
        <w:rPr>
          <w:rFonts w:ascii="Arial" w:hAnsi="Arial" w:cs="Arial"/>
          <w:b/>
          <w:sz w:val="24"/>
          <w:szCs w:val="24"/>
        </w:rPr>
      </w:pPr>
    </w:p>
    <w:p w:rsidR="000F7FB5" w:rsidRDefault="000F7FB5" w:rsidP="000F7FB5">
      <w:pPr>
        <w:tabs>
          <w:tab w:val="left" w:pos="5790"/>
        </w:tabs>
        <w:spacing w:line="240" w:lineRule="auto"/>
        <w:ind w:left="-142" w:right="-284"/>
        <w:contextualSpacing/>
        <w:jc w:val="both"/>
        <w:rPr>
          <w:rFonts w:ascii="Arial" w:hAnsi="Arial" w:cs="Arial"/>
          <w:b/>
          <w:sz w:val="24"/>
          <w:szCs w:val="24"/>
        </w:rPr>
      </w:pPr>
      <w:r>
        <w:rPr>
          <w:rFonts w:ascii="Arial" w:hAnsi="Arial" w:cs="Arial"/>
          <w:b/>
          <w:sz w:val="24"/>
          <w:szCs w:val="24"/>
        </w:rPr>
        <w:t>FORMATOS</w:t>
      </w:r>
      <w:r w:rsidR="000644EA">
        <w:rPr>
          <w:rFonts w:ascii="Arial" w:hAnsi="Arial" w:cs="Arial"/>
          <w:b/>
          <w:sz w:val="24"/>
          <w:szCs w:val="24"/>
        </w:rPr>
        <w:t>.</w:t>
      </w:r>
    </w:p>
    <w:p w:rsidR="000F7FB5" w:rsidRDefault="000F7FB5" w:rsidP="000F7FB5">
      <w:pPr>
        <w:tabs>
          <w:tab w:val="left" w:pos="5790"/>
        </w:tabs>
        <w:spacing w:line="240" w:lineRule="auto"/>
        <w:ind w:left="-142" w:right="-284"/>
        <w:contextualSpacing/>
        <w:jc w:val="both"/>
        <w:rPr>
          <w:rFonts w:ascii="Arial" w:hAnsi="Arial" w:cs="Arial"/>
          <w:b/>
          <w:sz w:val="24"/>
          <w:szCs w:val="24"/>
        </w:rPr>
      </w:pPr>
    </w:p>
    <w:p w:rsidR="000F7FB5" w:rsidRPr="004C4A60" w:rsidRDefault="000F7FB5" w:rsidP="000F7FB5">
      <w:pPr>
        <w:tabs>
          <w:tab w:val="left" w:pos="5790"/>
        </w:tabs>
        <w:spacing w:line="240" w:lineRule="auto"/>
        <w:ind w:left="-142" w:right="-284"/>
        <w:contextualSpacing/>
        <w:jc w:val="both"/>
        <w:rPr>
          <w:rFonts w:ascii="Arial" w:hAnsi="Arial" w:cs="Arial"/>
          <w:sz w:val="24"/>
          <w:szCs w:val="24"/>
        </w:rPr>
      </w:pPr>
      <w:r w:rsidRPr="004C4A60">
        <w:rPr>
          <w:rFonts w:ascii="Arial" w:hAnsi="Arial" w:cs="Arial"/>
          <w:sz w:val="24"/>
          <w:szCs w:val="24"/>
        </w:rPr>
        <w:t>No aplica</w:t>
      </w:r>
    </w:p>
    <w:p w:rsidR="000F7FB5" w:rsidRDefault="000F7FB5"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D4268A" w:rsidRDefault="00D4268A" w:rsidP="000F7FB5">
      <w:pPr>
        <w:tabs>
          <w:tab w:val="left" w:pos="5790"/>
        </w:tabs>
        <w:spacing w:line="240" w:lineRule="auto"/>
        <w:ind w:left="-142" w:right="-284"/>
        <w:contextualSpacing/>
        <w:jc w:val="both"/>
        <w:rPr>
          <w:rFonts w:ascii="Arial" w:hAnsi="Arial" w:cs="Arial"/>
          <w:b/>
          <w:sz w:val="24"/>
          <w:szCs w:val="24"/>
        </w:rPr>
      </w:pPr>
    </w:p>
    <w:p w:rsidR="00215109" w:rsidRPr="00561C75" w:rsidRDefault="00215109" w:rsidP="000F7FB5">
      <w:pPr>
        <w:tabs>
          <w:tab w:val="left" w:pos="5790"/>
        </w:tabs>
        <w:spacing w:line="240" w:lineRule="auto"/>
        <w:ind w:left="-142" w:right="-284"/>
        <w:contextualSpacing/>
        <w:jc w:val="both"/>
        <w:rPr>
          <w:rFonts w:ascii="Arial" w:hAnsi="Arial" w:cs="Arial"/>
          <w:b/>
          <w:sz w:val="24"/>
          <w:szCs w:val="24"/>
        </w:rPr>
      </w:pPr>
      <w:r w:rsidRPr="00561C75">
        <w:rPr>
          <w:rFonts w:ascii="Arial" w:hAnsi="Arial" w:cs="Arial"/>
          <w:b/>
          <w:sz w:val="24"/>
          <w:szCs w:val="24"/>
        </w:rPr>
        <w:lastRenderedPageBreak/>
        <w:t>GLOSARIO.</w:t>
      </w:r>
    </w:p>
    <w:p w:rsidR="00215109" w:rsidRPr="00561C75" w:rsidRDefault="00215109" w:rsidP="000F7FB5">
      <w:pPr>
        <w:tabs>
          <w:tab w:val="left" w:pos="5790"/>
        </w:tabs>
        <w:spacing w:line="240" w:lineRule="auto"/>
        <w:ind w:left="-142" w:right="-284"/>
        <w:contextualSpacing/>
        <w:jc w:val="both"/>
        <w:rPr>
          <w:rFonts w:ascii="Arial" w:hAnsi="Arial" w:cs="Arial"/>
          <w:b/>
          <w:sz w:val="24"/>
          <w:szCs w:val="24"/>
        </w:rPr>
      </w:pPr>
    </w:p>
    <w:p w:rsidR="00215109" w:rsidRPr="00561C75" w:rsidRDefault="00215109" w:rsidP="000F7FB5">
      <w:pPr>
        <w:tabs>
          <w:tab w:val="left" w:pos="5790"/>
        </w:tabs>
        <w:spacing w:line="240" w:lineRule="auto"/>
        <w:ind w:left="-142" w:right="-284"/>
        <w:contextualSpacing/>
        <w:jc w:val="both"/>
        <w:rPr>
          <w:rFonts w:ascii="Arial" w:hAnsi="Arial" w:cs="Arial"/>
          <w:sz w:val="24"/>
          <w:szCs w:val="24"/>
        </w:rPr>
      </w:pPr>
      <w:r w:rsidRPr="00561C75">
        <w:rPr>
          <w:rFonts w:ascii="Arial" w:hAnsi="Arial" w:cs="Arial"/>
          <w:b/>
          <w:sz w:val="24"/>
          <w:szCs w:val="24"/>
        </w:rPr>
        <w:t xml:space="preserve">I.- Ayuntamiento.- </w:t>
      </w:r>
      <w:r w:rsidRPr="00561C75">
        <w:rPr>
          <w:rFonts w:ascii="Arial" w:hAnsi="Arial" w:cs="Arial"/>
          <w:sz w:val="24"/>
          <w:szCs w:val="24"/>
        </w:rPr>
        <w:t>Honorable Ayuntamiento del Municipio de Atlixco.</w:t>
      </w:r>
    </w:p>
    <w:p w:rsidR="00215109" w:rsidRPr="00561C75" w:rsidRDefault="00215109" w:rsidP="000F7FB5">
      <w:pPr>
        <w:tabs>
          <w:tab w:val="left" w:pos="5790"/>
        </w:tabs>
        <w:spacing w:line="240" w:lineRule="auto"/>
        <w:ind w:left="-142" w:right="-284"/>
        <w:contextualSpacing/>
        <w:jc w:val="both"/>
        <w:rPr>
          <w:rFonts w:ascii="Arial" w:hAnsi="Arial" w:cs="Arial"/>
          <w:sz w:val="24"/>
          <w:szCs w:val="24"/>
        </w:rPr>
      </w:pPr>
    </w:p>
    <w:p w:rsidR="00215109" w:rsidRPr="00561C75" w:rsidRDefault="00215109" w:rsidP="000F7FB5">
      <w:pPr>
        <w:tabs>
          <w:tab w:val="left" w:pos="5790"/>
        </w:tabs>
        <w:spacing w:line="240" w:lineRule="auto"/>
        <w:ind w:left="-142" w:right="-284"/>
        <w:contextualSpacing/>
        <w:jc w:val="both"/>
        <w:rPr>
          <w:rFonts w:ascii="Arial" w:hAnsi="Arial" w:cs="Arial"/>
          <w:sz w:val="24"/>
          <w:szCs w:val="24"/>
        </w:rPr>
      </w:pPr>
      <w:r w:rsidRPr="00561C75">
        <w:rPr>
          <w:rFonts w:ascii="Arial" w:hAnsi="Arial" w:cs="Arial"/>
          <w:b/>
          <w:sz w:val="24"/>
          <w:szCs w:val="24"/>
        </w:rPr>
        <w:t xml:space="preserve">II.- Dependencia.- </w:t>
      </w:r>
      <w:r w:rsidRPr="00561C75">
        <w:rPr>
          <w:rFonts w:ascii="Arial" w:hAnsi="Arial" w:cs="Arial"/>
          <w:sz w:val="24"/>
          <w:szCs w:val="24"/>
        </w:rPr>
        <w:t>Todas las dependencias de la administración Pública centralizada o descentralizada.</w:t>
      </w:r>
    </w:p>
    <w:p w:rsidR="00215109" w:rsidRPr="00561C75" w:rsidRDefault="00215109" w:rsidP="000F7FB5">
      <w:pPr>
        <w:tabs>
          <w:tab w:val="left" w:pos="5790"/>
        </w:tabs>
        <w:spacing w:line="240" w:lineRule="auto"/>
        <w:ind w:left="-142" w:right="-284"/>
        <w:contextualSpacing/>
        <w:jc w:val="both"/>
        <w:rPr>
          <w:rFonts w:ascii="Arial" w:hAnsi="Arial" w:cs="Arial"/>
          <w:sz w:val="24"/>
          <w:szCs w:val="24"/>
        </w:rPr>
      </w:pPr>
      <w:r w:rsidRPr="00561C75">
        <w:rPr>
          <w:rFonts w:ascii="Arial" w:hAnsi="Arial" w:cs="Arial"/>
          <w:sz w:val="24"/>
          <w:szCs w:val="24"/>
        </w:rPr>
        <w:t xml:space="preserve"> </w:t>
      </w:r>
    </w:p>
    <w:p w:rsidR="00215109" w:rsidRPr="00561C75" w:rsidRDefault="00215109" w:rsidP="000F7FB5">
      <w:pPr>
        <w:tabs>
          <w:tab w:val="left" w:pos="5790"/>
        </w:tabs>
        <w:spacing w:line="240" w:lineRule="auto"/>
        <w:ind w:left="-142" w:right="-284"/>
        <w:contextualSpacing/>
        <w:jc w:val="both"/>
        <w:rPr>
          <w:rFonts w:ascii="Arial" w:hAnsi="Arial" w:cs="Arial"/>
          <w:sz w:val="24"/>
          <w:szCs w:val="24"/>
        </w:rPr>
      </w:pPr>
      <w:r w:rsidRPr="00561C75">
        <w:rPr>
          <w:rFonts w:ascii="Arial" w:hAnsi="Arial" w:cs="Arial"/>
          <w:b/>
          <w:sz w:val="24"/>
          <w:szCs w:val="24"/>
        </w:rPr>
        <w:t>III.- Dirección</w:t>
      </w:r>
      <w:r w:rsidR="004C4A60">
        <w:rPr>
          <w:rFonts w:ascii="Arial" w:hAnsi="Arial" w:cs="Arial"/>
          <w:b/>
          <w:sz w:val="24"/>
          <w:szCs w:val="24"/>
        </w:rPr>
        <w:t xml:space="preserve"> </w:t>
      </w:r>
      <w:r w:rsidR="00A74930" w:rsidRPr="00561C75">
        <w:rPr>
          <w:rFonts w:ascii="Arial" w:hAnsi="Arial" w:cs="Arial"/>
          <w:b/>
          <w:sz w:val="24"/>
          <w:szCs w:val="24"/>
        </w:rPr>
        <w:t>General</w:t>
      </w:r>
      <w:r w:rsidRPr="00561C75">
        <w:rPr>
          <w:rFonts w:ascii="Arial" w:hAnsi="Arial" w:cs="Arial"/>
          <w:b/>
          <w:sz w:val="24"/>
          <w:szCs w:val="24"/>
        </w:rPr>
        <w:t xml:space="preserve">.- </w:t>
      </w:r>
      <w:r w:rsidRPr="00561C75">
        <w:rPr>
          <w:rFonts w:ascii="Arial" w:hAnsi="Arial" w:cs="Arial"/>
          <w:sz w:val="24"/>
          <w:szCs w:val="24"/>
        </w:rPr>
        <w:t xml:space="preserve">La Dirección General de Desarrollo Urbano, Obras y Servicios Públicos de Calidad. </w:t>
      </w:r>
    </w:p>
    <w:p w:rsidR="00215109" w:rsidRPr="00561C75" w:rsidRDefault="00215109" w:rsidP="000F7FB5">
      <w:pPr>
        <w:tabs>
          <w:tab w:val="left" w:pos="5790"/>
        </w:tabs>
        <w:spacing w:line="240" w:lineRule="auto"/>
        <w:ind w:left="-142" w:right="-284"/>
        <w:contextualSpacing/>
        <w:jc w:val="both"/>
        <w:rPr>
          <w:rFonts w:ascii="Arial" w:hAnsi="Arial" w:cs="Arial"/>
          <w:b/>
          <w:sz w:val="24"/>
          <w:szCs w:val="24"/>
        </w:rPr>
      </w:pPr>
    </w:p>
    <w:p w:rsidR="00215109" w:rsidRDefault="00A74930" w:rsidP="000F7FB5">
      <w:pPr>
        <w:tabs>
          <w:tab w:val="left" w:pos="5790"/>
        </w:tabs>
        <w:spacing w:line="240" w:lineRule="auto"/>
        <w:ind w:left="-142" w:right="-284"/>
        <w:contextualSpacing/>
        <w:jc w:val="both"/>
        <w:rPr>
          <w:rFonts w:ascii="Arial" w:hAnsi="Arial" w:cs="Arial"/>
          <w:sz w:val="24"/>
          <w:szCs w:val="24"/>
        </w:rPr>
      </w:pPr>
      <w:r>
        <w:rPr>
          <w:rFonts w:ascii="Arial" w:hAnsi="Arial" w:cs="Arial"/>
          <w:b/>
          <w:sz w:val="24"/>
          <w:szCs w:val="24"/>
        </w:rPr>
        <w:t>IV.- Dirección</w:t>
      </w:r>
      <w:r w:rsidR="00215109" w:rsidRPr="00561C75">
        <w:rPr>
          <w:rFonts w:ascii="Arial" w:hAnsi="Arial" w:cs="Arial"/>
          <w:b/>
          <w:sz w:val="24"/>
          <w:szCs w:val="24"/>
        </w:rPr>
        <w:t xml:space="preserve">.- </w:t>
      </w:r>
      <w:r w:rsidR="00215109" w:rsidRPr="004C4A60">
        <w:rPr>
          <w:rFonts w:ascii="Arial" w:hAnsi="Arial" w:cs="Arial"/>
          <w:sz w:val="24"/>
          <w:szCs w:val="24"/>
        </w:rPr>
        <w:t>La Direcci</w:t>
      </w:r>
      <w:r>
        <w:rPr>
          <w:rFonts w:ascii="Arial" w:hAnsi="Arial" w:cs="Arial"/>
          <w:sz w:val="24"/>
          <w:szCs w:val="24"/>
        </w:rPr>
        <w:t>ón</w:t>
      </w:r>
      <w:r w:rsidR="00215109" w:rsidRPr="004C4A60">
        <w:rPr>
          <w:rFonts w:ascii="Arial" w:hAnsi="Arial" w:cs="Arial"/>
          <w:sz w:val="24"/>
          <w:szCs w:val="24"/>
        </w:rPr>
        <w:t xml:space="preserve"> </w:t>
      </w:r>
      <w:r>
        <w:rPr>
          <w:rFonts w:ascii="Arial" w:hAnsi="Arial" w:cs="Arial"/>
          <w:sz w:val="24"/>
          <w:szCs w:val="24"/>
        </w:rPr>
        <w:t>de</w:t>
      </w:r>
      <w:r w:rsidR="00215109" w:rsidRPr="00561C75">
        <w:rPr>
          <w:rFonts w:ascii="Arial" w:hAnsi="Arial" w:cs="Arial"/>
          <w:sz w:val="24"/>
          <w:szCs w:val="24"/>
        </w:rPr>
        <w:t xml:space="preserve"> Obras Públic</w:t>
      </w:r>
      <w:r>
        <w:rPr>
          <w:rFonts w:ascii="Arial" w:hAnsi="Arial" w:cs="Arial"/>
          <w:sz w:val="24"/>
          <w:szCs w:val="24"/>
        </w:rPr>
        <w:t>a</w:t>
      </w:r>
      <w:r w:rsidR="00215109" w:rsidRPr="00561C75">
        <w:rPr>
          <w:rFonts w:ascii="Arial" w:hAnsi="Arial" w:cs="Arial"/>
          <w:sz w:val="24"/>
          <w:szCs w:val="24"/>
        </w:rPr>
        <w:t>s de Calidad.</w:t>
      </w:r>
    </w:p>
    <w:p w:rsidR="00215109" w:rsidRPr="00561C75" w:rsidRDefault="00215109" w:rsidP="000F7FB5">
      <w:pPr>
        <w:tabs>
          <w:tab w:val="left" w:pos="5790"/>
        </w:tabs>
        <w:spacing w:line="240" w:lineRule="auto"/>
        <w:ind w:left="-142" w:right="-284"/>
        <w:contextualSpacing/>
        <w:jc w:val="both"/>
        <w:rPr>
          <w:rFonts w:ascii="Arial" w:hAnsi="Arial" w:cs="Arial"/>
          <w:b/>
          <w:sz w:val="24"/>
          <w:szCs w:val="24"/>
        </w:rPr>
      </w:pPr>
      <w:r w:rsidRPr="00561C75">
        <w:rPr>
          <w:rFonts w:ascii="Arial" w:hAnsi="Arial" w:cs="Arial"/>
          <w:b/>
          <w:sz w:val="24"/>
          <w:szCs w:val="24"/>
        </w:rPr>
        <w:t xml:space="preserve">   </w:t>
      </w:r>
    </w:p>
    <w:p w:rsidR="00215109" w:rsidRPr="00561C75" w:rsidRDefault="00215109" w:rsidP="000F7FB5">
      <w:pPr>
        <w:tabs>
          <w:tab w:val="left" w:pos="5790"/>
        </w:tabs>
        <w:spacing w:line="240" w:lineRule="auto"/>
        <w:ind w:left="-142" w:right="-284"/>
        <w:contextualSpacing/>
        <w:jc w:val="both"/>
        <w:rPr>
          <w:rFonts w:ascii="Arial" w:hAnsi="Arial" w:cs="Arial"/>
          <w:sz w:val="24"/>
          <w:szCs w:val="24"/>
        </w:rPr>
      </w:pPr>
      <w:r w:rsidRPr="00561C75">
        <w:rPr>
          <w:rFonts w:ascii="Arial" w:hAnsi="Arial" w:cs="Arial"/>
          <w:b/>
          <w:sz w:val="24"/>
          <w:szCs w:val="24"/>
        </w:rPr>
        <w:t xml:space="preserve">V.- Director General.- </w:t>
      </w:r>
      <w:r w:rsidRPr="00561C75">
        <w:rPr>
          <w:rFonts w:ascii="Arial" w:hAnsi="Arial" w:cs="Arial"/>
          <w:sz w:val="24"/>
          <w:szCs w:val="24"/>
        </w:rPr>
        <w:t>El direct</w:t>
      </w:r>
      <w:r w:rsidR="00A74930">
        <w:rPr>
          <w:rFonts w:ascii="Arial" w:hAnsi="Arial" w:cs="Arial"/>
          <w:sz w:val="24"/>
          <w:szCs w:val="24"/>
        </w:rPr>
        <w:t>or General de Desarrollo Urbano,</w:t>
      </w:r>
      <w:r w:rsidRPr="00561C75">
        <w:rPr>
          <w:rFonts w:ascii="Arial" w:hAnsi="Arial" w:cs="Arial"/>
          <w:sz w:val="24"/>
          <w:szCs w:val="24"/>
        </w:rPr>
        <w:t xml:space="preserve"> Obras </w:t>
      </w:r>
      <w:r w:rsidR="00A74930">
        <w:rPr>
          <w:rFonts w:ascii="Arial" w:hAnsi="Arial" w:cs="Arial"/>
          <w:sz w:val="24"/>
          <w:szCs w:val="24"/>
        </w:rPr>
        <w:t xml:space="preserve">y Servicios </w:t>
      </w:r>
      <w:r w:rsidRPr="00561C75">
        <w:rPr>
          <w:rFonts w:ascii="Arial" w:hAnsi="Arial" w:cs="Arial"/>
          <w:sz w:val="24"/>
          <w:szCs w:val="24"/>
        </w:rPr>
        <w:t>Públic</w:t>
      </w:r>
      <w:r w:rsidR="00A74930">
        <w:rPr>
          <w:rFonts w:ascii="Arial" w:hAnsi="Arial" w:cs="Arial"/>
          <w:sz w:val="24"/>
          <w:szCs w:val="24"/>
        </w:rPr>
        <w:t>o</w:t>
      </w:r>
      <w:r w:rsidRPr="00561C75">
        <w:rPr>
          <w:rFonts w:ascii="Arial" w:hAnsi="Arial" w:cs="Arial"/>
          <w:sz w:val="24"/>
          <w:szCs w:val="24"/>
        </w:rPr>
        <w:t>s.</w:t>
      </w:r>
    </w:p>
    <w:p w:rsidR="00215109" w:rsidRPr="00561C75" w:rsidRDefault="00215109" w:rsidP="000F7FB5">
      <w:pPr>
        <w:tabs>
          <w:tab w:val="left" w:pos="5790"/>
        </w:tabs>
        <w:spacing w:line="240" w:lineRule="auto"/>
        <w:ind w:left="-142" w:right="-284"/>
        <w:contextualSpacing/>
        <w:jc w:val="both"/>
        <w:rPr>
          <w:rFonts w:ascii="Arial" w:hAnsi="Arial" w:cs="Arial"/>
          <w:b/>
          <w:sz w:val="24"/>
          <w:szCs w:val="24"/>
        </w:rPr>
      </w:pPr>
    </w:p>
    <w:p w:rsidR="00AD0078" w:rsidRDefault="00AD0078" w:rsidP="00AD0078">
      <w:pPr>
        <w:tabs>
          <w:tab w:val="left" w:pos="5790"/>
        </w:tabs>
        <w:spacing w:line="240" w:lineRule="auto"/>
        <w:ind w:left="-142" w:right="-284"/>
        <w:contextualSpacing/>
        <w:jc w:val="both"/>
        <w:rPr>
          <w:rFonts w:ascii="Arial" w:hAnsi="Arial" w:cs="Arial"/>
          <w:sz w:val="24"/>
          <w:szCs w:val="24"/>
        </w:rPr>
      </w:pPr>
      <w:r>
        <w:rPr>
          <w:rFonts w:ascii="Arial" w:hAnsi="Arial" w:cs="Arial"/>
          <w:b/>
          <w:sz w:val="24"/>
          <w:szCs w:val="24"/>
        </w:rPr>
        <w:t>VI.- Director</w:t>
      </w:r>
      <w:r w:rsidRPr="00561C75">
        <w:rPr>
          <w:rFonts w:ascii="Arial" w:hAnsi="Arial" w:cs="Arial"/>
          <w:b/>
          <w:sz w:val="24"/>
          <w:szCs w:val="24"/>
        </w:rPr>
        <w:t xml:space="preserve">.- </w:t>
      </w:r>
      <w:r w:rsidRPr="00561C75">
        <w:rPr>
          <w:rFonts w:ascii="Arial" w:hAnsi="Arial" w:cs="Arial"/>
          <w:sz w:val="24"/>
          <w:szCs w:val="24"/>
        </w:rPr>
        <w:t>El direct</w:t>
      </w:r>
      <w:r>
        <w:rPr>
          <w:rFonts w:ascii="Arial" w:hAnsi="Arial" w:cs="Arial"/>
          <w:sz w:val="24"/>
          <w:szCs w:val="24"/>
        </w:rPr>
        <w:t xml:space="preserve">or de </w:t>
      </w:r>
      <w:r w:rsidRPr="00561C75">
        <w:rPr>
          <w:rFonts w:ascii="Arial" w:hAnsi="Arial" w:cs="Arial"/>
          <w:sz w:val="24"/>
          <w:szCs w:val="24"/>
        </w:rPr>
        <w:t>Obras Públic</w:t>
      </w:r>
      <w:r>
        <w:rPr>
          <w:rFonts w:ascii="Arial" w:hAnsi="Arial" w:cs="Arial"/>
          <w:sz w:val="24"/>
          <w:szCs w:val="24"/>
        </w:rPr>
        <w:t>as de Calidad.</w:t>
      </w:r>
    </w:p>
    <w:p w:rsidR="00AD0078" w:rsidRPr="00561C75" w:rsidRDefault="00AD0078" w:rsidP="00AD0078">
      <w:pPr>
        <w:tabs>
          <w:tab w:val="left" w:pos="5790"/>
        </w:tabs>
        <w:spacing w:line="240" w:lineRule="auto"/>
        <w:ind w:left="-142" w:right="-284"/>
        <w:contextualSpacing/>
        <w:jc w:val="both"/>
        <w:rPr>
          <w:rFonts w:ascii="Arial" w:hAnsi="Arial" w:cs="Arial"/>
          <w:sz w:val="24"/>
          <w:szCs w:val="24"/>
        </w:rPr>
      </w:pPr>
    </w:p>
    <w:p w:rsidR="00215109" w:rsidRPr="00561C75" w:rsidRDefault="00AD0078" w:rsidP="000F7FB5">
      <w:pPr>
        <w:tabs>
          <w:tab w:val="left" w:pos="5790"/>
        </w:tabs>
        <w:spacing w:line="240" w:lineRule="auto"/>
        <w:ind w:left="-142" w:right="-284"/>
        <w:contextualSpacing/>
        <w:jc w:val="both"/>
        <w:rPr>
          <w:rFonts w:ascii="Arial" w:hAnsi="Arial" w:cs="Arial"/>
          <w:sz w:val="24"/>
          <w:szCs w:val="24"/>
        </w:rPr>
      </w:pPr>
      <w:r w:rsidRPr="00561C75">
        <w:rPr>
          <w:rFonts w:ascii="Arial" w:hAnsi="Arial" w:cs="Arial"/>
          <w:b/>
          <w:sz w:val="24"/>
          <w:szCs w:val="24"/>
        </w:rPr>
        <w:t xml:space="preserve">VII.- </w:t>
      </w:r>
      <w:r w:rsidR="00215109" w:rsidRPr="00561C75">
        <w:rPr>
          <w:rFonts w:ascii="Arial" w:hAnsi="Arial" w:cs="Arial"/>
          <w:b/>
          <w:sz w:val="24"/>
          <w:szCs w:val="24"/>
        </w:rPr>
        <w:t xml:space="preserve">Jefatura.- </w:t>
      </w:r>
      <w:r w:rsidR="00215109" w:rsidRPr="00561C75">
        <w:rPr>
          <w:rFonts w:ascii="Arial" w:hAnsi="Arial" w:cs="Arial"/>
          <w:sz w:val="24"/>
          <w:szCs w:val="24"/>
        </w:rPr>
        <w:t>Las Jefaturas del a Dirección General de Desarrollo Urbano, Obras Públicas y Servicios de Calidad.</w:t>
      </w:r>
    </w:p>
    <w:p w:rsidR="00215109" w:rsidRPr="00561C75" w:rsidRDefault="00215109" w:rsidP="000F7FB5">
      <w:pPr>
        <w:tabs>
          <w:tab w:val="left" w:pos="5790"/>
        </w:tabs>
        <w:spacing w:line="240" w:lineRule="auto"/>
        <w:ind w:left="-142" w:right="-284"/>
        <w:contextualSpacing/>
        <w:jc w:val="both"/>
        <w:rPr>
          <w:rFonts w:ascii="Arial" w:hAnsi="Arial" w:cs="Arial"/>
          <w:sz w:val="24"/>
          <w:szCs w:val="24"/>
        </w:rPr>
      </w:pPr>
    </w:p>
    <w:p w:rsidR="00215109" w:rsidRPr="00561C75" w:rsidRDefault="00215109" w:rsidP="000F7FB5">
      <w:pPr>
        <w:tabs>
          <w:tab w:val="left" w:pos="5790"/>
        </w:tabs>
        <w:spacing w:line="240" w:lineRule="auto"/>
        <w:ind w:left="-142" w:right="-284"/>
        <w:contextualSpacing/>
        <w:jc w:val="both"/>
        <w:rPr>
          <w:rFonts w:ascii="Arial" w:hAnsi="Arial" w:cs="Arial"/>
          <w:sz w:val="24"/>
          <w:szCs w:val="24"/>
        </w:rPr>
      </w:pPr>
      <w:r w:rsidRPr="00561C75">
        <w:rPr>
          <w:rFonts w:ascii="Arial" w:hAnsi="Arial" w:cs="Arial"/>
          <w:b/>
          <w:sz w:val="24"/>
          <w:szCs w:val="24"/>
        </w:rPr>
        <w:t>VII</w:t>
      </w:r>
      <w:r w:rsidR="00AD0078">
        <w:rPr>
          <w:rFonts w:ascii="Arial" w:hAnsi="Arial" w:cs="Arial"/>
          <w:b/>
          <w:sz w:val="24"/>
          <w:szCs w:val="24"/>
        </w:rPr>
        <w:t>I</w:t>
      </w:r>
      <w:r w:rsidRPr="00561C75">
        <w:rPr>
          <w:rFonts w:ascii="Arial" w:hAnsi="Arial" w:cs="Arial"/>
          <w:b/>
          <w:sz w:val="24"/>
          <w:szCs w:val="24"/>
        </w:rPr>
        <w:t xml:space="preserve">.- Manual.- </w:t>
      </w:r>
      <w:r w:rsidRPr="00561C75">
        <w:rPr>
          <w:rFonts w:ascii="Arial" w:hAnsi="Arial" w:cs="Arial"/>
          <w:sz w:val="24"/>
          <w:szCs w:val="24"/>
        </w:rPr>
        <w:t>El Manual de Procedimientos y Organización de la Dirección General de Desarrollo Urbano, Obras Públicas y Servicios de Calidad.</w:t>
      </w:r>
    </w:p>
    <w:p w:rsidR="00215109" w:rsidRPr="00561C75" w:rsidRDefault="00215109" w:rsidP="000F7FB5">
      <w:pPr>
        <w:tabs>
          <w:tab w:val="left" w:pos="5790"/>
        </w:tabs>
        <w:spacing w:line="240" w:lineRule="auto"/>
        <w:ind w:left="-142" w:right="-284"/>
        <w:contextualSpacing/>
        <w:jc w:val="both"/>
        <w:rPr>
          <w:rFonts w:ascii="Arial" w:hAnsi="Arial" w:cs="Arial"/>
          <w:sz w:val="24"/>
          <w:szCs w:val="24"/>
        </w:rPr>
      </w:pPr>
      <w:r w:rsidRPr="00561C75">
        <w:rPr>
          <w:rFonts w:ascii="Arial" w:hAnsi="Arial" w:cs="Arial"/>
          <w:sz w:val="24"/>
          <w:szCs w:val="24"/>
        </w:rPr>
        <w:t xml:space="preserve"> </w:t>
      </w:r>
    </w:p>
    <w:p w:rsidR="00215109" w:rsidRPr="00561C75" w:rsidRDefault="00AD0078" w:rsidP="000F7FB5">
      <w:pPr>
        <w:tabs>
          <w:tab w:val="left" w:pos="5790"/>
        </w:tabs>
        <w:spacing w:line="240" w:lineRule="auto"/>
        <w:ind w:left="-142" w:right="-284"/>
        <w:contextualSpacing/>
        <w:jc w:val="both"/>
        <w:rPr>
          <w:rFonts w:ascii="Arial" w:hAnsi="Arial" w:cs="Arial"/>
          <w:b/>
          <w:sz w:val="24"/>
          <w:szCs w:val="24"/>
        </w:rPr>
      </w:pPr>
      <w:r w:rsidRPr="00561C75">
        <w:rPr>
          <w:rFonts w:ascii="Arial" w:hAnsi="Arial" w:cs="Arial"/>
          <w:b/>
          <w:sz w:val="24"/>
          <w:szCs w:val="24"/>
        </w:rPr>
        <w:t>IX</w:t>
      </w:r>
      <w:r w:rsidR="00215109" w:rsidRPr="00561C75">
        <w:rPr>
          <w:rFonts w:ascii="Arial" w:hAnsi="Arial" w:cs="Arial"/>
          <w:b/>
          <w:sz w:val="24"/>
          <w:szCs w:val="24"/>
        </w:rPr>
        <w:t xml:space="preserve">.- Municipio.- </w:t>
      </w:r>
      <w:r w:rsidR="00215109" w:rsidRPr="00561C75">
        <w:rPr>
          <w:rFonts w:ascii="Arial" w:hAnsi="Arial" w:cs="Arial"/>
          <w:sz w:val="24"/>
          <w:szCs w:val="24"/>
        </w:rPr>
        <w:t>El Municipio de Atlixco, Puebla.</w:t>
      </w:r>
    </w:p>
    <w:p w:rsidR="00215109" w:rsidRPr="00561C75" w:rsidRDefault="00215109" w:rsidP="000F7FB5">
      <w:pPr>
        <w:tabs>
          <w:tab w:val="left" w:pos="5790"/>
        </w:tabs>
        <w:spacing w:line="240" w:lineRule="auto"/>
        <w:ind w:left="-142" w:right="-284"/>
        <w:contextualSpacing/>
        <w:jc w:val="both"/>
        <w:rPr>
          <w:rFonts w:ascii="Arial" w:hAnsi="Arial" w:cs="Arial"/>
          <w:b/>
          <w:sz w:val="24"/>
          <w:szCs w:val="24"/>
        </w:rPr>
      </w:pPr>
    </w:p>
    <w:p w:rsidR="00215109" w:rsidRPr="00561C75" w:rsidRDefault="00215109" w:rsidP="000F7FB5">
      <w:pPr>
        <w:tabs>
          <w:tab w:val="left" w:pos="5790"/>
        </w:tabs>
        <w:spacing w:line="240" w:lineRule="auto"/>
        <w:ind w:left="-142" w:right="-284"/>
        <w:contextualSpacing/>
        <w:jc w:val="both"/>
        <w:rPr>
          <w:rFonts w:ascii="Arial" w:hAnsi="Arial" w:cs="Arial"/>
          <w:b/>
          <w:sz w:val="24"/>
          <w:szCs w:val="24"/>
        </w:rPr>
      </w:pPr>
      <w:r w:rsidRPr="00561C75">
        <w:rPr>
          <w:rFonts w:ascii="Arial" w:hAnsi="Arial" w:cs="Arial"/>
          <w:b/>
          <w:sz w:val="24"/>
          <w:szCs w:val="24"/>
        </w:rPr>
        <w:t xml:space="preserve">X.- Normatividad.- </w:t>
      </w:r>
      <w:r w:rsidRPr="00561C75">
        <w:rPr>
          <w:rFonts w:ascii="Arial" w:hAnsi="Arial" w:cs="Arial"/>
          <w:sz w:val="24"/>
          <w:szCs w:val="24"/>
        </w:rPr>
        <w:t>El conjunto de normas vigentes aplicables.</w:t>
      </w:r>
    </w:p>
    <w:p w:rsidR="00215109" w:rsidRPr="00561C75" w:rsidRDefault="00215109" w:rsidP="000F7FB5">
      <w:pPr>
        <w:tabs>
          <w:tab w:val="left" w:pos="5790"/>
        </w:tabs>
        <w:spacing w:line="240" w:lineRule="auto"/>
        <w:ind w:left="-142" w:right="-284"/>
        <w:contextualSpacing/>
        <w:jc w:val="both"/>
        <w:rPr>
          <w:rFonts w:ascii="Arial" w:hAnsi="Arial" w:cs="Arial"/>
          <w:b/>
          <w:sz w:val="24"/>
          <w:szCs w:val="24"/>
        </w:rPr>
      </w:pPr>
    </w:p>
    <w:p w:rsidR="00215109" w:rsidRPr="00561C75" w:rsidRDefault="00215109" w:rsidP="000F7FB5">
      <w:pPr>
        <w:tabs>
          <w:tab w:val="left" w:pos="5790"/>
        </w:tabs>
        <w:spacing w:line="240" w:lineRule="auto"/>
        <w:ind w:left="-142" w:right="-284"/>
        <w:contextualSpacing/>
        <w:jc w:val="both"/>
        <w:rPr>
          <w:rFonts w:ascii="Arial" w:hAnsi="Arial" w:cs="Arial"/>
          <w:b/>
          <w:sz w:val="24"/>
          <w:szCs w:val="24"/>
        </w:rPr>
      </w:pPr>
      <w:r w:rsidRPr="00561C75">
        <w:rPr>
          <w:rFonts w:ascii="Arial" w:hAnsi="Arial" w:cs="Arial"/>
          <w:b/>
          <w:sz w:val="24"/>
          <w:szCs w:val="24"/>
        </w:rPr>
        <w:t>X</w:t>
      </w:r>
      <w:r w:rsidR="00AD0078">
        <w:rPr>
          <w:rFonts w:ascii="Arial" w:hAnsi="Arial" w:cs="Arial"/>
          <w:b/>
          <w:sz w:val="24"/>
          <w:szCs w:val="24"/>
        </w:rPr>
        <w:t>I</w:t>
      </w:r>
      <w:r w:rsidRPr="00561C75">
        <w:rPr>
          <w:rFonts w:ascii="Arial" w:hAnsi="Arial" w:cs="Arial"/>
          <w:b/>
          <w:sz w:val="24"/>
          <w:szCs w:val="24"/>
        </w:rPr>
        <w:t xml:space="preserve">.- Presidente.- </w:t>
      </w:r>
      <w:r w:rsidRPr="00561C75">
        <w:rPr>
          <w:rFonts w:ascii="Arial" w:hAnsi="Arial" w:cs="Arial"/>
          <w:sz w:val="24"/>
          <w:szCs w:val="24"/>
        </w:rPr>
        <w:t>El Presidente Municipal</w:t>
      </w:r>
      <w:r w:rsidRPr="00561C75">
        <w:rPr>
          <w:rFonts w:ascii="Arial" w:hAnsi="Arial" w:cs="Arial"/>
          <w:b/>
          <w:sz w:val="24"/>
          <w:szCs w:val="24"/>
        </w:rPr>
        <w:t xml:space="preserve"> </w:t>
      </w:r>
    </w:p>
    <w:p w:rsidR="00215109" w:rsidRPr="00561C75" w:rsidRDefault="00215109" w:rsidP="000F7FB5">
      <w:pPr>
        <w:tabs>
          <w:tab w:val="left" w:pos="5790"/>
        </w:tabs>
        <w:spacing w:line="240" w:lineRule="auto"/>
        <w:ind w:left="-142" w:right="-284"/>
        <w:contextualSpacing/>
        <w:jc w:val="both"/>
        <w:rPr>
          <w:rFonts w:ascii="Arial" w:hAnsi="Arial" w:cs="Arial"/>
          <w:b/>
          <w:sz w:val="24"/>
          <w:szCs w:val="24"/>
        </w:rPr>
      </w:pPr>
    </w:p>
    <w:p w:rsidR="00215109" w:rsidRDefault="00215109" w:rsidP="00BE4D2A">
      <w:pPr>
        <w:tabs>
          <w:tab w:val="left" w:pos="5790"/>
        </w:tabs>
        <w:spacing w:line="240" w:lineRule="auto"/>
        <w:ind w:left="-142" w:right="-284"/>
        <w:contextualSpacing/>
        <w:jc w:val="both"/>
        <w:rPr>
          <w:rFonts w:ascii="Arial" w:hAnsi="Arial" w:cs="Arial"/>
          <w:b/>
          <w:color w:val="000000"/>
          <w:sz w:val="24"/>
          <w:szCs w:val="24"/>
          <w:lang w:eastAsia="es-MX"/>
        </w:rPr>
      </w:pPr>
      <w:r w:rsidRPr="00561C75">
        <w:rPr>
          <w:rFonts w:ascii="Arial" w:hAnsi="Arial" w:cs="Arial"/>
          <w:b/>
          <w:sz w:val="24"/>
          <w:szCs w:val="24"/>
        </w:rPr>
        <w:t>XI</w:t>
      </w:r>
      <w:r w:rsidR="00AD0078">
        <w:rPr>
          <w:rFonts w:ascii="Arial" w:hAnsi="Arial" w:cs="Arial"/>
          <w:b/>
          <w:sz w:val="24"/>
          <w:szCs w:val="24"/>
        </w:rPr>
        <w:t>I</w:t>
      </w:r>
      <w:r w:rsidRPr="00561C75">
        <w:rPr>
          <w:rFonts w:ascii="Arial" w:hAnsi="Arial" w:cs="Arial"/>
          <w:b/>
          <w:sz w:val="24"/>
          <w:szCs w:val="24"/>
        </w:rPr>
        <w:t xml:space="preserve">.- Unidad de Transparencia.- </w:t>
      </w:r>
      <w:r w:rsidRPr="00561C75">
        <w:rPr>
          <w:rFonts w:ascii="Arial" w:hAnsi="Arial" w:cs="Arial"/>
          <w:sz w:val="24"/>
          <w:szCs w:val="24"/>
        </w:rPr>
        <w:t>La Unidad de Transparencia del Ayuntamiento del Municipio de Atlixco.</w:t>
      </w:r>
    </w:p>
    <w:sectPr w:rsidR="00215109" w:rsidSect="0040556C">
      <w:headerReference w:type="default" r:id="rId18"/>
      <w:footerReference w:type="default" r:id="rId19"/>
      <w:pgSz w:w="12242" w:h="15842" w:code="32767"/>
      <w:pgMar w:top="2682" w:right="1276" w:bottom="1559" w:left="1843"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FD" w:rsidRDefault="00F073FD" w:rsidP="00723576">
      <w:pPr>
        <w:spacing w:after="0" w:line="240" w:lineRule="auto"/>
      </w:pPr>
      <w:r>
        <w:separator/>
      </w:r>
    </w:p>
  </w:endnote>
  <w:endnote w:type="continuationSeparator" w:id="0">
    <w:p w:rsidR="00F073FD" w:rsidRDefault="00F073FD" w:rsidP="0072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766"/>
      <w:docPartObj>
        <w:docPartGallery w:val="Page Numbers (Bottom of Page)"/>
        <w:docPartUnique/>
      </w:docPartObj>
    </w:sdtPr>
    <w:sdtContent>
      <w:p w:rsidR="00F073FD" w:rsidRDefault="00F073FD" w:rsidP="004C7E8A">
        <w:pPr>
          <w:pStyle w:val="Piedepgina"/>
          <w:tabs>
            <w:tab w:val="clear" w:pos="4419"/>
            <w:tab w:val="clear" w:pos="8838"/>
            <w:tab w:val="left" w:pos="1650"/>
          </w:tabs>
          <w:rPr>
            <w:color w:val="1F497D"/>
          </w:rPr>
        </w:pPr>
        <w:r w:rsidRPr="002E5477">
          <w:rPr>
            <w:noProof/>
            <w:lang w:eastAsia="es-MX"/>
          </w:rPr>
          <w:drawing>
            <wp:anchor distT="0" distB="0" distL="114300" distR="114300" simplePos="0" relativeHeight="251665408" behindDoc="1" locked="0" layoutInCell="1" allowOverlap="1" wp14:anchorId="4158F362" wp14:editId="0C7DDF5B">
              <wp:simplePos x="0" y="0"/>
              <wp:positionH relativeFrom="column">
                <wp:posOffset>4533900</wp:posOffset>
              </wp:positionH>
              <wp:positionV relativeFrom="paragraph">
                <wp:posOffset>17780</wp:posOffset>
              </wp:positionV>
              <wp:extent cx="1071104" cy="868045"/>
              <wp:effectExtent l="0" t="0" r="0" b="8255"/>
              <wp:wrapNone/>
              <wp:docPr id="9" name="Imagen 9" descr="C:\Users\Com-Soc\Desktop\Logo Atlixco Pueblo Mág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Desktop\Logo Atlixco Pueblo Mág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104" cy="868045"/>
                      </a:xfrm>
                      <a:prstGeom prst="rect">
                        <a:avLst/>
                      </a:prstGeom>
                      <a:noFill/>
                      <a:ln>
                        <a:noFill/>
                      </a:ln>
                    </pic:spPr>
                  </pic:pic>
                </a:graphicData>
              </a:graphic>
            </wp:anchor>
          </w:drawing>
        </w:r>
      </w:p>
      <w:p w:rsidR="00F073FD" w:rsidRDefault="00F073FD" w:rsidP="004C7E8A">
        <w:pPr>
          <w:tabs>
            <w:tab w:val="left" w:pos="5325"/>
            <w:tab w:val="left" w:pos="8838"/>
          </w:tabs>
          <w:ind w:left="-142"/>
          <w:rPr>
            <w:color w:val="1F497D"/>
          </w:rPr>
        </w:pPr>
        <w:r>
          <w:rPr>
            <w:noProof/>
            <w:color w:val="1F497D"/>
            <w:lang w:eastAsia="es-MX"/>
          </w:rPr>
          <w:drawing>
            <wp:inline distT="0" distB="0" distL="0" distR="0" wp14:anchorId="0B0C73AA" wp14:editId="77BDFB80">
              <wp:extent cx="2837815" cy="69215"/>
              <wp:effectExtent l="19050" t="0" r="635" b="0"/>
              <wp:docPr id="10" name="Imagen 10"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2"/>
                      <a:srcRect/>
                      <a:stretch>
                        <a:fillRect/>
                      </a:stretch>
                    </pic:blipFill>
                    <pic:spPr bwMode="auto">
                      <a:xfrm>
                        <a:off x="0" y="0"/>
                        <a:ext cx="2837815" cy="69215"/>
                      </a:xfrm>
                      <a:prstGeom prst="rect">
                        <a:avLst/>
                      </a:prstGeom>
                      <a:noFill/>
                      <a:ln w="9525">
                        <a:noFill/>
                        <a:miter lim="800000"/>
                        <a:headEnd/>
                        <a:tailEnd/>
                      </a:ln>
                    </pic:spPr>
                  </pic:pic>
                </a:graphicData>
              </a:graphic>
            </wp:inline>
          </w:drawing>
        </w:r>
      </w:p>
      <w:p w:rsidR="00F073FD" w:rsidRPr="00757D9F" w:rsidRDefault="00F073FD" w:rsidP="004C7E8A">
        <w:pPr>
          <w:tabs>
            <w:tab w:val="left" w:pos="5325"/>
            <w:tab w:val="left" w:pos="8838"/>
          </w:tabs>
          <w:ind w:left="-142"/>
          <w:rPr>
            <w:color w:val="1F497D"/>
          </w:rPr>
        </w:pPr>
        <w:r>
          <w:rPr>
            <w:color w:val="1F497D"/>
          </w:rPr>
          <w:t xml:space="preserve">4 Norte </w:t>
        </w:r>
        <w:r w:rsidRPr="00757D9F">
          <w:rPr>
            <w:color w:val="1F497D"/>
          </w:rPr>
          <w:t xml:space="preserve"> No. </w:t>
        </w:r>
        <w:r>
          <w:rPr>
            <w:color w:val="1F497D"/>
          </w:rPr>
          <w:t>202</w:t>
        </w:r>
        <w:r w:rsidRPr="00757D9F">
          <w:rPr>
            <w:color w:val="1F497D"/>
          </w:rPr>
          <w:t xml:space="preserve"> / Col. Centro / C.P. 74200 / Tel. </w:t>
        </w:r>
        <w:r>
          <w:rPr>
            <w:color w:val="1F497D"/>
          </w:rPr>
          <w:t>(244) 44 50028 ext. 126</w:t>
        </w:r>
        <w:r>
          <w:rPr>
            <w:color w:val="1F497D"/>
          </w:rPr>
          <w:tab/>
        </w:r>
        <w:r>
          <w:rPr>
            <w:color w:val="1F497D"/>
          </w:rPr>
          <w:tab/>
        </w:r>
      </w:p>
      <w:p w:rsidR="00F073FD" w:rsidRDefault="00F073FD">
        <w:pPr>
          <w:pStyle w:val="Piedepgina"/>
          <w:jc w:val="right"/>
        </w:pPr>
        <w:r>
          <w:fldChar w:fldCharType="begin"/>
        </w:r>
        <w:r>
          <w:instrText>PAGE   \* MERGEFORMAT</w:instrText>
        </w:r>
        <w:r>
          <w:fldChar w:fldCharType="separate"/>
        </w:r>
        <w:r w:rsidR="00161DE9" w:rsidRPr="00161DE9">
          <w:rPr>
            <w:noProof/>
            <w:lang w:val="es-ES"/>
          </w:rPr>
          <w:t>59</w:t>
        </w:r>
        <w:r>
          <w:rPr>
            <w:noProof/>
            <w:lang w:val="es-ES"/>
          </w:rPr>
          <w:fldChar w:fldCharType="end"/>
        </w:r>
      </w:p>
    </w:sdtContent>
  </w:sdt>
  <w:p w:rsidR="00F073FD" w:rsidRDefault="00F073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FD" w:rsidRDefault="00F073FD" w:rsidP="00723576">
      <w:pPr>
        <w:spacing w:after="0" w:line="240" w:lineRule="auto"/>
      </w:pPr>
      <w:r>
        <w:separator/>
      </w:r>
    </w:p>
  </w:footnote>
  <w:footnote w:type="continuationSeparator" w:id="0">
    <w:p w:rsidR="00F073FD" w:rsidRDefault="00F073FD" w:rsidP="00723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3FD" w:rsidRDefault="00F073FD" w:rsidP="00642974">
    <w:pPr>
      <w:pStyle w:val="Encabezado"/>
      <w:tabs>
        <w:tab w:val="clear" w:pos="8838"/>
        <w:tab w:val="right" w:pos="9072"/>
      </w:tabs>
      <w:ind w:left="-709"/>
      <w:rPr>
        <w:rFonts w:ascii="Arial" w:hAnsi="Arial" w:cs="Arial"/>
        <w:b/>
      </w:rPr>
    </w:pPr>
    <w:r>
      <w:rPr>
        <w:noProof/>
        <w:lang w:eastAsia="es-MX"/>
      </w:rPr>
      <w:drawing>
        <wp:anchor distT="0" distB="0" distL="114300" distR="114300" simplePos="0" relativeHeight="251663360" behindDoc="0" locked="0" layoutInCell="1" allowOverlap="1">
          <wp:simplePos x="0" y="0"/>
          <wp:positionH relativeFrom="margin">
            <wp:posOffset>-438150</wp:posOffset>
          </wp:positionH>
          <wp:positionV relativeFrom="paragraph">
            <wp:posOffset>6985</wp:posOffset>
          </wp:positionV>
          <wp:extent cx="1762125" cy="51435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Atlixco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14350"/>
                  </a:xfrm>
                  <a:prstGeom prst="rect">
                    <a:avLst/>
                  </a:prstGeom>
                </pic:spPr>
              </pic:pic>
            </a:graphicData>
          </a:graphic>
        </wp:anchor>
      </w:drawing>
    </w:r>
    <w:r>
      <w:rPr>
        <w:noProof/>
        <w:lang w:eastAsia="es-MX"/>
      </w:rPr>
      <w:pict>
        <v:line id="9 Conector recto" o:spid="_x0000_s12290"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0.1pt,100.35pt" to="491.3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" strokecolor="black [3200]" strokeweight="3pt">
          <v:shadow on="t" color="black" opacity="22937f" origin=",.5" offset="0,.63889mm"/>
          <o:lock v:ext="edit" shapetype="f"/>
        </v:line>
      </w:pict>
    </w:r>
    <w:r>
      <w:rPr>
        <w:rFonts w:ascii="Arial" w:hAnsi="Arial" w:cs="Arial"/>
        <w:b/>
      </w:rPr>
      <w:t xml:space="preserve">             </w:t>
    </w:r>
  </w:p>
  <w:p w:rsidR="00F073FD" w:rsidRDefault="00F073FD" w:rsidP="00642974">
    <w:pPr>
      <w:tabs>
        <w:tab w:val="left" w:pos="5790"/>
      </w:tabs>
      <w:spacing w:line="240" w:lineRule="auto"/>
      <w:ind w:left="-709"/>
      <w:contextualSpacing/>
      <w:jc w:val="both"/>
      <w:rPr>
        <w:rFonts w:ascii="Arial" w:hAnsi="Arial" w:cs="Arial"/>
        <w:b/>
        <w:sz w:val="28"/>
        <w:szCs w:val="28"/>
      </w:rPr>
    </w:pPr>
    <w:r w:rsidRPr="00603BFA">
      <w:rPr>
        <w:rFonts w:ascii="Arial" w:hAnsi="Arial" w:cs="Arial"/>
        <w:b/>
        <w:sz w:val="28"/>
        <w:szCs w:val="28"/>
      </w:rPr>
      <w:t xml:space="preserve">              </w:t>
    </w:r>
  </w:p>
  <w:p w:rsidR="00F073FD" w:rsidRDefault="00F073FD" w:rsidP="00642974">
    <w:pPr>
      <w:tabs>
        <w:tab w:val="left" w:pos="5790"/>
      </w:tabs>
      <w:spacing w:line="240" w:lineRule="auto"/>
      <w:ind w:left="-709"/>
      <w:contextualSpacing/>
      <w:jc w:val="both"/>
      <w:rPr>
        <w:rFonts w:ascii="Arial" w:hAnsi="Arial" w:cs="Arial"/>
        <w:b/>
        <w:sz w:val="28"/>
        <w:szCs w:val="28"/>
      </w:rPr>
    </w:pPr>
  </w:p>
  <w:p w:rsidR="00F073FD" w:rsidRPr="00603BFA" w:rsidRDefault="00F073FD" w:rsidP="00642974">
    <w:pPr>
      <w:tabs>
        <w:tab w:val="left" w:pos="5790"/>
      </w:tabs>
      <w:spacing w:line="240" w:lineRule="auto"/>
      <w:ind w:left="-709"/>
      <w:contextualSpacing/>
      <w:jc w:val="both"/>
      <w:rPr>
        <w:rFonts w:ascii="Arial" w:hAnsi="Arial" w:cs="Arial"/>
        <w:b/>
        <w:sz w:val="28"/>
        <w:szCs w:val="28"/>
      </w:rPr>
    </w:pPr>
    <w:r w:rsidRPr="00603BFA">
      <w:rPr>
        <w:rFonts w:ascii="Arial" w:hAnsi="Arial" w:cs="Arial"/>
        <w:b/>
        <w:sz w:val="28"/>
        <w:szCs w:val="28"/>
      </w:rPr>
      <w:t xml:space="preserve">MANUAL DE ORGANIZACIÓN </w:t>
    </w:r>
    <w:r>
      <w:rPr>
        <w:rFonts w:ascii="Arial" w:hAnsi="Arial" w:cs="Arial"/>
        <w:b/>
        <w:sz w:val="28"/>
        <w:szCs w:val="28"/>
      </w:rPr>
      <w:t xml:space="preserve">Y PROCEDIMIENTOS </w:t>
    </w:r>
    <w:r w:rsidRPr="00603BFA">
      <w:rPr>
        <w:rFonts w:ascii="Arial" w:hAnsi="Arial" w:cs="Arial"/>
        <w:b/>
        <w:sz w:val="28"/>
        <w:szCs w:val="28"/>
      </w:rPr>
      <w:t xml:space="preserve">DE LA DIRECCION DE </w:t>
    </w:r>
    <w:r>
      <w:rPr>
        <w:rFonts w:ascii="Arial" w:hAnsi="Arial" w:cs="Arial"/>
        <w:b/>
        <w:sz w:val="28"/>
        <w:szCs w:val="28"/>
      </w:rPr>
      <w:t>O</w:t>
    </w:r>
    <w:r w:rsidRPr="00603BFA">
      <w:rPr>
        <w:rFonts w:ascii="Arial" w:hAnsi="Arial" w:cs="Arial"/>
        <w:b/>
        <w:sz w:val="28"/>
        <w:szCs w:val="28"/>
      </w:rPr>
      <w:t>BRAS PÚBLICAS DE CALIDAD</w:t>
    </w:r>
  </w:p>
  <w:p w:rsidR="00F073FD" w:rsidRDefault="00F073FD" w:rsidP="002F03A2">
    <w:pPr>
      <w:tabs>
        <w:tab w:val="left" w:pos="5790"/>
      </w:tabs>
      <w:spacing w:line="240" w:lineRule="auto"/>
      <w:ind w:left="-709" w:right="-801"/>
      <w:contextualSpacing/>
      <w:rPr>
        <w:rFonts w:ascii="Arial" w:hAnsi="Arial" w:cs="Arial"/>
        <w:b/>
        <w:sz w:val="28"/>
        <w:szCs w:val="28"/>
      </w:rPr>
    </w:pPr>
    <w:r>
      <w:rPr>
        <w:noProof/>
        <w:lang w:eastAsia="es-MX"/>
      </w:rPr>
      <w:pict>
        <v:line id="8 Conector recto" o:spid="_x0000_s12289"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0.1pt,7.85pt" to="491.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" strokecolor="black [3200]" strokeweight="3pt">
          <v:shadow on="t" color="black" opacity="22937f" origin=",.5" offset="0,.63889mm"/>
          <o:lock v:ext="edit" shapetype="f"/>
        </v:line>
      </w:pict>
    </w:r>
    <w:r>
      <w:rPr>
        <w:rFonts w:ascii="Arial" w:hAnsi="Arial" w:cs="Arial"/>
        <w:b/>
        <w:sz w:val="28"/>
        <w:szCs w:val="28"/>
      </w:rPr>
      <w:tab/>
    </w:r>
  </w:p>
  <w:p w:rsidR="00F073FD" w:rsidRPr="00723576" w:rsidRDefault="00F073FD" w:rsidP="00F86732">
    <w:pPr>
      <w:pStyle w:val="Encabezado"/>
      <w:tabs>
        <w:tab w:val="clear" w:pos="8838"/>
        <w:tab w:val="right" w:pos="9639"/>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48CF"/>
    <w:multiLevelType w:val="hybridMultilevel"/>
    <w:tmpl w:val="EA72952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6666F32"/>
    <w:multiLevelType w:val="hybridMultilevel"/>
    <w:tmpl w:val="2C867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7943DD"/>
    <w:multiLevelType w:val="hybridMultilevel"/>
    <w:tmpl w:val="514C27B2"/>
    <w:lvl w:ilvl="0" w:tplc="E48ECE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897D06"/>
    <w:multiLevelType w:val="hybridMultilevel"/>
    <w:tmpl w:val="02500F22"/>
    <w:lvl w:ilvl="0" w:tplc="F2CAC566">
      <w:start w:val="1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9E08FF"/>
    <w:multiLevelType w:val="hybridMultilevel"/>
    <w:tmpl w:val="68E8F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8F4B39"/>
    <w:multiLevelType w:val="hybridMultilevel"/>
    <w:tmpl w:val="0F0213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D82371"/>
    <w:multiLevelType w:val="hybridMultilevel"/>
    <w:tmpl w:val="35242BDA"/>
    <w:lvl w:ilvl="0" w:tplc="E48ECE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084019"/>
    <w:multiLevelType w:val="hybridMultilevel"/>
    <w:tmpl w:val="065E9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717787"/>
    <w:multiLevelType w:val="hybridMultilevel"/>
    <w:tmpl w:val="23C491F2"/>
    <w:lvl w:ilvl="0" w:tplc="003E886A">
      <w:start w:val="1"/>
      <w:numFmt w:val="decimal"/>
      <w:lvlText w:val="%1."/>
      <w:lvlJc w:val="left"/>
      <w:pPr>
        <w:ind w:left="720" w:hanging="360"/>
      </w:pPr>
      <w:rPr>
        <w:rFonts w:ascii="Arial" w:hAnsi="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AB0A58"/>
    <w:multiLevelType w:val="hybridMultilevel"/>
    <w:tmpl w:val="1F9C25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966301"/>
    <w:multiLevelType w:val="hybridMultilevel"/>
    <w:tmpl w:val="2F8457D8"/>
    <w:lvl w:ilvl="0" w:tplc="E48ECE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1C0648"/>
    <w:multiLevelType w:val="hybridMultilevel"/>
    <w:tmpl w:val="5AB434A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CD0270C"/>
    <w:multiLevelType w:val="hybridMultilevel"/>
    <w:tmpl w:val="16A657EC"/>
    <w:lvl w:ilvl="0" w:tplc="080A000F">
      <w:start w:val="1"/>
      <w:numFmt w:val="decimal"/>
      <w:lvlText w:val="%1."/>
      <w:lvlJc w:val="left"/>
      <w:pPr>
        <w:ind w:left="720" w:hanging="360"/>
      </w:pPr>
    </w:lvl>
    <w:lvl w:ilvl="1" w:tplc="59B02C0A">
      <w:start w:val="1"/>
      <w:numFmt w:val="lowerLetter"/>
      <w:lvlText w:val="%2."/>
      <w:lvlJc w:val="left"/>
      <w:pPr>
        <w:ind w:left="1440" w:hanging="360"/>
      </w:pPr>
      <w:rPr>
        <w:lang w:val="es-MX"/>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744941"/>
    <w:multiLevelType w:val="hybridMultilevel"/>
    <w:tmpl w:val="6E983666"/>
    <w:lvl w:ilvl="0" w:tplc="5906A0D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1CC7BD0"/>
    <w:multiLevelType w:val="hybridMultilevel"/>
    <w:tmpl w:val="858CAC1E"/>
    <w:lvl w:ilvl="0" w:tplc="E48ECE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1C0206"/>
    <w:multiLevelType w:val="hybridMultilevel"/>
    <w:tmpl w:val="573E5ADE"/>
    <w:lvl w:ilvl="0" w:tplc="E48ECE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5C3532"/>
    <w:multiLevelType w:val="hybridMultilevel"/>
    <w:tmpl w:val="0A7C7AA2"/>
    <w:lvl w:ilvl="0" w:tplc="37DE9A3C">
      <w:start w:val="2"/>
      <w:numFmt w:val="decimal"/>
      <w:lvlText w:val="%1."/>
      <w:lvlJc w:val="left"/>
      <w:pPr>
        <w:ind w:left="720" w:hanging="360"/>
      </w:pPr>
      <w:rPr>
        <w:rFonts w:ascii="Arial" w:hAnsi="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D3759D"/>
    <w:multiLevelType w:val="hybridMultilevel"/>
    <w:tmpl w:val="351253F2"/>
    <w:lvl w:ilvl="0" w:tplc="C61A5754">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4C20DF"/>
    <w:multiLevelType w:val="hybridMultilevel"/>
    <w:tmpl w:val="B65C8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1A8228B"/>
    <w:multiLevelType w:val="hybridMultilevel"/>
    <w:tmpl w:val="0658DF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756580"/>
    <w:multiLevelType w:val="hybridMultilevel"/>
    <w:tmpl w:val="58E47C26"/>
    <w:lvl w:ilvl="0" w:tplc="219CB43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F316B11"/>
    <w:multiLevelType w:val="hybridMultilevel"/>
    <w:tmpl w:val="5752675C"/>
    <w:lvl w:ilvl="0" w:tplc="77A45E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21426FC"/>
    <w:multiLevelType w:val="hybridMultilevel"/>
    <w:tmpl w:val="347CE3EE"/>
    <w:lvl w:ilvl="0" w:tplc="E48ECE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2991D27"/>
    <w:multiLevelType w:val="hybridMultilevel"/>
    <w:tmpl w:val="16A657EC"/>
    <w:lvl w:ilvl="0" w:tplc="080A000F">
      <w:start w:val="1"/>
      <w:numFmt w:val="decimal"/>
      <w:lvlText w:val="%1."/>
      <w:lvlJc w:val="left"/>
      <w:pPr>
        <w:ind w:left="720" w:hanging="360"/>
      </w:pPr>
    </w:lvl>
    <w:lvl w:ilvl="1" w:tplc="59B02C0A">
      <w:start w:val="1"/>
      <w:numFmt w:val="lowerLetter"/>
      <w:lvlText w:val="%2."/>
      <w:lvlJc w:val="left"/>
      <w:pPr>
        <w:ind w:left="1440" w:hanging="360"/>
      </w:pPr>
      <w:rPr>
        <w:lang w:val="es-MX"/>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6A72410"/>
    <w:multiLevelType w:val="hybridMultilevel"/>
    <w:tmpl w:val="53101162"/>
    <w:lvl w:ilvl="0" w:tplc="3F3E76B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824526B"/>
    <w:multiLevelType w:val="hybridMultilevel"/>
    <w:tmpl w:val="3B8855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20"/>
  </w:num>
  <w:num w:numId="4">
    <w:abstractNumId w:val="9"/>
  </w:num>
  <w:num w:numId="5">
    <w:abstractNumId w:val="17"/>
  </w:num>
  <w:num w:numId="6">
    <w:abstractNumId w:val="12"/>
  </w:num>
  <w:num w:numId="7">
    <w:abstractNumId w:val="1"/>
  </w:num>
  <w:num w:numId="8">
    <w:abstractNumId w:val="18"/>
  </w:num>
  <w:num w:numId="9">
    <w:abstractNumId w:val="13"/>
  </w:num>
  <w:num w:numId="10">
    <w:abstractNumId w:val="25"/>
  </w:num>
  <w:num w:numId="11">
    <w:abstractNumId w:val="14"/>
  </w:num>
  <w:num w:numId="12">
    <w:abstractNumId w:val="10"/>
  </w:num>
  <w:num w:numId="13">
    <w:abstractNumId w:val="2"/>
  </w:num>
  <w:num w:numId="14">
    <w:abstractNumId w:val="6"/>
  </w:num>
  <w:num w:numId="15">
    <w:abstractNumId w:val="22"/>
  </w:num>
  <w:num w:numId="16">
    <w:abstractNumId w:val="15"/>
  </w:num>
  <w:num w:numId="17">
    <w:abstractNumId w:val="3"/>
  </w:num>
  <w:num w:numId="18">
    <w:abstractNumId w:val="24"/>
  </w:num>
  <w:num w:numId="19">
    <w:abstractNumId w:val="8"/>
  </w:num>
  <w:num w:numId="20">
    <w:abstractNumId w:val="21"/>
  </w:num>
  <w:num w:numId="21">
    <w:abstractNumId w:val="19"/>
  </w:num>
  <w:num w:numId="22">
    <w:abstractNumId w:val="4"/>
  </w:num>
  <w:num w:numId="23">
    <w:abstractNumId w:val="11"/>
  </w:num>
  <w:num w:numId="24">
    <w:abstractNumId w:val="23"/>
  </w:num>
  <w:num w:numId="25">
    <w:abstractNumId w:val="16"/>
  </w:num>
  <w:num w:numId="2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hyphenationZone w:val="425"/>
  <w:drawingGridHorizontalSpacing w:val="110"/>
  <w:displayHorizontalDrawingGridEvery w:val="2"/>
  <w:characterSpacingControl w:val="doNotCompress"/>
  <w:hdrShapeDefaults>
    <o:shapedefaults v:ext="edit" spidmax="12291">
      <o:colormenu v:ext="edit" strokecolor="none"/>
    </o:shapedefaults>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723576"/>
    <w:rsid w:val="00001754"/>
    <w:rsid w:val="000026F8"/>
    <w:rsid w:val="00003922"/>
    <w:rsid w:val="00004303"/>
    <w:rsid w:val="00013F0A"/>
    <w:rsid w:val="000210BD"/>
    <w:rsid w:val="00021846"/>
    <w:rsid w:val="00021C18"/>
    <w:rsid w:val="00026613"/>
    <w:rsid w:val="000274AA"/>
    <w:rsid w:val="000403D2"/>
    <w:rsid w:val="0004582F"/>
    <w:rsid w:val="00046978"/>
    <w:rsid w:val="0005232A"/>
    <w:rsid w:val="00052C91"/>
    <w:rsid w:val="00056C5A"/>
    <w:rsid w:val="00060056"/>
    <w:rsid w:val="00063D18"/>
    <w:rsid w:val="000644EA"/>
    <w:rsid w:val="00070F40"/>
    <w:rsid w:val="000720D1"/>
    <w:rsid w:val="000743E4"/>
    <w:rsid w:val="000752A4"/>
    <w:rsid w:val="000763DE"/>
    <w:rsid w:val="000764AB"/>
    <w:rsid w:val="00077E89"/>
    <w:rsid w:val="000824ED"/>
    <w:rsid w:val="00085605"/>
    <w:rsid w:val="000A1B90"/>
    <w:rsid w:val="000A2E25"/>
    <w:rsid w:val="000A34ED"/>
    <w:rsid w:val="000B2482"/>
    <w:rsid w:val="000B5AE8"/>
    <w:rsid w:val="000B5EB5"/>
    <w:rsid w:val="000C3278"/>
    <w:rsid w:val="000C53E7"/>
    <w:rsid w:val="000C540E"/>
    <w:rsid w:val="000D56BB"/>
    <w:rsid w:val="000D6782"/>
    <w:rsid w:val="000E0D6C"/>
    <w:rsid w:val="000E4256"/>
    <w:rsid w:val="000E489F"/>
    <w:rsid w:val="000E49E1"/>
    <w:rsid w:val="000E76D1"/>
    <w:rsid w:val="000F336E"/>
    <w:rsid w:val="000F7FB5"/>
    <w:rsid w:val="001002CE"/>
    <w:rsid w:val="00103E04"/>
    <w:rsid w:val="00105CA4"/>
    <w:rsid w:val="00112678"/>
    <w:rsid w:val="00115CA2"/>
    <w:rsid w:val="00117F62"/>
    <w:rsid w:val="001230FB"/>
    <w:rsid w:val="00132399"/>
    <w:rsid w:val="0014068F"/>
    <w:rsid w:val="001452E4"/>
    <w:rsid w:val="0014712E"/>
    <w:rsid w:val="00147A94"/>
    <w:rsid w:val="0015029C"/>
    <w:rsid w:val="001514AA"/>
    <w:rsid w:val="00151507"/>
    <w:rsid w:val="0015489F"/>
    <w:rsid w:val="00154C51"/>
    <w:rsid w:val="00160D02"/>
    <w:rsid w:val="00161816"/>
    <w:rsid w:val="00161DE9"/>
    <w:rsid w:val="0016754F"/>
    <w:rsid w:val="00167790"/>
    <w:rsid w:val="00176F48"/>
    <w:rsid w:val="0018355C"/>
    <w:rsid w:val="001839A2"/>
    <w:rsid w:val="00191FD8"/>
    <w:rsid w:val="001A3CBF"/>
    <w:rsid w:val="001A7B19"/>
    <w:rsid w:val="001B3466"/>
    <w:rsid w:val="001B3543"/>
    <w:rsid w:val="001B76D9"/>
    <w:rsid w:val="001C2A31"/>
    <w:rsid w:val="001C3D46"/>
    <w:rsid w:val="001C5DD4"/>
    <w:rsid w:val="001C5F5C"/>
    <w:rsid w:val="001C6195"/>
    <w:rsid w:val="001D7FCF"/>
    <w:rsid w:val="001E29F0"/>
    <w:rsid w:val="001E2A40"/>
    <w:rsid w:val="001E50F1"/>
    <w:rsid w:val="001F2E55"/>
    <w:rsid w:val="001F5BE8"/>
    <w:rsid w:val="00205887"/>
    <w:rsid w:val="00207A95"/>
    <w:rsid w:val="0021315A"/>
    <w:rsid w:val="00215109"/>
    <w:rsid w:val="00215C48"/>
    <w:rsid w:val="00220163"/>
    <w:rsid w:val="002310F2"/>
    <w:rsid w:val="002356B6"/>
    <w:rsid w:val="0023628B"/>
    <w:rsid w:val="00237C2E"/>
    <w:rsid w:val="00241262"/>
    <w:rsid w:val="00241A2B"/>
    <w:rsid w:val="00242D93"/>
    <w:rsid w:val="00252771"/>
    <w:rsid w:val="00252A19"/>
    <w:rsid w:val="002559D0"/>
    <w:rsid w:val="00255E5D"/>
    <w:rsid w:val="0025608E"/>
    <w:rsid w:val="002616F8"/>
    <w:rsid w:val="0027126F"/>
    <w:rsid w:val="00271B87"/>
    <w:rsid w:val="0027448F"/>
    <w:rsid w:val="002771BA"/>
    <w:rsid w:val="00283056"/>
    <w:rsid w:val="00284B39"/>
    <w:rsid w:val="00286319"/>
    <w:rsid w:val="002866FF"/>
    <w:rsid w:val="0029439D"/>
    <w:rsid w:val="002965DA"/>
    <w:rsid w:val="002A650C"/>
    <w:rsid w:val="002A74CD"/>
    <w:rsid w:val="002B0938"/>
    <w:rsid w:val="002B381C"/>
    <w:rsid w:val="002B4FCF"/>
    <w:rsid w:val="002B5662"/>
    <w:rsid w:val="002B5AC2"/>
    <w:rsid w:val="002B6691"/>
    <w:rsid w:val="002C1E30"/>
    <w:rsid w:val="002C5BCE"/>
    <w:rsid w:val="002D1C9A"/>
    <w:rsid w:val="002D4508"/>
    <w:rsid w:val="002D68A4"/>
    <w:rsid w:val="002F03A2"/>
    <w:rsid w:val="002F2109"/>
    <w:rsid w:val="002F62C6"/>
    <w:rsid w:val="00301E70"/>
    <w:rsid w:val="003032E9"/>
    <w:rsid w:val="00303CF4"/>
    <w:rsid w:val="00305182"/>
    <w:rsid w:val="0030593D"/>
    <w:rsid w:val="00306BDD"/>
    <w:rsid w:val="003108AD"/>
    <w:rsid w:val="00312364"/>
    <w:rsid w:val="0031323C"/>
    <w:rsid w:val="0031471A"/>
    <w:rsid w:val="00314F83"/>
    <w:rsid w:val="003173CC"/>
    <w:rsid w:val="00321B2E"/>
    <w:rsid w:val="00321ECE"/>
    <w:rsid w:val="00323343"/>
    <w:rsid w:val="0033239B"/>
    <w:rsid w:val="00333D9E"/>
    <w:rsid w:val="003377F3"/>
    <w:rsid w:val="00341468"/>
    <w:rsid w:val="00343FC4"/>
    <w:rsid w:val="003442CD"/>
    <w:rsid w:val="003450A3"/>
    <w:rsid w:val="00345F81"/>
    <w:rsid w:val="003525E1"/>
    <w:rsid w:val="0035364C"/>
    <w:rsid w:val="0035411D"/>
    <w:rsid w:val="00357B4E"/>
    <w:rsid w:val="00360463"/>
    <w:rsid w:val="0036434F"/>
    <w:rsid w:val="00372CCB"/>
    <w:rsid w:val="00381C93"/>
    <w:rsid w:val="00383FB8"/>
    <w:rsid w:val="0039385B"/>
    <w:rsid w:val="00396A05"/>
    <w:rsid w:val="00396B06"/>
    <w:rsid w:val="003A745A"/>
    <w:rsid w:val="003B34E7"/>
    <w:rsid w:val="003B7143"/>
    <w:rsid w:val="003B729E"/>
    <w:rsid w:val="003C1629"/>
    <w:rsid w:val="003C25DA"/>
    <w:rsid w:val="003D0552"/>
    <w:rsid w:val="003D0BAD"/>
    <w:rsid w:val="003D1CBC"/>
    <w:rsid w:val="003D44A1"/>
    <w:rsid w:val="003D69E7"/>
    <w:rsid w:val="003E0014"/>
    <w:rsid w:val="003E0722"/>
    <w:rsid w:val="003F14C6"/>
    <w:rsid w:val="003F3983"/>
    <w:rsid w:val="00401B1D"/>
    <w:rsid w:val="0040556C"/>
    <w:rsid w:val="0041463C"/>
    <w:rsid w:val="00414D72"/>
    <w:rsid w:val="00424E58"/>
    <w:rsid w:val="004347EA"/>
    <w:rsid w:val="004356D0"/>
    <w:rsid w:val="00437068"/>
    <w:rsid w:val="004408CD"/>
    <w:rsid w:val="00445F62"/>
    <w:rsid w:val="00446FA0"/>
    <w:rsid w:val="004508B7"/>
    <w:rsid w:val="00451B00"/>
    <w:rsid w:val="004564AC"/>
    <w:rsid w:val="0045662F"/>
    <w:rsid w:val="00460014"/>
    <w:rsid w:val="00465EDB"/>
    <w:rsid w:val="004668AF"/>
    <w:rsid w:val="00470B1C"/>
    <w:rsid w:val="00471A67"/>
    <w:rsid w:val="00477173"/>
    <w:rsid w:val="00480456"/>
    <w:rsid w:val="00480AED"/>
    <w:rsid w:val="004814C2"/>
    <w:rsid w:val="004826FD"/>
    <w:rsid w:val="00495B5C"/>
    <w:rsid w:val="00495DC9"/>
    <w:rsid w:val="004A1E0F"/>
    <w:rsid w:val="004A21AB"/>
    <w:rsid w:val="004A3278"/>
    <w:rsid w:val="004A4BC7"/>
    <w:rsid w:val="004B3386"/>
    <w:rsid w:val="004B6650"/>
    <w:rsid w:val="004C0488"/>
    <w:rsid w:val="004C08E1"/>
    <w:rsid w:val="004C15BF"/>
    <w:rsid w:val="004C3347"/>
    <w:rsid w:val="004C49DB"/>
    <w:rsid w:val="004C4A60"/>
    <w:rsid w:val="004C7E8A"/>
    <w:rsid w:val="004D18D9"/>
    <w:rsid w:val="004D1986"/>
    <w:rsid w:val="004D2012"/>
    <w:rsid w:val="004D5EE7"/>
    <w:rsid w:val="004D61BC"/>
    <w:rsid w:val="004D6589"/>
    <w:rsid w:val="004D738A"/>
    <w:rsid w:val="004E22AA"/>
    <w:rsid w:val="004F5713"/>
    <w:rsid w:val="004F7835"/>
    <w:rsid w:val="004F7F6C"/>
    <w:rsid w:val="005059ED"/>
    <w:rsid w:val="00516908"/>
    <w:rsid w:val="0052156A"/>
    <w:rsid w:val="00521CBD"/>
    <w:rsid w:val="005254A9"/>
    <w:rsid w:val="0053115B"/>
    <w:rsid w:val="005338A3"/>
    <w:rsid w:val="00536407"/>
    <w:rsid w:val="005369E7"/>
    <w:rsid w:val="005454A2"/>
    <w:rsid w:val="00545F8E"/>
    <w:rsid w:val="0054624E"/>
    <w:rsid w:val="00546E9F"/>
    <w:rsid w:val="00547DEE"/>
    <w:rsid w:val="00552ADA"/>
    <w:rsid w:val="00552DAA"/>
    <w:rsid w:val="0055471C"/>
    <w:rsid w:val="00560B78"/>
    <w:rsid w:val="00561C75"/>
    <w:rsid w:val="005678B3"/>
    <w:rsid w:val="00580629"/>
    <w:rsid w:val="00586C94"/>
    <w:rsid w:val="0059230D"/>
    <w:rsid w:val="00592C0B"/>
    <w:rsid w:val="005A0754"/>
    <w:rsid w:val="005A44C3"/>
    <w:rsid w:val="005A7C35"/>
    <w:rsid w:val="005B2DD8"/>
    <w:rsid w:val="005B3D41"/>
    <w:rsid w:val="005B432D"/>
    <w:rsid w:val="005C23A8"/>
    <w:rsid w:val="005C3B71"/>
    <w:rsid w:val="005C6750"/>
    <w:rsid w:val="005D2310"/>
    <w:rsid w:val="005D3558"/>
    <w:rsid w:val="005D5B3F"/>
    <w:rsid w:val="005D5BA2"/>
    <w:rsid w:val="005D7919"/>
    <w:rsid w:val="005E695D"/>
    <w:rsid w:val="005E77DC"/>
    <w:rsid w:val="005F4CB6"/>
    <w:rsid w:val="005F6C97"/>
    <w:rsid w:val="006023C4"/>
    <w:rsid w:val="0060242B"/>
    <w:rsid w:val="0060325A"/>
    <w:rsid w:val="00603BFA"/>
    <w:rsid w:val="00610098"/>
    <w:rsid w:val="00610D64"/>
    <w:rsid w:val="006111FD"/>
    <w:rsid w:val="00611ED1"/>
    <w:rsid w:val="00614D03"/>
    <w:rsid w:val="00622509"/>
    <w:rsid w:val="00625655"/>
    <w:rsid w:val="00627BC2"/>
    <w:rsid w:val="00633B00"/>
    <w:rsid w:val="00641214"/>
    <w:rsid w:val="00642974"/>
    <w:rsid w:val="006459A3"/>
    <w:rsid w:val="00647A68"/>
    <w:rsid w:val="00647F10"/>
    <w:rsid w:val="006510B0"/>
    <w:rsid w:val="00671779"/>
    <w:rsid w:val="0068164B"/>
    <w:rsid w:val="00682F7E"/>
    <w:rsid w:val="006860CB"/>
    <w:rsid w:val="0069642E"/>
    <w:rsid w:val="006A55C1"/>
    <w:rsid w:val="006A665D"/>
    <w:rsid w:val="006B60CB"/>
    <w:rsid w:val="006B794E"/>
    <w:rsid w:val="006C0E8B"/>
    <w:rsid w:val="006C1FE0"/>
    <w:rsid w:val="006D5618"/>
    <w:rsid w:val="006E10E2"/>
    <w:rsid w:val="006E667B"/>
    <w:rsid w:val="00703191"/>
    <w:rsid w:val="00712ABC"/>
    <w:rsid w:val="007164FE"/>
    <w:rsid w:val="007233E4"/>
    <w:rsid w:val="00723576"/>
    <w:rsid w:val="007274F7"/>
    <w:rsid w:val="0073099E"/>
    <w:rsid w:val="007313CF"/>
    <w:rsid w:val="007314F0"/>
    <w:rsid w:val="007315BE"/>
    <w:rsid w:val="007347BC"/>
    <w:rsid w:val="00735AA2"/>
    <w:rsid w:val="00740542"/>
    <w:rsid w:val="00743AF7"/>
    <w:rsid w:val="00746822"/>
    <w:rsid w:val="00754B31"/>
    <w:rsid w:val="00756CBF"/>
    <w:rsid w:val="00757D9F"/>
    <w:rsid w:val="00760474"/>
    <w:rsid w:val="00760825"/>
    <w:rsid w:val="00760ADD"/>
    <w:rsid w:val="007614BF"/>
    <w:rsid w:val="00767607"/>
    <w:rsid w:val="0077420B"/>
    <w:rsid w:val="007853E0"/>
    <w:rsid w:val="00785798"/>
    <w:rsid w:val="00786F2E"/>
    <w:rsid w:val="00795ACE"/>
    <w:rsid w:val="0079619E"/>
    <w:rsid w:val="00796650"/>
    <w:rsid w:val="007A19D6"/>
    <w:rsid w:val="007A3B51"/>
    <w:rsid w:val="007A59DB"/>
    <w:rsid w:val="007A6A77"/>
    <w:rsid w:val="007B2FBA"/>
    <w:rsid w:val="007B503D"/>
    <w:rsid w:val="007C601B"/>
    <w:rsid w:val="007C60FE"/>
    <w:rsid w:val="007C7573"/>
    <w:rsid w:val="007D009B"/>
    <w:rsid w:val="007D2C20"/>
    <w:rsid w:val="007D3788"/>
    <w:rsid w:val="007D6048"/>
    <w:rsid w:val="007E361D"/>
    <w:rsid w:val="007E4751"/>
    <w:rsid w:val="007E56B1"/>
    <w:rsid w:val="007E5E00"/>
    <w:rsid w:val="007F4F24"/>
    <w:rsid w:val="00802728"/>
    <w:rsid w:val="00802A4A"/>
    <w:rsid w:val="00804EEB"/>
    <w:rsid w:val="00805FC8"/>
    <w:rsid w:val="00807ABF"/>
    <w:rsid w:val="00813928"/>
    <w:rsid w:val="008147CE"/>
    <w:rsid w:val="00821D63"/>
    <w:rsid w:val="00827B32"/>
    <w:rsid w:val="00835562"/>
    <w:rsid w:val="0084517A"/>
    <w:rsid w:val="00854075"/>
    <w:rsid w:val="008545D6"/>
    <w:rsid w:val="00855268"/>
    <w:rsid w:val="0085713F"/>
    <w:rsid w:val="008607D2"/>
    <w:rsid w:val="00861371"/>
    <w:rsid w:val="00865662"/>
    <w:rsid w:val="00867F08"/>
    <w:rsid w:val="00870012"/>
    <w:rsid w:val="00873D5D"/>
    <w:rsid w:val="0087549F"/>
    <w:rsid w:val="00887F86"/>
    <w:rsid w:val="00895846"/>
    <w:rsid w:val="00897CBC"/>
    <w:rsid w:val="008A0D2F"/>
    <w:rsid w:val="008A3215"/>
    <w:rsid w:val="008A5860"/>
    <w:rsid w:val="008B3244"/>
    <w:rsid w:val="008B44EA"/>
    <w:rsid w:val="008B5961"/>
    <w:rsid w:val="008C4F28"/>
    <w:rsid w:val="008E09D6"/>
    <w:rsid w:val="008E4003"/>
    <w:rsid w:val="008F465B"/>
    <w:rsid w:val="008F55A7"/>
    <w:rsid w:val="008F60AC"/>
    <w:rsid w:val="008F7FF6"/>
    <w:rsid w:val="0090223B"/>
    <w:rsid w:val="00902F8A"/>
    <w:rsid w:val="0090546C"/>
    <w:rsid w:val="009063AD"/>
    <w:rsid w:val="00912EA2"/>
    <w:rsid w:val="009157F9"/>
    <w:rsid w:val="00923FF3"/>
    <w:rsid w:val="00924D2F"/>
    <w:rsid w:val="0092558C"/>
    <w:rsid w:val="00926DC3"/>
    <w:rsid w:val="00934576"/>
    <w:rsid w:val="00935B83"/>
    <w:rsid w:val="0094299F"/>
    <w:rsid w:val="00943126"/>
    <w:rsid w:val="00943743"/>
    <w:rsid w:val="00945A39"/>
    <w:rsid w:val="009549F2"/>
    <w:rsid w:val="00965A75"/>
    <w:rsid w:val="009730C1"/>
    <w:rsid w:val="0097416D"/>
    <w:rsid w:val="009747F0"/>
    <w:rsid w:val="009753F4"/>
    <w:rsid w:val="00977B94"/>
    <w:rsid w:val="00980D68"/>
    <w:rsid w:val="00983CDB"/>
    <w:rsid w:val="009867E6"/>
    <w:rsid w:val="0098770E"/>
    <w:rsid w:val="00990477"/>
    <w:rsid w:val="00990BA5"/>
    <w:rsid w:val="009A1559"/>
    <w:rsid w:val="009A451F"/>
    <w:rsid w:val="009A5B11"/>
    <w:rsid w:val="009B16E6"/>
    <w:rsid w:val="009B43E2"/>
    <w:rsid w:val="009B5320"/>
    <w:rsid w:val="009C3BF8"/>
    <w:rsid w:val="009C48D4"/>
    <w:rsid w:val="009C7818"/>
    <w:rsid w:val="009D03C5"/>
    <w:rsid w:val="009D55FB"/>
    <w:rsid w:val="009D747C"/>
    <w:rsid w:val="009D7D9A"/>
    <w:rsid w:val="009E0CAF"/>
    <w:rsid w:val="009E130B"/>
    <w:rsid w:val="009E1BD4"/>
    <w:rsid w:val="009E4321"/>
    <w:rsid w:val="009E625B"/>
    <w:rsid w:val="009F0A3B"/>
    <w:rsid w:val="009F3CB3"/>
    <w:rsid w:val="009F3E54"/>
    <w:rsid w:val="009F5C92"/>
    <w:rsid w:val="00A00C0F"/>
    <w:rsid w:val="00A05E6C"/>
    <w:rsid w:val="00A060F1"/>
    <w:rsid w:val="00A16057"/>
    <w:rsid w:val="00A2290C"/>
    <w:rsid w:val="00A25649"/>
    <w:rsid w:val="00A3194B"/>
    <w:rsid w:val="00A33366"/>
    <w:rsid w:val="00A55011"/>
    <w:rsid w:val="00A56310"/>
    <w:rsid w:val="00A578EA"/>
    <w:rsid w:val="00A67FCC"/>
    <w:rsid w:val="00A74930"/>
    <w:rsid w:val="00A75C1D"/>
    <w:rsid w:val="00A76046"/>
    <w:rsid w:val="00A803E0"/>
    <w:rsid w:val="00A807FA"/>
    <w:rsid w:val="00A85D26"/>
    <w:rsid w:val="00A86BC4"/>
    <w:rsid w:val="00A92341"/>
    <w:rsid w:val="00A93B97"/>
    <w:rsid w:val="00A94456"/>
    <w:rsid w:val="00AA3286"/>
    <w:rsid w:val="00AA67C3"/>
    <w:rsid w:val="00AA6BFC"/>
    <w:rsid w:val="00AB04A1"/>
    <w:rsid w:val="00AB1C1C"/>
    <w:rsid w:val="00AB76A2"/>
    <w:rsid w:val="00AB785B"/>
    <w:rsid w:val="00AC11D3"/>
    <w:rsid w:val="00AC2DF1"/>
    <w:rsid w:val="00AC44EF"/>
    <w:rsid w:val="00AD0078"/>
    <w:rsid w:val="00AD02EA"/>
    <w:rsid w:val="00AD116F"/>
    <w:rsid w:val="00AD2D01"/>
    <w:rsid w:val="00AE0D17"/>
    <w:rsid w:val="00AE6ECE"/>
    <w:rsid w:val="00AF3079"/>
    <w:rsid w:val="00AF5BA6"/>
    <w:rsid w:val="00B05262"/>
    <w:rsid w:val="00B077A0"/>
    <w:rsid w:val="00B130C4"/>
    <w:rsid w:val="00B149B5"/>
    <w:rsid w:val="00B1611C"/>
    <w:rsid w:val="00B23A4E"/>
    <w:rsid w:val="00B30EAA"/>
    <w:rsid w:val="00B31BCE"/>
    <w:rsid w:val="00B31ECA"/>
    <w:rsid w:val="00B32997"/>
    <w:rsid w:val="00B42FCD"/>
    <w:rsid w:val="00B43B2B"/>
    <w:rsid w:val="00B45281"/>
    <w:rsid w:val="00B47252"/>
    <w:rsid w:val="00B50015"/>
    <w:rsid w:val="00B52549"/>
    <w:rsid w:val="00B53524"/>
    <w:rsid w:val="00B53A6B"/>
    <w:rsid w:val="00B65CC1"/>
    <w:rsid w:val="00B77DB8"/>
    <w:rsid w:val="00B80E53"/>
    <w:rsid w:val="00B842B3"/>
    <w:rsid w:val="00B8446B"/>
    <w:rsid w:val="00B87B52"/>
    <w:rsid w:val="00B95623"/>
    <w:rsid w:val="00BA1048"/>
    <w:rsid w:val="00BB243B"/>
    <w:rsid w:val="00BB6343"/>
    <w:rsid w:val="00BC05CD"/>
    <w:rsid w:val="00BC5611"/>
    <w:rsid w:val="00BC6BAC"/>
    <w:rsid w:val="00BD134C"/>
    <w:rsid w:val="00BD35D6"/>
    <w:rsid w:val="00BE0CC3"/>
    <w:rsid w:val="00BE16CA"/>
    <w:rsid w:val="00BE4D2A"/>
    <w:rsid w:val="00BE557E"/>
    <w:rsid w:val="00BE5AA1"/>
    <w:rsid w:val="00BF2356"/>
    <w:rsid w:val="00BF4309"/>
    <w:rsid w:val="00BF524E"/>
    <w:rsid w:val="00BF6A6E"/>
    <w:rsid w:val="00C00CC8"/>
    <w:rsid w:val="00C03136"/>
    <w:rsid w:val="00C03139"/>
    <w:rsid w:val="00C13768"/>
    <w:rsid w:val="00C1773F"/>
    <w:rsid w:val="00C17971"/>
    <w:rsid w:val="00C21B36"/>
    <w:rsid w:val="00C2733D"/>
    <w:rsid w:val="00C30761"/>
    <w:rsid w:val="00C3220A"/>
    <w:rsid w:val="00C40B0E"/>
    <w:rsid w:val="00C45836"/>
    <w:rsid w:val="00C46508"/>
    <w:rsid w:val="00C57C68"/>
    <w:rsid w:val="00C60CF2"/>
    <w:rsid w:val="00C6263B"/>
    <w:rsid w:val="00C6412B"/>
    <w:rsid w:val="00C64D5F"/>
    <w:rsid w:val="00C65F57"/>
    <w:rsid w:val="00C67F60"/>
    <w:rsid w:val="00C71E72"/>
    <w:rsid w:val="00C7512C"/>
    <w:rsid w:val="00C7642B"/>
    <w:rsid w:val="00C76770"/>
    <w:rsid w:val="00C83983"/>
    <w:rsid w:val="00C85312"/>
    <w:rsid w:val="00C85317"/>
    <w:rsid w:val="00C86D07"/>
    <w:rsid w:val="00C877DB"/>
    <w:rsid w:val="00C90817"/>
    <w:rsid w:val="00C908BE"/>
    <w:rsid w:val="00C914B7"/>
    <w:rsid w:val="00C91A85"/>
    <w:rsid w:val="00C9760B"/>
    <w:rsid w:val="00CA3CA3"/>
    <w:rsid w:val="00CA580C"/>
    <w:rsid w:val="00CA727C"/>
    <w:rsid w:val="00CA7ABC"/>
    <w:rsid w:val="00CB386E"/>
    <w:rsid w:val="00CB55F6"/>
    <w:rsid w:val="00CB68D7"/>
    <w:rsid w:val="00CC1C39"/>
    <w:rsid w:val="00CC40C0"/>
    <w:rsid w:val="00CC722D"/>
    <w:rsid w:val="00CD6CB0"/>
    <w:rsid w:val="00CE2283"/>
    <w:rsid w:val="00CE64AC"/>
    <w:rsid w:val="00CF0AE9"/>
    <w:rsid w:val="00CF24E8"/>
    <w:rsid w:val="00CF47FA"/>
    <w:rsid w:val="00CF7458"/>
    <w:rsid w:val="00D01BC3"/>
    <w:rsid w:val="00D032C9"/>
    <w:rsid w:val="00D039E4"/>
    <w:rsid w:val="00D03CD7"/>
    <w:rsid w:val="00D05527"/>
    <w:rsid w:val="00D065C0"/>
    <w:rsid w:val="00D06E5A"/>
    <w:rsid w:val="00D11EE8"/>
    <w:rsid w:val="00D17701"/>
    <w:rsid w:val="00D21B91"/>
    <w:rsid w:val="00D258B1"/>
    <w:rsid w:val="00D275DB"/>
    <w:rsid w:val="00D2778C"/>
    <w:rsid w:val="00D33E41"/>
    <w:rsid w:val="00D344BE"/>
    <w:rsid w:val="00D40A70"/>
    <w:rsid w:val="00D4268A"/>
    <w:rsid w:val="00D50ADD"/>
    <w:rsid w:val="00D52C70"/>
    <w:rsid w:val="00D55F12"/>
    <w:rsid w:val="00D64DD8"/>
    <w:rsid w:val="00D82730"/>
    <w:rsid w:val="00D829EA"/>
    <w:rsid w:val="00D87BBF"/>
    <w:rsid w:val="00D9087B"/>
    <w:rsid w:val="00D914B5"/>
    <w:rsid w:val="00D919D3"/>
    <w:rsid w:val="00D92F5F"/>
    <w:rsid w:val="00D931EA"/>
    <w:rsid w:val="00D93DC7"/>
    <w:rsid w:val="00D95234"/>
    <w:rsid w:val="00DA31F9"/>
    <w:rsid w:val="00DA4951"/>
    <w:rsid w:val="00DA66C5"/>
    <w:rsid w:val="00DB4DF3"/>
    <w:rsid w:val="00DC0F65"/>
    <w:rsid w:val="00DC21E2"/>
    <w:rsid w:val="00DC38B8"/>
    <w:rsid w:val="00DD50F0"/>
    <w:rsid w:val="00DD6F37"/>
    <w:rsid w:val="00DD744C"/>
    <w:rsid w:val="00E00618"/>
    <w:rsid w:val="00E02B41"/>
    <w:rsid w:val="00E067B1"/>
    <w:rsid w:val="00E12F94"/>
    <w:rsid w:val="00E20044"/>
    <w:rsid w:val="00E20746"/>
    <w:rsid w:val="00E276E3"/>
    <w:rsid w:val="00E31687"/>
    <w:rsid w:val="00E36366"/>
    <w:rsid w:val="00E40E42"/>
    <w:rsid w:val="00E412CB"/>
    <w:rsid w:val="00E41AD5"/>
    <w:rsid w:val="00E553FC"/>
    <w:rsid w:val="00E559F9"/>
    <w:rsid w:val="00E56417"/>
    <w:rsid w:val="00E616D5"/>
    <w:rsid w:val="00E6234F"/>
    <w:rsid w:val="00E65903"/>
    <w:rsid w:val="00E65DBF"/>
    <w:rsid w:val="00E73110"/>
    <w:rsid w:val="00E731B0"/>
    <w:rsid w:val="00E7328D"/>
    <w:rsid w:val="00E75327"/>
    <w:rsid w:val="00E77739"/>
    <w:rsid w:val="00E97CC1"/>
    <w:rsid w:val="00EA2A5A"/>
    <w:rsid w:val="00EA4E13"/>
    <w:rsid w:val="00EB2C81"/>
    <w:rsid w:val="00EB7439"/>
    <w:rsid w:val="00EC5857"/>
    <w:rsid w:val="00ED04C3"/>
    <w:rsid w:val="00ED3C63"/>
    <w:rsid w:val="00EE29CB"/>
    <w:rsid w:val="00EE2CF0"/>
    <w:rsid w:val="00EF2311"/>
    <w:rsid w:val="00EF3477"/>
    <w:rsid w:val="00EF61D3"/>
    <w:rsid w:val="00F01F9D"/>
    <w:rsid w:val="00F06E6A"/>
    <w:rsid w:val="00F073FD"/>
    <w:rsid w:val="00F0746B"/>
    <w:rsid w:val="00F129BE"/>
    <w:rsid w:val="00F13BAC"/>
    <w:rsid w:val="00F14F6E"/>
    <w:rsid w:val="00F20CD1"/>
    <w:rsid w:val="00F20E7F"/>
    <w:rsid w:val="00F22FA5"/>
    <w:rsid w:val="00F273F3"/>
    <w:rsid w:val="00F31D42"/>
    <w:rsid w:val="00F377E1"/>
    <w:rsid w:val="00F46E52"/>
    <w:rsid w:val="00F50836"/>
    <w:rsid w:val="00F50AD5"/>
    <w:rsid w:val="00F53D4D"/>
    <w:rsid w:val="00F56AEE"/>
    <w:rsid w:val="00F61D76"/>
    <w:rsid w:val="00F6237C"/>
    <w:rsid w:val="00F7176B"/>
    <w:rsid w:val="00F72F1D"/>
    <w:rsid w:val="00F73674"/>
    <w:rsid w:val="00F77B0A"/>
    <w:rsid w:val="00F80207"/>
    <w:rsid w:val="00F81FBB"/>
    <w:rsid w:val="00F86732"/>
    <w:rsid w:val="00F86980"/>
    <w:rsid w:val="00F86A88"/>
    <w:rsid w:val="00FA2A22"/>
    <w:rsid w:val="00FA59EB"/>
    <w:rsid w:val="00FB6252"/>
    <w:rsid w:val="00FB6C83"/>
    <w:rsid w:val="00FD0F6F"/>
    <w:rsid w:val="00FD7DA6"/>
    <w:rsid w:val="00FE4B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colormenu v:ext="edit" strokecolor="none"/>
    </o:shapedefaults>
    <o:shapelayout v:ext="edit">
      <o:idmap v:ext="edit" data="1"/>
    </o:shapelayout>
  </w:shapeDefaults>
  <w:decimalSymbol w:val="."/>
  <w:listSeparator w:val=","/>
  <w15:docId w15:val="{FC3C1EB4-7AE3-4583-8A40-C9D4B78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89"/>
    <w:pPr>
      <w:spacing w:after="200" w:line="276" w:lineRule="auto"/>
    </w:pPr>
    <w:rPr>
      <w:sz w:val="22"/>
      <w:szCs w:val="22"/>
      <w:lang w:val="es-MX"/>
    </w:rPr>
  </w:style>
  <w:style w:type="paragraph" w:styleId="Ttulo1">
    <w:name w:val="heading 1"/>
    <w:basedOn w:val="Normal"/>
    <w:next w:val="Normal"/>
    <w:link w:val="Ttulo1Car"/>
    <w:uiPriority w:val="99"/>
    <w:qFormat/>
    <w:rsid w:val="00735AA2"/>
    <w:pPr>
      <w:keepNext/>
      <w:keepLines/>
      <w:spacing w:before="480" w:after="0" w:line="240" w:lineRule="auto"/>
      <w:outlineLvl w:val="0"/>
    </w:pPr>
    <w:rPr>
      <w:rFonts w:ascii="Cambria" w:eastAsia="Times New Roman" w:hAnsi="Cambria" w:cs="Cambria"/>
      <w:b/>
      <w:bCs/>
      <w:color w:val="365F91"/>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35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576"/>
  </w:style>
  <w:style w:type="paragraph" w:styleId="Piedepgina">
    <w:name w:val="footer"/>
    <w:basedOn w:val="Normal"/>
    <w:link w:val="PiedepginaCar"/>
    <w:uiPriority w:val="99"/>
    <w:unhideWhenUsed/>
    <w:rsid w:val="007235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576"/>
  </w:style>
  <w:style w:type="paragraph" w:styleId="Textodeglobo">
    <w:name w:val="Balloon Text"/>
    <w:basedOn w:val="Normal"/>
    <w:link w:val="TextodegloboCar"/>
    <w:uiPriority w:val="99"/>
    <w:semiHidden/>
    <w:unhideWhenUsed/>
    <w:rsid w:val="007235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23576"/>
    <w:rPr>
      <w:rFonts w:ascii="Tahoma" w:hAnsi="Tahoma" w:cs="Tahoma"/>
      <w:sz w:val="16"/>
      <w:szCs w:val="16"/>
    </w:rPr>
  </w:style>
  <w:style w:type="paragraph" w:styleId="Revisin">
    <w:name w:val="Revision"/>
    <w:hidden/>
    <w:uiPriority w:val="71"/>
    <w:rsid w:val="00117F62"/>
    <w:rPr>
      <w:sz w:val="22"/>
      <w:szCs w:val="22"/>
      <w:lang w:val="es-MX"/>
    </w:rPr>
  </w:style>
  <w:style w:type="paragraph" w:customStyle="1" w:styleId="texto">
    <w:name w:val="texto"/>
    <w:basedOn w:val="Normal"/>
    <w:uiPriority w:val="99"/>
    <w:rsid w:val="002B0938"/>
    <w:pPr>
      <w:spacing w:before="100" w:beforeAutospacing="1" w:after="100" w:afterAutospacing="1" w:line="240" w:lineRule="auto"/>
      <w:jc w:val="both"/>
    </w:pPr>
    <w:rPr>
      <w:rFonts w:ascii="Arial" w:eastAsia="Times New Roman" w:hAnsi="Arial" w:cs="Arial"/>
      <w:sz w:val="18"/>
      <w:szCs w:val="18"/>
      <w:lang w:eastAsia="es-MX"/>
    </w:rPr>
  </w:style>
  <w:style w:type="character" w:customStyle="1" w:styleId="Ttulo1Car">
    <w:name w:val="Título 1 Car"/>
    <w:basedOn w:val="Fuentedeprrafopredeter"/>
    <w:link w:val="Ttulo1"/>
    <w:uiPriority w:val="99"/>
    <w:rsid w:val="00735AA2"/>
    <w:rPr>
      <w:rFonts w:ascii="Cambria" w:eastAsia="Times New Roman" w:hAnsi="Cambria" w:cs="Cambria"/>
      <w:b/>
      <w:bCs/>
      <w:color w:val="365F91"/>
      <w:sz w:val="28"/>
      <w:szCs w:val="28"/>
      <w:lang w:val="es-ES" w:eastAsia="es-ES"/>
    </w:rPr>
  </w:style>
  <w:style w:type="paragraph" w:styleId="Prrafodelista">
    <w:name w:val="List Paragraph"/>
    <w:basedOn w:val="Normal"/>
    <w:uiPriority w:val="34"/>
    <w:qFormat/>
    <w:rsid w:val="00735AA2"/>
    <w:pPr>
      <w:spacing w:after="0" w:line="240" w:lineRule="auto"/>
      <w:ind w:left="720"/>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E731B0"/>
    <w:rPr>
      <w:b/>
      <w:bCs/>
    </w:rPr>
  </w:style>
  <w:style w:type="table" w:styleId="Tablaconcuadrcula">
    <w:name w:val="Table Grid"/>
    <w:basedOn w:val="Tablanormal"/>
    <w:uiPriority w:val="59"/>
    <w:rsid w:val="00C64D5F"/>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4003"/>
    <w:rPr>
      <w:color w:val="0000FF" w:themeColor="hyperlink"/>
      <w:u w:val="single"/>
    </w:rPr>
  </w:style>
  <w:style w:type="table" w:customStyle="1" w:styleId="Tablaconcuadrcula1">
    <w:name w:val="Tabla con cuadrícula1"/>
    <w:basedOn w:val="Tablanormal"/>
    <w:next w:val="Tablaconcuadrcula"/>
    <w:uiPriority w:val="59"/>
    <w:rsid w:val="003F3983"/>
    <w:rPr>
      <w:rFonts w:asciiTheme="minorHAnsi" w:eastAsiaTheme="minorEastAsia" w:hAnsiTheme="minorHAnsi" w:cstheme="minorBidi"/>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D1CBC"/>
    <w:pPr>
      <w:autoSpaceDE w:val="0"/>
      <w:autoSpaceDN w:val="0"/>
      <w:adjustRightInd w:val="0"/>
    </w:pPr>
    <w:rPr>
      <w:rFonts w:cs="Calibri"/>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1430">
      <w:bodyDiv w:val="1"/>
      <w:marLeft w:val="0"/>
      <w:marRight w:val="0"/>
      <w:marTop w:val="0"/>
      <w:marBottom w:val="0"/>
      <w:divBdr>
        <w:top w:val="none" w:sz="0" w:space="0" w:color="auto"/>
        <w:left w:val="none" w:sz="0" w:space="0" w:color="auto"/>
        <w:bottom w:val="none" w:sz="0" w:space="0" w:color="auto"/>
        <w:right w:val="none" w:sz="0" w:space="0" w:color="auto"/>
      </w:divBdr>
      <w:divsChild>
        <w:div w:id="873276395">
          <w:marLeft w:val="0"/>
          <w:marRight w:val="0"/>
          <w:marTop w:val="0"/>
          <w:marBottom w:val="0"/>
          <w:divBdr>
            <w:top w:val="none" w:sz="0" w:space="0" w:color="auto"/>
            <w:left w:val="none" w:sz="0" w:space="0" w:color="auto"/>
            <w:bottom w:val="none" w:sz="0" w:space="0" w:color="auto"/>
            <w:right w:val="none" w:sz="0" w:space="0" w:color="auto"/>
          </w:divBdr>
          <w:divsChild>
            <w:div w:id="347296038">
              <w:marLeft w:val="0"/>
              <w:marRight w:val="0"/>
              <w:marTop w:val="0"/>
              <w:marBottom w:val="0"/>
              <w:divBdr>
                <w:top w:val="none" w:sz="0" w:space="0" w:color="auto"/>
                <w:left w:val="none" w:sz="0" w:space="0" w:color="auto"/>
                <w:bottom w:val="none" w:sz="0" w:space="0" w:color="auto"/>
                <w:right w:val="none" w:sz="0" w:space="0" w:color="auto"/>
              </w:divBdr>
              <w:divsChild>
                <w:div w:id="13561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6643">
      <w:bodyDiv w:val="1"/>
      <w:marLeft w:val="0"/>
      <w:marRight w:val="0"/>
      <w:marTop w:val="0"/>
      <w:marBottom w:val="0"/>
      <w:divBdr>
        <w:top w:val="none" w:sz="0" w:space="0" w:color="auto"/>
        <w:left w:val="none" w:sz="0" w:space="0" w:color="auto"/>
        <w:bottom w:val="none" w:sz="0" w:space="0" w:color="auto"/>
        <w:right w:val="none" w:sz="0" w:space="0" w:color="auto"/>
      </w:divBdr>
    </w:div>
    <w:div w:id="190725167">
      <w:bodyDiv w:val="1"/>
      <w:marLeft w:val="0"/>
      <w:marRight w:val="0"/>
      <w:marTop w:val="0"/>
      <w:marBottom w:val="0"/>
      <w:divBdr>
        <w:top w:val="none" w:sz="0" w:space="0" w:color="auto"/>
        <w:left w:val="none" w:sz="0" w:space="0" w:color="auto"/>
        <w:bottom w:val="none" w:sz="0" w:space="0" w:color="auto"/>
        <w:right w:val="none" w:sz="0" w:space="0" w:color="auto"/>
      </w:divBdr>
    </w:div>
    <w:div w:id="196047606">
      <w:bodyDiv w:val="1"/>
      <w:marLeft w:val="0"/>
      <w:marRight w:val="0"/>
      <w:marTop w:val="0"/>
      <w:marBottom w:val="0"/>
      <w:divBdr>
        <w:top w:val="none" w:sz="0" w:space="0" w:color="auto"/>
        <w:left w:val="none" w:sz="0" w:space="0" w:color="auto"/>
        <w:bottom w:val="none" w:sz="0" w:space="0" w:color="auto"/>
        <w:right w:val="none" w:sz="0" w:space="0" w:color="auto"/>
      </w:divBdr>
    </w:div>
    <w:div w:id="835152984">
      <w:bodyDiv w:val="1"/>
      <w:marLeft w:val="0"/>
      <w:marRight w:val="0"/>
      <w:marTop w:val="0"/>
      <w:marBottom w:val="0"/>
      <w:divBdr>
        <w:top w:val="none" w:sz="0" w:space="0" w:color="auto"/>
        <w:left w:val="none" w:sz="0" w:space="0" w:color="auto"/>
        <w:bottom w:val="none" w:sz="0" w:space="0" w:color="auto"/>
        <w:right w:val="none" w:sz="0" w:space="0" w:color="auto"/>
      </w:divBdr>
    </w:div>
    <w:div w:id="872688614">
      <w:bodyDiv w:val="1"/>
      <w:marLeft w:val="0"/>
      <w:marRight w:val="0"/>
      <w:marTop w:val="0"/>
      <w:marBottom w:val="0"/>
      <w:divBdr>
        <w:top w:val="none" w:sz="0" w:space="0" w:color="auto"/>
        <w:left w:val="none" w:sz="0" w:space="0" w:color="auto"/>
        <w:bottom w:val="none" w:sz="0" w:space="0" w:color="auto"/>
        <w:right w:val="none" w:sz="0" w:space="0" w:color="auto"/>
      </w:divBdr>
    </w:div>
    <w:div w:id="1172450783">
      <w:bodyDiv w:val="1"/>
      <w:marLeft w:val="0"/>
      <w:marRight w:val="0"/>
      <w:marTop w:val="0"/>
      <w:marBottom w:val="0"/>
      <w:divBdr>
        <w:top w:val="none" w:sz="0" w:space="0" w:color="auto"/>
        <w:left w:val="none" w:sz="0" w:space="0" w:color="auto"/>
        <w:bottom w:val="none" w:sz="0" w:space="0" w:color="auto"/>
        <w:right w:val="none" w:sz="0" w:space="0" w:color="auto"/>
      </w:divBdr>
    </w:div>
    <w:div w:id="1218318959">
      <w:bodyDiv w:val="1"/>
      <w:marLeft w:val="0"/>
      <w:marRight w:val="0"/>
      <w:marTop w:val="0"/>
      <w:marBottom w:val="0"/>
      <w:divBdr>
        <w:top w:val="none" w:sz="0" w:space="0" w:color="auto"/>
        <w:left w:val="none" w:sz="0" w:space="0" w:color="auto"/>
        <w:bottom w:val="none" w:sz="0" w:space="0" w:color="auto"/>
        <w:right w:val="none" w:sz="0" w:space="0" w:color="auto"/>
      </w:divBdr>
      <w:divsChild>
        <w:div w:id="380449027">
          <w:marLeft w:val="0"/>
          <w:marRight w:val="0"/>
          <w:marTop w:val="0"/>
          <w:marBottom w:val="0"/>
          <w:divBdr>
            <w:top w:val="none" w:sz="0" w:space="0" w:color="auto"/>
            <w:left w:val="none" w:sz="0" w:space="0" w:color="auto"/>
            <w:bottom w:val="none" w:sz="0" w:space="0" w:color="auto"/>
            <w:right w:val="none" w:sz="0" w:space="0" w:color="auto"/>
          </w:divBdr>
          <w:divsChild>
            <w:div w:id="1329480943">
              <w:marLeft w:val="0"/>
              <w:marRight w:val="0"/>
              <w:marTop w:val="0"/>
              <w:marBottom w:val="0"/>
              <w:divBdr>
                <w:top w:val="none" w:sz="0" w:space="0" w:color="auto"/>
                <w:left w:val="none" w:sz="0" w:space="0" w:color="auto"/>
                <w:bottom w:val="none" w:sz="0" w:space="0" w:color="auto"/>
                <w:right w:val="none" w:sz="0" w:space="0" w:color="auto"/>
              </w:divBdr>
              <w:divsChild>
                <w:div w:id="6433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7084">
      <w:bodyDiv w:val="1"/>
      <w:marLeft w:val="0"/>
      <w:marRight w:val="0"/>
      <w:marTop w:val="0"/>
      <w:marBottom w:val="0"/>
      <w:divBdr>
        <w:top w:val="none" w:sz="0" w:space="0" w:color="auto"/>
        <w:left w:val="none" w:sz="0" w:space="0" w:color="auto"/>
        <w:bottom w:val="none" w:sz="0" w:space="0" w:color="auto"/>
        <w:right w:val="none" w:sz="0" w:space="0" w:color="auto"/>
      </w:divBdr>
      <w:divsChild>
        <w:div w:id="1811821607">
          <w:marLeft w:val="0"/>
          <w:marRight w:val="0"/>
          <w:marTop w:val="0"/>
          <w:marBottom w:val="0"/>
          <w:divBdr>
            <w:top w:val="none" w:sz="0" w:space="0" w:color="auto"/>
            <w:left w:val="none" w:sz="0" w:space="0" w:color="auto"/>
            <w:bottom w:val="none" w:sz="0" w:space="0" w:color="auto"/>
            <w:right w:val="none" w:sz="0" w:space="0" w:color="auto"/>
          </w:divBdr>
          <w:divsChild>
            <w:div w:id="1570462212">
              <w:marLeft w:val="0"/>
              <w:marRight w:val="0"/>
              <w:marTop w:val="0"/>
              <w:marBottom w:val="0"/>
              <w:divBdr>
                <w:top w:val="none" w:sz="0" w:space="0" w:color="auto"/>
                <w:left w:val="none" w:sz="0" w:space="0" w:color="auto"/>
                <w:bottom w:val="none" w:sz="0" w:space="0" w:color="auto"/>
                <w:right w:val="none" w:sz="0" w:space="0" w:color="auto"/>
              </w:divBdr>
              <w:divsChild>
                <w:div w:id="879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1758">
      <w:bodyDiv w:val="1"/>
      <w:marLeft w:val="0"/>
      <w:marRight w:val="0"/>
      <w:marTop w:val="0"/>
      <w:marBottom w:val="0"/>
      <w:divBdr>
        <w:top w:val="none" w:sz="0" w:space="0" w:color="auto"/>
        <w:left w:val="none" w:sz="0" w:space="0" w:color="auto"/>
        <w:bottom w:val="none" w:sz="0" w:space="0" w:color="auto"/>
        <w:right w:val="none" w:sz="0" w:space="0" w:color="auto"/>
      </w:divBdr>
    </w:div>
    <w:div w:id="1748913617">
      <w:bodyDiv w:val="1"/>
      <w:marLeft w:val="0"/>
      <w:marRight w:val="0"/>
      <w:marTop w:val="0"/>
      <w:marBottom w:val="0"/>
      <w:divBdr>
        <w:top w:val="none" w:sz="0" w:space="0" w:color="auto"/>
        <w:left w:val="none" w:sz="0" w:space="0" w:color="auto"/>
        <w:bottom w:val="none" w:sz="0" w:space="0" w:color="auto"/>
        <w:right w:val="none" w:sz="0" w:space="0" w:color="auto"/>
      </w:divBdr>
    </w:div>
    <w:div w:id="1960334702">
      <w:bodyDiv w:val="1"/>
      <w:marLeft w:val="0"/>
      <w:marRight w:val="0"/>
      <w:marTop w:val="0"/>
      <w:marBottom w:val="0"/>
      <w:divBdr>
        <w:top w:val="none" w:sz="0" w:space="0" w:color="auto"/>
        <w:left w:val="none" w:sz="0" w:space="0" w:color="auto"/>
        <w:bottom w:val="none" w:sz="0" w:space="0" w:color="auto"/>
        <w:right w:val="none" w:sz="0" w:space="0" w:color="auto"/>
      </w:divBdr>
    </w:div>
    <w:div w:id="1994134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F27B71-2BAD-4E01-93E6-E3EEAB689C6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015104C3-7F5B-466F-A280-A1DE9453CF95}">
      <dgm:prSet phldrT="[Texto]" custT="1"/>
      <dgm:spPr>
        <a:gradFill flip="none" rotWithShape="1">
          <a:gsLst>
            <a:gs pos="0">
              <a:schemeClr val="accent5"/>
            </a:gs>
            <a:gs pos="46000">
              <a:schemeClr val="tx2"/>
            </a:gs>
          </a:gsLst>
          <a:lin ang="0" scaled="1"/>
          <a:tileRect/>
        </a:gradFill>
      </dgm:spPr>
      <dgm:t>
        <a:bodyPr/>
        <a:lstStyle/>
        <a:p>
          <a:r>
            <a:rPr lang="es-MX" sz="1100" b="0">
              <a:latin typeface="Agency FB" pitchFamily="34" charset="0"/>
            </a:rPr>
            <a:t>DIRECCION DE OBRAS PÚBLICAS DE CALIDAD</a:t>
          </a:r>
        </a:p>
        <a:p>
          <a:r>
            <a:rPr lang="es-MX" sz="1100" b="0">
              <a:latin typeface="Agency FB" pitchFamily="34" charset="0"/>
            </a:rPr>
            <a:t>(1)</a:t>
          </a:r>
        </a:p>
      </dgm:t>
    </dgm:pt>
    <dgm:pt modelId="{39AA5888-9D55-445F-8EB0-0D0C67CC90D6}" type="parTrans" cxnId="{EB14E084-E13E-4A3A-8FED-0D9D30EC2C9D}">
      <dgm:prSet/>
      <dgm:spPr/>
      <dgm:t>
        <a:bodyPr/>
        <a:lstStyle/>
        <a:p>
          <a:endParaRPr lang="es-MX"/>
        </a:p>
      </dgm:t>
    </dgm:pt>
    <dgm:pt modelId="{D3D1313A-FF96-4208-8F26-6CD22AF980F1}" type="sibTrans" cxnId="{EB14E084-E13E-4A3A-8FED-0D9D30EC2C9D}">
      <dgm:prSet/>
      <dgm:spPr/>
      <dgm:t>
        <a:bodyPr/>
        <a:lstStyle/>
        <a:p>
          <a:endParaRPr lang="es-MX"/>
        </a:p>
      </dgm:t>
    </dgm:pt>
    <dgm:pt modelId="{BFF58BE1-9539-42B6-AC3E-B41CAA942129}" type="asst">
      <dgm:prSet phldrT="[Texto]" custT="1"/>
      <dgm:spPr>
        <a:gradFill rotWithShape="0">
          <a:gsLst>
            <a:gs pos="0">
              <a:schemeClr val="accent5"/>
            </a:gs>
            <a:gs pos="46000">
              <a:schemeClr val="tx2"/>
            </a:gs>
          </a:gsLst>
          <a:lin ang="0" scaled="1"/>
        </a:gradFill>
      </dgm:spPr>
      <dgm:t>
        <a:bodyPr/>
        <a:lstStyle/>
        <a:p>
          <a:r>
            <a:rPr lang="es-MX" sz="1000">
              <a:latin typeface="Agency FB" pitchFamily="34" charset="0"/>
            </a:rPr>
            <a:t>AUXILIAR</a:t>
          </a:r>
        </a:p>
        <a:p>
          <a:r>
            <a:rPr lang="es-MX" sz="1000">
              <a:latin typeface="Agency FB" pitchFamily="34" charset="0"/>
            </a:rPr>
            <a:t>(1)</a:t>
          </a:r>
        </a:p>
      </dgm:t>
    </dgm:pt>
    <dgm:pt modelId="{E9E3CF6C-7AFD-4538-8676-5ABC6F7757E3}" type="parTrans" cxnId="{3CBB457C-E9D4-43CE-B235-3FD5565689AF}">
      <dgm:prSet/>
      <dgm:spPr/>
      <dgm:t>
        <a:bodyPr/>
        <a:lstStyle/>
        <a:p>
          <a:endParaRPr lang="es-MX"/>
        </a:p>
      </dgm:t>
    </dgm:pt>
    <dgm:pt modelId="{F76F8BBF-3F24-48B8-BAA0-BF270AA50BA1}" type="sibTrans" cxnId="{3CBB457C-E9D4-43CE-B235-3FD5565689AF}">
      <dgm:prSet/>
      <dgm:spPr/>
      <dgm:t>
        <a:bodyPr/>
        <a:lstStyle/>
        <a:p>
          <a:endParaRPr lang="es-MX"/>
        </a:p>
      </dgm:t>
    </dgm:pt>
    <dgm:pt modelId="{97DD4158-463E-4764-8D43-4AC8EB9B798B}">
      <dgm:prSet phldrT="[Texto]"/>
      <dgm:spPr>
        <a:gradFill rotWithShape="0">
          <a:gsLst>
            <a:gs pos="0">
              <a:schemeClr val="accent5"/>
            </a:gs>
            <a:gs pos="46000">
              <a:schemeClr val="tx2"/>
            </a:gs>
          </a:gsLst>
          <a:lin ang="0" scaled="1"/>
        </a:gradFill>
      </dgm:spPr>
      <dgm:t>
        <a:bodyPr/>
        <a:lstStyle/>
        <a:p>
          <a:r>
            <a:rPr lang="es-MX">
              <a:latin typeface="Agency FB" pitchFamily="34" charset="0"/>
            </a:rPr>
            <a:t>JEFATURA DE PROYECTOS</a:t>
          </a:r>
        </a:p>
        <a:p>
          <a:r>
            <a:rPr lang="es-MX">
              <a:latin typeface="Agency FB" pitchFamily="34" charset="0"/>
            </a:rPr>
            <a:t>(1)</a:t>
          </a:r>
        </a:p>
      </dgm:t>
    </dgm:pt>
    <dgm:pt modelId="{92AD2AD9-1EDC-4992-A9AC-A99D0C24DC04}" type="parTrans" cxnId="{B264053B-D9B5-4ED2-B975-D217405182DA}">
      <dgm:prSet/>
      <dgm:spPr/>
      <dgm:t>
        <a:bodyPr/>
        <a:lstStyle/>
        <a:p>
          <a:endParaRPr lang="es-MX"/>
        </a:p>
      </dgm:t>
    </dgm:pt>
    <dgm:pt modelId="{CD160FB4-4E80-4DFA-9570-E2B8B1DFB27C}" type="sibTrans" cxnId="{B264053B-D9B5-4ED2-B975-D217405182DA}">
      <dgm:prSet/>
      <dgm:spPr/>
      <dgm:t>
        <a:bodyPr/>
        <a:lstStyle/>
        <a:p>
          <a:endParaRPr lang="es-MX"/>
        </a:p>
      </dgm:t>
    </dgm:pt>
    <dgm:pt modelId="{29037C69-78EF-42C5-BBB5-4EDC950C0582}">
      <dgm:prSet phldrT="[Texto]"/>
      <dgm:spPr>
        <a:gradFill rotWithShape="0">
          <a:gsLst>
            <a:gs pos="0">
              <a:schemeClr val="accent5"/>
            </a:gs>
            <a:gs pos="46000">
              <a:schemeClr val="tx2"/>
            </a:gs>
          </a:gsLst>
          <a:lin ang="0" scaled="1"/>
        </a:gradFill>
      </dgm:spPr>
      <dgm:t>
        <a:bodyPr/>
        <a:lstStyle/>
        <a:p>
          <a:r>
            <a:rPr lang="es-MX">
              <a:latin typeface="Agency FB" pitchFamily="34" charset="0"/>
            </a:rPr>
            <a:t>JEFATURA DE SUPERVISION </a:t>
          </a:r>
        </a:p>
        <a:p>
          <a:r>
            <a:rPr lang="es-MX">
              <a:latin typeface="Agency FB" pitchFamily="34" charset="0"/>
            </a:rPr>
            <a:t>(1)</a:t>
          </a:r>
        </a:p>
      </dgm:t>
    </dgm:pt>
    <dgm:pt modelId="{73A9E47B-3578-4616-AD9C-CCE622F35549}" type="parTrans" cxnId="{6D888901-412B-45A0-B5EB-831225A8BE56}">
      <dgm:prSet/>
      <dgm:spPr/>
      <dgm:t>
        <a:bodyPr/>
        <a:lstStyle/>
        <a:p>
          <a:endParaRPr lang="es-MX"/>
        </a:p>
      </dgm:t>
    </dgm:pt>
    <dgm:pt modelId="{FCA2C6D0-3288-4C61-A428-8F92B66C1E70}" type="sibTrans" cxnId="{6D888901-412B-45A0-B5EB-831225A8BE56}">
      <dgm:prSet/>
      <dgm:spPr/>
      <dgm:t>
        <a:bodyPr/>
        <a:lstStyle/>
        <a:p>
          <a:endParaRPr lang="es-MX"/>
        </a:p>
      </dgm:t>
    </dgm:pt>
    <dgm:pt modelId="{56CD7569-F526-40A9-A605-024407CBB6A3}">
      <dgm:prSet phldrT="[Texto]" custT="1"/>
      <dgm:spPr>
        <a:gradFill rotWithShape="0">
          <a:gsLst>
            <a:gs pos="0">
              <a:schemeClr val="accent5"/>
            </a:gs>
            <a:gs pos="46000">
              <a:schemeClr val="tx2"/>
            </a:gs>
          </a:gsLst>
          <a:lin ang="0" scaled="1"/>
        </a:gradFill>
      </dgm:spPr>
      <dgm:t>
        <a:bodyPr/>
        <a:lstStyle/>
        <a:p>
          <a:r>
            <a:rPr lang="es-MX" sz="900">
              <a:latin typeface="Agency FB" pitchFamily="34" charset="0"/>
            </a:rPr>
            <a:t>JEFATURA DE COSTOS Y PROGRAMAS FEDERALES (1)</a:t>
          </a:r>
        </a:p>
      </dgm:t>
    </dgm:pt>
    <dgm:pt modelId="{5CBF763C-2537-4F86-B8CE-B1E41E06EF94}" type="parTrans" cxnId="{74C7C9D0-E1C6-4306-B3BA-79062054A475}">
      <dgm:prSet/>
      <dgm:spPr/>
      <dgm:t>
        <a:bodyPr/>
        <a:lstStyle/>
        <a:p>
          <a:endParaRPr lang="es-MX"/>
        </a:p>
      </dgm:t>
    </dgm:pt>
    <dgm:pt modelId="{06682D39-35D7-4AA7-944E-71051D796C55}" type="sibTrans" cxnId="{74C7C9D0-E1C6-4306-B3BA-79062054A475}">
      <dgm:prSet/>
      <dgm:spPr/>
      <dgm:t>
        <a:bodyPr/>
        <a:lstStyle/>
        <a:p>
          <a:endParaRPr lang="es-MX"/>
        </a:p>
      </dgm:t>
    </dgm:pt>
    <dgm:pt modelId="{8B35CDAA-CD5F-40B4-846F-0033367A3871}">
      <dgm:prSet custT="1"/>
      <dgm:spPr>
        <a:gradFill rotWithShape="0">
          <a:gsLst>
            <a:gs pos="0">
              <a:schemeClr val="accent5"/>
            </a:gs>
            <a:gs pos="46000">
              <a:schemeClr val="tx2"/>
            </a:gs>
          </a:gsLst>
          <a:lin ang="0" scaled="1"/>
        </a:gradFill>
      </dgm:spPr>
      <dgm:t>
        <a:bodyPr/>
        <a:lstStyle/>
        <a:p>
          <a:r>
            <a:rPr lang="es-MX" sz="1000">
              <a:latin typeface="Agency FB" pitchFamily="34" charset="0"/>
            </a:rPr>
            <a:t>AUXILIAR (Poyectista)</a:t>
          </a:r>
        </a:p>
        <a:p>
          <a:r>
            <a:rPr lang="es-MX" sz="1000">
              <a:latin typeface="Agency FB" pitchFamily="34" charset="0"/>
            </a:rPr>
            <a:t>(1) </a:t>
          </a:r>
        </a:p>
      </dgm:t>
    </dgm:pt>
    <dgm:pt modelId="{083E09E1-C764-4C3A-AA47-558D5A8AE6EC}" type="parTrans" cxnId="{9B0657F4-D628-4CAE-A5FD-6F7C0DEEE764}">
      <dgm:prSet/>
      <dgm:spPr/>
      <dgm:t>
        <a:bodyPr/>
        <a:lstStyle/>
        <a:p>
          <a:endParaRPr lang="es-MX"/>
        </a:p>
      </dgm:t>
    </dgm:pt>
    <dgm:pt modelId="{33319B57-E7A2-4C3E-9035-B00B91862D2E}" type="sibTrans" cxnId="{9B0657F4-D628-4CAE-A5FD-6F7C0DEEE764}">
      <dgm:prSet/>
      <dgm:spPr/>
      <dgm:t>
        <a:bodyPr/>
        <a:lstStyle/>
        <a:p>
          <a:endParaRPr lang="es-MX"/>
        </a:p>
      </dgm:t>
    </dgm:pt>
    <dgm:pt modelId="{1A7B11B8-3DA2-437A-AE99-5111E8FD95B9}">
      <dgm:prSet/>
      <dgm:spPr>
        <a:gradFill rotWithShape="0">
          <a:gsLst>
            <a:gs pos="0">
              <a:schemeClr val="accent5"/>
            </a:gs>
            <a:gs pos="46000">
              <a:schemeClr val="tx2"/>
            </a:gs>
          </a:gsLst>
          <a:lin ang="0" scaled="1"/>
        </a:gradFill>
      </dgm:spPr>
      <dgm:t>
        <a:bodyPr/>
        <a:lstStyle/>
        <a:p>
          <a:r>
            <a:rPr lang="es-MX">
              <a:latin typeface="Agency FB" pitchFamily="34" charset="0"/>
            </a:rPr>
            <a:t>JEFATURA ADMINISTRATIVA</a:t>
          </a:r>
        </a:p>
        <a:p>
          <a:r>
            <a:rPr lang="es-MX">
              <a:latin typeface="Agency FB" pitchFamily="34" charset="0"/>
            </a:rPr>
            <a:t>(1)</a:t>
          </a:r>
        </a:p>
      </dgm:t>
    </dgm:pt>
    <dgm:pt modelId="{725060D8-B797-4F21-A5AD-78D21B10B40B}" type="parTrans" cxnId="{6382FA1E-80BD-43EC-B798-65AA5D641997}">
      <dgm:prSet/>
      <dgm:spPr/>
      <dgm:t>
        <a:bodyPr/>
        <a:lstStyle/>
        <a:p>
          <a:endParaRPr lang="es-MX"/>
        </a:p>
      </dgm:t>
    </dgm:pt>
    <dgm:pt modelId="{1F06F013-3154-4E78-B0AC-880BA2691F8F}" type="sibTrans" cxnId="{6382FA1E-80BD-43EC-B798-65AA5D641997}">
      <dgm:prSet/>
      <dgm:spPr/>
      <dgm:t>
        <a:bodyPr/>
        <a:lstStyle/>
        <a:p>
          <a:endParaRPr lang="es-MX"/>
        </a:p>
      </dgm:t>
    </dgm:pt>
    <dgm:pt modelId="{C027B15A-4309-477A-ADD2-6F2D5132FDDD}">
      <dgm:prSet/>
      <dgm:spPr>
        <a:gradFill rotWithShape="0">
          <a:gsLst>
            <a:gs pos="0">
              <a:schemeClr val="accent5"/>
            </a:gs>
            <a:gs pos="46000">
              <a:schemeClr val="tx2"/>
            </a:gs>
          </a:gsLst>
          <a:lin ang="0" scaled="1"/>
        </a:gradFill>
      </dgm:spPr>
      <dgm:t>
        <a:bodyPr/>
        <a:lstStyle/>
        <a:p>
          <a:r>
            <a:rPr lang="es-MX">
              <a:latin typeface="Agency FB" pitchFamily="34" charset="0"/>
            </a:rPr>
            <a:t>AUXILIAR (Topografia)</a:t>
          </a:r>
        </a:p>
        <a:p>
          <a:r>
            <a:rPr lang="es-MX">
              <a:latin typeface="Agency FB" pitchFamily="34" charset="0"/>
            </a:rPr>
            <a:t>(5)</a:t>
          </a:r>
          <a:endParaRPr lang="es-MX"/>
        </a:p>
      </dgm:t>
    </dgm:pt>
    <dgm:pt modelId="{E07E029E-252A-4F3C-A883-AC467BE329E2}" type="parTrans" cxnId="{002F13B8-DCDE-4CBE-9E7B-FEAD9D1067BA}">
      <dgm:prSet/>
      <dgm:spPr/>
      <dgm:t>
        <a:bodyPr/>
        <a:lstStyle/>
        <a:p>
          <a:endParaRPr lang="es-MX"/>
        </a:p>
      </dgm:t>
    </dgm:pt>
    <dgm:pt modelId="{4C1D267A-DA8F-44EA-A509-948E25022F4C}" type="sibTrans" cxnId="{002F13B8-DCDE-4CBE-9E7B-FEAD9D1067BA}">
      <dgm:prSet/>
      <dgm:spPr/>
      <dgm:t>
        <a:bodyPr/>
        <a:lstStyle/>
        <a:p>
          <a:endParaRPr lang="es-MX"/>
        </a:p>
      </dgm:t>
    </dgm:pt>
    <dgm:pt modelId="{028412B5-B762-4512-8B5E-AD45686F8EA4}">
      <dgm:prSet/>
      <dgm:spPr>
        <a:gradFill rotWithShape="0">
          <a:gsLst>
            <a:gs pos="0">
              <a:schemeClr val="accent5"/>
            </a:gs>
            <a:gs pos="46000">
              <a:schemeClr val="tx2"/>
            </a:gs>
          </a:gsLst>
          <a:lin ang="0" scaled="1"/>
        </a:gradFill>
      </dgm:spPr>
      <dgm:t>
        <a:bodyPr/>
        <a:lstStyle/>
        <a:p>
          <a:r>
            <a:rPr lang="es-MX">
              <a:latin typeface="Agency FB" pitchFamily="34" charset="0"/>
            </a:rPr>
            <a:t>AUXILIAR (Supervisor de Obra)</a:t>
          </a:r>
        </a:p>
        <a:p>
          <a:r>
            <a:rPr lang="es-MX">
              <a:latin typeface="Agency FB" pitchFamily="34" charset="0"/>
            </a:rPr>
            <a:t>(8)</a:t>
          </a:r>
        </a:p>
      </dgm:t>
    </dgm:pt>
    <dgm:pt modelId="{46E26E40-CCCE-4B86-811C-D33EAEC066C2}" type="parTrans" cxnId="{DBA8613A-BF5F-491D-8473-836BF9DA0EC5}">
      <dgm:prSet/>
      <dgm:spPr/>
      <dgm:t>
        <a:bodyPr/>
        <a:lstStyle/>
        <a:p>
          <a:endParaRPr lang="es-MX"/>
        </a:p>
      </dgm:t>
    </dgm:pt>
    <dgm:pt modelId="{048EEE81-5D06-4632-9727-A5DEB9BBC592}" type="sibTrans" cxnId="{DBA8613A-BF5F-491D-8473-836BF9DA0EC5}">
      <dgm:prSet/>
      <dgm:spPr/>
      <dgm:t>
        <a:bodyPr/>
        <a:lstStyle/>
        <a:p>
          <a:endParaRPr lang="es-MX"/>
        </a:p>
      </dgm:t>
    </dgm:pt>
    <dgm:pt modelId="{F1D149B5-86E7-4F8D-9B4B-884CF1BEA3A6}">
      <dgm:prSet custT="1"/>
      <dgm:spPr>
        <a:gradFill rotWithShape="0">
          <a:gsLst>
            <a:gs pos="0">
              <a:schemeClr val="accent5"/>
            </a:gs>
            <a:gs pos="46000">
              <a:schemeClr val="tx2"/>
            </a:gs>
          </a:gsLst>
          <a:lin ang="0" scaled="1"/>
        </a:gradFill>
      </dgm:spPr>
      <dgm:t>
        <a:bodyPr/>
        <a:lstStyle/>
        <a:p>
          <a:r>
            <a:rPr lang="es-MX" sz="1000">
              <a:latin typeface="Agency FB" pitchFamily="34" charset="0"/>
            </a:rPr>
            <a:t>AUXILIAR</a:t>
          </a:r>
        </a:p>
        <a:p>
          <a:r>
            <a:rPr lang="es-MX" sz="1000">
              <a:latin typeface="Agency FB" pitchFamily="34" charset="0"/>
            </a:rPr>
            <a:t>(6) </a:t>
          </a:r>
        </a:p>
      </dgm:t>
    </dgm:pt>
    <dgm:pt modelId="{02D2A8EF-5FCB-4683-8BD9-CF0886EE5324}" type="parTrans" cxnId="{9484BDCC-3617-46A4-A9C5-CC9413E22CBF}">
      <dgm:prSet/>
      <dgm:spPr/>
      <dgm:t>
        <a:bodyPr/>
        <a:lstStyle/>
        <a:p>
          <a:endParaRPr lang="es-MX"/>
        </a:p>
      </dgm:t>
    </dgm:pt>
    <dgm:pt modelId="{96A14AA7-7D84-4347-B30C-AC78D910E06D}" type="sibTrans" cxnId="{9484BDCC-3617-46A4-A9C5-CC9413E22CBF}">
      <dgm:prSet/>
      <dgm:spPr/>
      <dgm:t>
        <a:bodyPr/>
        <a:lstStyle/>
        <a:p>
          <a:endParaRPr lang="es-MX"/>
        </a:p>
      </dgm:t>
    </dgm:pt>
    <dgm:pt modelId="{6772BC6B-8013-4E68-BEFE-82F516567D85}">
      <dgm:prSet/>
      <dgm:spPr>
        <a:gradFill rotWithShape="0">
          <a:gsLst>
            <a:gs pos="0">
              <a:schemeClr val="accent5"/>
            </a:gs>
            <a:gs pos="46000">
              <a:schemeClr val="tx2"/>
            </a:gs>
          </a:gsLst>
          <a:lin ang="0" scaled="1"/>
        </a:gradFill>
      </dgm:spPr>
      <dgm:t>
        <a:bodyPr/>
        <a:lstStyle/>
        <a:p>
          <a:r>
            <a:rPr lang="es-MX">
              <a:latin typeface="Agency FB" pitchFamily="34" charset="0"/>
            </a:rPr>
            <a:t>AUXILIAR (proyectista)</a:t>
          </a:r>
        </a:p>
        <a:p>
          <a:r>
            <a:rPr lang="es-MX">
              <a:latin typeface="Agency FB" pitchFamily="34" charset="0"/>
            </a:rPr>
            <a:t>(6)</a:t>
          </a:r>
        </a:p>
      </dgm:t>
    </dgm:pt>
    <dgm:pt modelId="{C6807C27-2A39-4F7A-8AC4-EB10B1EA3C28}" type="sibTrans" cxnId="{D9DC7BBC-4B9A-4591-B62B-6A10032158F1}">
      <dgm:prSet/>
      <dgm:spPr/>
      <dgm:t>
        <a:bodyPr/>
        <a:lstStyle/>
        <a:p>
          <a:endParaRPr lang="es-MX"/>
        </a:p>
      </dgm:t>
    </dgm:pt>
    <dgm:pt modelId="{D0DA5269-2FB2-4E83-95E2-D22B37AA7FD3}" type="parTrans" cxnId="{D9DC7BBC-4B9A-4591-B62B-6A10032158F1}">
      <dgm:prSet/>
      <dgm:spPr/>
      <dgm:t>
        <a:bodyPr/>
        <a:lstStyle/>
        <a:p>
          <a:endParaRPr lang="es-MX"/>
        </a:p>
      </dgm:t>
    </dgm:pt>
    <dgm:pt modelId="{75CEBB8A-2C39-4D65-8AB2-B640725007E9}">
      <dgm:prSet/>
      <dgm:spPr>
        <a:gradFill rotWithShape="0">
          <a:gsLst>
            <a:gs pos="0">
              <a:schemeClr val="accent5"/>
            </a:gs>
            <a:gs pos="46000">
              <a:schemeClr val="tx2"/>
            </a:gs>
          </a:gsLst>
          <a:lin ang="0" scaled="1"/>
        </a:gradFill>
      </dgm:spPr>
      <dgm:t>
        <a:bodyPr/>
        <a:lstStyle/>
        <a:p>
          <a:r>
            <a:rPr lang="es-MX">
              <a:latin typeface="Agency FB" pitchFamily="34" charset="0"/>
            </a:rPr>
            <a:t>AUXILIAR (Coordinador de Expedientes Unitarios) (1)</a:t>
          </a:r>
          <a:endParaRPr lang="es-ES"/>
        </a:p>
      </dgm:t>
    </dgm:pt>
    <dgm:pt modelId="{085D4044-E610-4DE3-9531-CB6B8C302F09}" type="sibTrans" cxnId="{4B01E3A6-E7D0-495C-9846-578827295E56}">
      <dgm:prSet/>
      <dgm:spPr/>
      <dgm:t>
        <a:bodyPr/>
        <a:lstStyle/>
        <a:p>
          <a:endParaRPr lang="es-ES"/>
        </a:p>
      </dgm:t>
    </dgm:pt>
    <dgm:pt modelId="{01672634-CDED-49B7-B72E-297D5063D8F8}" type="parTrans" cxnId="{4B01E3A6-E7D0-495C-9846-578827295E56}">
      <dgm:prSet/>
      <dgm:spPr/>
      <dgm:t>
        <a:bodyPr/>
        <a:lstStyle/>
        <a:p>
          <a:endParaRPr lang="es-ES"/>
        </a:p>
      </dgm:t>
    </dgm:pt>
    <dgm:pt modelId="{2520BD96-2D32-4F35-B662-31D9C25637E8}" type="pres">
      <dgm:prSet presAssocID="{22F27B71-2BAD-4E01-93E6-E3EEAB689C61}" presName="hierChild1" presStyleCnt="0">
        <dgm:presLayoutVars>
          <dgm:orgChart val="1"/>
          <dgm:chPref val="1"/>
          <dgm:dir/>
          <dgm:animOne val="branch"/>
          <dgm:animLvl val="lvl"/>
          <dgm:resizeHandles/>
        </dgm:presLayoutVars>
      </dgm:prSet>
      <dgm:spPr/>
      <dgm:t>
        <a:bodyPr/>
        <a:lstStyle/>
        <a:p>
          <a:endParaRPr lang="es-MX"/>
        </a:p>
      </dgm:t>
    </dgm:pt>
    <dgm:pt modelId="{1AC38951-36A9-4AD9-BFAB-11627F327FC4}" type="pres">
      <dgm:prSet presAssocID="{015104C3-7F5B-466F-A280-A1DE9453CF95}" presName="hierRoot1" presStyleCnt="0">
        <dgm:presLayoutVars>
          <dgm:hierBranch val="init"/>
        </dgm:presLayoutVars>
      </dgm:prSet>
      <dgm:spPr/>
    </dgm:pt>
    <dgm:pt modelId="{90753604-7429-4B0E-8B00-66FCB7B0F187}" type="pres">
      <dgm:prSet presAssocID="{015104C3-7F5B-466F-A280-A1DE9453CF95}" presName="rootComposite1" presStyleCnt="0"/>
      <dgm:spPr/>
    </dgm:pt>
    <dgm:pt modelId="{AAFA8975-068E-4D85-AA10-59B654BAFEF4}" type="pres">
      <dgm:prSet presAssocID="{015104C3-7F5B-466F-A280-A1DE9453CF95}" presName="rootText1" presStyleLbl="node0" presStyleIdx="0" presStyleCnt="1" custScaleX="151470" custScaleY="120215" custLinFactNeighborY="1808">
        <dgm:presLayoutVars>
          <dgm:chPref val="3"/>
        </dgm:presLayoutVars>
      </dgm:prSet>
      <dgm:spPr/>
      <dgm:t>
        <a:bodyPr/>
        <a:lstStyle/>
        <a:p>
          <a:endParaRPr lang="es-MX"/>
        </a:p>
      </dgm:t>
    </dgm:pt>
    <dgm:pt modelId="{B9C692C8-631A-440E-81D1-DB3ED24749B9}" type="pres">
      <dgm:prSet presAssocID="{015104C3-7F5B-466F-A280-A1DE9453CF95}" presName="rootConnector1" presStyleLbl="node1" presStyleIdx="0" presStyleCnt="0"/>
      <dgm:spPr/>
      <dgm:t>
        <a:bodyPr/>
        <a:lstStyle/>
        <a:p>
          <a:endParaRPr lang="es-MX"/>
        </a:p>
      </dgm:t>
    </dgm:pt>
    <dgm:pt modelId="{1413ECDF-6077-4206-9196-CF701FC0B3EF}" type="pres">
      <dgm:prSet presAssocID="{015104C3-7F5B-466F-A280-A1DE9453CF95}" presName="hierChild2" presStyleCnt="0"/>
      <dgm:spPr/>
    </dgm:pt>
    <dgm:pt modelId="{26F2A362-6692-44C2-BADE-A42DC19E6001}" type="pres">
      <dgm:prSet presAssocID="{92AD2AD9-1EDC-4992-A9AC-A99D0C24DC04}" presName="Name37" presStyleLbl="parChTrans1D2" presStyleIdx="0" presStyleCnt="5"/>
      <dgm:spPr/>
      <dgm:t>
        <a:bodyPr/>
        <a:lstStyle/>
        <a:p>
          <a:endParaRPr lang="es-MX"/>
        </a:p>
      </dgm:t>
    </dgm:pt>
    <dgm:pt modelId="{DD7290C8-379D-459B-924E-5DBE013667BF}" type="pres">
      <dgm:prSet presAssocID="{97DD4158-463E-4764-8D43-4AC8EB9B798B}" presName="hierRoot2" presStyleCnt="0">
        <dgm:presLayoutVars>
          <dgm:hierBranch val="init"/>
        </dgm:presLayoutVars>
      </dgm:prSet>
      <dgm:spPr/>
    </dgm:pt>
    <dgm:pt modelId="{F646EDF9-E51E-4585-8E3D-628A71316C6A}" type="pres">
      <dgm:prSet presAssocID="{97DD4158-463E-4764-8D43-4AC8EB9B798B}" presName="rootComposite" presStyleCnt="0"/>
      <dgm:spPr/>
    </dgm:pt>
    <dgm:pt modelId="{2AC7B02E-05D1-4F08-81B7-A30513B79D68}" type="pres">
      <dgm:prSet presAssocID="{97DD4158-463E-4764-8D43-4AC8EB9B798B}" presName="rootText" presStyleLbl="node2" presStyleIdx="0" presStyleCnt="4" custScaleX="124735" custScaleY="77646">
        <dgm:presLayoutVars>
          <dgm:chPref val="3"/>
        </dgm:presLayoutVars>
      </dgm:prSet>
      <dgm:spPr/>
      <dgm:t>
        <a:bodyPr/>
        <a:lstStyle/>
        <a:p>
          <a:endParaRPr lang="es-MX"/>
        </a:p>
      </dgm:t>
    </dgm:pt>
    <dgm:pt modelId="{37A1002E-7DA0-4EA6-BC98-67958A58F28B}" type="pres">
      <dgm:prSet presAssocID="{97DD4158-463E-4764-8D43-4AC8EB9B798B}" presName="rootConnector" presStyleLbl="node2" presStyleIdx="0" presStyleCnt="4"/>
      <dgm:spPr/>
      <dgm:t>
        <a:bodyPr/>
        <a:lstStyle/>
        <a:p>
          <a:endParaRPr lang="es-MX"/>
        </a:p>
      </dgm:t>
    </dgm:pt>
    <dgm:pt modelId="{DF83DD1C-09DE-4921-88F0-16BA7E2E720C}" type="pres">
      <dgm:prSet presAssocID="{97DD4158-463E-4764-8D43-4AC8EB9B798B}" presName="hierChild4" presStyleCnt="0"/>
      <dgm:spPr/>
    </dgm:pt>
    <dgm:pt modelId="{62CE0061-1B1B-4C0A-8F7C-EDDF80006086}" type="pres">
      <dgm:prSet presAssocID="{01672634-CDED-49B7-B72E-297D5063D8F8}" presName="Name37" presStyleLbl="parChTrans1D3" presStyleIdx="0" presStyleCnt="6"/>
      <dgm:spPr/>
      <dgm:t>
        <a:bodyPr/>
        <a:lstStyle/>
        <a:p>
          <a:endParaRPr lang="es-MX"/>
        </a:p>
      </dgm:t>
    </dgm:pt>
    <dgm:pt modelId="{41F4A574-F709-463E-84C4-C1070E189D15}" type="pres">
      <dgm:prSet presAssocID="{75CEBB8A-2C39-4D65-8AB2-B640725007E9}" presName="hierRoot2" presStyleCnt="0">
        <dgm:presLayoutVars>
          <dgm:hierBranch val="init"/>
        </dgm:presLayoutVars>
      </dgm:prSet>
      <dgm:spPr/>
    </dgm:pt>
    <dgm:pt modelId="{ACE04805-2B11-49FA-A6D8-D9B5FA6ED2E1}" type="pres">
      <dgm:prSet presAssocID="{75CEBB8A-2C39-4D65-8AB2-B640725007E9}" presName="rootComposite" presStyleCnt="0"/>
      <dgm:spPr/>
    </dgm:pt>
    <dgm:pt modelId="{C04ED683-17AA-492D-A3B8-EBDE238CAB69}" type="pres">
      <dgm:prSet presAssocID="{75CEBB8A-2C39-4D65-8AB2-B640725007E9}" presName="rootText" presStyleLbl="node3" presStyleIdx="0" presStyleCnt="6" custScaleX="106304" custScaleY="78587">
        <dgm:presLayoutVars>
          <dgm:chPref val="3"/>
        </dgm:presLayoutVars>
      </dgm:prSet>
      <dgm:spPr/>
      <dgm:t>
        <a:bodyPr/>
        <a:lstStyle/>
        <a:p>
          <a:endParaRPr lang="es-MX"/>
        </a:p>
      </dgm:t>
    </dgm:pt>
    <dgm:pt modelId="{2466F1F4-38FD-4D54-B570-C095EBFB6CEF}" type="pres">
      <dgm:prSet presAssocID="{75CEBB8A-2C39-4D65-8AB2-B640725007E9}" presName="rootConnector" presStyleLbl="node3" presStyleIdx="0" presStyleCnt="6"/>
      <dgm:spPr/>
      <dgm:t>
        <a:bodyPr/>
        <a:lstStyle/>
        <a:p>
          <a:endParaRPr lang="es-MX"/>
        </a:p>
      </dgm:t>
    </dgm:pt>
    <dgm:pt modelId="{A17DE978-42E5-4885-A650-8B6317978D3D}" type="pres">
      <dgm:prSet presAssocID="{75CEBB8A-2C39-4D65-8AB2-B640725007E9}" presName="hierChild4" presStyleCnt="0"/>
      <dgm:spPr/>
    </dgm:pt>
    <dgm:pt modelId="{1213B7D1-3CD1-44B5-8E60-869E3473F97B}" type="pres">
      <dgm:prSet presAssocID="{75CEBB8A-2C39-4D65-8AB2-B640725007E9}" presName="hierChild5" presStyleCnt="0"/>
      <dgm:spPr/>
    </dgm:pt>
    <dgm:pt modelId="{8C0841B5-FD03-43CB-BB52-6848916F3B0F}" type="pres">
      <dgm:prSet presAssocID="{D0DA5269-2FB2-4E83-95E2-D22B37AA7FD3}" presName="Name37" presStyleLbl="parChTrans1D3" presStyleIdx="1" presStyleCnt="6"/>
      <dgm:spPr/>
      <dgm:t>
        <a:bodyPr/>
        <a:lstStyle/>
        <a:p>
          <a:endParaRPr lang="es-MX"/>
        </a:p>
      </dgm:t>
    </dgm:pt>
    <dgm:pt modelId="{A006A4DF-7548-4895-9DAF-0806C3AB1FE8}" type="pres">
      <dgm:prSet presAssocID="{6772BC6B-8013-4E68-BEFE-82F516567D85}" presName="hierRoot2" presStyleCnt="0">
        <dgm:presLayoutVars>
          <dgm:hierBranch val="init"/>
        </dgm:presLayoutVars>
      </dgm:prSet>
      <dgm:spPr/>
    </dgm:pt>
    <dgm:pt modelId="{1FA663E4-D4A7-42E5-84AB-B900F68B48E4}" type="pres">
      <dgm:prSet presAssocID="{6772BC6B-8013-4E68-BEFE-82F516567D85}" presName="rootComposite" presStyleCnt="0"/>
      <dgm:spPr/>
    </dgm:pt>
    <dgm:pt modelId="{2862613E-95C3-43DF-9006-749F7B125DF4}" type="pres">
      <dgm:prSet presAssocID="{6772BC6B-8013-4E68-BEFE-82F516567D85}" presName="rootText" presStyleLbl="node3" presStyleIdx="1" presStyleCnt="6" custScaleX="100344" custScaleY="77538">
        <dgm:presLayoutVars>
          <dgm:chPref val="3"/>
        </dgm:presLayoutVars>
      </dgm:prSet>
      <dgm:spPr/>
      <dgm:t>
        <a:bodyPr/>
        <a:lstStyle/>
        <a:p>
          <a:endParaRPr lang="es-MX"/>
        </a:p>
      </dgm:t>
    </dgm:pt>
    <dgm:pt modelId="{E79892DE-541D-4418-A2B2-920FA87CBE39}" type="pres">
      <dgm:prSet presAssocID="{6772BC6B-8013-4E68-BEFE-82F516567D85}" presName="rootConnector" presStyleLbl="node3" presStyleIdx="1" presStyleCnt="6"/>
      <dgm:spPr/>
      <dgm:t>
        <a:bodyPr/>
        <a:lstStyle/>
        <a:p>
          <a:endParaRPr lang="es-MX"/>
        </a:p>
      </dgm:t>
    </dgm:pt>
    <dgm:pt modelId="{6EF844DB-0E13-401B-8D48-EDC054A95E73}" type="pres">
      <dgm:prSet presAssocID="{6772BC6B-8013-4E68-BEFE-82F516567D85}" presName="hierChild4" presStyleCnt="0"/>
      <dgm:spPr/>
    </dgm:pt>
    <dgm:pt modelId="{514FCC82-7EF3-4AA2-825C-9C01B4A01BA1}" type="pres">
      <dgm:prSet presAssocID="{6772BC6B-8013-4E68-BEFE-82F516567D85}" presName="hierChild5" presStyleCnt="0"/>
      <dgm:spPr/>
    </dgm:pt>
    <dgm:pt modelId="{AC4C5FB8-C783-46A2-9091-7E61CA0D64EF}" type="pres">
      <dgm:prSet presAssocID="{E07E029E-252A-4F3C-A883-AC467BE329E2}" presName="Name37" presStyleLbl="parChTrans1D3" presStyleIdx="2" presStyleCnt="6"/>
      <dgm:spPr/>
      <dgm:t>
        <a:bodyPr/>
        <a:lstStyle/>
        <a:p>
          <a:endParaRPr lang="es-MX"/>
        </a:p>
      </dgm:t>
    </dgm:pt>
    <dgm:pt modelId="{EB0DF564-1F58-477A-A231-381F3FDC3497}" type="pres">
      <dgm:prSet presAssocID="{C027B15A-4309-477A-ADD2-6F2D5132FDDD}" presName="hierRoot2" presStyleCnt="0">
        <dgm:presLayoutVars>
          <dgm:hierBranch val="init"/>
        </dgm:presLayoutVars>
      </dgm:prSet>
      <dgm:spPr/>
    </dgm:pt>
    <dgm:pt modelId="{69875381-B2AB-42B0-9D4D-E7117C861621}" type="pres">
      <dgm:prSet presAssocID="{C027B15A-4309-477A-ADD2-6F2D5132FDDD}" presName="rootComposite" presStyleCnt="0"/>
      <dgm:spPr/>
    </dgm:pt>
    <dgm:pt modelId="{3CA0C229-8EA7-4CF1-9E0D-E8DA79AE9B6E}" type="pres">
      <dgm:prSet presAssocID="{C027B15A-4309-477A-ADD2-6F2D5132FDDD}" presName="rootText" presStyleLbl="node3" presStyleIdx="2" presStyleCnt="6" custScaleX="100786" custScaleY="76212">
        <dgm:presLayoutVars>
          <dgm:chPref val="3"/>
        </dgm:presLayoutVars>
      </dgm:prSet>
      <dgm:spPr/>
      <dgm:t>
        <a:bodyPr/>
        <a:lstStyle/>
        <a:p>
          <a:endParaRPr lang="es-MX"/>
        </a:p>
      </dgm:t>
    </dgm:pt>
    <dgm:pt modelId="{28099A4A-8150-44B2-A2BB-1DE4CC652142}" type="pres">
      <dgm:prSet presAssocID="{C027B15A-4309-477A-ADD2-6F2D5132FDDD}" presName="rootConnector" presStyleLbl="node3" presStyleIdx="2" presStyleCnt="6"/>
      <dgm:spPr/>
      <dgm:t>
        <a:bodyPr/>
        <a:lstStyle/>
        <a:p>
          <a:endParaRPr lang="es-MX"/>
        </a:p>
      </dgm:t>
    </dgm:pt>
    <dgm:pt modelId="{C28227DD-E240-4D03-9C8C-E322B7168AA8}" type="pres">
      <dgm:prSet presAssocID="{C027B15A-4309-477A-ADD2-6F2D5132FDDD}" presName="hierChild4" presStyleCnt="0"/>
      <dgm:spPr/>
    </dgm:pt>
    <dgm:pt modelId="{96F7A5F4-3F46-409A-9EE7-125C5B7C6F8C}" type="pres">
      <dgm:prSet presAssocID="{C027B15A-4309-477A-ADD2-6F2D5132FDDD}" presName="hierChild5" presStyleCnt="0"/>
      <dgm:spPr/>
    </dgm:pt>
    <dgm:pt modelId="{3BD74B96-6D11-4B3D-B1B6-859C457EFC41}" type="pres">
      <dgm:prSet presAssocID="{97DD4158-463E-4764-8D43-4AC8EB9B798B}" presName="hierChild5" presStyleCnt="0"/>
      <dgm:spPr/>
    </dgm:pt>
    <dgm:pt modelId="{3DE9224E-58BA-42A8-9B48-CBA86F4BB405}" type="pres">
      <dgm:prSet presAssocID="{73A9E47B-3578-4616-AD9C-CCE622F35549}" presName="Name37" presStyleLbl="parChTrans1D2" presStyleIdx="1" presStyleCnt="5"/>
      <dgm:spPr/>
      <dgm:t>
        <a:bodyPr/>
        <a:lstStyle/>
        <a:p>
          <a:endParaRPr lang="es-MX"/>
        </a:p>
      </dgm:t>
    </dgm:pt>
    <dgm:pt modelId="{30D35982-A4C7-4C29-BE56-4EF73C5BF19E}" type="pres">
      <dgm:prSet presAssocID="{29037C69-78EF-42C5-BBB5-4EDC950C0582}" presName="hierRoot2" presStyleCnt="0">
        <dgm:presLayoutVars>
          <dgm:hierBranch val="init"/>
        </dgm:presLayoutVars>
      </dgm:prSet>
      <dgm:spPr/>
    </dgm:pt>
    <dgm:pt modelId="{3EBAC523-C10A-4851-817B-9B6E05F14691}" type="pres">
      <dgm:prSet presAssocID="{29037C69-78EF-42C5-BBB5-4EDC950C0582}" presName="rootComposite" presStyleCnt="0"/>
      <dgm:spPr/>
    </dgm:pt>
    <dgm:pt modelId="{7479FB6A-C434-444E-9A8A-8F9596E914F1}" type="pres">
      <dgm:prSet presAssocID="{29037C69-78EF-42C5-BBB5-4EDC950C0582}" presName="rootText" presStyleLbl="node2" presStyleIdx="1" presStyleCnt="4" custScaleX="137515" custScaleY="74707">
        <dgm:presLayoutVars>
          <dgm:chPref val="3"/>
        </dgm:presLayoutVars>
      </dgm:prSet>
      <dgm:spPr/>
      <dgm:t>
        <a:bodyPr/>
        <a:lstStyle/>
        <a:p>
          <a:endParaRPr lang="es-MX"/>
        </a:p>
      </dgm:t>
    </dgm:pt>
    <dgm:pt modelId="{6261FB5F-46EA-46A4-8309-1CCA7215F2F4}" type="pres">
      <dgm:prSet presAssocID="{29037C69-78EF-42C5-BBB5-4EDC950C0582}" presName="rootConnector" presStyleLbl="node2" presStyleIdx="1" presStyleCnt="4"/>
      <dgm:spPr/>
      <dgm:t>
        <a:bodyPr/>
        <a:lstStyle/>
        <a:p>
          <a:endParaRPr lang="es-MX"/>
        </a:p>
      </dgm:t>
    </dgm:pt>
    <dgm:pt modelId="{90C088FC-FD14-481D-BC9D-3FD25FB892E7}" type="pres">
      <dgm:prSet presAssocID="{29037C69-78EF-42C5-BBB5-4EDC950C0582}" presName="hierChild4" presStyleCnt="0"/>
      <dgm:spPr/>
    </dgm:pt>
    <dgm:pt modelId="{A011A808-B216-4052-92A9-A79F9B8D05DD}" type="pres">
      <dgm:prSet presAssocID="{46E26E40-CCCE-4B86-811C-D33EAEC066C2}" presName="Name37" presStyleLbl="parChTrans1D3" presStyleIdx="3" presStyleCnt="6"/>
      <dgm:spPr/>
      <dgm:t>
        <a:bodyPr/>
        <a:lstStyle/>
        <a:p>
          <a:endParaRPr lang="es-MX"/>
        </a:p>
      </dgm:t>
    </dgm:pt>
    <dgm:pt modelId="{0EA8456C-C7A4-4394-A4A7-85152269A384}" type="pres">
      <dgm:prSet presAssocID="{028412B5-B762-4512-8B5E-AD45686F8EA4}" presName="hierRoot2" presStyleCnt="0">
        <dgm:presLayoutVars>
          <dgm:hierBranch val="init"/>
        </dgm:presLayoutVars>
      </dgm:prSet>
      <dgm:spPr/>
    </dgm:pt>
    <dgm:pt modelId="{B3303028-5FC9-4E88-AD10-8CFD27094BF4}" type="pres">
      <dgm:prSet presAssocID="{028412B5-B762-4512-8B5E-AD45686F8EA4}" presName="rootComposite" presStyleCnt="0"/>
      <dgm:spPr/>
    </dgm:pt>
    <dgm:pt modelId="{CE66D7B6-B0B3-47EB-96B3-732B8F4AB067}" type="pres">
      <dgm:prSet presAssocID="{028412B5-B762-4512-8B5E-AD45686F8EA4}" presName="rootText" presStyleLbl="node3" presStyleIdx="3" presStyleCnt="6" custScaleX="115644" custScaleY="82550">
        <dgm:presLayoutVars>
          <dgm:chPref val="3"/>
        </dgm:presLayoutVars>
      </dgm:prSet>
      <dgm:spPr/>
      <dgm:t>
        <a:bodyPr/>
        <a:lstStyle/>
        <a:p>
          <a:endParaRPr lang="es-MX"/>
        </a:p>
      </dgm:t>
    </dgm:pt>
    <dgm:pt modelId="{A9EEABF6-1631-4EEE-9CDD-5A92ABA2B83C}" type="pres">
      <dgm:prSet presAssocID="{028412B5-B762-4512-8B5E-AD45686F8EA4}" presName="rootConnector" presStyleLbl="node3" presStyleIdx="3" presStyleCnt="6"/>
      <dgm:spPr/>
      <dgm:t>
        <a:bodyPr/>
        <a:lstStyle/>
        <a:p>
          <a:endParaRPr lang="es-MX"/>
        </a:p>
      </dgm:t>
    </dgm:pt>
    <dgm:pt modelId="{CDE04300-9AE4-4075-A0F8-DF709593BBE3}" type="pres">
      <dgm:prSet presAssocID="{028412B5-B762-4512-8B5E-AD45686F8EA4}" presName="hierChild4" presStyleCnt="0"/>
      <dgm:spPr/>
    </dgm:pt>
    <dgm:pt modelId="{77292B03-CEA0-4D8B-B32E-B84EC088B628}" type="pres">
      <dgm:prSet presAssocID="{028412B5-B762-4512-8B5E-AD45686F8EA4}" presName="hierChild5" presStyleCnt="0"/>
      <dgm:spPr/>
    </dgm:pt>
    <dgm:pt modelId="{B3941180-2CCA-4503-A21E-7F91D2020145}" type="pres">
      <dgm:prSet presAssocID="{29037C69-78EF-42C5-BBB5-4EDC950C0582}" presName="hierChild5" presStyleCnt="0"/>
      <dgm:spPr/>
    </dgm:pt>
    <dgm:pt modelId="{9F456B92-3C15-47DA-80FC-64AB0918579F}" type="pres">
      <dgm:prSet presAssocID="{725060D8-B797-4F21-A5AD-78D21B10B40B}" presName="Name37" presStyleLbl="parChTrans1D2" presStyleIdx="2" presStyleCnt="5"/>
      <dgm:spPr/>
      <dgm:t>
        <a:bodyPr/>
        <a:lstStyle/>
        <a:p>
          <a:endParaRPr lang="es-MX"/>
        </a:p>
      </dgm:t>
    </dgm:pt>
    <dgm:pt modelId="{012D11E6-81C3-43B5-A0CC-C730FB9EF7A5}" type="pres">
      <dgm:prSet presAssocID="{1A7B11B8-3DA2-437A-AE99-5111E8FD95B9}" presName="hierRoot2" presStyleCnt="0">
        <dgm:presLayoutVars>
          <dgm:hierBranch val="init"/>
        </dgm:presLayoutVars>
      </dgm:prSet>
      <dgm:spPr/>
    </dgm:pt>
    <dgm:pt modelId="{7A37F64C-5B5D-4AFF-8E1B-84E93C23D5F7}" type="pres">
      <dgm:prSet presAssocID="{1A7B11B8-3DA2-437A-AE99-5111E8FD95B9}" presName="rootComposite" presStyleCnt="0"/>
      <dgm:spPr/>
    </dgm:pt>
    <dgm:pt modelId="{34819C5B-BC43-4E10-9DE7-0F8FC2FC8423}" type="pres">
      <dgm:prSet presAssocID="{1A7B11B8-3DA2-437A-AE99-5111E8FD95B9}" presName="rootText" presStyleLbl="node2" presStyleIdx="2" presStyleCnt="4" custScaleX="133464" custScaleY="77476">
        <dgm:presLayoutVars>
          <dgm:chPref val="3"/>
        </dgm:presLayoutVars>
      </dgm:prSet>
      <dgm:spPr/>
      <dgm:t>
        <a:bodyPr/>
        <a:lstStyle/>
        <a:p>
          <a:endParaRPr lang="es-MX"/>
        </a:p>
      </dgm:t>
    </dgm:pt>
    <dgm:pt modelId="{D5557246-239F-445F-B63D-722D4A4CF003}" type="pres">
      <dgm:prSet presAssocID="{1A7B11B8-3DA2-437A-AE99-5111E8FD95B9}" presName="rootConnector" presStyleLbl="node2" presStyleIdx="2" presStyleCnt="4"/>
      <dgm:spPr/>
      <dgm:t>
        <a:bodyPr/>
        <a:lstStyle/>
        <a:p>
          <a:endParaRPr lang="es-MX"/>
        </a:p>
      </dgm:t>
    </dgm:pt>
    <dgm:pt modelId="{CC29C1E9-C74F-4570-88FF-30222B615110}" type="pres">
      <dgm:prSet presAssocID="{1A7B11B8-3DA2-437A-AE99-5111E8FD95B9}" presName="hierChild4" presStyleCnt="0"/>
      <dgm:spPr/>
    </dgm:pt>
    <dgm:pt modelId="{CC341C9C-0CA2-4920-ACA3-0CA4C5D466AB}" type="pres">
      <dgm:prSet presAssocID="{02D2A8EF-5FCB-4683-8BD9-CF0886EE5324}" presName="Name37" presStyleLbl="parChTrans1D3" presStyleIdx="4" presStyleCnt="6"/>
      <dgm:spPr/>
      <dgm:t>
        <a:bodyPr/>
        <a:lstStyle/>
        <a:p>
          <a:endParaRPr lang="es-MX"/>
        </a:p>
      </dgm:t>
    </dgm:pt>
    <dgm:pt modelId="{C409BCD1-4CA2-479F-9066-35867E0B5CC6}" type="pres">
      <dgm:prSet presAssocID="{F1D149B5-86E7-4F8D-9B4B-884CF1BEA3A6}" presName="hierRoot2" presStyleCnt="0">
        <dgm:presLayoutVars>
          <dgm:hierBranch val="init"/>
        </dgm:presLayoutVars>
      </dgm:prSet>
      <dgm:spPr/>
    </dgm:pt>
    <dgm:pt modelId="{45074171-0E54-454C-B807-14C0EC58D1B6}" type="pres">
      <dgm:prSet presAssocID="{F1D149B5-86E7-4F8D-9B4B-884CF1BEA3A6}" presName="rootComposite" presStyleCnt="0"/>
      <dgm:spPr/>
    </dgm:pt>
    <dgm:pt modelId="{774907FC-9E76-4312-B110-149020BC23A4}" type="pres">
      <dgm:prSet presAssocID="{F1D149B5-86E7-4F8D-9B4B-884CF1BEA3A6}" presName="rootText" presStyleLbl="node3" presStyleIdx="4" presStyleCnt="6" custScaleX="100101" custScaleY="83101" custLinFactNeighborX="5288" custLinFactNeighborY="171">
        <dgm:presLayoutVars>
          <dgm:chPref val="3"/>
        </dgm:presLayoutVars>
      </dgm:prSet>
      <dgm:spPr/>
      <dgm:t>
        <a:bodyPr/>
        <a:lstStyle/>
        <a:p>
          <a:endParaRPr lang="es-MX"/>
        </a:p>
      </dgm:t>
    </dgm:pt>
    <dgm:pt modelId="{3AE5CD99-C639-4337-8907-9C0B763B6B54}" type="pres">
      <dgm:prSet presAssocID="{F1D149B5-86E7-4F8D-9B4B-884CF1BEA3A6}" presName="rootConnector" presStyleLbl="node3" presStyleIdx="4" presStyleCnt="6"/>
      <dgm:spPr/>
      <dgm:t>
        <a:bodyPr/>
        <a:lstStyle/>
        <a:p>
          <a:endParaRPr lang="es-MX"/>
        </a:p>
      </dgm:t>
    </dgm:pt>
    <dgm:pt modelId="{824E781C-4FDC-40C5-9FB2-14A8BABB477B}" type="pres">
      <dgm:prSet presAssocID="{F1D149B5-86E7-4F8D-9B4B-884CF1BEA3A6}" presName="hierChild4" presStyleCnt="0"/>
      <dgm:spPr/>
    </dgm:pt>
    <dgm:pt modelId="{23B08CA8-19D5-46E1-8CD6-2648389E3349}" type="pres">
      <dgm:prSet presAssocID="{F1D149B5-86E7-4F8D-9B4B-884CF1BEA3A6}" presName="hierChild5" presStyleCnt="0"/>
      <dgm:spPr/>
    </dgm:pt>
    <dgm:pt modelId="{9A2D6830-C178-4396-A9A3-76EC19287C28}" type="pres">
      <dgm:prSet presAssocID="{1A7B11B8-3DA2-437A-AE99-5111E8FD95B9}" presName="hierChild5" presStyleCnt="0"/>
      <dgm:spPr/>
    </dgm:pt>
    <dgm:pt modelId="{88FFB601-A586-412B-BBD6-C17A221E8F36}" type="pres">
      <dgm:prSet presAssocID="{5CBF763C-2537-4F86-B8CE-B1E41E06EF94}" presName="Name37" presStyleLbl="parChTrans1D2" presStyleIdx="3" presStyleCnt="5"/>
      <dgm:spPr/>
      <dgm:t>
        <a:bodyPr/>
        <a:lstStyle/>
        <a:p>
          <a:endParaRPr lang="es-MX"/>
        </a:p>
      </dgm:t>
    </dgm:pt>
    <dgm:pt modelId="{0D1FD028-5E26-47ED-B91E-D7AD5D455C06}" type="pres">
      <dgm:prSet presAssocID="{56CD7569-F526-40A9-A605-024407CBB6A3}" presName="hierRoot2" presStyleCnt="0">
        <dgm:presLayoutVars>
          <dgm:hierBranch val="init"/>
        </dgm:presLayoutVars>
      </dgm:prSet>
      <dgm:spPr/>
    </dgm:pt>
    <dgm:pt modelId="{C4054129-3856-4730-B1E9-905EBA8CE41B}" type="pres">
      <dgm:prSet presAssocID="{56CD7569-F526-40A9-A605-024407CBB6A3}" presName="rootComposite" presStyleCnt="0"/>
      <dgm:spPr/>
    </dgm:pt>
    <dgm:pt modelId="{6FEE4322-1A0F-4C7D-A8D2-92142C46091E}" type="pres">
      <dgm:prSet presAssocID="{56CD7569-F526-40A9-A605-024407CBB6A3}" presName="rootText" presStyleLbl="node2" presStyleIdx="3" presStyleCnt="4" custScaleX="136981" custScaleY="84086">
        <dgm:presLayoutVars>
          <dgm:chPref val="3"/>
        </dgm:presLayoutVars>
      </dgm:prSet>
      <dgm:spPr/>
      <dgm:t>
        <a:bodyPr/>
        <a:lstStyle/>
        <a:p>
          <a:endParaRPr lang="es-MX"/>
        </a:p>
      </dgm:t>
    </dgm:pt>
    <dgm:pt modelId="{B0C435AC-421D-442A-83B9-E237F23AE2FE}" type="pres">
      <dgm:prSet presAssocID="{56CD7569-F526-40A9-A605-024407CBB6A3}" presName="rootConnector" presStyleLbl="node2" presStyleIdx="3" presStyleCnt="4"/>
      <dgm:spPr/>
      <dgm:t>
        <a:bodyPr/>
        <a:lstStyle/>
        <a:p>
          <a:endParaRPr lang="es-MX"/>
        </a:p>
      </dgm:t>
    </dgm:pt>
    <dgm:pt modelId="{1416CC71-9914-4241-A4D6-C9DA83C925DA}" type="pres">
      <dgm:prSet presAssocID="{56CD7569-F526-40A9-A605-024407CBB6A3}" presName="hierChild4" presStyleCnt="0"/>
      <dgm:spPr/>
    </dgm:pt>
    <dgm:pt modelId="{D95F8171-728F-4C5B-A45A-73803B918FBD}" type="pres">
      <dgm:prSet presAssocID="{083E09E1-C764-4C3A-AA47-558D5A8AE6EC}" presName="Name37" presStyleLbl="parChTrans1D3" presStyleIdx="5" presStyleCnt="6"/>
      <dgm:spPr/>
      <dgm:t>
        <a:bodyPr/>
        <a:lstStyle/>
        <a:p>
          <a:endParaRPr lang="es-MX"/>
        </a:p>
      </dgm:t>
    </dgm:pt>
    <dgm:pt modelId="{7D83F9C7-0F8E-4EF8-830D-9DADBC6D1AE7}" type="pres">
      <dgm:prSet presAssocID="{8B35CDAA-CD5F-40B4-846F-0033367A3871}" presName="hierRoot2" presStyleCnt="0">
        <dgm:presLayoutVars>
          <dgm:hierBranch val="init"/>
        </dgm:presLayoutVars>
      </dgm:prSet>
      <dgm:spPr/>
    </dgm:pt>
    <dgm:pt modelId="{C44682AD-EC2A-4D73-92C1-B07C116F2D07}" type="pres">
      <dgm:prSet presAssocID="{8B35CDAA-CD5F-40B4-846F-0033367A3871}" presName="rootComposite" presStyleCnt="0"/>
      <dgm:spPr/>
    </dgm:pt>
    <dgm:pt modelId="{A9B9299F-D296-4A0A-8686-9B6107CBDF6D}" type="pres">
      <dgm:prSet presAssocID="{8B35CDAA-CD5F-40B4-846F-0033367A3871}" presName="rootText" presStyleLbl="node3" presStyleIdx="5" presStyleCnt="6" custScaleX="91800" custScaleY="80394" custLinFactNeighborX="-1585" custLinFactNeighborY="-18882">
        <dgm:presLayoutVars>
          <dgm:chPref val="3"/>
        </dgm:presLayoutVars>
      </dgm:prSet>
      <dgm:spPr/>
      <dgm:t>
        <a:bodyPr/>
        <a:lstStyle/>
        <a:p>
          <a:endParaRPr lang="es-MX"/>
        </a:p>
      </dgm:t>
    </dgm:pt>
    <dgm:pt modelId="{41BB7FD6-80E4-469C-BE79-5E97FBCBDEBC}" type="pres">
      <dgm:prSet presAssocID="{8B35CDAA-CD5F-40B4-846F-0033367A3871}" presName="rootConnector" presStyleLbl="node3" presStyleIdx="5" presStyleCnt="6"/>
      <dgm:spPr/>
      <dgm:t>
        <a:bodyPr/>
        <a:lstStyle/>
        <a:p>
          <a:endParaRPr lang="es-MX"/>
        </a:p>
      </dgm:t>
    </dgm:pt>
    <dgm:pt modelId="{B241ED85-7282-4EFC-8419-1FC315282975}" type="pres">
      <dgm:prSet presAssocID="{8B35CDAA-CD5F-40B4-846F-0033367A3871}" presName="hierChild4" presStyleCnt="0"/>
      <dgm:spPr/>
    </dgm:pt>
    <dgm:pt modelId="{83F5013A-949F-4079-B7AE-3D76B2B14C40}" type="pres">
      <dgm:prSet presAssocID="{8B35CDAA-CD5F-40B4-846F-0033367A3871}" presName="hierChild5" presStyleCnt="0"/>
      <dgm:spPr/>
    </dgm:pt>
    <dgm:pt modelId="{EA408361-C409-49C6-A4AB-582D41B7D5CC}" type="pres">
      <dgm:prSet presAssocID="{56CD7569-F526-40A9-A605-024407CBB6A3}" presName="hierChild5" presStyleCnt="0"/>
      <dgm:spPr/>
    </dgm:pt>
    <dgm:pt modelId="{0A8967BD-94D0-4D8C-8D9A-1DAC9220A9C5}" type="pres">
      <dgm:prSet presAssocID="{015104C3-7F5B-466F-A280-A1DE9453CF95}" presName="hierChild3" presStyleCnt="0"/>
      <dgm:spPr/>
    </dgm:pt>
    <dgm:pt modelId="{74487AE8-DA50-4278-8EBC-F2700E48240A}" type="pres">
      <dgm:prSet presAssocID="{E9E3CF6C-7AFD-4538-8676-5ABC6F7757E3}" presName="Name111" presStyleLbl="parChTrans1D2" presStyleIdx="4" presStyleCnt="5"/>
      <dgm:spPr/>
      <dgm:t>
        <a:bodyPr/>
        <a:lstStyle/>
        <a:p>
          <a:endParaRPr lang="es-MX"/>
        </a:p>
      </dgm:t>
    </dgm:pt>
    <dgm:pt modelId="{DADDD051-639F-485E-94BF-989B483D39E2}" type="pres">
      <dgm:prSet presAssocID="{BFF58BE1-9539-42B6-AC3E-B41CAA942129}" presName="hierRoot3" presStyleCnt="0">
        <dgm:presLayoutVars>
          <dgm:hierBranch val="init"/>
        </dgm:presLayoutVars>
      </dgm:prSet>
      <dgm:spPr/>
    </dgm:pt>
    <dgm:pt modelId="{1EB444D9-83F6-4495-9819-CB06526F879D}" type="pres">
      <dgm:prSet presAssocID="{BFF58BE1-9539-42B6-AC3E-B41CAA942129}" presName="rootComposite3" presStyleCnt="0"/>
      <dgm:spPr/>
    </dgm:pt>
    <dgm:pt modelId="{214AA7A6-4E54-418E-AC74-9B37CBC77C05}" type="pres">
      <dgm:prSet presAssocID="{BFF58BE1-9539-42B6-AC3E-B41CAA942129}" presName="rootText3" presStyleLbl="asst1" presStyleIdx="0" presStyleCnt="1" custScaleX="89496" custScaleY="80503">
        <dgm:presLayoutVars>
          <dgm:chPref val="3"/>
        </dgm:presLayoutVars>
      </dgm:prSet>
      <dgm:spPr/>
      <dgm:t>
        <a:bodyPr/>
        <a:lstStyle/>
        <a:p>
          <a:endParaRPr lang="es-MX"/>
        </a:p>
      </dgm:t>
    </dgm:pt>
    <dgm:pt modelId="{8131857D-0D03-4C7D-B65F-F7B261F7EE6E}" type="pres">
      <dgm:prSet presAssocID="{BFF58BE1-9539-42B6-AC3E-B41CAA942129}" presName="rootConnector3" presStyleLbl="asst1" presStyleIdx="0" presStyleCnt="1"/>
      <dgm:spPr/>
      <dgm:t>
        <a:bodyPr/>
        <a:lstStyle/>
        <a:p>
          <a:endParaRPr lang="es-MX"/>
        </a:p>
      </dgm:t>
    </dgm:pt>
    <dgm:pt modelId="{1C5BA68C-386E-45A4-B267-D0B967497742}" type="pres">
      <dgm:prSet presAssocID="{BFF58BE1-9539-42B6-AC3E-B41CAA942129}" presName="hierChild6" presStyleCnt="0"/>
      <dgm:spPr/>
    </dgm:pt>
    <dgm:pt modelId="{79CC21D4-C181-4E03-BDBD-18B585B03BFE}" type="pres">
      <dgm:prSet presAssocID="{BFF58BE1-9539-42B6-AC3E-B41CAA942129}" presName="hierChild7" presStyleCnt="0"/>
      <dgm:spPr/>
    </dgm:pt>
  </dgm:ptLst>
  <dgm:cxnLst>
    <dgm:cxn modelId="{8CC9A7E8-315F-48EC-8A73-B6A9C8625791}" type="presOf" srcId="{725060D8-B797-4F21-A5AD-78D21B10B40B}" destId="{9F456B92-3C15-47DA-80FC-64AB0918579F}" srcOrd="0" destOrd="0" presId="urn:microsoft.com/office/officeart/2005/8/layout/orgChart1"/>
    <dgm:cxn modelId="{002F13B8-DCDE-4CBE-9E7B-FEAD9D1067BA}" srcId="{97DD4158-463E-4764-8D43-4AC8EB9B798B}" destId="{C027B15A-4309-477A-ADD2-6F2D5132FDDD}" srcOrd="2" destOrd="0" parTransId="{E07E029E-252A-4F3C-A883-AC467BE329E2}" sibTransId="{4C1D267A-DA8F-44EA-A509-948E25022F4C}"/>
    <dgm:cxn modelId="{23C8E715-1916-453A-8876-66BE80786513}" type="presOf" srcId="{75CEBB8A-2C39-4D65-8AB2-B640725007E9}" destId="{C04ED683-17AA-492D-A3B8-EBDE238CAB69}" srcOrd="0" destOrd="0" presId="urn:microsoft.com/office/officeart/2005/8/layout/orgChart1"/>
    <dgm:cxn modelId="{0F0B2F3E-E6C5-48F9-8CE2-B23899A05F9D}" type="presOf" srcId="{015104C3-7F5B-466F-A280-A1DE9453CF95}" destId="{B9C692C8-631A-440E-81D1-DB3ED24749B9}" srcOrd="1" destOrd="0" presId="urn:microsoft.com/office/officeart/2005/8/layout/orgChart1"/>
    <dgm:cxn modelId="{74C7C9D0-E1C6-4306-B3BA-79062054A475}" srcId="{015104C3-7F5B-466F-A280-A1DE9453CF95}" destId="{56CD7569-F526-40A9-A605-024407CBB6A3}" srcOrd="4" destOrd="0" parTransId="{5CBF763C-2537-4F86-B8CE-B1E41E06EF94}" sibTransId="{06682D39-35D7-4AA7-944E-71051D796C55}"/>
    <dgm:cxn modelId="{1EB308DC-ABFA-4577-9B4A-D87107B04C08}" type="presOf" srcId="{D0DA5269-2FB2-4E83-95E2-D22B37AA7FD3}" destId="{8C0841B5-FD03-43CB-BB52-6848916F3B0F}" srcOrd="0" destOrd="0" presId="urn:microsoft.com/office/officeart/2005/8/layout/orgChart1"/>
    <dgm:cxn modelId="{BF33E685-78B2-4233-9695-AD4AE222E613}" type="presOf" srcId="{C027B15A-4309-477A-ADD2-6F2D5132FDDD}" destId="{3CA0C229-8EA7-4CF1-9E0D-E8DA79AE9B6E}" srcOrd="0" destOrd="0" presId="urn:microsoft.com/office/officeart/2005/8/layout/orgChart1"/>
    <dgm:cxn modelId="{926EF948-893F-4B31-8886-B27DDFF70DD3}" type="presOf" srcId="{6772BC6B-8013-4E68-BEFE-82F516567D85}" destId="{2862613E-95C3-43DF-9006-749F7B125DF4}" srcOrd="0" destOrd="0" presId="urn:microsoft.com/office/officeart/2005/8/layout/orgChart1"/>
    <dgm:cxn modelId="{AB28951B-A351-4348-A4BD-C45AEE5B3319}" type="presOf" srcId="{75CEBB8A-2C39-4D65-8AB2-B640725007E9}" destId="{2466F1F4-38FD-4D54-B570-C095EBFB6CEF}" srcOrd="1" destOrd="0" presId="urn:microsoft.com/office/officeart/2005/8/layout/orgChart1"/>
    <dgm:cxn modelId="{D4820DF5-40AB-424F-A193-F1A7E9735907}" type="presOf" srcId="{E07E029E-252A-4F3C-A883-AC467BE329E2}" destId="{AC4C5FB8-C783-46A2-9091-7E61CA0D64EF}" srcOrd="0" destOrd="0" presId="urn:microsoft.com/office/officeart/2005/8/layout/orgChart1"/>
    <dgm:cxn modelId="{8242FB9B-C34D-4DAB-9D9D-74E7F3655260}" type="presOf" srcId="{6772BC6B-8013-4E68-BEFE-82F516567D85}" destId="{E79892DE-541D-4418-A2B2-920FA87CBE39}" srcOrd="1" destOrd="0" presId="urn:microsoft.com/office/officeart/2005/8/layout/orgChart1"/>
    <dgm:cxn modelId="{1C5BF990-DE7D-4CCD-87AA-2461F915D37F}" type="presOf" srcId="{22F27B71-2BAD-4E01-93E6-E3EEAB689C61}" destId="{2520BD96-2D32-4F35-B662-31D9C25637E8}" srcOrd="0" destOrd="0" presId="urn:microsoft.com/office/officeart/2005/8/layout/orgChart1"/>
    <dgm:cxn modelId="{4B01E3A6-E7D0-495C-9846-578827295E56}" srcId="{97DD4158-463E-4764-8D43-4AC8EB9B798B}" destId="{75CEBB8A-2C39-4D65-8AB2-B640725007E9}" srcOrd="0" destOrd="0" parTransId="{01672634-CDED-49B7-B72E-297D5063D8F8}" sibTransId="{085D4044-E610-4DE3-9531-CB6B8C302F09}"/>
    <dgm:cxn modelId="{442FB523-6CDD-40F3-8DC9-0752D7179556}" type="presOf" srcId="{BFF58BE1-9539-42B6-AC3E-B41CAA942129}" destId="{214AA7A6-4E54-418E-AC74-9B37CBC77C05}" srcOrd="0" destOrd="0" presId="urn:microsoft.com/office/officeart/2005/8/layout/orgChart1"/>
    <dgm:cxn modelId="{C3F6D69E-4EC4-447A-9E69-EF4C8D83B2CA}" type="presOf" srcId="{028412B5-B762-4512-8B5E-AD45686F8EA4}" destId="{CE66D7B6-B0B3-47EB-96B3-732B8F4AB067}" srcOrd="0" destOrd="0" presId="urn:microsoft.com/office/officeart/2005/8/layout/orgChart1"/>
    <dgm:cxn modelId="{C6A1977E-9336-4FDB-A76C-7746075DBD5E}" type="presOf" srcId="{46E26E40-CCCE-4B86-811C-D33EAEC066C2}" destId="{A011A808-B216-4052-92A9-A79F9B8D05DD}" srcOrd="0" destOrd="0" presId="urn:microsoft.com/office/officeart/2005/8/layout/orgChart1"/>
    <dgm:cxn modelId="{8E838F67-5B53-4577-A34B-4322BA0A03A9}" type="presOf" srcId="{015104C3-7F5B-466F-A280-A1DE9453CF95}" destId="{AAFA8975-068E-4D85-AA10-59B654BAFEF4}" srcOrd="0" destOrd="0" presId="urn:microsoft.com/office/officeart/2005/8/layout/orgChart1"/>
    <dgm:cxn modelId="{095AE8C5-0BC3-41B1-86B7-75F714F680F1}" type="presOf" srcId="{028412B5-B762-4512-8B5E-AD45686F8EA4}" destId="{A9EEABF6-1631-4EEE-9CDD-5A92ABA2B83C}" srcOrd="1" destOrd="0" presId="urn:microsoft.com/office/officeart/2005/8/layout/orgChart1"/>
    <dgm:cxn modelId="{9484BDCC-3617-46A4-A9C5-CC9413E22CBF}" srcId="{1A7B11B8-3DA2-437A-AE99-5111E8FD95B9}" destId="{F1D149B5-86E7-4F8D-9B4B-884CF1BEA3A6}" srcOrd="0" destOrd="0" parTransId="{02D2A8EF-5FCB-4683-8BD9-CF0886EE5324}" sibTransId="{96A14AA7-7D84-4347-B30C-AC78D910E06D}"/>
    <dgm:cxn modelId="{E3269B40-BE29-4A9C-AEFC-FEAAED36C6FD}" type="presOf" srcId="{56CD7569-F526-40A9-A605-024407CBB6A3}" destId="{6FEE4322-1A0F-4C7D-A8D2-92142C46091E}" srcOrd="0" destOrd="0" presId="urn:microsoft.com/office/officeart/2005/8/layout/orgChart1"/>
    <dgm:cxn modelId="{838168B7-5A5C-4B0F-BF94-1B3E0CA6A53C}" type="presOf" srcId="{97DD4158-463E-4764-8D43-4AC8EB9B798B}" destId="{2AC7B02E-05D1-4F08-81B7-A30513B79D68}" srcOrd="0" destOrd="0" presId="urn:microsoft.com/office/officeart/2005/8/layout/orgChart1"/>
    <dgm:cxn modelId="{B42A7CC7-BB4C-40DF-A12D-50F36C4C878A}" type="presOf" srcId="{F1D149B5-86E7-4F8D-9B4B-884CF1BEA3A6}" destId="{774907FC-9E76-4312-B110-149020BC23A4}" srcOrd="0" destOrd="0" presId="urn:microsoft.com/office/officeart/2005/8/layout/orgChart1"/>
    <dgm:cxn modelId="{09FC9044-C8F9-49A7-A7F8-8DA708892364}" type="presOf" srcId="{1A7B11B8-3DA2-437A-AE99-5111E8FD95B9}" destId="{D5557246-239F-445F-B63D-722D4A4CF003}" srcOrd="1" destOrd="0" presId="urn:microsoft.com/office/officeart/2005/8/layout/orgChart1"/>
    <dgm:cxn modelId="{80B2236E-6EAB-4D53-B240-22C076B69568}" type="presOf" srcId="{73A9E47B-3578-4616-AD9C-CCE622F35549}" destId="{3DE9224E-58BA-42A8-9B48-CBA86F4BB405}" srcOrd="0" destOrd="0" presId="urn:microsoft.com/office/officeart/2005/8/layout/orgChart1"/>
    <dgm:cxn modelId="{6382FA1E-80BD-43EC-B798-65AA5D641997}" srcId="{015104C3-7F5B-466F-A280-A1DE9453CF95}" destId="{1A7B11B8-3DA2-437A-AE99-5111E8FD95B9}" srcOrd="3" destOrd="0" parTransId="{725060D8-B797-4F21-A5AD-78D21B10B40B}" sibTransId="{1F06F013-3154-4E78-B0AC-880BA2691F8F}"/>
    <dgm:cxn modelId="{D9DC7BBC-4B9A-4591-B62B-6A10032158F1}" srcId="{97DD4158-463E-4764-8D43-4AC8EB9B798B}" destId="{6772BC6B-8013-4E68-BEFE-82F516567D85}" srcOrd="1" destOrd="0" parTransId="{D0DA5269-2FB2-4E83-95E2-D22B37AA7FD3}" sibTransId="{C6807C27-2A39-4F7A-8AC4-EB10B1EA3C28}"/>
    <dgm:cxn modelId="{90CA3F74-AE5C-4E32-AA54-5CB935170377}" type="presOf" srcId="{56CD7569-F526-40A9-A605-024407CBB6A3}" destId="{B0C435AC-421D-442A-83B9-E237F23AE2FE}" srcOrd="1" destOrd="0" presId="urn:microsoft.com/office/officeart/2005/8/layout/orgChart1"/>
    <dgm:cxn modelId="{C238A652-CA4D-438E-898A-F466FD13D3C0}" type="presOf" srcId="{5CBF763C-2537-4F86-B8CE-B1E41E06EF94}" destId="{88FFB601-A586-412B-BBD6-C17A221E8F36}" srcOrd="0" destOrd="0" presId="urn:microsoft.com/office/officeart/2005/8/layout/orgChart1"/>
    <dgm:cxn modelId="{BAAD1887-15F9-4411-AE53-7F4F4F36C91E}" type="presOf" srcId="{F1D149B5-86E7-4F8D-9B4B-884CF1BEA3A6}" destId="{3AE5CD99-C639-4337-8907-9C0B763B6B54}" srcOrd="1" destOrd="0" presId="urn:microsoft.com/office/officeart/2005/8/layout/orgChart1"/>
    <dgm:cxn modelId="{39A3E0CD-AB60-4B17-9C6C-633E07B1F235}" type="presOf" srcId="{BFF58BE1-9539-42B6-AC3E-B41CAA942129}" destId="{8131857D-0D03-4C7D-B65F-F7B261F7EE6E}" srcOrd="1" destOrd="0" presId="urn:microsoft.com/office/officeart/2005/8/layout/orgChart1"/>
    <dgm:cxn modelId="{8C22E192-8B91-4C41-8B7F-6990191D7F83}" type="presOf" srcId="{01672634-CDED-49B7-B72E-297D5063D8F8}" destId="{62CE0061-1B1B-4C0A-8F7C-EDDF80006086}" srcOrd="0" destOrd="0" presId="urn:microsoft.com/office/officeart/2005/8/layout/orgChart1"/>
    <dgm:cxn modelId="{E4B9B3F1-7F3D-4767-90A6-AED4DF5CF02C}" type="presOf" srcId="{29037C69-78EF-42C5-BBB5-4EDC950C0582}" destId="{6261FB5F-46EA-46A4-8309-1CCA7215F2F4}" srcOrd="1" destOrd="0" presId="urn:microsoft.com/office/officeart/2005/8/layout/orgChart1"/>
    <dgm:cxn modelId="{DBA8613A-BF5F-491D-8473-836BF9DA0EC5}" srcId="{29037C69-78EF-42C5-BBB5-4EDC950C0582}" destId="{028412B5-B762-4512-8B5E-AD45686F8EA4}" srcOrd="0" destOrd="0" parTransId="{46E26E40-CCCE-4B86-811C-D33EAEC066C2}" sibTransId="{048EEE81-5D06-4632-9727-A5DEB9BBC592}"/>
    <dgm:cxn modelId="{6D888901-412B-45A0-B5EB-831225A8BE56}" srcId="{015104C3-7F5B-466F-A280-A1DE9453CF95}" destId="{29037C69-78EF-42C5-BBB5-4EDC950C0582}" srcOrd="2" destOrd="0" parTransId="{73A9E47B-3578-4616-AD9C-CCE622F35549}" sibTransId="{FCA2C6D0-3288-4C61-A428-8F92B66C1E70}"/>
    <dgm:cxn modelId="{1C159B68-1942-4890-9DE5-324816936F04}" type="presOf" srcId="{29037C69-78EF-42C5-BBB5-4EDC950C0582}" destId="{7479FB6A-C434-444E-9A8A-8F9596E914F1}" srcOrd="0" destOrd="0" presId="urn:microsoft.com/office/officeart/2005/8/layout/orgChart1"/>
    <dgm:cxn modelId="{01F44056-C33B-4443-A3F2-0ADF53CB82E6}" type="presOf" srcId="{02D2A8EF-5FCB-4683-8BD9-CF0886EE5324}" destId="{CC341C9C-0CA2-4920-ACA3-0CA4C5D466AB}" srcOrd="0" destOrd="0" presId="urn:microsoft.com/office/officeart/2005/8/layout/orgChart1"/>
    <dgm:cxn modelId="{EB14E084-E13E-4A3A-8FED-0D9D30EC2C9D}" srcId="{22F27B71-2BAD-4E01-93E6-E3EEAB689C61}" destId="{015104C3-7F5B-466F-A280-A1DE9453CF95}" srcOrd="0" destOrd="0" parTransId="{39AA5888-9D55-445F-8EB0-0D0C67CC90D6}" sibTransId="{D3D1313A-FF96-4208-8F26-6CD22AF980F1}"/>
    <dgm:cxn modelId="{3CBB457C-E9D4-43CE-B235-3FD5565689AF}" srcId="{015104C3-7F5B-466F-A280-A1DE9453CF95}" destId="{BFF58BE1-9539-42B6-AC3E-B41CAA942129}" srcOrd="0" destOrd="0" parTransId="{E9E3CF6C-7AFD-4538-8676-5ABC6F7757E3}" sibTransId="{F76F8BBF-3F24-48B8-BAA0-BF270AA50BA1}"/>
    <dgm:cxn modelId="{B264053B-D9B5-4ED2-B975-D217405182DA}" srcId="{015104C3-7F5B-466F-A280-A1DE9453CF95}" destId="{97DD4158-463E-4764-8D43-4AC8EB9B798B}" srcOrd="1" destOrd="0" parTransId="{92AD2AD9-1EDC-4992-A9AC-A99D0C24DC04}" sibTransId="{CD160FB4-4E80-4DFA-9570-E2B8B1DFB27C}"/>
    <dgm:cxn modelId="{9B0657F4-D628-4CAE-A5FD-6F7C0DEEE764}" srcId="{56CD7569-F526-40A9-A605-024407CBB6A3}" destId="{8B35CDAA-CD5F-40B4-846F-0033367A3871}" srcOrd="0" destOrd="0" parTransId="{083E09E1-C764-4C3A-AA47-558D5A8AE6EC}" sibTransId="{33319B57-E7A2-4C3E-9035-B00B91862D2E}"/>
    <dgm:cxn modelId="{3C4AD198-6615-4A4F-BC00-6D4BC732F5A1}" type="presOf" srcId="{083E09E1-C764-4C3A-AA47-558D5A8AE6EC}" destId="{D95F8171-728F-4C5B-A45A-73803B918FBD}" srcOrd="0" destOrd="0" presId="urn:microsoft.com/office/officeart/2005/8/layout/orgChart1"/>
    <dgm:cxn modelId="{C943482B-E0C5-46DC-AB34-C1883A19505B}" type="presOf" srcId="{92AD2AD9-1EDC-4992-A9AC-A99D0C24DC04}" destId="{26F2A362-6692-44C2-BADE-A42DC19E6001}" srcOrd="0" destOrd="0" presId="urn:microsoft.com/office/officeart/2005/8/layout/orgChart1"/>
    <dgm:cxn modelId="{5CB3231B-F61B-49EA-AE01-0C5BC4C5FB58}" type="presOf" srcId="{8B35CDAA-CD5F-40B4-846F-0033367A3871}" destId="{A9B9299F-D296-4A0A-8686-9B6107CBDF6D}" srcOrd="0" destOrd="0" presId="urn:microsoft.com/office/officeart/2005/8/layout/orgChart1"/>
    <dgm:cxn modelId="{FFBD6711-EB69-4823-A847-6919901A6553}" type="presOf" srcId="{1A7B11B8-3DA2-437A-AE99-5111E8FD95B9}" destId="{34819C5B-BC43-4E10-9DE7-0F8FC2FC8423}" srcOrd="0" destOrd="0" presId="urn:microsoft.com/office/officeart/2005/8/layout/orgChart1"/>
    <dgm:cxn modelId="{9E34B8E4-3C3E-4A2E-961E-66AD6411FA8B}" type="presOf" srcId="{E9E3CF6C-7AFD-4538-8676-5ABC6F7757E3}" destId="{74487AE8-DA50-4278-8EBC-F2700E48240A}" srcOrd="0" destOrd="0" presId="urn:microsoft.com/office/officeart/2005/8/layout/orgChart1"/>
    <dgm:cxn modelId="{93FC8306-8837-46DC-8DCC-2AE413F66011}" type="presOf" srcId="{C027B15A-4309-477A-ADD2-6F2D5132FDDD}" destId="{28099A4A-8150-44B2-A2BB-1DE4CC652142}" srcOrd="1" destOrd="0" presId="urn:microsoft.com/office/officeart/2005/8/layout/orgChart1"/>
    <dgm:cxn modelId="{994A6EFF-56B7-4201-B249-6642D66AAB06}" type="presOf" srcId="{97DD4158-463E-4764-8D43-4AC8EB9B798B}" destId="{37A1002E-7DA0-4EA6-BC98-67958A58F28B}" srcOrd="1" destOrd="0" presId="urn:microsoft.com/office/officeart/2005/8/layout/orgChart1"/>
    <dgm:cxn modelId="{C732EE0A-E47F-4321-99DF-76015863D2F2}" type="presOf" srcId="{8B35CDAA-CD5F-40B4-846F-0033367A3871}" destId="{41BB7FD6-80E4-469C-BE79-5E97FBCBDEBC}" srcOrd="1" destOrd="0" presId="urn:microsoft.com/office/officeart/2005/8/layout/orgChart1"/>
    <dgm:cxn modelId="{6DB6DD7C-7147-4390-BAC0-88F43475FDE6}" type="presParOf" srcId="{2520BD96-2D32-4F35-B662-31D9C25637E8}" destId="{1AC38951-36A9-4AD9-BFAB-11627F327FC4}" srcOrd="0" destOrd="0" presId="urn:microsoft.com/office/officeart/2005/8/layout/orgChart1"/>
    <dgm:cxn modelId="{724EA138-4A46-430E-8FCE-76F14E81514B}" type="presParOf" srcId="{1AC38951-36A9-4AD9-BFAB-11627F327FC4}" destId="{90753604-7429-4B0E-8B00-66FCB7B0F187}" srcOrd="0" destOrd="0" presId="urn:microsoft.com/office/officeart/2005/8/layout/orgChart1"/>
    <dgm:cxn modelId="{4DC0E5B1-8862-4841-A13F-B8E2DEF7E8CD}" type="presParOf" srcId="{90753604-7429-4B0E-8B00-66FCB7B0F187}" destId="{AAFA8975-068E-4D85-AA10-59B654BAFEF4}" srcOrd="0" destOrd="0" presId="urn:microsoft.com/office/officeart/2005/8/layout/orgChart1"/>
    <dgm:cxn modelId="{52AF6120-40AF-4110-9F88-FCC4354C8E42}" type="presParOf" srcId="{90753604-7429-4B0E-8B00-66FCB7B0F187}" destId="{B9C692C8-631A-440E-81D1-DB3ED24749B9}" srcOrd="1" destOrd="0" presId="urn:microsoft.com/office/officeart/2005/8/layout/orgChart1"/>
    <dgm:cxn modelId="{5470CA7F-B70E-42E0-84DF-D976EFD7F907}" type="presParOf" srcId="{1AC38951-36A9-4AD9-BFAB-11627F327FC4}" destId="{1413ECDF-6077-4206-9196-CF701FC0B3EF}" srcOrd="1" destOrd="0" presId="urn:microsoft.com/office/officeart/2005/8/layout/orgChart1"/>
    <dgm:cxn modelId="{B87FAFAB-4E35-4F20-B60D-07046F5A2892}" type="presParOf" srcId="{1413ECDF-6077-4206-9196-CF701FC0B3EF}" destId="{26F2A362-6692-44C2-BADE-A42DC19E6001}" srcOrd="0" destOrd="0" presId="urn:microsoft.com/office/officeart/2005/8/layout/orgChart1"/>
    <dgm:cxn modelId="{8F56296D-1CB4-48C0-B316-F91E28F4A495}" type="presParOf" srcId="{1413ECDF-6077-4206-9196-CF701FC0B3EF}" destId="{DD7290C8-379D-459B-924E-5DBE013667BF}" srcOrd="1" destOrd="0" presId="urn:microsoft.com/office/officeart/2005/8/layout/orgChart1"/>
    <dgm:cxn modelId="{1CF3FDAE-036A-497A-AB35-C58C6F9C2D82}" type="presParOf" srcId="{DD7290C8-379D-459B-924E-5DBE013667BF}" destId="{F646EDF9-E51E-4585-8E3D-628A71316C6A}" srcOrd="0" destOrd="0" presId="urn:microsoft.com/office/officeart/2005/8/layout/orgChart1"/>
    <dgm:cxn modelId="{E21B220C-D3AA-47DA-92E6-085A695F423B}" type="presParOf" srcId="{F646EDF9-E51E-4585-8E3D-628A71316C6A}" destId="{2AC7B02E-05D1-4F08-81B7-A30513B79D68}" srcOrd="0" destOrd="0" presId="urn:microsoft.com/office/officeart/2005/8/layout/orgChart1"/>
    <dgm:cxn modelId="{DBF46265-824C-47FD-A5F8-E9DE84CD4517}" type="presParOf" srcId="{F646EDF9-E51E-4585-8E3D-628A71316C6A}" destId="{37A1002E-7DA0-4EA6-BC98-67958A58F28B}" srcOrd="1" destOrd="0" presId="urn:microsoft.com/office/officeart/2005/8/layout/orgChart1"/>
    <dgm:cxn modelId="{3C741B58-DB1E-4A5D-8E8F-EC4670FDE103}" type="presParOf" srcId="{DD7290C8-379D-459B-924E-5DBE013667BF}" destId="{DF83DD1C-09DE-4921-88F0-16BA7E2E720C}" srcOrd="1" destOrd="0" presId="urn:microsoft.com/office/officeart/2005/8/layout/orgChart1"/>
    <dgm:cxn modelId="{9881C5CA-6A57-453E-88A3-88E9287CE1ED}" type="presParOf" srcId="{DF83DD1C-09DE-4921-88F0-16BA7E2E720C}" destId="{62CE0061-1B1B-4C0A-8F7C-EDDF80006086}" srcOrd="0" destOrd="0" presId="urn:microsoft.com/office/officeart/2005/8/layout/orgChart1"/>
    <dgm:cxn modelId="{BC799DE6-2E18-4A8B-85AA-A6B63F1CFCA6}" type="presParOf" srcId="{DF83DD1C-09DE-4921-88F0-16BA7E2E720C}" destId="{41F4A574-F709-463E-84C4-C1070E189D15}" srcOrd="1" destOrd="0" presId="urn:microsoft.com/office/officeart/2005/8/layout/orgChart1"/>
    <dgm:cxn modelId="{05D310ED-55D9-48BE-B49F-B68228237EC5}" type="presParOf" srcId="{41F4A574-F709-463E-84C4-C1070E189D15}" destId="{ACE04805-2B11-49FA-A6D8-D9B5FA6ED2E1}" srcOrd="0" destOrd="0" presId="urn:microsoft.com/office/officeart/2005/8/layout/orgChart1"/>
    <dgm:cxn modelId="{A5533133-0330-482C-BFF4-230D385230C1}" type="presParOf" srcId="{ACE04805-2B11-49FA-A6D8-D9B5FA6ED2E1}" destId="{C04ED683-17AA-492D-A3B8-EBDE238CAB69}" srcOrd="0" destOrd="0" presId="urn:microsoft.com/office/officeart/2005/8/layout/orgChart1"/>
    <dgm:cxn modelId="{1A7D0540-769D-4242-A82C-991E5D24E0DC}" type="presParOf" srcId="{ACE04805-2B11-49FA-A6D8-D9B5FA6ED2E1}" destId="{2466F1F4-38FD-4D54-B570-C095EBFB6CEF}" srcOrd="1" destOrd="0" presId="urn:microsoft.com/office/officeart/2005/8/layout/orgChart1"/>
    <dgm:cxn modelId="{57CD1E06-85A5-408F-BABA-12C537395AB6}" type="presParOf" srcId="{41F4A574-F709-463E-84C4-C1070E189D15}" destId="{A17DE978-42E5-4885-A650-8B6317978D3D}" srcOrd="1" destOrd="0" presId="urn:microsoft.com/office/officeart/2005/8/layout/orgChart1"/>
    <dgm:cxn modelId="{6D05565F-B0C8-4A07-8D10-B817DD97685F}" type="presParOf" srcId="{41F4A574-F709-463E-84C4-C1070E189D15}" destId="{1213B7D1-3CD1-44B5-8E60-869E3473F97B}" srcOrd="2" destOrd="0" presId="urn:microsoft.com/office/officeart/2005/8/layout/orgChart1"/>
    <dgm:cxn modelId="{86CDDE12-9F0A-4FC1-9F3B-5391655C9460}" type="presParOf" srcId="{DF83DD1C-09DE-4921-88F0-16BA7E2E720C}" destId="{8C0841B5-FD03-43CB-BB52-6848916F3B0F}" srcOrd="2" destOrd="0" presId="urn:microsoft.com/office/officeart/2005/8/layout/orgChart1"/>
    <dgm:cxn modelId="{A6F8BD0C-61CB-4C6A-9DC8-4F97897EABA1}" type="presParOf" srcId="{DF83DD1C-09DE-4921-88F0-16BA7E2E720C}" destId="{A006A4DF-7548-4895-9DAF-0806C3AB1FE8}" srcOrd="3" destOrd="0" presId="urn:microsoft.com/office/officeart/2005/8/layout/orgChart1"/>
    <dgm:cxn modelId="{E09170D4-AC1E-4718-AD1D-96685E53C1D7}" type="presParOf" srcId="{A006A4DF-7548-4895-9DAF-0806C3AB1FE8}" destId="{1FA663E4-D4A7-42E5-84AB-B900F68B48E4}" srcOrd="0" destOrd="0" presId="urn:microsoft.com/office/officeart/2005/8/layout/orgChart1"/>
    <dgm:cxn modelId="{1FEF2E65-8693-46D0-A3D6-9E0F30B8A4EB}" type="presParOf" srcId="{1FA663E4-D4A7-42E5-84AB-B900F68B48E4}" destId="{2862613E-95C3-43DF-9006-749F7B125DF4}" srcOrd="0" destOrd="0" presId="urn:microsoft.com/office/officeart/2005/8/layout/orgChart1"/>
    <dgm:cxn modelId="{1706E655-76EE-4A9C-B9E2-F1FB91DE1C27}" type="presParOf" srcId="{1FA663E4-D4A7-42E5-84AB-B900F68B48E4}" destId="{E79892DE-541D-4418-A2B2-920FA87CBE39}" srcOrd="1" destOrd="0" presId="urn:microsoft.com/office/officeart/2005/8/layout/orgChart1"/>
    <dgm:cxn modelId="{CB40E911-A4E3-43A2-8882-F32F252FA936}" type="presParOf" srcId="{A006A4DF-7548-4895-9DAF-0806C3AB1FE8}" destId="{6EF844DB-0E13-401B-8D48-EDC054A95E73}" srcOrd="1" destOrd="0" presId="urn:microsoft.com/office/officeart/2005/8/layout/orgChart1"/>
    <dgm:cxn modelId="{F478F27D-E04C-4B2F-AACA-6CA089BDAF47}" type="presParOf" srcId="{A006A4DF-7548-4895-9DAF-0806C3AB1FE8}" destId="{514FCC82-7EF3-4AA2-825C-9C01B4A01BA1}" srcOrd="2" destOrd="0" presId="urn:microsoft.com/office/officeart/2005/8/layout/orgChart1"/>
    <dgm:cxn modelId="{F44BB162-138D-4493-8859-E38FAF59EE1D}" type="presParOf" srcId="{DF83DD1C-09DE-4921-88F0-16BA7E2E720C}" destId="{AC4C5FB8-C783-46A2-9091-7E61CA0D64EF}" srcOrd="4" destOrd="0" presId="urn:microsoft.com/office/officeart/2005/8/layout/orgChart1"/>
    <dgm:cxn modelId="{FA2B0CFD-78D7-4F3C-8CD6-61C735EF278E}" type="presParOf" srcId="{DF83DD1C-09DE-4921-88F0-16BA7E2E720C}" destId="{EB0DF564-1F58-477A-A231-381F3FDC3497}" srcOrd="5" destOrd="0" presId="urn:microsoft.com/office/officeart/2005/8/layout/orgChart1"/>
    <dgm:cxn modelId="{D79055D2-CA1E-4E22-8B4B-97507F3AF9B7}" type="presParOf" srcId="{EB0DF564-1F58-477A-A231-381F3FDC3497}" destId="{69875381-B2AB-42B0-9D4D-E7117C861621}" srcOrd="0" destOrd="0" presId="urn:microsoft.com/office/officeart/2005/8/layout/orgChart1"/>
    <dgm:cxn modelId="{115984CF-967A-48C1-B8C0-931B37EBD41B}" type="presParOf" srcId="{69875381-B2AB-42B0-9D4D-E7117C861621}" destId="{3CA0C229-8EA7-4CF1-9E0D-E8DA79AE9B6E}" srcOrd="0" destOrd="0" presId="urn:microsoft.com/office/officeart/2005/8/layout/orgChart1"/>
    <dgm:cxn modelId="{A88B78F0-6CF8-41DF-A706-60E627709CB7}" type="presParOf" srcId="{69875381-B2AB-42B0-9D4D-E7117C861621}" destId="{28099A4A-8150-44B2-A2BB-1DE4CC652142}" srcOrd="1" destOrd="0" presId="urn:microsoft.com/office/officeart/2005/8/layout/orgChart1"/>
    <dgm:cxn modelId="{CD15A804-DF97-4FF0-8C22-942D78C93E0B}" type="presParOf" srcId="{EB0DF564-1F58-477A-A231-381F3FDC3497}" destId="{C28227DD-E240-4D03-9C8C-E322B7168AA8}" srcOrd="1" destOrd="0" presId="urn:microsoft.com/office/officeart/2005/8/layout/orgChart1"/>
    <dgm:cxn modelId="{32F52D28-4C62-47EF-82DF-F581B09A96CB}" type="presParOf" srcId="{EB0DF564-1F58-477A-A231-381F3FDC3497}" destId="{96F7A5F4-3F46-409A-9EE7-125C5B7C6F8C}" srcOrd="2" destOrd="0" presId="urn:microsoft.com/office/officeart/2005/8/layout/orgChart1"/>
    <dgm:cxn modelId="{49372A12-45A7-4AE1-8DAF-DEF9704E6143}" type="presParOf" srcId="{DD7290C8-379D-459B-924E-5DBE013667BF}" destId="{3BD74B96-6D11-4B3D-B1B6-859C457EFC41}" srcOrd="2" destOrd="0" presId="urn:microsoft.com/office/officeart/2005/8/layout/orgChart1"/>
    <dgm:cxn modelId="{CF6D6E30-A882-4AF2-BB21-7A48FC900BA6}" type="presParOf" srcId="{1413ECDF-6077-4206-9196-CF701FC0B3EF}" destId="{3DE9224E-58BA-42A8-9B48-CBA86F4BB405}" srcOrd="2" destOrd="0" presId="urn:microsoft.com/office/officeart/2005/8/layout/orgChart1"/>
    <dgm:cxn modelId="{3940E28A-B792-452C-8E94-F15941F68760}" type="presParOf" srcId="{1413ECDF-6077-4206-9196-CF701FC0B3EF}" destId="{30D35982-A4C7-4C29-BE56-4EF73C5BF19E}" srcOrd="3" destOrd="0" presId="urn:microsoft.com/office/officeart/2005/8/layout/orgChart1"/>
    <dgm:cxn modelId="{25B306B1-373C-410C-BC54-5D703A320115}" type="presParOf" srcId="{30D35982-A4C7-4C29-BE56-4EF73C5BF19E}" destId="{3EBAC523-C10A-4851-817B-9B6E05F14691}" srcOrd="0" destOrd="0" presId="urn:microsoft.com/office/officeart/2005/8/layout/orgChart1"/>
    <dgm:cxn modelId="{EA2D7243-AF9D-4390-813C-9EE7D777A04D}" type="presParOf" srcId="{3EBAC523-C10A-4851-817B-9B6E05F14691}" destId="{7479FB6A-C434-444E-9A8A-8F9596E914F1}" srcOrd="0" destOrd="0" presId="urn:microsoft.com/office/officeart/2005/8/layout/orgChart1"/>
    <dgm:cxn modelId="{A483BA42-98A8-4783-9B85-314EB40613A7}" type="presParOf" srcId="{3EBAC523-C10A-4851-817B-9B6E05F14691}" destId="{6261FB5F-46EA-46A4-8309-1CCA7215F2F4}" srcOrd="1" destOrd="0" presId="urn:microsoft.com/office/officeart/2005/8/layout/orgChart1"/>
    <dgm:cxn modelId="{FC1BB787-B7D5-4C53-93A3-C566BA504FF3}" type="presParOf" srcId="{30D35982-A4C7-4C29-BE56-4EF73C5BF19E}" destId="{90C088FC-FD14-481D-BC9D-3FD25FB892E7}" srcOrd="1" destOrd="0" presId="urn:microsoft.com/office/officeart/2005/8/layout/orgChart1"/>
    <dgm:cxn modelId="{4320C865-D9C8-4BFA-8007-58A3C1D7016A}" type="presParOf" srcId="{90C088FC-FD14-481D-BC9D-3FD25FB892E7}" destId="{A011A808-B216-4052-92A9-A79F9B8D05DD}" srcOrd="0" destOrd="0" presId="urn:microsoft.com/office/officeart/2005/8/layout/orgChart1"/>
    <dgm:cxn modelId="{8DBDE70A-68E6-4523-852F-DF9996FDEE95}" type="presParOf" srcId="{90C088FC-FD14-481D-BC9D-3FD25FB892E7}" destId="{0EA8456C-C7A4-4394-A4A7-85152269A384}" srcOrd="1" destOrd="0" presId="urn:microsoft.com/office/officeart/2005/8/layout/orgChart1"/>
    <dgm:cxn modelId="{80098EB2-9250-4E02-80E5-31340332266F}" type="presParOf" srcId="{0EA8456C-C7A4-4394-A4A7-85152269A384}" destId="{B3303028-5FC9-4E88-AD10-8CFD27094BF4}" srcOrd="0" destOrd="0" presId="urn:microsoft.com/office/officeart/2005/8/layout/orgChart1"/>
    <dgm:cxn modelId="{E6C4EB09-FAA9-43C9-9CF2-1CD05889E3FA}" type="presParOf" srcId="{B3303028-5FC9-4E88-AD10-8CFD27094BF4}" destId="{CE66D7B6-B0B3-47EB-96B3-732B8F4AB067}" srcOrd="0" destOrd="0" presId="urn:microsoft.com/office/officeart/2005/8/layout/orgChart1"/>
    <dgm:cxn modelId="{5220A345-0648-4D2E-8391-A4489B909C99}" type="presParOf" srcId="{B3303028-5FC9-4E88-AD10-8CFD27094BF4}" destId="{A9EEABF6-1631-4EEE-9CDD-5A92ABA2B83C}" srcOrd="1" destOrd="0" presId="urn:microsoft.com/office/officeart/2005/8/layout/orgChart1"/>
    <dgm:cxn modelId="{891B60FD-A969-4E3A-BF73-749DBA775ECF}" type="presParOf" srcId="{0EA8456C-C7A4-4394-A4A7-85152269A384}" destId="{CDE04300-9AE4-4075-A0F8-DF709593BBE3}" srcOrd="1" destOrd="0" presId="urn:microsoft.com/office/officeart/2005/8/layout/orgChart1"/>
    <dgm:cxn modelId="{F749E39A-A34E-4D40-B0D3-A5575E5CB4BD}" type="presParOf" srcId="{0EA8456C-C7A4-4394-A4A7-85152269A384}" destId="{77292B03-CEA0-4D8B-B32E-B84EC088B628}" srcOrd="2" destOrd="0" presId="urn:microsoft.com/office/officeart/2005/8/layout/orgChart1"/>
    <dgm:cxn modelId="{96E7934D-7BD0-4333-9CEB-E95E4FB72107}" type="presParOf" srcId="{30D35982-A4C7-4C29-BE56-4EF73C5BF19E}" destId="{B3941180-2CCA-4503-A21E-7F91D2020145}" srcOrd="2" destOrd="0" presId="urn:microsoft.com/office/officeart/2005/8/layout/orgChart1"/>
    <dgm:cxn modelId="{F940DCE1-276A-449B-AE37-2F436D02F4F0}" type="presParOf" srcId="{1413ECDF-6077-4206-9196-CF701FC0B3EF}" destId="{9F456B92-3C15-47DA-80FC-64AB0918579F}" srcOrd="4" destOrd="0" presId="urn:microsoft.com/office/officeart/2005/8/layout/orgChart1"/>
    <dgm:cxn modelId="{ACDF80DE-ECE9-4806-B0E8-37EBC4FEE065}" type="presParOf" srcId="{1413ECDF-6077-4206-9196-CF701FC0B3EF}" destId="{012D11E6-81C3-43B5-A0CC-C730FB9EF7A5}" srcOrd="5" destOrd="0" presId="urn:microsoft.com/office/officeart/2005/8/layout/orgChart1"/>
    <dgm:cxn modelId="{E2E45213-45C3-4712-AAFE-BF99802F68B5}" type="presParOf" srcId="{012D11E6-81C3-43B5-A0CC-C730FB9EF7A5}" destId="{7A37F64C-5B5D-4AFF-8E1B-84E93C23D5F7}" srcOrd="0" destOrd="0" presId="urn:microsoft.com/office/officeart/2005/8/layout/orgChart1"/>
    <dgm:cxn modelId="{1220B030-2FE3-4F31-80FE-1E5F9017567B}" type="presParOf" srcId="{7A37F64C-5B5D-4AFF-8E1B-84E93C23D5F7}" destId="{34819C5B-BC43-4E10-9DE7-0F8FC2FC8423}" srcOrd="0" destOrd="0" presId="urn:microsoft.com/office/officeart/2005/8/layout/orgChart1"/>
    <dgm:cxn modelId="{22AB6E0F-5D82-4A55-B072-81248DE561AB}" type="presParOf" srcId="{7A37F64C-5B5D-4AFF-8E1B-84E93C23D5F7}" destId="{D5557246-239F-445F-B63D-722D4A4CF003}" srcOrd="1" destOrd="0" presId="urn:microsoft.com/office/officeart/2005/8/layout/orgChart1"/>
    <dgm:cxn modelId="{555D0FC9-719F-410D-8C70-1053BEB3B6B4}" type="presParOf" srcId="{012D11E6-81C3-43B5-A0CC-C730FB9EF7A5}" destId="{CC29C1E9-C74F-4570-88FF-30222B615110}" srcOrd="1" destOrd="0" presId="urn:microsoft.com/office/officeart/2005/8/layout/orgChart1"/>
    <dgm:cxn modelId="{53C734EF-0C03-4795-BD42-091C58D5FBB0}" type="presParOf" srcId="{CC29C1E9-C74F-4570-88FF-30222B615110}" destId="{CC341C9C-0CA2-4920-ACA3-0CA4C5D466AB}" srcOrd="0" destOrd="0" presId="urn:microsoft.com/office/officeart/2005/8/layout/orgChart1"/>
    <dgm:cxn modelId="{AA35BF04-C798-49E7-8068-D0AC58B8C722}" type="presParOf" srcId="{CC29C1E9-C74F-4570-88FF-30222B615110}" destId="{C409BCD1-4CA2-479F-9066-35867E0B5CC6}" srcOrd="1" destOrd="0" presId="urn:microsoft.com/office/officeart/2005/8/layout/orgChart1"/>
    <dgm:cxn modelId="{6CC39A5C-F301-47CE-8EED-FA07BCC70E16}" type="presParOf" srcId="{C409BCD1-4CA2-479F-9066-35867E0B5CC6}" destId="{45074171-0E54-454C-B807-14C0EC58D1B6}" srcOrd="0" destOrd="0" presId="urn:microsoft.com/office/officeart/2005/8/layout/orgChart1"/>
    <dgm:cxn modelId="{846D43AC-32F2-49FE-B0B2-26B961CE33CB}" type="presParOf" srcId="{45074171-0E54-454C-B807-14C0EC58D1B6}" destId="{774907FC-9E76-4312-B110-149020BC23A4}" srcOrd="0" destOrd="0" presId="urn:microsoft.com/office/officeart/2005/8/layout/orgChart1"/>
    <dgm:cxn modelId="{78309DB2-D5D6-463E-85CA-2D4765A40B41}" type="presParOf" srcId="{45074171-0E54-454C-B807-14C0EC58D1B6}" destId="{3AE5CD99-C639-4337-8907-9C0B763B6B54}" srcOrd="1" destOrd="0" presId="urn:microsoft.com/office/officeart/2005/8/layout/orgChart1"/>
    <dgm:cxn modelId="{8A90B999-4F33-4D58-9AFA-31AE43CD1470}" type="presParOf" srcId="{C409BCD1-4CA2-479F-9066-35867E0B5CC6}" destId="{824E781C-4FDC-40C5-9FB2-14A8BABB477B}" srcOrd="1" destOrd="0" presId="urn:microsoft.com/office/officeart/2005/8/layout/orgChart1"/>
    <dgm:cxn modelId="{8C7AAFD4-6D74-47C1-911C-6089F4F9D200}" type="presParOf" srcId="{C409BCD1-4CA2-479F-9066-35867E0B5CC6}" destId="{23B08CA8-19D5-46E1-8CD6-2648389E3349}" srcOrd="2" destOrd="0" presId="urn:microsoft.com/office/officeart/2005/8/layout/orgChart1"/>
    <dgm:cxn modelId="{A848378E-0DAC-4814-8397-025E95308F54}" type="presParOf" srcId="{012D11E6-81C3-43B5-A0CC-C730FB9EF7A5}" destId="{9A2D6830-C178-4396-A9A3-76EC19287C28}" srcOrd="2" destOrd="0" presId="urn:microsoft.com/office/officeart/2005/8/layout/orgChart1"/>
    <dgm:cxn modelId="{D0A20E3F-E70C-4F17-A554-05DA395E07C3}" type="presParOf" srcId="{1413ECDF-6077-4206-9196-CF701FC0B3EF}" destId="{88FFB601-A586-412B-BBD6-C17A221E8F36}" srcOrd="6" destOrd="0" presId="urn:microsoft.com/office/officeart/2005/8/layout/orgChart1"/>
    <dgm:cxn modelId="{34FCC152-2B3A-41B1-8FB5-49CF109CE544}" type="presParOf" srcId="{1413ECDF-6077-4206-9196-CF701FC0B3EF}" destId="{0D1FD028-5E26-47ED-B91E-D7AD5D455C06}" srcOrd="7" destOrd="0" presId="urn:microsoft.com/office/officeart/2005/8/layout/orgChart1"/>
    <dgm:cxn modelId="{64DFD26B-820B-43C8-B2D8-5815A14893F3}" type="presParOf" srcId="{0D1FD028-5E26-47ED-B91E-D7AD5D455C06}" destId="{C4054129-3856-4730-B1E9-905EBA8CE41B}" srcOrd="0" destOrd="0" presId="urn:microsoft.com/office/officeart/2005/8/layout/orgChart1"/>
    <dgm:cxn modelId="{ED7ECBAD-A7CC-47B6-A079-2DA3ECA6E263}" type="presParOf" srcId="{C4054129-3856-4730-B1E9-905EBA8CE41B}" destId="{6FEE4322-1A0F-4C7D-A8D2-92142C46091E}" srcOrd="0" destOrd="0" presId="urn:microsoft.com/office/officeart/2005/8/layout/orgChart1"/>
    <dgm:cxn modelId="{6E32D7BA-D0CE-4644-B422-6D2A2C2A558D}" type="presParOf" srcId="{C4054129-3856-4730-B1E9-905EBA8CE41B}" destId="{B0C435AC-421D-442A-83B9-E237F23AE2FE}" srcOrd="1" destOrd="0" presId="urn:microsoft.com/office/officeart/2005/8/layout/orgChart1"/>
    <dgm:cxn modelId="{4A4A8E1D-EE9D-4748-8FC0-FDCF259A994E}" type="presParOf" srcId="{0D1FD028-5E26-47ED-B91E-D7AD5D455C06}" destId="{1416CC71-9914-4241-A4D6-C9DA83C925DA}" srcOrd="1" destOrd="0" presId="urn:microsoft.com/office/officeart/2005/8/layout/orgChart1"/>
    <dgm:cxn modelId="{F56C9CF7-A6A6-4C1D-9D4F-321DC658A892}" type="presParOf" srcId="{1416CC71-9914-4241-A4D6-C9DA83C925DA}" destId="{D95F8171-728F-4C5B-A45A-73803B918FBD}" srcOrd="0" destOrd="0" presId="urn:microsoft.com/office/officeart/2005/8/layout/orgChart1"/>
    <dgm:cxn modelId="{7DE7B1A8-6C1A-4B93-B47A-D512FD74652B}" type="presParOf" srcId="{1416CC71-9914-4241-A4D6-C9DA83C925DA}" destId="{7D83F9C7-0F8E-4EF8-830D-9DADBC6D1AE7}" srcOrd="1" destOrd="0" presId="urn:microsoft.com/office/officeart/2005/8/layout/orgChart1"/>
    <dgm:cxn modelId="{9FF2D059-EB10-40F5-9EE4-99E22DFF5A8D}" type="presParOf" srcId="{7D83F9C7-0F8E-4EF8-830D-9DADBC6D1AE7}" destId="{C44682AD-EC2A-4D73-92C1-B07C116F2D07}" srcOrd="0" destOrd="0" presId="urn:microsoft.com/office/officeart/2005/8/layout/orgChart1"/>
    <dgm:cxn modelId="{73C759F2-9ABE-46F7-A931-DD6941824D3E}" type="presParOf" srcId="{C44682AD-EC2A-4D73-92C1-B07C116F2D07}" destId="{A9B9299F-D296-4A0A-8686-9B6107CBDF6D}" srcOrd="0" destOrd="0" presId="urn:microsoft.com/office/officeart/2005/8/layout/orgChart1"/>
    <dgm:cxn modelId="{2438BB76-2CC6-4CD0-B5D5-7D525E2BFCFC}" type="presParOf" srcId="{C44682AD-EC2A-4D73-92C1-B07C116F2D07}" destId="{41BB7FD6-80E4-469C-BE79-5E97FBCBDEBC}" srcOrd="1" destOrd="0" presId="urn:microsoft.com/office/officeart/2005/8/layout/orgChart1"/>
    <dgm:cxn modelId="{EC402774-9694-483E-984D-BF4D02CCEBA3}" type="presParOf" srcId="{7D83F9C7-0F8E-4EF8-830D-9DADBC6D1AE7}" destId="{B241ED85-7282-4EFC-8419-1FC315282975}" srcOrd="1" destOrd="0" presId="urn:microsoft.com/office/officeart/2005/8/layout/orgChart1"/>
    <dgm:cxn modelId="{C667F2BA-C5B7-4FA1-853F-4EE41E0D3064}" type="presParOf" srcId="{7D83F9C7-0F8E-4EF8-830D-9DADBC6D1AE7}" destId="{83F5013A-949F-4079-B7AE-3D76B2B14C40}" srcOrd="2" destOrd="0" presId="urn:microsoft.com/office/officeart/2005/8/layout/orgChart1"/>
    <dgm:cxn modelId="{F96D1506-9548-49A2-BD16-35D4D84A3BC9}" type="presParOf" srcId="{0D1FD028-5E26-47ED-B91E-D7AD5D455C06}" destId="{EA408361-C409-49C6-A4AB-582D41B7D5CC}" srcOrd="2" destOrd="0" presId="urn:microsoft.com/office/officeart/2005/8/layout/orgChart1"/>
    <dgm:cxn modelId="{D6B906C0-DC2D-47BF-BC74-7286FDEBB00B}" type="presParOf" srcId="{1AC38951-36A9-4AD9-BFAB-11627F327FC4}" destId="{0A8967BD-94D0-4D8C-8D9A-1DAC9220A9C5}" srcOrd="2" destOrd="0" presId="urn:microsoft.com/office/officeart/2005/8/layout/orgChart1"/>
    <dgm:cxn modelId="{4346E9B8-E66C-4B3F-86D4-44831004301E}" type="presParOf" srcId="{0A8967BD-94D0-4D8C-8D9A-1DAC9220A9C5}" destId="{74487AE8-DA50-4278-8EBC-F2700E48240A}" srcOrd="0" destOrd="0" presId="urn:microsoft.com/office/officeart/2005/8/layout/orgChart1"/>
    <dgm:cxn modelId="{63584C99-433D-44AC-BD44-DB802D101E26}" type="presParOf" srcId="{0A8967BD-94D0-4D8C-8D9A-1DAC9220A9C5}" destId="{DADDD051-639F-485E-94BF-989B483D39E2}" srcOrd="1" destOrd="0" presId="urn:microsoft.com/office/officeart/2005/8/layout/orgChart1"/>
    <dgm:cxn modelId="{7327844A-036E-408C-9A34-E1E6EE32D608}" type="presParOf" srcId="{DADDD051-639F-485E-94BF-989B483D39E2}" destId="{1EB444D9-83F6-4495-9819-CB06526F879D}" srcOrd="0" destOrd="0" presId="urn:microsoft.com/office/officeart/2005/8/layout/orgChart1"/>
    <dgm:cxn modelId="{C9724590-C4F9-4DCF-AA99-C0D91BDEEB64}" type="presParOf" srcId="{1EB444D9-83F6-4495-9819-CB06526F879D}" destId="{214AA7A6-4E54-418E-AC74-9B37CBC77C05}" srcOrd="0" destOrd="0" presId="urn:microsoft.com/office/officeart/2005/8/layout/orgChart1"/>
    <dgm:cxn modelId="{E702E13D-4C0C-4EDE-9260-D86884021489}" type="presParOf" srcId="{1EB444D9-83F6-4495-9819-CB06526F879D}" destId="{8131857D-0D03-4C7D-B65F-F7B261F7EE6E}" srcOrd="1" destOrd="0" presId="urn:microsoft.com/office/officeart/2005/8/layout/orgChart1"/>
    <dgm:cxn modelId="{F0810D75-CEB3-4659-B312-128BED7C3F92}" type="presParOf" srcId="{DADDD051-639F-485E-94BF-989B483D39E2}" destId="{1C5BA68C-386E-45A4-B267-D0B967497742}" srcOrd="1" destOrd="0" presId="urn:microsoft.com/office/officeart/2005/8/layout/orgChart1"/>
    <dgm:cxn modelId="{5BA435D1-C58B-462D-A2B2-0DE14119BA1E}" type="presParOf" srcId="{DADDD051-639F-485E-94BF-989B483D39E2}" destId="{79CC21D4-C181-4E03-BDBD-18B585B03BFE}" srcOrd="2" destOrd="0" presId="urn:microsoft.com/office/officeart/2005/8/layout/orgChart1"/>
  </dgm:cxnLst>
  <dgm:bg>
    <a:noFill/>
    <a:effectLst>
      <a:outerShdw blurRad="50800" dist="50800" dir="5400000" algn="ctr" rotWithShape="0">
        <a:schemeClr val="bg1"/>
      </a:outerShdw>
    </a:effect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487AE8-DA50-4278-8EBC-F2700E48240A}">
      <dsp:nvSpPr>
        <dsp:cNvPr id="0" name=""/>
        <dsp:cNvSpPr/>
      </dsp:nvSpPr>
      <dsp:spPr>
        <a:xfrm>
          <a:off x="3056445" y="645888"/>
          <a:ext cx="110617" cy="475084"/>
        </a:xfrm>
        <a:custGeom>
          <a:avLst/>
          <a:gdLst/>
          <a:ahLst/>
          <a:cxnLst/>
          <a:rect l="0" t="0" r="0" b="0"/>
          <a:pathLst>
            <a:path>
              <a:moveTo>
                <a:pt x="110617" y="0"/>
              </a:moveTo>
              <a:lnTo>
                <a:pt x="110617" y="475084"/>
              </a:lnTo>
              <a:lnTo>
                <a:pt x="0" y="4750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5F8171-728F-4C5B-A45A-73803B918FBD}">
      <dsp:nvSpPr>
        <dsp:cNvPr id="0" name=""/>
        <dsp:cNvSpPr/>
      </dsp:nvSpPr>
      <dsp:spPr>
        <a:xfrm>
          <a:off x="5006094" y="2048503"/>
          <a:ext cx="199765" cy="333510"/>
        </a:xfrm>
        <a:custGeom>
          <a:avLst/>
          <a:gdLst/>
          <a:ahLst/>
          <a:cxnLst/>
          <a:rect l="0" t="0" r="0" b="0"/>
          <a:pathLst>
            <a:path>
              <a:moveTo>
                <a:pt x="0" y="0"/>
              </a:moveTo>
              <a:lnTo>
                <a:pt x="0" y="333510"/>
              </a:lnTo>
              <a:lnTo>
                <a:pt x="199765" y="3335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FFB601-A586-412B-BBD6-C17A221E8F36}">
      <dsp:nvSpPr>
        <dsp:cNvPr id="0" name=""/>
        <dsp:cNvSpPr/>
      </dsp:nvSpPr>
      <dsp:spPr>
        <a:xfrm>
          <a:off x="3167062" y="645888"/>
          <a:ext cx="2416268" cy="959693"/>
        </a:xfrm>
        <a:custGeom>
          <a:avLst/>
          <a:gdLst/>
          <a:ahLst/>
          <a:cxnLst/>
          <a:rect l="0" t="0" r="0" b="0"/>
          <a:pathLst>
            <a:path>
              <a:moveTo>
                <a:pt x="0" y="0"/>
              </a:moveTo>
              <a:lnTo>
                <a:pt x="0" y="849076"/>
              </a:lnTo>
              <a:lnTo>
                <a:pt x="2416268" y="849076"/>
              </a:lnTo>
              <a:lnTo>
                <a:pt x="2416268" y="959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341C9C-0CA2-4920-ACA3-0CA4C5D466AB}">
      <dsp:nvSpPr>
        <dsp:cNvPr id="0" name=""/>
        <dsp:cNvSpPr/>
      </dsp:nvSpPr>
      <dsp:spPr>
        <a:xfrm>
          <a:off x="3375116" y="2013685"/>
          <a:ext cx="266614" cy="441001"/>
        </a:xfrm>
        <a:custGeom>
          <a:avLst/>
          <a:gdLst/>
          <a:ahLst/>
          <a:cxnLst/>
          <a:rect l="0" t="0" r="0" b="0"/>
          <a:pathLst>
            <a:path>
              <a:moveTo>
                <a:pt x="0" y="0"/>
              </a:moveTo>
              <a:lnTo>
                <a:pt x="0" y="441001"/>
              </a:lnTo>
              <a:lnTo>
                <a:pt x="266614" y="4410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456B92-3C15-47DA-80FC-64AB0918579F}">
      <dsp:nvSpPr>
        <dsp:cNvPr id="0" name=""/>
        <dsp:cNvSpPr/>
      </dsp:nvSpPr>
      <dsp:spPr>
        <a:xfrm>
          <a:off x="3167062" y="645888"/>
          <a:ext cx="770469" cy="959693"/>
        </a:xfrm>
        <a:custGeom>
          <a:avLst/>
          <a:gdLst/>
          <a:ahLst/>
          <a:cxnLst/>
          <a:rect l="0" t="0" r="0" b="0"/>
          <a:pathLst>
            <a:path>
              <a:moveTo>
                <a:pt x="0" y="0"/>
              </a:moveTo>
              <a:lnTo>
                <a:pt x="0" y="849076"/>
              </a:lnTo>
              <a:lnTo>
                <a:pt x="770469" y="849076"/>
              </a:lnTo>
              <a:lnTo>
                <a:pt x="770469" y="959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11A808-B216-4052-92A9-A79F9B8D05DD}">
      <dsp:nvSpPr>
        <dsp:cNvPr id="0" name=""/>
        <dsp:cNvSpPr/>
      </dsp:nvSpPr>
      <dsp:spPr>
        <a:xfrm>
          <a:off x="1709433" y="1999100"/>
          <a:ext cx="217307" cy="438649"/>
        </a:xfrm>
        <a:custGeom>
          <a:avLst/>
          <a:gdLst/>
          <a:ahLst/>
          <a:cxnLst/>
          <a:rect l="0" t="0" r="0" b="0"/>
          <a:pathLst>
            <a:path>
              <a:moveTo>
                <a:pt x="0" y="0"/>
              </a:moveTo>
              <a:lnTo>
                <a:pt x="0" y="438649"/>
              </a:lnTo>
              <a:lnTo>
                <a:pt x="217307" y="4386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E9224E-58BA-42A8-9B48-CBA86F4BB405}">
      <dsp:nvSpPr>
        <dsp:cNvPr id="0" name=""/>
        <dsp:cNvSpPr/>
      </dsp:nvSpPr>
      <dsp:spPr>
        <a:xfrm>
          <a:off x="2288920" y="645888"/>
          <a:ext cx="878142" cy="959693"/>
        </a:xfrm>
        <a:custGeom>
          <a:avLst/>
          <a:gdLst/>
          <a:ahLst/>
          <a:cxnLst/>
          <a:rect l="0" t="0" r="0" b="0"/>
          <a:pathLst>
            <a:path>
              <a:moveTo>
                <a:pt x="878142" y="0"/>
              </a:moveTo>
              <a:lnTo>
                <a:pt x="878142" y="849076"/>
              </a:lnTo>
              <a:lnTo>
                <a:pt x="0" y="849076"/>
              </a:lnTo>
              <a:lnTo>
                <a:pt x="0" y="959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4C5FB8-C783-46A2-9091-7E61CA0D64EF}">
      <dsp:nvSpPr>
        <dsp:cNvPr id="0" name=""/>
        <dsp:cNvSpPr/>
      </dsp:nvSpPr>
      <dsp:spPr>
        <a:xfrm>
          <a:off x="160656" y="2014581"/>
          <a:ext cx="197111" cy="1686811"/>
        </a:xfrm>
        <a:custGeom>
          <a:avLst/>
          <a:gdLst/>
          <a:ahLst/>
          <a:cxnLst/>
          <a:rect l="0" t="0" r="0" b="0"/>
          <a:pathLst>
            <a:path>
              <a:moveTo>
                <a:pt x="0" y="0"/>
              </a:moveTo>
              <a:lnTo>
                <a:pt x="0" y="1686811"/>
              </a:lnTo>
              <a:lnTo>
                <a:pt x="197111" y="1686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0841B5-FD03-43CB-BB52-6848916F3B0F}">
      <dsp:nvSpPr>
        <dsp:cNvPr id="0" name=""/>
        <dsp:cNvSpPr/>
      </dsp:nvSpPr>
      <dsp:spPr>
        <a:xfrm>
          <a:off x="160656" y="2014581"/>
          <a:ext cx="197111" cy="1060639"/>
        </a:xfrm>
        <a:custGeom>
          <a:avLst/>
          <a:gdLst/>
          <a:ahLst/>
          <a:cxnLst/>
          <a:rect l="0" t="0" r="0" b="0"/>
          <a:pathLst>
            <a:path>
              <a:moveTo>
                <a:pt x="0" y="0"/>
              </a:moveTo>
              <a:lnTo>
                <a:pt x="0" y="1060639"/>
              </a:lnTo>
              <a:lnTo>
                <a:pt x="197111" y="10606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CE0061-1B1B-4C0A-8F7C-EDDF80006086}">
      <dsp:nvSpPr>
        <dsp:cNvPr id="0" name=""/>
        <dsp:cNvSpPr/>
      </dsp:nvSpPr>
      <dsp:spPr>
        <a:xfrm>
          <a:off x="160656" y="2014581"/>
          <a:ext cx="197111" cy="428212"/>
        </a:xfrm>
        <a:custGeom>
          <a:avLst/>
          <a:gdLst/>
          <a:ahLst/>
          <a:cxnLst/>
          <a:rect l="0" t="0" r="0" b="0"/>
          <a:pathLst>
            <a:path>
              <a:moveTo>
                <a:pt x="0" y="0"/>
              </a:moveTo>
              <a:lnTo>
                <a:pt x="0" y="428212"/>
              </a:lnTo>
              <a:lnTo>
                <a:pt x="197111" y="4282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F2A362-6692-44C2-BADE-A42DC19E6001}">
      <dsp:nvSpPr>
        <dsp:cNvPr id="0" name=""/>
        <dsp:cNvSpPr/>
      </dsp:nvSpPr>
      <dsp:spPr>
        <a:xfrm>
          <a:off x="686288" y="645888"/>
          <a:ext cx="2480774" cy="959693"/>
        </a:xfrm>
        <a:custGeom>
          <a:avLst/>
          <a:gdLst/>
          <a:ahLst/>
          <a:cxnLst/>
          <a:rect l="0" t="0" r="0" b="0"/>
          <a:pathLst>
            <a:path>
              <a:moveTo>
                <a:pt x="2480774" y="0"/>
              </a:moveTo>
              <a:lnTo>
                <a:pt x="2480774" y="849076"/>
              </a:lnTo>
              <a:lnTo>
                <a:pt x="0" y="849076"/>
              </a:lnTo>
              <a:lnTo>
                <a:pt x="0" y="959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FA8975-068E-4D85-AA10-59B654BAFEF4}">
      <dsp:nvSpPr>
        <dsp:cNvPr id="0" name=""/>
        <dsp:cNvSpPr/>
      </dsp:nvSpPr>
      <dsp:spPr>
        <a:xfrm>
          <a:off x="2369196" y="12658"/>
          <a:ext cx="1595731" cy="633230"/>
        </a:xfrm>
        <a:prstGeom prst="rect">
          <a:avLst/>
        </a:prstGeom>
        <a:gradFill flip="none" rotWithShape="1">
          <a:gsLst>
            <a:gs pos="0">
              <a:schemeClr val="accent5"/>
            </a:gs>
            <a:gs pos="46000">
              <a:schemeClr val="tx2"/>
            </a:gs>
          </a:gsLst>
          <a:lin ang="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kern="1200">
              <a:latin typeface="Agency FB" pitchFamily="34" charset="0"/>
            </a:rPr>
            <a:t>DIRECCION DE OBRAS PÚBLICAS DE CALIDAD</a:t>
          </a:r>
        </a:p>
        <a:p>
          <a:pPr lvl="0" algn="ctr" defTabSz="488950">
            <a:lnSpc>
              <a:spcPct val="90000"/>
            </a:lnSpc>
            <a:spcBef>
              <a:spcPct val="0"/>
            </a:spcBef>
            <a:spcAft>
              <a:spcPct val="35000"/>
            </a:spcAft>
          </a:pPr>
          <a:r>
            <a:rPr lang="es-MX" sz="1100" b="0" kern="1200">
              <a:latin typeface="Agency FB" pitchFamily="34" charset="0"/>
            </a:rPr>
            <a:t>(1)</a:t>
          </a:r>
        </a:p>
      </dsp:txBody>
      <dsp:txXfrm>
        <a:off x="2369196" y="12658"/>
        <a:ext cx="1595731" cy="633230"/>
      </dsp:txXfrm>
    </dsp:sp>
    <dsp:sp modelId="{2AC7B02E-05D1-4F08-81B7-A30513B79D68}">
      <dsp:nvSpPr>
        <dsp:cNvPr id="0" name=""/>
        <dsp:cNvSpPr/>
      </dsp:nvSpPr>
      <dsp:spPr>
        <a:xfrm>
          <a:off x="29248" y="1605582"/>
          <a:ext cx="1314079" cy="408999"/>
        </a:xfrm>
        <a:prstGeom prst="rect">
          <a:avLst/>
        </a:prstGeom>
        <a:gradFill rotWithShape="0">
          <a:gsLst>
            <a:gs pos="0">
              <a:schemeClr val="accent5"/>
            </a:gs>
            <a:gs pos="46000">
              <a:schemeClr val="tx2"/>
            </a:gs>
          </a:gsLst>
          <a:lin ang="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Agency FB" pitchFamily="34" charset="0"/>
            </a:rPr>
            <a:t>JEFATURA DE PROYECTOS</a:t>
          </a:r>
        </a:p>
        <a:p>
          <a:pPr lvl="0" algn="ctr" defTabSz="400050">
            <a:lnSpc>
              <a:spcPct val="90000"/>
            </a:lnSpc>
            <a:spcBef>
              <a:spcPct val="0"/>
            </a:spcBef>
            <a:spcAft>
              <a:spcPct val="35000"/>
            </a:spcAft>
          </a:pPr>
          <a:r>
            <a:rPr lang="es-MX" sz="900" kern="1200">
              <a:latin typeface="Agency FB" pitchFamily="34" charset="0"/>
            </a:rPr>
            <a:t>(1)</a:t>
          </a:r>
        </a:p>
      </dsp:txBody>
      <dsp:txXfrm>
        <a:off x="29248" y="1605582"/>
        <a:ext cx="1314079" cy="408999"/>
      </dsp:txXfrm>
    </dsp:sp>
    <dsp:sp modelId="{C04ED683-17AA-492D-A3B8-EBDE238CAB69}">
      <dsp:nvSpPr>
        <dsp:cNvPr id="0" name=""/>
        <dsp:cNvSpPr/>
      </dsp:nvSpPr>
      <dsp:spPr>
        <a:xfrm>
          <a:off x="357768" y="2235815"/>
          <a:ext cx="1119909" cy="413955"/>
        </a:xfrm>
        <a:prstGeom prst="rect">
          <a:avLst/>
        </a:prstGeom>
        <a:gradFill rotWithShape="0">
          <a:gsLst>
            <a:gs pos="0">
              <a:schemeClr val="accent5"/>
            </a:gs>
            <a:gs pos="46000">
              <a:schemeClr val="tx2"/>
            </a:gs>
          </a:gsLst>
          <a:lin ang="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Agency FB" pitchFamily="34" charset="0"/>
            </a:rPr>
            <a:t>AUXILIAR (Coordinador de Expedientes Unitarios) (1)</a:t>
          </a:r>
          <a:endParaRPr lang="es-ES" sz="900" kern="1200"/>
        </a:p>
      </dsp:txBody>
      <dsp:txXfrm>
        <a:off x="357768" y="2235815"/>
        <a:ext cx="1119909" cy="413955"/>
      </dsp:txXfrm>
    </dsp:sp>
    <dsp:sp modelId="{2862613E-95C3-43DF-9006-749F7B125DF4}">
      <dsp:nvSpPr>
        <dsp:cNvPr id="0" name=""/>
        <dsp:cNvSpPr/>
      </dsp:nvSpPr>
      <dsp:spPr>
        <a:xfrm>
          <a:off x="357768" y="2871005"/>
          <a:ext cx="1057120" cy="408430"/>
        </a:xfrm>
        <a:prstGeom prst="rect">
          <a:avLst/>
        </a:prstGeom>
        <a:gradFill rotWithShape="0">
          <a:gsLst>
            <a:gs pos="0">
              <a:schemeClr val="accent5"/>
            </a:gs>
            <a:gs pos="46000">
              <a:schemeClr val="tx2"/>
            </a:gs>
          </a:gsLst>
          <a:lin ang="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Agency FB" pitchFamily="34" charset="0"/>
            </a:rPr>
            <a:t>AUXILIAR (proyectista)</a:t>
          </a:r>
        </a:p>
        <a:p>
          <a:pPr lvl="0" algn="ctr" defTabSz="400050">
            <a:lnSpc>
              <a:spcPct val="90000"/>
            </a:lnSpc>
            <a:spcBef>
              <a:spcPct val="0"/>
            </a:spcBef>
            <a:spcAft>
              <a:spcPct val="35000"/>
            </a:spcAft>
          </a:pPr>
          <a:r>
            <a:rPr lang="es-MX" sz="900" kern="1200">
              <a:latin typeface="Agency FB" pitchFamily="34" charset="0"/>
            </a:rPr>
            <a:t>(6)</a:t>
          </a:r>
        </a:p>
      </dsp:txBody>
      <dsp:txXfrm>
        <a:off x="357768" y="2871005"/>
        <a:ext cx="1057120" cy="408430"/>
      </dsp:txXfrm>
    </dsp:sp>
    <dsp:sp modelId="{3CA0C229-8EA7-4CF1-9E0D-E8DA79AE9B6E}">
      <dsp:nvSpPr>
        <dsp:cNvPr id="0" name=""/>
        <dsp:cNvSpPr/>
      </dsp:nvSpPr>
      <dsp:spPr>
        <a:xfrm>
          <a:off x="357768" y="3500669"/>
          <a:ext cx="1061777" cy="401445"/>
        </a:xfrm>
        <a:prstGeom prst="rect">
          <a:avLst/>
        </a:prstGeom>
        <a:gradFill rotWithShape="0">
          <a:gsLst>
            <a:gs pos="0">
              <a:schemeClr val="accent5"/>
            </a:gs>
            <a:gs pos="46000">
              <a:schemeClr val="tx2"/>
            </a:gs>
          </a:gsLst>
          <a:lin ang="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Agency FB" pitchFamily="34" charset="0"/>
            </a:rPr>
            <a:t>AUXILIAR (Topografia)</a:t>
          </a:r>
        </a:p>
        <a:p>
          <a:pPr lvl="0" algn="ctr" defTabSz="400050">
            <a:lnSpc>
              <a:spcPct val="90000"/>
            </a:lnSpc>
            <a:spcBef>
              <a:spcPct val="0"/>
            </a:spcBef>
            <a:spcAft>
              <a:spcPct val="35000"/>
            </a:spcAft>
          </a:pPr>
          <a:r>
            <a:rPr lang="es-MX" sz="900" kern="1200">
              <a:latin typeface="Agency FB" pitchFamily="34" charset="0"/>
            </a:rPr>
            <a:t>(5)</a:t>
          </a:r>
          <a:endParaRPr lang="es-MX" sz="900" kern="1200"/>
        </a:p>
      </dsp:txBody>
      <dsp:txXfrm>
        <a:off x="357768" y="3500669"/>
        <a:ext cx="1061777" cy="401445"/>
      </dsp:txXfrm>
    </dsp:sp>
    <dsp:sp modelId="{7479FB6A-C434-444E-9A8A-8F9596E914F1}">
      <dsp:nvSpPr>
        <dsp:cNvPr id="0" name=""/>
        <dsp:cNvSpPr/>
      </dsp:nvSpPr>
      <dsp:spPr>
        <a:xfrm>
          <a:off x="1564562" y="1605582"/>
          <a:ext cx="1448716" cy="393517"/>
        </a:xfrm>
        <a:prstGeom prst="rect">
          <a:avLst/>
        </a:prstGeom>
        <a:gradFill rotWithShape="0">
          <a:gsLst>
            <a:gs pos="0">
              <a:schemeClr val="accent5"/>
            </a:gs>
            <a:gs pos="46000">
              <a:schemeClr val="tx2"/>
            </a:gs>
          </a:gsLst>
          <a:lin ang="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Agency FB" pitchFamily="34" charset="0"/>
            </a:rPr>
            <a:t>JEFATURA DE SUPERVISION </a:t>
          </a:r>
        </a:p>
        <a:p>
          <a:pPr lvl="0" algn="ctr" defTabSz="400050">
            <a:lnSpc>
              <a:spcPct val="90000"/>
            </a:lnSpc>
            <a:spcBef>
              <a:spcPct val="0"/>
            </a:spcBef>
            <a:spcAft>
              <a:spcPct val="35000"/>
            </a:spcAft>
          </a:pPr>
          <a:r>
            <a:rPr lang="es-MX" sz="900" kern="1200">
              <a:latin typeface="Agency FB" pitchFamily="34" charset="0"/>
            </a:rPr>
            <a:t>(1)</a:t>
          </a:r>
        </a:p>
      </dsp:txBody>
      <dsp:txXfrm>
        <a:off x="1564562" y="1605582"/>
        <a:ext cx="1448716" cy="393517"/>
      </dsp:txXfrm>
    </dsp:sp>
    <dsp:sp modelId="{CE66D7B6-B0B3-47EB-96B3-732B8F4AB067}">
      <dsp:nvSpPr>
        <dsp:cNvPr id="0" name=""/>
        <dsp:cNvSpPr/>
      </dsp:nvSpPr>
      <dsp:spPr>
        <a:xfrm>
          <a:off x="1926741" y="2220334"/>
          <a:ext cx="1218305" cy="434830"/>
        </a:xfrm>
        <a:prstGeom prst="rect">
          <a:avLst/>
        </a:prstGeom>
        <a:gradFill rotWithShape="0">
          <a:gsLst>
            <a:gs pos="0">
              <a:schemeClr val="accent5"/>
            </a:gs>
            <a:gs pos="46000">
              <a:schemeClr val="tx2"/>
            </a:gs>
          </a:gsLst>
          <a:lin ang="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Agency FB" pitchFamily="34" charset="0"/>
            </a:rPr>
            <a:t>AUXILIAR (Supervisor de Obra)</a:t>
          </a:r>
        </a:p>
        <a:p>
          <a:pPr lvl="0" algn="ctr" defTabSz="400050">
            <a:lnSpc>
              <a:spcPct val="90000"/>
            </a:lnSpc>
            <a:spcBef>
              <a:spcPct val="0"/>
            </a:spcBef>
            <a:spcAft>
              <a:spcPct val="35000"/>
            </a:spcAft>
          </a:pPr>
          <a:r>
            <a:rPr lang="es-MX" sz="900" kern="1200">
              <a:latin typeface="Agency FB" pitchFamily="34" charset="0"/>
            </a:rPr>
            <a:t>(8)</a:t>
          </a:r>
        </a:p>
      </dsp:txBody>
      <dsp:txXfrm>
        <a:off x="1926741" y="2220334"/>
        <a:ext cx="1218305" cy="434830"/>
      </dsp:txXfrm>
    </dsp:sp>
    <dsp:sp modelId="{34819C5B-BC43-4E10-9DE7-0F8FC2FC8423}">
      <dsp:nvSpPr>
        <dsp:cNvPr id="0" name=""/>
        <dsp:cNvSpPr/>
      </dsp:nvSpPr>
      <dsp:spPr>
        <a:xfrm>
          <a:off x="3234512" y="1605582"/>
          <a:ext cx="1406038" cy="408103"/>
        </a:xfrm>
        <a:prstGeom prst="rect">
          <a:avLst/>
        </a:prstGeom>
        <a:gradFill rotWithShape="0">
          <a:gsLst>
            <a:gs pos="0">
              <a:schemeClr val="accent5"/>
            </a:gs>
            <a:gs pos="46000">
              <a:schemeClr val="tx2"/>
            </a:gs>
          </a:gsLst>
          <a:lin ang="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Agency FB" pitchFamily="34" charset="0"/>
            </a:rPr>
            <a:t>JEFATURA ADMINISTRATIVA</a:t>
          </a:r>
        </a:p>
        <a:p>
          <a:pPr lvl="0" algn="ctr" defTabSz="400050">
            <a:lnSpc>
              <a:spcPct val="90000"/>
            </a:lnSpc>
            <a:spcBef>
              <a:spcPct val="0"/>
            </a:spcBef>
            <a:spcAft>
              <a:spcPct val="35000"/>
            </a:spcAft>
          </a:pPr>
          <a:r>
            <a:rPr lang="es-MX" sz="900" kern="1200">
              <a:latin typeface="Agency FB" pitchFamily="34" charset="0"/>
            </a:rPr>
            <a:t>(1)</a:t>
          </a:r>
        </a:p>
      </dsp:txBody>
      <dsp:txXfrm>
        <a:off x="3234512" y="1605582"/>
        <a:ext cx="1406038" cy="408103"/>
      </dsp:txXfrm>
    </dsp:sp>
    <dsp:sp modelId="{774907FC-9E76-4312-B110-149020BC23A4}">
      <dsp:nvSpPr>
        <dsp:cNvPr id="0" name=""/>
        <dsp:cNvSpPr/>
      </dsp:nvSpPr>
      <dsp:spPr>
        <a:xfrm>
          <a:off x="3641731" y="2235820"/>
          <a:ext cx="1054560" cy="437733"/>
        </a:xfrm>
        <a:prstGeom prst="rect">
          <a:avLst/>
        </a:prstGeom>
        <a:gradFill rotWithShape="0">
          <a:gsLst>
            <a:gs pos="0">
              <a:schemeClr val="accent5"/>
            </a:gs>
            <a:gs pos="46000">
              <a:schemeClr val="tx2"/>
            </a:gs>
          </a:gsLst>
          <a:lin ang="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latin typeface="Agency FB" pitchFamily="34" charset="0"/>
            </a:rPr>
            <a:t>AUXILIAR</a:t>
          </a:r>
        </a:p>
        <a:p>
          <a:pPr lvl="0" algn="ctr" defTabSz="444500">
            <a:lnSpc>
              <a:spcPct val="90000"/>
            </a:lnSpc>
            <a:spcBef>
              <a:spcPct val="0"/>
            </a:spcBef>
            <a:spcAft>
              <a:spcPct val="35000"/>
            </a:spcAft>
          </a:pPr>
          <a:r>
            <a:rPr lang="es-MX" sz="1000" kern="1200">
              <a:latin typeface="Agency FB" pitchFamily="34" charset="0"/>
            </a:rPr>
            <a:t>(6) </a:t>
          </a:r>
        </a:p>
      </dsp:txBody>
      <dsp:txXfrm>
        <a:off x="3641731" y="2235820"/>
        <a:ext cx="1054560" cy="437733"/>
      </dsp:txXfrm>
    </dsp:sp>
    <dsp:sp modelId="{6FEE4322-1A0F-4C7D-A8D2-92142C46091E}">
      <dsp:nvSpPr>
        <dsp:cNvPr id="0" name=""/>
        <dsp:cNvSpPr/>
      </dsp:nvSpPr>
      <dsp:spPr>
        <a:xfrm>
          <a:off x="4861785" y="1605582"/>
          <a:ext cx="1443090" cy="442921"/>
        </a:xfrm>
        <a:prstGeom prst="rect">
          <a:avLst/>
        </a:prstGeom>
        <a:gradFill rotWithShape="0">
          <a:gsLst>
            <a:gs pos="0">
              <a:schemeClr val="accent5"/>
            </a:gs>
            <a:gs pos="46000">
              <a:schemeClr val="tx2"/>
            </a:gs>
          </a:gsLst>
          <a:lin ang="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latin typeface="Agency FB" pitchFamily="34" charset="0"/>
            </a:rPr>
            <a:t>JEFATURA DE COSTOS Y PROGRAMAS FEDERALES (1)</a:t>
          </a:r>
        </a:p>
      </dsp:txBody>
      <dsp:txXfrm>
        <a:off x="4861785" y="1605582"/>
        <a:ext cx="1443090" cy="442921"/>
      </dsp:txXfrm>
    </dsp:sp>
    <dsp:sp modelId="{A9B9299F-D296-4A0A-8686-9B6107CBDF6D}">
      <dsp:nvSpPr>
        <dsp:cNvPr id="0" name=""/>
        <dsp:cNvSpPr/>
      </dsp:nvSpPr>
      <dsp:spPr>
        <a:xfrm>
          <a:off x="5205860" y="2170277"/>
          <a:ext cx="967110" cy="423474"/>
        </a:xfrm>
        <a:prstGeom prst="rect">
          <a:avLst/>
        </a:prstGeom>
        <a:gradFill rotWithShape="0">
          <a:gsLst>
            <a:gs pos="0">
              <a:schemeClr val="accent5"/>
            </a:gs>
            <a:gs pos="46000">
              <a:schemeClr val="tx2"/>
            </a:gs>
          </a:gsLst>
          <a:lin ang="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latin typeface="Agency FB" pitchFamily="34" charset="0"/>
            </a:rPr>
            <a:t>AUXILIAR (Poyectista)</a:t>
          </a:r>
        </a:p>
        <a:p>
          <a:pPr lvl="0" algn="ctr" defTabSz="444500">
            <a:lnSpc>
              <a:spcPct val="90000"/>
            </a:lnSpc>
            <a:spcBef>
              <a:spcPct val="0"/>
            </a:spcBef>
            <a:spcAft>
              <a:spcPct val="35000"/>
            </a:spcAft>
          </a:pPr>
          <a:r>
            <a:rPr lang="es-MX" sz="1000" kern="1200">
              <a:latin typeface="Agency FB" pitchFamily="34" charset="0"/>
            </a:rPr>
            <a:t>(1) </a:t>
          </a:r>
        </a:p>
      </dsp:txBody>
      <dsp:txXfrm>
        <a:off x="5205860" y="2170277"/>
        <a:ext cx="967110" cy="423474"/>
      </dsp:txXfrm>
    </dsp:sp>
    <dsp:sp modelId="{214AA7A6-4E54-418E-AC74-9B37CBC77C05}">
      <dsp:nvSpPr>
        <dsp:cNvPr id="0" name=""/>
        <dsp:cNvSpPr/>
      </dsp:nvSpPr>
      <dsp:spPr>
        <a:xfrm>
          <a:off x="2113607" y="908949"/>
          <a:ext cx="942837" cy="424048"/>
        </a:xfrm>
        <a:prstGeom prst="rect">
          <a:avLst/>
        </a:prstGeom>
        <a:gradFill rotWithShape="0">
          <a:gsLst>
            <a:gs pos="0">
              <a:schemeClr val="accent5"/>
            </a:gs>
            <a:gs pos="46000">
              <a:schemeClr val="tx2"/>
            </a:gs>
          </a:gsLst>
          <a:lin ang="0" scaled="1"/>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latin typeface="Agency FB" pitchFamily="34" charset="0"/>
            </a:rPr>
            <a:t>AUXILIAR</a:t>
          </a:r>
        </a:p>
        <a:p>
          <a:pPr lvl="0" algn="ctr" defTabSz="444500">
            <a:lnSpc>
              <a:spcPct val="90000"/>
            </a:lnSpc>
            <a:spcBef>
              <a:spcPct val="0"/>
            </a:spcBef>
            <a:spcAft>
              <a:spcPct val="35000"/>
            </a:spcAft>
          </a:pPr>
          <a:r>
            <a:rPr lang="es-MX" sz="1000" kern="1200">
              <a:latin typeface="Agency FB" pitchFamily="34" charset="0"/>
            </a:rPr>
            <a:t>(1)</a:t>
          </a:r>
        </a:p>
      </dsp:txBody>
      <dsp:txXfrm>
        <a:off x="2113607" y="908949"/>
        <a:ext cx="942837" cy="4240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82B2-978A-43CE-AE04-A235196D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64</Pages>
  <Words>11658</Words>
  <Characters>64125</Characters>
  <Application>Microsoft Office Word</Application>
  <DocSecurity>0</DocSecurity>
  <Lines>534</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75632</CharactersWithSpaces>
  <SharedDoc>false</SharedDoc>
  <HLinks>
    <vt:vector size="12" baseType="variant">
      <vt:variant>
        <vt:i4>11</vt:i4>
      </vt:variant>
      <vt:variant>
        <vt:i4>2084</vt:i4>
      </vt:variant>
      <vt:variant>
        <vt:i4>1026</vt:i4>
      </vt:variant>
      <vt:variant>
        <vt:i4>1</vt:i4>
      </vt:variant>
      <vt:variant>
        <vt:lpwstr>logo</vt:lpwstr>
      </vt:variant>
      <vt:variant>
        <vt:lpwstr/>
      </vt:variant>
      <vt:variant>
        <vt:i4>6357106</vt:i4>
      </vt:variant>
      <vt:variant>
        <vt:i4>2087</vt:i4>
      </vt:variant>
      <vt:variant>
        <vt:i4>1025</vt:i4>
      </vt:variant>
      <vt:variant>
        <vt:i4>1</vt:i4>
      </vt:variant>
      <vt:variant>
        <vt:lpwstr>ra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OBRAS</cp:lastModifiedBy>
  <cp:revision>34</cp:revision>
  <cp:lastPrinted>2017-09-12T20:59:00Z</cp:lastPrinted>
  <dcterms:created xsi:type="dcterms:W3CDTF">2017-06-08T14:45:00Z</dcterms:created>
  <dcterms:modified xsi:type="dcterms:W3CDTF">2017-09-12T21:01:00Z</dcterms:modified>
</cp:coreProperties>
</file>